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0" w:rsidRDefault="006C1630"/>
    <w:p w:rsidR="00673BDF" w:rsidRDefault="00673BDF"/>
    <w:p w:rsidR="00673BDF" w:rsidRDefault="00673BDF"/>
    <w:p w:rsidR="00673BDF" w:rsidRPr="00C72E40" w:rsidRDefault="000A401E">
      <w:pPr>
        <w:rPr>
          <w:rFonts w:ascii="Times New Roman" w:hAnsi="Times New Roman" w:cs="Times New Roman"/>
          <w:b/>
          <w:sz w:val="72"/>
          <w:u w:val="single"/>
        </w:rPr>
      </w:pPr>
      <w:r>
        <w:rPr>
          <w:sz w:val="72"/>
        </w:rPr>
        <w:t xml:space="preserve">                          </w:t>
      </w:r>
      <w:r w:rsidRPr="00C72E40">
        <w:rPr>
          <w:rFonts w:ascii="Times New Roman" w:hAnsi="Times New Roman" w:cs="Times New Roman"/>
          <w:b/>
          <w:sz w:val="72"/>
          <w:u w:val="single"/>
        </w:rPr>
        <w:t xml:space="preserve">Тема: «Россия в </w:t>
      </w:r>
      <w:r w:rsidRPr="00C72E40">
        <w:rPr>
          <w:rFonts w:ascii="Times New Roman" w:hAnsi="Times New Roman" w:cs="Times New Roman"/>
          <w:b/>
          <w:sz w:val="72"/>
          <w:u w:val="single"/>
          <w:lang w:val="en-US"/>
        </w:rPr>
        <w:t>XIX</w:t>
      </w:r>
      <w:r w:rsidRPr="00C72E40">
        <w:rPr>
          <w:rFonts w:ascii="Times New Roman" w:hAnsi="Times New Roman" w:cs="Times New Roman"/>
          <w:b/>
          <w:sz w:val="72"/>
          <w:u w:val="single"/>
        </w:rPr>
        <w:t xml:space="preserve"> веке».</w:t>
      </w:r>
    </w:p>
    <w:p w:rsidR="000A401E" w:rsidRPr="00C72E40" w:rsidRDefault="000A401E">
      <w:pPr>
        <w:rPr>
          <w:rFonts w:ascii="Times New Roman" w:hAnsi="Times New Roman" w:cs="Times New Roman"/>
          <w:sz w:val="72"/>
        </w:rPr>
      </w:pPr>
      <w:r w:rsidRPr="00C72E40">
        <w:rPr>
          <w:rFonts w:ascii="Times New Roman" w:hAnsi="Times New Roman" w:cs="Times New Roman"/>
          <w:sz w:val="72"/>
        </w:rPr>
        <w:t xml:space="preserve">Типовые задания части 2 </w:t>
      </w:r>
    </w:p>
    <w:p w:rsidR="000A401E" w:rsidRPr="00C72E40" w:rsidRDefault="000A401E">
      <w:pPr>
        <w:rPr>
          <w:rFonts w:ascii="Times New Roman" w:hAnsi="Times New Roman" w:cs="Times New Roman"/>
          <w:sz w:val="72"/>
        </w:rPr>
      </w:pPr>
      <w:r w:rsidRPr="00C72E40">
        <w:rPr>
          <w:rFonts w:ascii="Times New Roman" w:hAnsi="Times New Roman" w:cs="Times New Roman"/>
          <w:sz w:val="72"/>
        </w:rPr>
        <w:t>Единого Государственного экзамена по истории</w:t>
      </w:r>
    </w:p>
    <w:p w:rsidR="00673BDF" w:rsidRDefault="00673BDF"/>
    <w:p w:rsidR="00673BDF" w:rsidRDefault="00673BDF"/>
    <w:p w:rsidR="00673BDF" w:rsidRDefault="00673BDF"/>
    <w:p w:rsidR="00673BDF" w:rsidRDefault="00673BDF"/>
    <w:p w:rsidR="00673BDF" w:rsidRDefault="00673BDF"/>
    <w:p w:rsidR="00673BDF" w:rsidRDefault="00673BDF"/>
    <w:p w:rsidR="00673BDF" w:rsidRDefault="00673BDF"/>
    <w:p w:rsidR="00673BDF" w:rsidRDefault="00673BDF"/>
    <w:p w:rsidR="00673BDF" w:rsidRDefault="00673BDF"/>
    <w:p w:rsidR="00673BDF" w:rsidRDefault="00673BDF"/>
    <w:p w:rsidR="00673BDF" w:rsidRDefault="00673BDF"/>
    <w:tbl>
      <w:tblPr>
        <w:tblStyle w:val="a3"/>
        <w:tblW w:w="0" w:type="auto"/>
        <w:tblLook w:val="04A0" w:firstRow="1" w:lastRow="0" w:firstColumn="1" w:lastColumn="0" w:noHBand="0" w:noVBand="1"/>
      </w:tblPr>
      <w:tblGrid>
        <w:gridCol w:w="809"/>
        <w:gridCol w:w="6811"/>
        <w:gridCol w:w="5556"/>
        <w:gridCol w:w="2438"/>
      </w:tblGrid>
      <w:tr w:rsidR="00673BDF" w:rsidRPr="006E441A" w:rsidTr="000C127F">
        <w:tc>
          <w:tcPr>
            <w:tcW w:w="809" w:type="dxa"/>
          </w:tcPr>
          <w:p w:rsidR="00673BDF" w:rsidRPr="00C72E40" w:rsidRDefault="00673BDF">
            <w:pPr>
              <w:rPr>
                <w:rFonts w:ascii="Times New Roman" w:hAnsi="Times New Roman" w:cs="Times New Roman"/>
                <w:sz w:val="20"/>
                <w:szCs w:val="20"/>
              </w:rPr>
            </w:pPr>
            <w:r w:rsidRPr="00C72E40">
              <w:rPr>
                <w:rFonts w:ascii="Times New Roman" w:hAnsi="Times New Roman" w:cs="Times New Roman"/>
                <w:sz w:val="20"/>
                <w:szCs w:val="20"/>
              </w:rPr>
              <w:lastRenderedPageBreak/>
              <w:t>№№</w:t>
            </w:r>
          </w:p>
          <w:p w:rsidR="00673BDF" w:rsidRPr="00C72E40" w:rsidRDefault="00673BDF">
            <w:pPr>
              <w:rPr>
                <w:rFonts w:ascii="Times New Roman" w:hAnsi="Times New Roman" w:cs="Times New Roman"/>
                <w:sz w:val="20"/>
                <w:szCs w:val="20"/>
              </w:rPr>
            </w:pPr>
            <w:proofErr w:type="gramStart"/>
            <w:r w:rsidRPr="00C72E40">
              <w:rPr>
                <w:rFonts w:ascii="Times New Roman" w:hAnsi="Times New Roman" w:cs="Times New Roman"/>
                <w:sz w:val="20"/>
                <w:szCs w:val="20"/>
              </w:rPr>
              <w:t>п</w:t>
            </w:r>
            <w:proofErr w:type="gramEnd"/>
            <w:r w:rsidRPr="00C72E40">
              <w:rPr>
                <w:rFonts w:ascii="Times New Roman" w:hAnsi="Times New Roman" w:cs="Times New Roman"/>
                <w:sz w:val="20"/>
                <w:szCs w:val="20"/>
              </w:rPr>
              <w:t>/п</w:t>
            </w:r>
          </w:p>
        </w:tc>
        <w:tc>
          <w:tcPr>
            <w:tcW w:w="6811" w:type="dxa"/>
          </w:tcPr>
          <w:p w:rsidR="00673BDF" w:rsidRPr="00C72E40" w:rsidRDefault="00673BDF">
            <w:pPr>
              <w:rPr>
                <w:rFonts w:ascii="Times New Roman" w:hAnsi="Times New Roman" w:cs="Times New Roman"/>
                <w:sz w:val="20"/>
                <w:szCs w:val="20"/>
              </w:rPr>
            </w:pPr>
            <w:r w:rsidRPr="00C72E40">
              <w:rPr>
                <w:rFonts w:ascii="Times New Roman" w:hAnsi="Times New Roman" w:cs="Times New Roman"/>
                <w:sz w:val="20"/>
                <w:szCs w:val="20"/>
              </w:rPr>
              <w:t>Задание</w:t>
            </w:r>
          </w:p>
        </w:tc>
        <w:tc>
          <w:tcPr>
            <w:tcW w:w="5556" w:type="dxa"/>
          </w:tcPr>
          <w:p w:rsidR="00673BDF" w:rsidRPr="00C72E40" w:rsidRDefault="00673BDF">
            <w:pPr>
              <w:rPr>
                <w:rFonts w:ascii="Times New Roman" w:hAnsi="Times New Roman" w:cs="Times New Roman"/>
                <w:sz w:val="20"/>
                <w:szCs w:val="20"/>
              </w:rPr>
            </w:pPr>
            <w:r w:rsidRPr="00C72E40">
              <w:rPr>
                <w:rFonts w:ascii="Times New Roman" w:hAnsi="Times New Roman" w:cs="Times New Roman"/>
                <w:sz w:val="20"/>
                <w:szCs w:val="20"/>
              </w:rPr>
              <w:t>Ответ</w:t>
            </w:r>
          </w:p>
        </w:tc>
        <w:tc>
          <w:tcPr>
            <w:tcW w:w="2438" w:type="dxa"/>
          </w:tcPr>
          <w:p w:rsidR="00673BDF" w:rsidRPr="006E441A" w:rsidRDefault="00673BDF">
            <w:pPr>
              <w:rPr>
                <w:rFonts w:ascii="Times New Roman" w:hAnsi="Times New Roman" w:cs="Times New Roman"/>
                <w:sz w:val="20"/>
                <w:szCs w:val="20"/>
              </w:rPr>
            </w:pPr>
            <w:r w:rsidRPr="006E441A">
              <w:rPr>
                <w:rFonts w:ascii="Times New Roman" w:hAnsi="Times New Roman" w:cs="Times New Roman"/>
                <w:sz w:val="20"/>
                <w:szCs w:val="20"/>
              </w:rPr>
              <w:t>Источник</w:t>
            </w:r>
          </w:p>
        </w:tc>
      </w:tr>
      <w:tr w:rsidR="00673BDF" w:rsidRPr="006E441A" w:rsidTr="000C127F">
        <w:tc>
          <w:tcPr>
            <w:tcW w:w="809" w:type="dxa"/>
          </w:tcPr>
          <w:p w:rsidR="00673BDF" w:rsidRPr="00C72E40" w:rsidRDefault="00673BDF" w:rsidP="00673BDF">
            <w:pPr>
              <w:pStyle w:val="a4"/>
              <w:numPr>
                <w:ilvl w:val="0"/>
                <w:numId w:val="1"/>
              </w:numPr>
              <w:rPr>
                <w:rFonts w:ascii="Times New Roman" w:hAnsi="Times New Roman" w:cs="Times New Roman"/>
                <w:sz w:val="20"/>
                <w:szCs w:val="20"/>
              </w:rPr>
            </w:pPr>
          </w:p>
        </w:tc>
        <w:tc>
          <w:tcPr>
            <w:tcW w:w="6811" w:type="dxa"/>
          </w:tcPr>
          <w:p w:rsidR="00673BDF" w:rsidRPr="00C72E40" w:rsidRDefault="00673BDF" w:rsidP="00673BDF">
            <w:pPr>
              <w:rPr>
                <w:rFonts w:ascii="Times New Roman" w:hAnsi="Times New Roman" w:cs="Times New Roman"/>
                <w:sz w:val="20"/>
                <w:szCs w:val="20"/>
              </w:rPr>
            </w:pPr>
            <w:proofErr w:type="gramStart"/>
            <w:r w:rsidRPr="00C72E40">
              <w:rPr>
                <w:rFonts w:ascii="Times New Roman" w:hAnsi="Times New Roman" w:cs="Times New Roman"/>
                <w:sz w:val="20"/>
                <w:szCs w:val="20"/>
              </w:rPr>
              <w:t>Ниже приведены две из существующих точки зрения на результаты Бородинского сражения:</w:t>
            </w:r>
            <w:proofErr w:type="gramEnd"/>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1) Сражение было проиграно русскими, оно закончилось безусловной победой императора французов.</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2) Итоги сражения определили поражение французов в войне.</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Укажите, какая из названных точек зрения вам представляется более предпочтительной. Приведите не менее трех фактов, положений, которые могут служить аргументами, подтверждающими избранную  вами точку зрения.</w:t>
            </w:r>
          </w:p>
        </w:tc>
        <w:tc>
          <w:tcPr>
            <w:tcW w:w="5556" w:type="dxa"/>
          </w:tcPr>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Ученик может выбрать одну из названных точек зрения, но при этом должен привести подтверждающие ее аргументы, например:</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При выборе первой точки зрения:</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—в ходе сражения французы смогли занять все укрепления русских</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—русская армия отступила с поля боя, уклонившись от нового сражения</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 xml:space="preserve">—несмотря на </w:t>
            </w:r>
            <w:proofErr w:type="gramStart"/>
            <w:r w:rsidRPr="00C72E40">
              <w:rPr>
                <w:rFonts w:ascii="Times New Roman" w:hAnsi="Times New Roman" w:cs="Times New Roman"/>
                <w:sz w:val="20"/>
                <w:szCs w:val="20"/>
              </w:rPr>
              <w:t>то</w:t>
            </w:r>
            <w:proofErr w:type="gramEnd"/>
            <w:r w:rsidRPr="00C72E40">
              <w:rPr>
                <w:rFonts w:ascii="Times New Roman" w:hAnsi="Times New Roman" w:cs="Times New Roman"/>
                <w:sz w:val="20"/>
                <w:szCs w:val="20"/>
              </w:rPr>
              <w:t xml:space="preserve"> что французы наступали, их потери оказались сопоставимы с потерями русских войск</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—Наполеон не задействовал в ходе сражения свою гвардию, тогда как Кутузов ввел в действие все свои резервы</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—Наполеон достиг одной из своих целей — захватил Москву</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При выборе второй точки зрения:</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—противник признал выдающееся мужество русских солдат и офицеров, свидетельствующее о моральной победе русских («Русские заслужили быть непобедимыми»)</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—французы понесли колоссальные потери, которые в условиях, затрудняющих подход резервов, определили невозможность продолжения активных военных действий</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—Наполеону не удалось достигнуть главной своей цели — уничтожить русскую армию</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 xml:space="preserve">—русская армия отступила в полном порядке, </w:t>
            </w:r>
            <w:proofErr w:type="gramStart"/>
            <w:r w:rsidRPr="00C72E40">
              <w:rPr>
                <w:rFonts w:ascii="Times New Roman" w:hAnsi="Times New Roman" w:cs="Times New Roman"/>
                <w:sz w:val="20"/>
                <w:szCs w:val="20"/>
              </w:rPr>
              <w:t>совершив Тарутинский марш-маневр и превратил Москву в</w:t>
            </w:r>
            <w:proofErr w:type="gramEnd"/>
            <w:r w:rsidRPr="00C72E40">
              <w:rPr>
                <w:rFonts w:ascii="Times New Roman" w:hAnsi="Times New Roman" w:cs="Times New Roman"/>
                <w:sz w:val="20"/>
                <w:szCs w:val="20"/>
              </w:rPr>
              <w:t xml:space="preserve"> ловушку для Наполеона</w:t>
            </w:r>
          </w:p>
        </w:tc>
        <w:tc>
          <w:tcPr>
            <w:tcW w:w="2438" w:type="dxa"/>
          </w:tcPr>
          <w:p w:rsidR="00673BDF" w:rsidRPr="006E441A" w:rsidRDefault="00673BDF" w:rsidP="00673BDF">
            <w:pPr>
              <w:rPr>
                <w:rFonts w:ascii="Times New Roman" w:hAnsi="Times New Roman" w:cs="Times New Roman"/>
                <w:sz w:val="20"/>
                <w:szCs w:val="20"/>
              </w:rPr>
            </w:pPr>
            <w:r w:rsidRPr="006E441A">
              <w:rPr>
                <w:rFonts w:ascii="Times New Roman" w:hAnsi="Times New Roman" w:cs="Times New Roman"/>
                <w:sz w:val="20"/>
                <w:szCs w:val="20"/>
              </w:rPr>
              <w:t>Чернова М. Н.</w:t>
            </w:r>
          </w:p>
          <w:p w:rsidR="00673BDF" w:rsidRPr="006E441A" w:rsidRDefault="00673BDF" w:rsidP="00673BDF">
            <w:pPr>
              <w:rPr>
                <w:rFonts w:ascii="Times New Roman" w:hAnsi="Times New Roman" w:cs="Times New Roman"/>
                <w:sz w:val="20"/>
                <w:szCs w:val="20"/>
              </w:rPr>
            </w:pPr>
            <w:r w:rsidRPr="006E441A">
              <w:rPr>
                <w:rFonts w:ascii="Times New Roman" w:hAnsi="Times New Roman" w:cs="Times New Roman"/>
                <w:sz w:val="20"/>
                <w:szCs w:val="20"/>
              </w:rPr>
              <w:t xml:space="preserve">ЕГЭ 2013. История. Сдаем без проблем! / М. Н. Чернова, Е. А. </w:t>
            </w:r>
            <w:proofErr w:type="spellStart"/>
            <w:r w:rsidRPr="006E441A">
              <w:rPr>
                <w:rFonts w:ascii="Times New Roman" w:hAnsi="Times New Roman" w:cs="Times New Roman"/>
                <w:sz w:val="20"/>
                <w:szCs w:val="20"/>
              </w:rPr>
              <w:t>Гевуркова</w:t>
            </w:r>
            <w:proofErr w:type="spellEnd"/>
            <w:r w:rsidRPr="006E441A">
              <w:rPr>
                <w:rFonts w:ascii="Times New Roman" w:hAnsi="Times New Roman" w:cs="Times New Roman"/>
                <w:sz w:val="20"/>
                <w:szCs w:val="20"/>
              </w:rPr>
              <w:t>, Я. В. Соловьев. — М.</w:t>
            </w:r>
            <w:proofErr w:type="gramStart"/>
            <w:r w:rsidRPr="006E441A">
              <w:rPr>
                <w:rFonts w:ascii="Times New Roman" w:hAnsi="Times New Roman" w:cs="Times New Roman"/>
                <w:sz w:val="20"/>
                <w:szCs w:val="20"/>
              </w:rPr>
              <w:t xml:space="preserve"> :</w:t>
            </w:r>
            <w:proofErr w:type="gramEnd"/>
            <w:r w:rsidRPr="006E441A">
              <w:rPr>
                <w:rFonts w:ascii="Times New Roman" w:hAnsi="Times New Roman" w:cs="Times New Roman"/>
                <w:sz w:val="20"/>
                <w:szCs w:val="20"/>
              </w:rPr>
              <w:t xml:space="preserve"> Эксмо, 2012. — 304 с. —  (ЕГЭ. </w:t>
            </w:r>
            <w:proofErr w:type="gramStart"/>
            <w:r w:rsidRPr="006E441A">
              <w:rPr>
                <w:rFonts w:ascii="Times New Roman" w:hAnsi="Times New Roman" w:cs="Times New Roman"/>
                <w:sz w:val="20"/>
                <w:szCs w:val="20"/>
              </w:rPr>
              <w:t>Сдаем без проблем).</w:t>
            </w:r>
            <w:proofErr w:type="gramEnd"/>
          </w:p>
        </w:tc>
      </w:tr>
      <w:tr w:rsidR="00673BDF" w:rsidRPr="006E441A" w:rsidTr="000C127F">
        <w:tc>
          <w:tcPr>
            <w:tcW w:w="809" w:type="dxa"/>
          </w:tcPr>
          <w:p w:rsidR="00673BDF" w:rsidRPr="00C72E40" w:rsidRDefault="00673BDF" w:rsidP="00673BDF">
            <w:pPr>
              <w:pStyle w:val="a4"/>
              <w:numPr>
                <w:ilvl w:val="0"/>
                <w:numId w:val="1"/>
              </w:numPr>
              <w:rPr>
                <w:rFonts w:ascii="Times New Roman" w:hAnsi="Times New Roman" w:cs="Times New Roman"/>
                <w:sz w:val="20"/>
                <w:szCs w:val="20"/>
              </w:rPr>
            </w:pPr>
          </w:p>
        </w:tc>
        <w:tc>
          <w:tcPr>
            <w:tcW w:w="6811" w:type="dxa"/>
          </w:tcPr>
          <w:p w:rsidR="00673BDF" w:rsidRPr="00C72E40" w:rsidRDefault="00673BDF">
            <w:pPr>
              <w:rPr>
                <w:rFonts w:ascii="Times New Roman" w:hAnsi="Times New Roman" w:cs="Times New Roman"/>
                <w:sz w:val="20"/>
                <w:szCs w:val="20"/>
              </w:rPr>
            </w:pPr>
            <w:r w:rsidRPr="00C72E40">
              <w:rPr>
                <w:rFonts w:ascii="Times New Roman" w:hAnsi="Times New Roman" w:cs="Times New Roman"/>
                <w:sz w:val="20"/>
                <w:szCs w:val="20"/>
              </w:rPr>
              <w:t>В 1802 г. в России были созданы новые органы государственного управления – министерства</w:t>
            </w:r>
            <w:proofErr w:type="gramStart"/>
            <w:r w:rsidRPr="00C72E40">
              <w:rPr>
                <w:rFonts w:ascii="Times New Roman" w:hAnsi="Times New Roman" w:cs="Times New Roman"/>
                <w:sz w:val="20"/>
                <w:szCs w:val="20"/>
              </w:rPr>
              <w:t xml:space="preserve"> К</w:t>
            </w:r>
            <w:proofErr w:type="gramEnd"/>
            <w:r w:rsidRPr="00C72E40">
              <w:rPr>
                <w:rFonts w:ascii="Times New Roman" w:hAnsi="Times New Roman" w:cs="Times New Roman"/>
                <w:sz w:val="20"/>
                <w:szCs w:val="20"/>
              </w:rPr>
              <w:t>акая система государственного управления предшествовала в России появлению министерской системы? Какие министерства были созданы в числе первых? (Укажите не менее двух министерств.) Объясните, в чем заключались преимущества министерской системы.</w:t>
            </w:r>
          </w:p>
        </w:tc>
        <w:tc>
          <w:tcPr>
            <w:tcW w:w="5556" w:type="dxa"/>
          </w:tcPr>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следующие ответы:</w:t>
            </w:r>
          </w:p>
          <w:p w:rsidR="00673BDF" w:rsidRPr="00C72E40" w:rsidRDefault="00673BDF" w:rsidP="00673BDF">
            <w:pPr>
              <w:pStyle w:val="a4"/>
              <w:numPr>
                <w:ilvl w:val="0"/>
                <w:numId w:val="2"/>
              </w:numPr>
              <w:rPr>
                <w:rFonts w:ascii="Times New Roman" w:hAnsi="Times New Roman" w:cs="Times New Roman"/>
                <w:sz w:val="20"/>
                <w:szCs w:val="20"/>
              </w:rPr>
            </w:pPr>
            <w:r w:rsidRPr="00C72E40">
              <w:rPr>
                <w:rFonts w:ascii="Times New Roman" w:hAnsi="Times New Roman" w:cs="Times New Roman"/>
                <w:sz w:val="20"/>
                <w:szCs w:val="20"/>
              </w:rPr>
              <w:t>предшествующая система центрального государственного управления – коллегиальная (коллежская);</w:t>
            </w:r>
          </w:p>
          <w:p w:rsidR="00673BDF" w:rsidRPr="00C72E40" w:rsidRDefault="00673BDF" w:rsidP="00673BDF">
            <w:pPr>
              <w:pStyle w:val="a4"/>
              <w:numPr>
                <w:ilvl w:val="0"/>
                <w:numId w:val="2"/>
              </w:numPr>
              <w:rPr>
                <w:rFonts w:ascii="Times New Roman" w:hAnsi="Times New Roman" w:cs="Times New Roman"/>
                <w:sz w:val="20"/>
                <w:szCs w:val="20"/>
              </w:rPr>
            </w:pPr>
            <w:r w:rsidRPr="00C72E40">
              <w:rPr>
                <w:rFonts w:ascii="Times New Roman" w:hAnsi="Times New Roman" w:cs="Times New Roman"/>
                <w:sz w:val="20"/>
                <w:szCs w:val="20"/>
              </w:rPr>
              <w:t xml:space="preserve">первые министерства – внутренних дел, иностранных дел, </w:t>
            </w:r>
            <w:proofErr w:type="gramStart"/>
            <w:r w:rsidRPr="00C72E40">
              <w:rPr>
                <w:rFonts w:ascii="Times New Roman" w:hAnsi="Times New Roman" w:cs="Times New Roman"/>
                <w:sz w:val="20"/>
                <w:szCs w:val="20"/>
              </w:rPr>
              <w:t>военное</w:t>
            </w:r>
            <w:proofErr w:type="gramEnd"/>
            <w:r w:rsidRPr="00C72E40">
              <w:rPr>
                <w:rFonts w:ascii="Times New Roman" w:hAnsi="Times New Roman" w:cs="Times New Roman"/>
                <w:sz w:val="20"/>
                <w:szCs w:val="20"/>
              </w:rPr>
              <w:t>;</w:t>
            </w:r>
          </w:p>
          <w:p w:rsidR="00673BDF" w:rsidRPr="00C72E40" w:rsidRDefault="00673BDF" w:rsidP="00673BDF">
            <w:pPr>
              <w:pStyle w:val="a4"/>
              <w:numPr>
                <w:ilvl w:val="0"/>
                <w:numId w:val="2"/>
              </w:numPr>
              <w:rPr>
                <w:rFonts w:ascii="Times New Roman" w:hAnsi="Times New Roman" w:cs="Times New Roman"/>
                <w:sz w:val="20"/>
                <w:szCs w:val="20"/>
              </w:rPr>
            </w:pPr>
            <w:r w:rsidRPr="00C72E40">
              <w:rPr>
                <w:rFonts w:ascii="Times New Roman" w:hAnsi="Times New Roman" w:cs="Times New Roman"/>
                <w:sz w:val="20"/>
                <w:szCs w:val="20"/>
              </w:rPr>
              <w:t>объяснение: в министерской системе вводился принцип единоначалия, личной ответственности министра и личного доклада императору по предметам компетенции министерства.</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объяснения</w:t>
            </w:r>
          </w:p>
        </w:tc>
        <w:tc>
          <w:tcPr>
            <w:tcW w:w="2438" w:type="dxa"/>
          </w:tcPr>
          <w:p w:rsidR="00673BDF" w:rsidRPr="006E441A" w:rsidRDefault="00673BDF">
            <w:pPr>
              <w:rPr>
                <w:rFonts w:ascii="Times New Roman" w:hAnsi="Times New Roman" w:cs="Times New Roman"/>
                <w:sz w:val="20"/>
                <w:szCs w:val="20"/>
              </w:rPr>
            </w:pPr>
            <w:proofErr w:type="spellStart"/>
            <w:r w:rsidRPr="006E441A">
              <w:rPr>
                <w:rFonts w:ascii="Times New Roman" w:hAnsi="Times New Roman" w:cs="Times New Roman"/>
                <w:sz w:val="20"/>
                <w:szCs w:val="20"/>
              </w:rPr>
              <w:t>Курукин</w:t>
            </w:r>
            <w:proofErr w:type="spellEnd"/>
            <w:r w:rsidRPr="006E441A">
              <w:rPr>
                <w:rFonts w:ascii="Times New Roman" w:hAnsi="Times New Roman" w:cs="Times New Roman"/>
                <w:sz w:val="20"/>
                <w:szCs w:val="20"/>
              </w:rPr>
              <w:t xml:space="preserve"> И.В. ЕГЭ 2016. История. 20 вариантов типовых тестовых заданий / И.В. </w:t>
            </w:r>
            <w:proofErr w:type="spellStart"/>
            <w:r w:rsidRPr="006E441A">
              <w:rPr>
                <w:rFonts w:ascii="Times New Roman" w:hAnsi="Times New Roman" w:cs="Times New Roman"/>
                <w:sz w:val="20"/>
                <w:szCs w:val="20"/>
              </w:rPr>
              <w:t>Курукин</w:t>
            </w:r>
            <w:proofErr w:type="spellEnd"/>
            <w:r w:rsidRPr="006E441A">
              <w:rPr>
                <w:rFonts w:ascii="Times New Roman" w:hAnsi="Times New Roman" w:cs="Times New Roman"/>
                <w:sz w:val="20"/>
                <w:szCs w:val="20"/>
              </w:rPr>
              <w:t xml:space="preserve">, В.Б. </w:t>
            </w:r>
            <w:proofErr w:type="spellStart"/>
            <w:r w:rsidRPr="006E441A">
              <w:rPr>
                <w:rFonts w:ascii="Times New Roman" w:hAnsi="Times New Roman" w:cs="Times New Roman"/>
                <w:sz w:val="20"/>
                <w:szCs w:val="20"/>
              </w:rPr>
              <w:t>Лушпай</w:t>
            </w:r>
            <w:proofErr w:type="spellEnd"/>
            <w:r w:rsidRPr="006E441A">
              <w:rPr>
                <w:rFonts w:ascii="Times New Roman" w:hAnsi="Times New Roman" w:cs="Times New Roman"/>
                <w:sz w:val="20"/>
                <w:szCs w:val="20"/>
              </w:rPr>
              <w:t xml:space="preserve">, Ф.Г. Тараторкин. – </w:t>
            </w:r>
            <w:proofErr w:type="gramStart"/>
            <w:r w:rsidRPr="006E441A">
              <w:rPr>
                <w:rFonts w:ascii="Times New Roman" w:hAnsi="Times New Roman" w:cs="Times New Roman"/>
                <w:sz w:val="20"/>
                <w:szCs w:val="20"/>
              </w:rPr>
              <w:t>М.: Издательство «Экзамен», 2016. – 336 с. (Серия «ЕГЭ. 30 вариантов.</w:t>
            </w:r>
            <w:proofErr w:type="gramEnd"/>
            <w:r w:rsidRPr="006E441A">
              <w:rPr>
                <w:rFonts w:ascii="Times New Roman" w:hAnsi="Times New Roman" w:cs="Times New Roman"/>
                <w:sz w:val="20"/>
                <w:szCs w:val="20"/>
              </w:rPr>
              <w:t xml:space="preserve"> </w:t>
            </w:r>
            <w:proofErr w:type="gramStart"/>
            <w:r w:rsidRPr="006E441A">
              <w:rPr>
                <w:rFonts w:ascii="Times New Roman" w:hAnsi="Times New Roman" w:cs="Times New Roman"/>
                <w:sz w:val="20"/>
                <w:szCs w:val="20"/>
              </w:rPr>
              <w:t>Типовые тестовые задания»)</w:t>
            </w:r>
            <w:proofErr w:type="gramEnd"/>
          </w:p>
        </w:tc>
      </w:tr>
      <w:tr w:rsidR="00673BDF" w:rsidRPr="006E441A" w:rsidTr="000C127F">
        <w:tc>
          <w:tcPr>
            <w:tcW w:w="809" w:type="dxa"/>
          </w:tcPr>
          <w:p w:rsidR="00673BDF" w:rsidRPr="00C72E40" w:rsidRDefault="00673BDF" w:rsidP="00673BDF">
            <w:pPr>
              <w:pStyle w:val="a4"/>
              <w:numPr>
                <w:ilvl w:val="0"/>
                <w:numId w:val="1"/>
              </w:numPr>
              <w:rPr>
                <w:rFonts w:ascii="Times New Roman" w:hAnsi="Times New Roman" w:cs="Times New Roman"/>
                <w:sz w:val="20"/>
                <w:szCs w:val="20"/>
              </w:rPr>
            </w:pPr>
          </w:p>
        </w:tc>
        <w:tc>
          <w:tcPr>
            <w:tcW w:w="6811" w:type="dxa"/>
          </w:tcPr>
          <w:p w:rsidR="00673BDF" w:rsidRPr="00C72E40" w:rsidRDefault="00673BDF">
            <w:pPr>
              <w:rPr>
                <w:rFonts w:ascii="Times New Roman" w:hAnsi="Times New Roman" w:cs="Times New Roman"/>
                <w:sz w:val="20"/>
                <w:szCs w:val="20"/>
              </w:rPr>
            </w:pPr>
            <w:r w:rsidRPr="00C72E40">
              <w:rPr>
                <w:rFonts w:ascii="Times New Roman" w:hAnsi="Times New Roman" w:cs="Times New Roman"/>
                <w:sz w:val="20"/>
                <w:szCs w:val="20"/>
              </w:rPr>
              <w:t>Назовите основные направления (не менее трех) внешней политики России во второй половине XIX в. Приведите примеры (не менее трех) внешнеполитических событий, относящихся к реализации указанных направлений.</w:t>
            </w:r>
          </w:p>
        </w:tc>
        <w:tc>
          <w:tcPr>
            <w:tcW w:w="5556" w:type="dxa"/>
          </w:tcPr>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В правильном ответе должны быть следующие элементы:</w:t>
            </w:r>
          </w:p>
          <w:p w:rsidR="00673BDF" w:rsidRPr="00C72E40" w:rsidRDefault="00673BDF" w:rsidP="00673BDF">
            <w:pPr>
              <w:pStyle w:val="a4"/>
              <w:numPr>
                <w:ilvl w:val="0"/>
                <w:numId w:val="3"/>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направления внешней политики:</w:t>
            </w:r>
          </w:p>
          <w:p w:rsidR="00673BDF" w:rsidRPr="00C72E40" w:rsidRDefault="00673BDF" w:rsidP="00673BDF">
            <w:pPr>
              <w:pStyle w:val="a4"/>
              <w:numPr>
                <w:ilvl w:val="0"/>
                <w:numId w:val="4"/>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Средняя Азия (Хива, Бухара, Коканд);</w:t>
            </w:r>
          </w:p>
          <w:p w:rsidR="00673BDF" w:rsidRPr="00C72E40" w:rsidRDefault="00673BDF" w:rsidP="00673BDF">
            <w:pPr>
              <w:pStyle w:val="a4"/>
              <w:numPr>
                <w:ilvl w:val="0"/>
                <w:numId w:val="4"/>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Дальний Восток (Китай, Япония);</w:t>
            </w:r>
          </w:p>
          <w:p w:rsidR="00673BDF" w:rsidRPr="00C72E40" w:rsidRDefault="00673BDF" w:rsidP="00673BDF">
            <w:pPr>
              <w:pStyle w:val="a4"/>
              <w:numPr>
                <w:ilvl w:val="0"/>
                <w:numId w:val="4"/>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«Восточный вопрос» (Турция, Балканы);</w:t>
            </w:r>
          </w:p>
          <w:p w:rsidR="00673BDF" w:rsidRPr="00C72E40" w:rsidRDefault="00673BDF" w:rsidP="00673BDF">
            <w:pPr>
              <w:pStyle w:val="a4"/>
              <w:numPr>
                <w:ilvl w:val="0"/>
                <w:numId w:val="4"/>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поддержания равновесия в Европе;</w:t>
            </w:r>
          </w:p>
          <w:p w:rsidR="00673BDF" w:rsidRPr="00C72E40" w:rsidRDefault="00673BDF" w:rsidP="00673BDF">
            <w:pPr>
              <w:pStyle w:val="a4"/>
              <w:numPr>
                <w:ilvl w:val="0"/>
                <w:numId w:val="3"/>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lastRenderedPageBreak/>
              <w:t>внешнеполитические события:</w:t>
            </w:r>
          </w:p>
          <w:p w:rsidR="00673BDF" w:rsidRPr="00C72E40" w:rsidRDefault="00673BDF" w:rsidP="00673BDF">
            <w:pPr>
              <w:pStyle w:val="a4"/>
              <w:numPr>
                <w:ilvl w:val="0"/>
                <w:numId w:val="5"/>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1856 г. – Ташкент;</w:t>
            </w:r>
          </w:p>
          <w:p w:rsidR="00673BDF" w:rsidRPr="00C72E40" w:rsidRDefault="00673BDF" w:rsidP="00673BDF">
            <w:pPr>
              <w:pStyle w:val="a4"/>
              <w:numPr>
                <w:ilvl w:val="0"/>
                <w:numId w:val="5"/>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1868 г. – Самарканд; 1873 г. – Хива, М.Д. Скобелев;</w:t>
            </w:r>
          </w:p>
          <w:p w:rsidR="00673BDF" w:rsidRPr="00C72E40" w:rsidRDefault="00673BDF" w:rsidP="00673BDF">
            <w:pPr>
              <w:pStyle w:val="a4"/>
              <w:numPr>
                <w:ilvl w:val="0"/>
                <w:numId w:val="5"/>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1858 – 1860 гг. – договоры с Китаем о границе по Амуру и Уссури;</w:t>
            </w:r>
          </w:p>
          <w:p w:rsidR="00673BDF" w:rsidRPr="00C72E40" w:rsidRDefault="00673BDF" w:rsidP="00673BDF">
            <w:pPr>
              <w:pStyle w:val="a4"/>
              <w:numPr>
                <w:ilvl w:val="0"/>
                <w:numId w:val="5"/>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1855, 1875 гг. – договоры с Японией о принадлежности Курил и Сахалина;</w:t>
            </w:r>
          </w:p>
          <w:p w:rsidR="00673BDF" w:rsidRPr="00C72E40" w:rsidRDefault="00673BDF" w:rsidP="00673BDF">
            <w:pPr>
              <w:pStyle w:val="a4"/>
              <w:numPr>
                <w:ilvl w:val="0"/>
                <w:numId w:val="5"/>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1877 – 1878 гг. – русско-турецкая война. Сан-</w:t>
            </w:r>
            <w:proofErr w:type="spellStart"/>
            <w:r w:rsidRPr="00C72E40">
              <w:rPr>
                <w:rFonts w:ascii="Times New Roman" w:hAnsi="Times New Roman" w:cs="Times New Roman"/>
                <w:sz w:val="20"/>
                <w:szCs w:val="20"/>
              </w:rPr>
              <w:t>Стефанский</w:t>
            </w:r>
            <w:proofErr w:type="spellEnd"/>
            <w:r w:rsidRPr="00C72E40">
              <w:rPr>
                <w:rFonts w:ascii="Times New Roman" w:hAnsi="Times New Roman" w:cs="Times New Roman"/>
                <w:sz w:val="20"/>
                <w:szCs w:val="20"/>
              </w:rPr>
              <w:t xml:space="preserve"> мирный договор. Берлинская конференция.</w:t>
            </w:r>
          </w:p>
          <w:p w:rsidR="00673BDF" w:rsidRPr="00C72E40" w:rsidRDefault="00673BDF" w:rsidP="00673BDF">
            <w:pPr>
              <w:pStyle w:val="a4"/>
              <w:numPr>
                <w:ilvl w:val="0"/>
                <w:numId w:val="5"/>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1870-е гг – сближение с Германией и Австро-Венгрией; Союз трех императоров;</w:t>
            </w:r>
          </w:p>
          <w:p w:rsidR="00673BDF" w:rsidRPr="00C72E40" w:rsidRDefault="00673BDF" w:rsidP="00673BDF">
            <w:pPr>
              <w:pStyle w:val="a4"/>
              <w:numPr>
                <w:ilvl w:val="0"/>
                <w:numId w:val="5"/>
              </w:numPr>
              <w:spacing w:after="200" w:line="276" w:lineRule="auto"/>
              <w:rPr>
                <w:rFonts w:ascii="Times New Roman" w:hAnsi="Times New Roman" w:cs="Times New Roman"/>
                <w:sz w:val="20"/>
                <w:szCs w:val="20"/>
              </w:rPr>
            </w:pPr>
            <w:r w:rsidRPr="00C72E40">
              <w:rPr>
                <w:rFonts w:ascii="Times New Roman" w:hAnsi="Times New Roman" w:cs="Times New Roman"/>
                <w:sz w:val="20"/>
                <w:szCs w:val="20"/>
              </w:rPr>
              <w:t>1890-е гг – оформление франко-русского союза.</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Могут быть указаны и другие события</w:t>
            </w:r>
          </w:p>
          <w:p w:rsidR="00673BDF" w:rsidRPr="00C72E40" w:rsidRDefault="00673BDF">
            <w:pPr>
              <w:rPr>
                <w:rFonts w:ascii="Times New Roman" w:hAnsi="Times New Roman" w:cs="Times New Roman"/>
                <w:sz w:val="20"/>
                <w:szCs w:val="20"/>
              </w:rPr>
            </w:pPr>
          </w:p>
        </w:tc>
        <w:tc>
          <w:tcPr>
            <w:tcW w:w="2438" w:type="dxa"/>
          </w:tcPr>
          <w:p w:rsidR="00673BDF" w:rsidRPr="006E441A" w:rsidRDefault="00673BDF">
            <w:pPr>
              <w:rPr>
                <w:rFonts w:ascii="Times New Roman" w:hAnsi="Times New Roman" w:cs="Times New Roman"/>
                <w:sz w:val="20"/>
                <w:szCs w:val="20"/>
              </w:rPr>
            </w:pPr>
            <w:proofErr w:type="spellStart"/>
            <w:r w:rsidRPr="006E441A">
              <w:rPr>
                <w:rFonts w:ascii="Times New Roman" w:hAnsi="Times New Roman" w:cs="Times New Roman"/>
                <w:sz w:val="20"/>
                <w:szCs w:val="20"/>
              </w:rPr>
              <w:lastRenderedPageBreak/>
              <w:t>Курукин</w:t>
            </w:r>
            <w:proofErr w:type="spellEnd"/>
            <w:r w:rsidRPr="006E441A">
              <w:rPr>
                <w:rFonts w:ascii="Times New Roman" w:hAnsi="Times New Roman" w:cs="Times New Roman"/>
                <w:sz w:val="20"/>
                <w:szCs w:val="20"/>
              </w:rPr>
              <w:t xml:space="preserve"> И.В. ЕГЭ 2016. История. 20 вариантов типовых тестовых заданий / И.В. </w:t>
            </w:r>
            <w:proofErr w:type="spellStart"/>
            <w:r w:rsidRPr="006E441A">
              <w:rPr>
                <w:rFonts w:ascii="Times New Roman" w:hAnsi="Times New Roman" w:cs="Times New Roman"/>
                <w:sz w:val="20"/>
                <w:szCs w:val="20"/>
              </w:rPr>
              <w:t>Курукин</w:t>
            </w:r>
            <w:proofErr w:type="spellEnd"/>
            <w:r w:rsidRPr="006E441A">
              <w:rPr>
                <w:rFonts w:ascii="Times New Roman" w:hAnsi="Times New Roman" w:cs="Times New Roman"/>
                <w:sz w:val="20"/>
                <w:szCs w:val="20"/>
              </w:rPr>
              <w:t xml:space="preserve">, В.Б. </w:t>
            </w:r>
            <w:proofErr w:type="spellStart"/>
            <w:r w:rsidRPr="006E441A">
              <w:rPr>
                <w:rFonts w:ascii="Times New Roman" w:hAnsi="Times New Roman" w:cs="Times New Roman"/>
                <w:sz w:val="20"/>
                <w:szCs w:val="20"/>
              </w:rPr>
              <w:t>Лушпай</w:t>
            </w:r>
            <w:proofErr w:type="spellEnd"/>
            <w:r w:rsidRPr="006E441A">
              <w:rPr>
                <w:rFonts w:ascii="Times New Roman" w:hAnsi="Times New Roman" w:cs="Times New Roman"/>
                <w:sz w:val="20"/>
                <w:szCs w:val="20"/>
              </w:rPr>
              <w:t xml:space="preserve">, Ф.Г. Тараторкин. – </w:t>
            </w:r>
            <w:proofErr w:type="gramStart"/>
            <w:r w:rsidRPr="006E441A">
              <w:rPr>
                <w:rFonts w:ascii="Times New Roman" w:hAnsi="Times New Roman" w:cs="Times New Roman"/>
                <w:sz w:val="20"/>
                <w:szCs w:val="20"/>
              </w:rPr>
              <w:t xml:space="preserve">М.: Издательство «Экзамен», </w:t>
            </w:r>
            <w:r w:rsidRPr="006E441A">
              <w:rPr>
                <w:rFonts w:ascii="Times New Roman" w:hAnsi="Times New Roman" w:cs="Times New Roman"/>
                <w:sz w:val="20"/>
                <w:szCs w:val="20"/>
              </w:rPr>
              <w:lastRenderedPageBreak/>
              <w:t>2016. – 336 с. (Серия «ЕГЭ. 30 вариантов.</w:t>
            </w:r>
            <w:proofErr w:type="gramEnd"/>
            <w:r w:rsidRPr="006E441A">
              <w:rPr>
                <w:rFonts w:ascii="Times New Roman" w:hAnsi="Times New Roman" w:cs="Times New Roman"/>
                <w:sz w:val="20"/>
                <w:szCs w:val="20"/>
              </w:rPr>
              <w:t xml:space="preserve"> </w:t>
            </w:r>
            <w:proofErr w:type="gramStart"/>
            <w:r w:rsidRPr="006E441A">
              <w:rPr>
                <w:rFonts w:ascii="Times New Roman" w:hAnsi="Times New Roman" w:cs="Times New Roman"/>
                <w:sz w:val="20"/>
                <w:szCs w:val="20"/>
              </w:rPr>
              <w:t>Типовые тестовые задания»)</w:t>
            </w:r>
            <w:proofErr w:type="gramEnd"/>
          </w:p>
        </w:tc>
      </w:tr>
      <w:tr w:rsidR="00673BDF" w:rsidRPr="006E441A" w:rsidTr="000C127F">
        <w:tc>
          <w:tcPr>
            <w:tcW w:w="809" w:type="dxa"/>
          </w:tcPr>
          <w:p w:rsidR="00673BDF" w:rsidRPr="00C72E40" w:rsidRDefault="00673BDF" w:rsidP="00673BDF">
            <w:pPr>
              <w:pStyle w:val="a4"/>
              <w:numPr>
                <w:ilvl w:val="0"/>
                <w:numId w:val="1"/>
              </w:numPr>
              <w:rPr>
                <w:rFonts w:ascii="Times New Roman" w:hAnsi="Times New Roman" w:cs="Times New Roman"/>
                <w:sz w:val="20"/>
                <w:szCs w:val="20"/>
              </w:rPr>
            </w:pPr>
          </w:p>
        </w:tc>
        <w:tc>
          <w:tcPr>
            <w:tcW w:w="6811" w:type="dxa"/>
          </w:tcPr>
          <w:p w:rsidR="00673BDF" w:rsidRPr="00C72E40" w:rsidRDefault="00673BDF">
            <w:pPr>
              <w:rPr>
                <w:rFonts w:ascii="Times New Roman" w:hAnsi="Times New Roman" w:cs="Times New Roman"/>
                <w:sz w:val="20"/>
                <w:szCs w:val="20"/>
              </w:rPr>
            </w:pPr>
            <w:r w:rsidRPr="00C72E40">
              <w:rPr>
                <w:rFonts w:ascii="Times New Roman" w:hAnsi="Times New Roman" w:cs="Times New Roman"/>
                <w:sz w:val="20"/>
                <w:szCs w:val="20"/>
              </w:rPr>
              <w:t>На рубеже 40-50-х гг. XIX в. формируется теория «русского социализма», основоположником которой был А.И. Герцен. Назовите события истории Европы этого периода, которые способствовали разочарованию А.И. Герцена в европейском социализме. В чем, по мнению А.И. Герцена, состояла особенность российского пути к социализму от пути к социализму стран Западной Европы?</w:t>
            </w:r>
          </w:p>
        </w:tc>
        <w:tc>
          <w:tcPr>
            <w:tcW w:w="5556" w:type="dxa"/>
          </w:tcPr>
          <w:p w:rsidR="00673BDF" w:rsidRPr="00C72E40" w:rsidRDefault="00673BDF">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следующие элементы:</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1)события – поражение революций 1848 – 1849 гг. в Западной Европе;</w:t>
            </w:r>
          </w:p>
          <w:p w:rsidR="00673BDF" w:rsidRPr="00C72E40" w:rsidRDefault="00673BDF" w:rsidP="00673BDF">
            <w:pPr>
              <w:rPr>
                <w:rFonts w:ascii="Times New Roman" w:hAnsi="Times New Roman" w:cs="Times New Roman"/>
                <w:sz w:val="20"/>
                <w:szCs w:val="20"/>
              </w:rPr>
            </w:pPr>
            <w:r w:rsidRPr="00C72E40">
              <w:rPr>
                <w:rFonts w:ascii="Times New Roman" w:hAnsi="Times New Roman" w:cs="Times New Roman"/>
                <w:sz w:val="20"/>
                <w:szCs w:val="20"/>
              </w:rPr>
              <w:t>2) ответ на второй вопрос, например:</w:t>
            </w:r>
          </w:p>
          <w:p w:rsidR="00673BDF" w:rsidRPr="00C72E40" w:rsidRDefault="00673BDF" w:rsidP="00673BDF">
            <w:pPr>
              <w:pStyle w:val="a4"/>
              <w:numPr>
                <w:ilvl w:val="0"/>
                <w:numId w:val="6"/>
              </w:numPr>
              <w:rPr>
                <w:rFonts w:ascii="Times New Roman" w:hAnsi="Times New Roman" w:cs="Times New Roman"/>
                <w:sz w:val="20"/>
                <w:szCs w:val="20"/>
              </w:rPr>
            </w:pPr>
            <w:r w:rsidRPr="00C72E40">
              <w:rPr>
                <w:rFonts w:ascii="Times New Roman" w:hAnsi="Times New Roman" w:cs="Times New Roman"/>
                <w:sz w:val="20"/>
                <w:szCs w:val="20"/>
              </w:rPr>
              <w:t xml:space="preserve">наличие в России сельской поземельной общины, в которой заложены элементы социалистического общества, при слабом </w:t>
            </w:r>
            <w:r w:rsidR="00953DAC" w:rsidRPr="00C72E40">
              <w:rPr>
                <w:rFonts w:ascii="Times New Roman" w:hAnsi="Times New Roman" w:cs="Times New Roman"/>
                <w:sz w:val="20"/>
                <w:szCs w:val="20"/>
              </w:rPr>
              <w:t>развитии капитализма и отсутствии пролетариата;</w:t>
            </w:r>
          </w:p>
          <w:p w:rsidR="00953DAC" w:rsidRPr="00C72E40" w:rsidRDefault="00953DAC" w:rsidP="00953DAC">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ответы на вопросы.</w:t>
            </w:r>
          </w:p>
        </w:tc>
        <w:tc>
          <w:tcPr>
            <w:tcW w:w="2438" w:type="dxa"/>
          </w:tcPr>
          <w:p w:rsidR="00673BDF" w:rsidRPr="006E441A" w:rsidRDefault="00953DAC">
            <w:pPr>
              <w:rPr>
                <w:rFonts w:ascii="Times New Roman" w:hAnsi="Times New Roman" w:cs="Times New Roman"/>
                <w:sz w:val="20"/>
                <w:szCs w:val="20"/>
              </w:rPr>
            </w:pP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xml:space="preserve">, Игорь Анатольевич ЕГЭ – 2015: История: самое полное издание  типовых вариантов экзаменационных работ для </w:t>
            </w:r>
            <w:proofErr w:type="spellStart"/>
            <w:r w:rsidRPr="006E441A">
              <w:rPr>
                <w:rFonts w:ascii="Times New Roman" w:hAnsi="Times New Roman" w:cs="Times New Roman"/>
                <w:sz w:val="20"/>
                <w:szCs w:val="20"/>
              </w:rPr>
              <w:t>подговки</w:t>
            </w:r>
            <w:proofErr w:type="spellEnd"/>
            <w:r w:rsidRPr="006E441A">
              <w:rPr>
                <w:rFonts w:ascii="Times New Roman" w:hAnsi="Times New Roman" w:cs="Times New Roman"/>
                <w:sz w:val="20"/>
                <w:szCs w:val="20"/>
              </w:rPr>
              <w:t xml:space="preserve"> к ЕГЭ</w:t>
            </w:r>
            <w:r w:rsidR="008553F6" w:rsidRPr="006E441A">
              <w:rPr>
                <w:rFonts w:ascii="Times New Roman" w:hAnsi="Times New Roman" w:cs="Times New Roman"/>
                <w:sz w:val="20"/>
                <w:szCs w:val="20"/>
              </w:rPr>
              <w:t xml:space="preserve"> / И.А. </w:t>
            </w:r>
            <w:proofErr w:type="spellStart"/>
            <w:r w:rsidR="008553F6" w:rsidRPr="006E441A">
              <w:rPr>
                <w:rFonts w:ascii="Times New Roman" w:hAnsi="Times New Roman" w:cs="Times New Roman"/>
                <w:sz w:val="20"/>
                <w:szCs w:val="20"/>
              </w:rPr>
              <w:t>Артасов</w:t>
            </w:r>
            <w:proofErr w:type="spellEnd"/>
            <w:r w:rsidR="008553F6" w:rsidRPr="006E441A">
              <w:rPr>
                <w:rFonts w:ascii="Times New Roman" w:hAnsi="Times New Roman" w:cs="Times New Roman"/>
                <w:sz w:val="20"/>
                <w:szCs w:val="20"/>
              </w:rPr>
              <w:t xml:space="preserve">, О.Н. Мельников а. – Москва: АСТ: </w:t>
            </w:r>
            <w:proofErr w:type="spellStart"/>
            <w:r w:rsidR="008553F6" w:rsidRPr="006E441A">
              <w:rPr>
                <w:rFonts w:ascii="Times New Roman" w:hAnsi="Times New Roman" w:cs="Times New Roman"/>
                <w:sz w:val="20"/>
                <w:szCs w:val="20"/>
              </w:rPr>
              <w:t>Астрель</w:t>
            </w:r>
            <w:proofErr w:type="spellEnd"/>
            <w:r w:rsidR="008553F6" w:rsidRPr="006E441A">
              <w:rPr>
                <w:rFonts w:ascii="Times New Roman" w:hAnsi="Times New Roman" w:cs="Times New Roman"/>
                <w:sz w:val="20"/>
                <w:szCs w:val="20"/>
              </w:rPr>
              <w:t>, 2014, - 286 с.</w:t>
            </w:r>
          </w:p>
        </w:tc>
      </w:tr>
      <w:tr w:rsidR="00673BDF" w:rsidRPr="006E441A" w:rsidTr="000C127F">
        <w:tc>
          <w:tcPr>
            <w:tcW w:w="809" w:type="dxa"/>
          </w:tcPr>
          <w:p w:rsidR="00673BDF" w:rsidRPr="00C72E40" w:rsidRDefault="00673BDF" w:rsidP="00673BDF">
            <w:pPr>
              <w:pStyle w:val="a4"/>
              <w:numPr>
                <w:ilvl w:val="0"/>
                <w:numId w:val="1"/>
              </w:numPr>
              <w:rPr>
                <w:rFonts w:ascii="Times New Roman" w:hAnsi="Times New Roman" w:cs="Times New Roman"/>
                <w:sz w:val="20"/>
                <w:szCs w:val="20"/>
              </w:rPr>
            </w:pPr>
          </w:p>
        </w:tc>
        <w:tc>
          <w:tcPr>
            <w:tcW w:w="6811" w:type="dxa"/>
          </w:tcPr>
          <w:p w:rsidR="008553F6" w:rsidRPr="00C72E40" w:rsidRDefault="008553F6" w:rsidP="008553F6">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8553F6" w:rsidRPr="00633879" w:rsidRDefault="008553F6" w:rsidP="008553F6">
            <w:pPr>
              <w:rPr>
                <w:rFonts w:ascii="Times New Roman" w:hAnsi="Times New Roman" w:cs="Times New Roman"/>
                <w:i/>
                <w:sz w:val="20"/>
                <w:szCs w:val="20"/>
              </w:rPr>
            </w:pPr>
            <w:r w:rsidRPr="00633879">
              <w:rPr>
                <w:rFonts w:ascii="Times New Roman" w:hAnsi="Times New Roman" w:cs="Times New Roman"/>
                <w:i/>
                <w:sz w:val="20"/>
                <w:szCs w:val="20"/>
              </w:rPr>
              <w:t>«Тильзитский мир имел негативные последствия для России».</w:t>
            </w:r>
          </w:p>
          <w:p w:rsidR="008553F6" w:rsidRPr="00C72E40" w:rsidRDefault="008553F6" w:rsidP="008553F6">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опровергнуть её. При изложении аргументов обязательно используйте исторические факты.</w:t>
            </w:r>
          </w:p>
          <w:p w:rsidR="008553F6" w:rsidRPr="00C72E40" w:rsidRDefault="008553F6" w:rsidP="008553F6">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8553F6" w:rsidRPr="00C72E40" w:rsidRDefault="008553F6" w:rsidP="008553F6">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8553F6" w:rsidRPr="00C72E40" w:rsidRDefault="008553F6" w:rsidP="008553F6">
            <w:pPr>
              <w:rPr>
                <w:rFonts w:ascii="Times New Roman" w:hAnsi="Times New Roman" w:cs="Times New Roman"/>
                <w:sz w:val="20"/>
                <w:szCs w:val="20"/>
              </w:rPr>
            </w:pPr>
            <w:r w:rsidRPr="00C72E40">
              <w:rPr>
                <w:rFonts w:ascii="Times New Roman" w:hAnsi="Times New Roman" w:cs="Times New Roman"/>
                <w:sz w:val="20"/>
                <w:szCs w:val="20"/>
              </w:rPr>
              <w:t>1)……</w:t>
            </w:r>
          </w:p>
          <w:p w:rsidR="008553F6" w:rsidRPr="00C72E40" w:rsidRDefault="008553F6" w:rsidP="008553F6">
            <w:pPr>
              <w:rPr>
                <w:rFonts w:ascii="Times New Roman" w:hAnsi="Times New Roman" w:cs="Times New Roman"/>
                <w:sz w:val="20"/>
                <w:szCs w:val="20"/>
              </w:rPr>
            </w:pPr>
            <w:r w:rsidRPr="00C72E40">
              <w:rPr>
                <w:rFonts w:ascii="Times New Roman" w:hAnsi="Times New Roman" w:cs="Times New Roman"/>
                <w:sz w:val="20"/>
                <w:szCs w:val="20"/>
              </w:rPr>
              <w:t>2)   ……</w:t>
            </w:r>
          </w:p>
          <w:p w:rsidR="008553F6" w:rsidRPr="00C72E40" w:rsidRDefault="008553F6" w:rsidP="008553F6">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8553F6" w:rsidRPr="00C72E40" w:rsidRDefault="008553F6" w:rsidP="008553F6">
            <w:pPr>
              <w:rPr>
                <w:rFonts w:ascii="Times New Roman" w:hAnsi="Times New Roman" w:cs="Times New Roman"/>
                <w:sz w:val="20"/>
                <w:szCs w:val="20"/>
              </w:rPr>
            </w:pPr>
            <w:r w:rsidRPr="00C72E40">
              <w:rPr>
                <w:rFonts w:ascii="Times New Roman" w:hAnsi="Times New Roman" w:cs="Times New Roman"/>
                <w:sz w:val="20"/>
                <w:szCs w:val="20"/>
              </w:rPr>
              <w:lastRenderedPageBreak/>
              <w:t>1)…..</w:t>
            </w:r>
          </w:p>
          <w:p w:rsidR="00673BDF" w:rsidRPr="00C72E40" w:rsidRDefault="008553F6" w:rsidP="008553F6">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673BDF" w:rsidRPr="00C72E40" w:rsidRDefault="008553F6">
            <w:pPr>
              <w:rPr>
                <w:rFonts w:ascii="Times New Roman" w:hAnsi="Times New Roman" w:cs="Times New Roman"/>
                <w:sz w:val="20"/>
                <w:szCs w:val="20"/>
              </w:rPr>
            </w:pPr>
            <w:r w:rsidRPr="00C72E40">
              <w:rPr>
                <w:rFonts w:ascii="Times New Roman" w:hAnsi="Times New Roman" w:cs="Times New Roman"/>
                <w:sz w:val="20"/>
                <w:szCs w:val="20"/>
              </w:rPr>
              <w:lastRenderedPageBreak/>
              <w:t xml:space="preserve">Правильный ответ должен содержать аргументы: </w:t>
            </w:r>
          </w:p>
          <w:p w:rsidR="008553F6" w:rsidRPr="00C72E40" w:rsidRDefault="008553F6">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8553F6" w:rsidRPr="00C72E40" w:rsidRDefault="008553F6" w:rsidP="008553F6">
            <w:pPr>
              <w:pStyle w:val="a4"/>
              <w:numPr>
                <w:ilvl w:val="0"/>
                <w:numId w:val="6"/>
              </w:numPr>
              <w:rPr>
                <w:rFonts w:ascii="Times New Roman" w:hAnsi="Times New Roman" w:cs="Times New Roman"/>
                <w:sz w:val="20"/>
                <w:szCs w:val="20"/>
              </w:rPr>
            </w:pPr>
            <w:r w:rsidRPr="00C72E40">
              <w:rPr>
                <w:rFonts w:ascii="Times New Roman" w:hAnsi="Times New Roman" w:cs="Times New Roman"/>
                <w:sz w:val="20"/>
                <w:szCs w:val="20"/>
              </w:rPr>
              <w:t>по условиям Тильзитского мира Россия обязалась присоединиться к континентальной блокаде Англии, что было экономически невыгодно для России</w:t>
            </w:r>
            <w:r w:rsidR="00495E4E" w:rsidRPr="00C72E40">
              <w:rPr>
                <w:rFonts w:ascii="Times New Roman" w:hAnsi="Times New Roman" w:cs="Times New Roman"/>
                <w:sz w:val="20"/>
                <w:szCs w:val="20"/>
              </w:rPr>
              <w:t>;</w:t>
            </w:r>
          </w:p>
          <w:p w:rsidR="00495E4E" w:rsidRPr="00C72E40" w:rsidRDefault="00495E4E" w:rsidP="00495E4E">
            <w:pPr>
              <w:pStyle w:val="a4"/>
              <w:numPr>
                <w:ilvl w:val="0"/>
                <w:numId w:val="6"/>
              </w:numPr>
              <w:rPr>
                <w:rFonts w:ascii="Times New Roman" w:hAnsi="Times New Roman" w:cs="Times New Roman"/>
                <w:sz w:val="20"/>
                <w:szCs w:val="20"/>
              </w:rPr>
            </w:pPr>
            <w:r w:rsidRPr="00C72E40">
              <w:rPr>
                <w:rFonts w:ascii="Times New Roman" w:hAnsi="Times New Roman" w:cs="Times New Roman"/>
                <w:sz w:val="20"/>
                <w:szCs w:val="20"/>
              </w:rPr>
              <w:t>было образовано Герцогство Варшавское под протекторатом Наполеона, ставшее в дальнейшем плацдармом для его наступления на Россию;</w:t>
            </w:r>
          </w:p>
          <w:p w:rsidR="00495E4E" w:rsidRPr="00C72E40" w:rsidRDefault="00495E4E" w:rsidP="00495E4E">
            <w:pPr>
              <w:pStyle w:val="a4"/>
              <w:numPr>
                <w:ilvl w:val="0"/>
                <w:numId w:val="6"/>
              </w:numPr>
              <w:rPr>
                <w:rFonts w:ascii="Times New Roman" w:hAnsi="Times New Roman" w:cs="Times New Roman"/>
                <w:sz w:val="20"/>
                <w:szCs w:val="20"/>
              </w:rPr>
            </w:pPr>
            <w:r w:rsidRPr="00C72E40">
              <w:rPr>
                <w:rFonts w:ascii="Times New Roman" w:hAnsi="Times New Roman" w:cs="Times New Roman"/>
                <w:sz w:val="20"/>
                <w:szCs w:val="20"/>
              </w:rPr>
              <w:t xml:space="preserve">Россия была вынуждена признать господство Франции над Ионическими островами и передать Наполеону бухту </w:t>
            </w:r>
            <w:proofErr w:type="spellStart"/>
            <w:r w:rsidRPr="00C72E40">
              <w:rPr>
                <w:rFonts w:ascii="Times New Roman" w:hAnsi="Times New Roman" w:cs="Times New Roman"/>
                <w:sz w:val="20"/>
                <w:szCs w:val="20"/>
              </w:rPr>
              <w:t>Котор</w:t>
            </w:r>
            <w:proofErr w:type="spellEnd"/>
            <w:r w:rsidRPr="00C72E40">
              <w:rPr>
                <w:rFonts w:ascii="Times New Roman" w:hAnsi="Times New Roman" w:cs="Times New Roman"/>
                <w:sz w:val="20"/>
                <w:szCs w:val="20"/>
              </w:rPr>
              <w:t xml:space="preserve"> в Адриатике; позиции России в Средиземноморье, завоеванные ею в конце </w:t>
            </w:r>
            <w:r w:rsidRPr="00C72E40">
              <w:rPr>
                <w:rFonts w:ascii="Times New Roman" w:hAnsi="Times New Roman" w:cs="Times New Roman"/>
                <w:sz w:val="20"/>
                <w:szCs w:val="20"/>
                <w:lang w:val="en-US"/>
              </w:rPr>
              <w:t>XVIII</w:t>
            </w:r>
            <w:r w:rsidRPr="00C72E40">
              <w:rPr>
                <w:rFonts w:ascii="Times New Roman" w:hAnsi="Times New Roman" w:cs="Times New Roman"/>
                <w:sz w:val="20"/>
                <w:szCs w:val="20"/>
              </w:rPr>
              <w:t xml:space="preserve"> в., были утрачены;</w:t>
            </w:r>
          </w:p>
          <w:p w:rsidR="00495E4E" w:rsidRPr="00C72E40" w:rsidRDefault="00495E4E" w:rsidP="00495E4E">
            <w:pPr>
              <w:rPr>
                <w:rFonts w:ascii="Times New Roman" w:hAnsi="Times New Roman" w:cs="Times New Roman"/>
                <w:sz w:val="20"/>
                <w:szCs w:val="20"/>
              </w:rPr>
            </w:pPr>
            <w:r w:rsidRPr="00C72E40">
              <w:rPr>
                <w:rFonts w:ascii="Times New Roman" w:hAnsi="Times New Roman" w:cs="Times New Roman"/>
                <w:sz w:val="20"/>
                <w:szCs w:val="20"/>
              </w:rPr>
              <w:lastRenderedPageBreak/>
              <w:t>2)в опровержение, например:</w:t>
            </w:r>
          </w:p>
          <w:p w:rsidR="00495E4E" w:rsidRPr="00C72E40" w:rsidRDefault="00495E4E" w:rsidP="00495E4E">
            <w:pPr>
              <w:pStyle w:val="a4"/>
              <w:numPr>
                <w:ilvl w:val="0"/>
                <w:numId w:val="7"/>
              </w:numPr>
              <w:rPr>
                <w:rFonts w:ascii="Times New Roman" w:hAnsi="Times New Roman" w:cs="Times New Roman"/>
                <w:sz w:val="20"/>
                <w:szCs w:val="20"/>
              </w:rPr>
            </w:pPr>
            <w:r w:rsidRPr="00C72E40">
              <w:rPr>
                <w:rFonts w:ascii="Times New Roman" w:hAnsi="Times New Roman" w:cs="Times New Roman"/>
                <w:sz w:val="20"/>
                <w:szCs w:val="20"/>
              </w:rPr>
              <w:t>в результате подписания Тильзитского мира Россия получила длительную мирную передышку в борьбе с Наполеоном, на время которой обезопасила свои западные границы;</w:t>
            </w:r>
          </w:p>
          <w:p w:rsidR="00495E4E" w:rsidRPr="00C72E40" w:rsidRDefault="00495E4E" w:rsidP="00495E4E">
            <w:pPr>
              <w:pStyle w:val="a4"/>
              <w:numPr>
                <w:ilvl w:val="0"/>
                <w:numId w:val="7"/>
              </w:numPr>
              <w:rPr>
                <w:rFonts w:ascii="Times New Roman" w:hAnsi="Times New Roman" w:cs="Times New Roman"/>
                <w:sz w:val="20"/>
                <w:szCs w:val="20"/>
              </w:rPr>
            </w:pPr>
            <w:r w:rsidRPr="00C72E40">
              <w:rPr>
                <w:rFonts w:ascii="Times New Roman" w:hAnsi="Times New Roman" w:cs="Times New Roman"/>
                <w:sz w:val="20"/>
                <w:szCs w:val="20"/>
              </w:rPr>
              <w:t xml:space="preserve">по </w:t>
            </w:r>
            <w:proofErr w:type="spellStart"/>
            <w:r w:rsidRPr="00C72E40">
              <w:rPr>
                <w:rFonts w:ascii="Times New Roman" w:hAnsi="Times New Roman" w:cs="Times New Roman"/>
                <w:sz w:val="20"/>
                <w:szCs w:val="20"/>
              </w:rPr>
              <w:t>Тильзитскому</w:t>
            </w:r>
            <w:proofErr w:type="spellEnd"/>
            <w:r w:rsidRPr="00C72E40">
              <w:rPr>
                <w:rFonts w:ascii="Times New Roman" w:hAnsi="Times New Roman" w:cs="Times New Roman"/>
                <w:sz w:val="20"/>
                <w:szCs w:val="20"/>
              </w:rPr>
              <w:t xml:space="preserve"> миру Франция переставала оказывать помощь </w:t>
            </w:r>
            <w:r w:rsidR="00FA162E" w:rsidRPr="00C72E40">
              <w:rPr>
                <w:rFonts w:ascii="Times New Roman" w:hAnsi="Times New Roman" w:cs="Times New Roman"/>
                <w:sz w:val="20"/>
                <w:szCs w:val="20"/>
              </w:rPr>
              <w:t>Турции в русско-турецкой войне 1806 – 1812 гг., что позволило России одержать победу;</w:t>
            </w:r>
          </w:p>
          <w:p w:rsidR="00FA162E" w:rsidRPr="00C72E40" w:rsidRDefault="00FA162E" w:rsidP="00495E4E">
            <w:pPr>
              <w:pStyle w:val="a4"/>
              <w:numPr>
                <w:ilvl w:val="0"/>
                <w:numId w:val="7"/>
              </w:numPr>
              <w:rPr>
                <w:rFonts w:ascii="Times New Roman" w:hAnsi="Times New Roman" w:cs="Times New Roman"/>
                <w:sz w:val="20"/>
                <w:szCs w:val="20"/>
              </w:rPr>
            </w:pPr>
            <w:r w:rsidRPr="00C72E40">
              <w:rPr>
                <w:rFonts w:ascii="Times New Roman" w:hAnsi="Times New Roman" w:cs="Times New Roman"/>
                <w:sz w:val="20"/>
                <w:szCs w:val="20"/>
              </w:rPr>
              <w:t>подписание Тильзитского мира способствовало началу русско-шведской войны 1808 – 1809 гг., в результате которой к России была присоединена Финляндия.</w:t>
            </w:r>
          </w:p>
          <w:p w:rsidR="00495E4E" w:rsidRPr="00C72E40" w:rsidRDefault="00FA162E" w:rsidP="00495E4E">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аргументы.</w:t>
            </w:r>
          </w:p>
        </w:tc>
        <w:tc>
          <w:tcPr>
            <w:tcW w:w="2438" w:type="dxa"/>
          </w:tcPr>
          <w:p w:rsidR="00673BDF" w:rsidRPr="006E441A" w:rsidRDefault="00FA162E">
            <w:pPr>
              <w:rPr>
                <w:rFonts w:ascii="Times New Roman" w:hAnsi="Times New Roman" w:cs="Times New Roman"/>
                <w:sz w:val="20"/>
                <w:szCs w:val="20"/>
              </w:rPr>
            </w:pPr>
            <w:proofErr w:type="spellStart"/>
            <w:r w:rsidRPr="006E441A">
              <w:rPr>
                <w:rFonts w:ascii="Times New Roman" w:hAnsi="Times New Roman" w:cs="Times New Roman"/>
                <w:sz w:val="20"/>
                <w:szCs w:val="20"/>
              </w:rPr>
              <w:lastRenderedPageBreak/>
              <w:t>Артасов</w:t>
            </w:r>
            <w:proofErr w:type="spellEnd"/>
            <w:r w:rsidRPr="006E441A">
              <w:rPr>
                <w:rFonts w:ascii="Times New Roman" w:hAnsi="Times New Roman" w:cs="Times New Roman"/>
                <w:sz w:val="20"/>
                <w:szCs w:val="20"/>
              </w:rPr>
              <w:t xml:space="preserve">, Игорь Анатольевич ЕГЭ – 2015: История: самое полное издание  типовых вариантов экзаменационных работ для </w:t>
            </w:r>
            <w:proofErr w:type="spellStart"/>
            <w:r w:rsidRPr="006E441A">
              <w:rPr>
                <w:rFonts w:ascii="Times New Roman" w:hAnsi="Times New Roman" w:cs="Times New Roman"/>
                <w:sz w:val="20"/>
                <w:szCs w:val="20"/>
              </w:rPr>
              <w:t>подговки</w:t>
            </w:r>
            <w:proofErr w:type="spellEnd"/>
            <w:r w:rsidRPr="006E441A">
              <w:rPr>
                <w:rFonts w:ascii="Times New Roman" w:hAnsi="Times New Roman" w:cs="Times New Roman"/>
                <w:sz w:val="20"/>
                <w:szCs w:val="20"/>
              </w:rPr>
              <w:t xml:space="preserve"> к ЕГЭ / И.А. </w:t>
            </w: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xml:space="preserve">, О.Н. Мельников а. – Москва: АСТ: </w:t>
            </w:r>
            <w:proofErr w:type="spellStart"/>
            <w:r w:rsidRPr="006E441A">
              <w:rPr>
                <w:rFonts w:ascii="Times New Roman" w:hAnsi="Times New Roman" w:cs="Times New Roman"/>
                <w:sz w:val="20"/>
                <w:szCs w:val="20"/>
              </w:rPr>
              <w:t>Астрель</w:t>
            </w:r>
            <w:proofErr w:type="spellEnd"/>
            <w:r w:rsidRPr="006E441A">
              <w:rPr>
                <w:rFonts w:ascii="Times New Roman" w:hAnsi="Times New Roman" w:cs="Times New Roman"/>
                <w:sz w:val="20"/>
                <w:szCs w:val="20"/>
              </w:rPr>
              <w:t>, 2014, - 286 с.</w:t>
            </w:r>
          </w:p>
        </w:tc>
      </w:tr>
      <w:tr w:rsidR="00673BDF" w:rsidRPr="006E441A" w:rsidTr="000C127F">
        <w:tc>
          <w:tcPr>
            <w:tcW w:w="809" w:type="dxa"/>
          </w:tcPr>
          <w:p w:rsidR="00673BDF" w:rsidRPr="00C72E40" w:rsidRDefault="00673BDF" w:rsidP="00673BDF">
            <w:pPr>
              <w:pStyle w:val="a4"/>
              <w:numPr>
                <w:ilvl w:val="0"/>
                <w:numId w:val="1"/>
              </w:numPr>
              <w:rPr>
                <w:rFonts w:ascii="Times New Roman" w:hAnsi="Times New Roman" w:cs="Times New Roman"/>
                <w:sz w:val="20"/>
                <w:szCs w:val="20"/>
              </w:rPr>
            </w:pPr>
          </w:p>
        </w:tc>
        <w:tc>
          <w:tcPr>
            <w:tcW w:w="6811" w:type="dxa"/>
          </w:tcPr>
          <w:p w:rsidR="00FA162E" w:rsidRPr="00C72E40" w:rsidRDefault="00FA162E" w:rsidP="00FA162E">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FA162E" w:rsidRPr="00633879" w:rsidRDefault="00FA162E" w:rsidP="00FA162E">
            <w:pPr>
              <w:rPr>
                <w:rFonts w:ascii="Times New Roman" w:hAnsi="Times New Roman" w:cs="Times New Roman"/>
                <w:i/>
                <w:sz w:val="20"/>
                <w:szCs w:val="20"/>
              </w:rPr>
            </w:pPr>
            <w:r w:rsidRPr="00633879">
              <w:rPr>
                <w:rFonts w:ascii="Times New Roman" w:hAnsi="Times New Roman" w:cs="Times New Roman"/>
                <w:i/>
                <w:sz w:val="20"/>
                <w:szCs w:val="20"/>
              </w:rPr>
              <w:t>«Политика Николая I препятствовала развитию образования в России”.</w:t>
            </w:r>
          </w:p>
          <w:p w:rsidR="00FA162E" w:rsidRPr="00C72E40" w:rsidRDefault="00FA162E" w:rsidP="00FA162E">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опровергнуть её. При изложении аргументов обязательно используйте исторические факты.</w:t>
            </w:r>
          </w:p>
          <w:p w:rsidR="00FA162E" w:rsidRPr="00C72E40" w:rsidRDefault="00FA162E" w:rsidP="00FA162E">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FA162E" w:rsidRPr="00C72E40" w:rsidRDefault="00FA162E" w:rsidP="00FA162E">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FA162E" w:rsidRPr="00C72E40" w:rsidRDefault="00FA162E" w:rsidP="00FA162E">
            <w:pPr>
              <w:rPr>
                <w:rFonts w:ascii="Times New Roman" w:hAnsi="Times New Roman" w:cs="Times New Roman"/>
                <w:sz w:val="20"/>
                <w:szCs w:val="20"/>
              </w:rPr>
            </w:pPr>
            <w:r w:rsidRPr="00C72E40">
              <w:rPr>
                <w:rFonts w:ascii="Times New Roman" w:hAnsi="Times New Roman" w:cs="Times New Roman"/>
                <w:sz w:val="20"/>
                <w:szCs w:val="20"/>
              </w:rPr>
              <w:t>1)……</w:t>
            </w:r>
          </w:p>
          <w:p w:rsidR="00FA162E" w:rsidRPr="00C72E40" w:rsidRDefault="00FA162E" w:rsidP="00FA162E">
            <w:pPr>
              <w:rPr>
                <w:rFonts w:ascii="Times New Roman" w:hAnsi="Times New Roman" w:cs="Times New Roman"/>
                <w:sz w:val="20"/>
                <w:szCs w:val="20"/>
              </w:rPr>
            </w:pPr>
            <w:r w:rsidRPr="00C72E40">
              <w:rPr>
                <w:rFonts w:ascii="Times New Roman" w:hAnsi="Times New Roman" w:cs="Times New Roman"/>
                <w:sz w:val="20"/>
                <w:szCs w:val="20"/>
              </w:rPr>
              <w:t>2)   ……</w:t>
            </w:r>
          </w:p>
          <w:p w:rsidR="00FA162E" w:rsidRPr="00C72E40" w:rsidRDefault="00FA162E" w:rsidP="00FA162E">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FA162E" w:rsidRPr="00C72E40" w:rsidRDefault="00FA162E" w:rsidP="00FA162E">
            <w:pPr>
              <w:rPr>
                <w:rFonts w:ascii="Times New Roman" w:hAnsi="Times New Roman" w:cs="Times New Roman"/>
                <w:sz w:val="20"/>
                <w:szCs w:val="20"/>
              </w:rPr>
            </w:pPr>
            <w:r w:rsidRPr="00C72E40">
              <w:rPr>
                <w:rFonts w:ascii="Times New Roman" w:hAnsi="Times New Roman" w:cs="Times New Roman"/>
                <w:sz w:val="20"/>
                <w:szCs w:val="20"/>
              </w:rPr>
              <w:t>1)…..</w:t>
            </w:r>
          </w:p>
          <w:p w:rsidR="00673BDF" w:rsidRPr="00C72E40" w:rsidRDefault="00FA162E" w:rsidP="00FA162E">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673BDF" w:rsidRPr="00C72E40" w:rsidRDefault="00FA162E">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аргументы:</w:t>
            </w:r>
          </w:p>
          <w:p w:rsidR="00FA162E" w:rsidRPr="00C72E40" w:rsidRDefault="00FA162E">
            <w:pPr>
              <w:rPr>
                <w:rFonts w:ascii="Times New Roman" w:hAnsi="Times New Roman" w:cs="Times New Roman"/>
                <w:sz w:val="20"/>
                <w:szCs w:val="20"/>
              </w:rPr>
            </w:pPr>
            <w:r w:rsidRPr="00C72E40">
              <w:rPr>
                <w:rFonts w:ascii="Times New Roman" w:hAnsi="Times New Roman" w:cs="Times New Roman"/>
                <w:sz w:val="20"/>
                <w:szCs w:val="20"/>
              </w:rPr>
              <w:t>1)</w:t>
            </w:r>
            <w:r w:rsidR="00A56023" w:rsidRPr="00C72E40">
              <w:rPr>
                <w:rFonts w:ascii="Times New Roman" w:hAnsi="Times New Roman" w:cs="Times New Roman"/>
                <w:sz w:val="20"/>
                <w:szCs w:val="20"/>
              </w:rPr>
              <w:t>в подтверждение, например:</w:t>
            </w:r>
          </w:p>
          <w:p w:rsidR="00A56023" w:rsidRPr="00C72E40" w:rsidRDefault="00A56023" w:rsidP="00A56023">
            <w:pPr>
              <w:pStyle w:val="a4"/>
              <w:numPr>
                <w:ilvl w:val="0"/>
                <w:numId w:val="8"/>
              </w:numPr>
              <w:rPr>
                <w:rFonts w:ascii="Times New Roman" w:hAnsi="Times New Roman" w:cs="Times New Roman"/>
                <w:sz w:val="20"/>
                <w:szCs w:val="20"/>
              </w:rPr>
            </w:pPr>
            <w:r w:rsidRPr="00C72E40">
              <w:rPr>
                <w:rFonts w:ascii="Times New Roman" w:hAnsi="Times New Roman" w:cs="Times New Roman"/>
                <w:sz w:val="20"/>
                <w:szCs w:val="20"/>
              </w:rPr>
              <w:t xml:space="preserve">в 1827 г. был издан рескрипт царя министру просвещения А.С. Шишкову о запрещении </w:t>
            </w:r>
            <w:proofErr w:type="gramStart"/>
            <w:r w:rsidRPr="00C72E40">
              <w:rPr>
                <w:rFonts w:ascii="Times New Roman" w:hAnsi="Times New Roman" w:cs="Times New Roman"/>
                <w:sz w:val="20"/>
                <w:szCs w:val="20"/>
              </w:rPr>
              <w:t>принимать</w:t>
            </w:r>
            <w:proofErr w:type="gramEnd"/>
            <w:r w:rsidRPr="00C72E40">
              <w:rPr>
                <w:rFonts w:ascii="Times New Roman" w:hAnsi="Times New Roman" w:cs="Times New Roman"/>
                <w:sz w:val="20"/>
                <w:szCs w:val="20"/>
              </w:rPr>
              <w:t xml:space="preserve"> в гимназии и университеты крепостных крестьян, что закрыло для этой  социальной группы доступ к полноценному образованию;</w:t>
            </w:r>
          </w:p>
          <w:p w:rsidR="00A56023" w:rsidRPr="00C72E40" w:rsidRDefault="00A56023" w:rsidP="00A56023">
            <w:pPr>
              <w:pStyle w:val="a4"/>
              <w:numPr>
                <w:ilvl w:val="0"/>
                <w:numId w:val="8"/>
              </w:numPr>
              <w:rPr>
                <w:rFonts w:ascii="Times New Roman" w:hAnsi="Times New Roman" w:cs="Times New Roman"/>
                <w:sz w:val="20"/>
                <w:szCs w:val="20"/>
              </w:rPr>
            </w:pPr>
            <w:r w:rsidRPr="00C72E40">
              <w:rPr>
                <w:rFonts w:ascii="Times New Roman" w:hAnsi="Times New Roman" w:cs="Times New Roman"/>
                <w:sz w:val="20"/>
                <w:szCs w:val="20"/>
              </w:rPr>
              <w:t>в 1828 г. был издан «Устав гимназий и училищ уездных и приходских», вводивший принцип строгой сословности и ликвидировавший</w:t>
            </w:r>
            <w:r w:rsidR="00641251" w:rsidRPr="00C72E40">
              <w:rPr>
                <w:rFonts w:ascii="Times New Roman" w:hAnsi="Times New Roman" w:cs="Times New Roman"/>
                <w:sz w:val="20"/>
                <w:szCs w:val="20"/>
              </w:rPr>
              <w:t xml:space="preserve"> преемственность между училищами и гимназиями, что закрывало доступ к полноценному образованию для детей крестьян, купцов и мещан;</w:t>
            </w:r>
          </w:p>
          <w:p w:rsidR="00641251" w:rsidRPr="00C72E40" w:rsidRDefault="00641251" w:rsidP="00A56023">
            <w:pPr>
              <w:pStyle w:val="a4"/>
              <w:numPr>
                <w:ilvl w:val="0"/>
                <w:numId w:val="8"/>
              </w:numPr>
              <w:rPr>
                <w:rFonts w:ascii="Times New Roman" w:hAnsi="Times New Roman" w:cs="Times New Roman"/>
                <w:sz w:val="20"/>
                <w:szCs w:val="20"/>
              </w:rPr>
            </w:pPr>
            <w:r w:rsidRPr="00C72E40">
              <w:rPr>
                <w:rFonts w:ascii="Times New Roman" w:hAnsi="Times New Roman" w:cs="Times New Roman"/>
                <w:sz w:val="20"/>
                <w:szCs w:val="20"/>
              </w:rPr>
              <w:t>в 1833 г. было издано постановление «О мерах против умножения частных пансионов и учебных заведений</w:t>
            </w:r>
            <w:r w:rsidR="00CE3201" w:rsidRPr="00C72E40">
              <w:rPr>
                <w:rFonts w:ascii="Times New Roman" w:hAnsi="Times New Roman" w:cs="Times New Roman"/>
                <w:sz w:val="20"/>
                <w:szCs w:val="20"/>
              </w:rPr>
              <w:t>», значительно ограничившее возможность создания частных учебных заведений;</w:t>
            </w:r>
          </w:p>
          <w:p w:rsidR="00CE3201" w:rsidRPr="00C72E40" w:rsidRDefault="00CE3201" w:rsidP="00A56023">
            <w:pPr>
              <w:pStyle w:val="a4"/>
              <w:numPr>
                <w:ilvl w:val="0"/>
                <w:numId w:val="8"/>
              </w:numPr>
              <w:rPr>
                <w:rFonts w:ascii="Times New Roman" w:hAnsi="Times New Roman" w:cs="Times New Roman"/>
                <w:sz w:val="20"/>
                <w:szCs w:val="20"/>
              </w:rPr>
            </w:pPr>
            <w:r w:rsidRPr="00C72E40">
              <w:rPr>
                <w:rFonts w:ascii="Times New Roman" w:hAnsi="Times New Roman" w:cs="Times New Roman"/>
                <w:sz w:val="20"/>
                <w:szCs w:val="20"/>
              </w:rPr>
              <w:t>университетский устав 1835 г. существенно ограничил автономию университетов, что негативно сказалось на университетской жизни и процесса преподавания;</w:t>
            </w:r>
          </w:p>
          <w:p w:rsidR="00CE3201" w:rsidRPr="00C72E40" w:rsidRDefault="00CE3201" w:rsidP="00CE3201">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CE3201" w:rsidRPr="00C72E40" w:rsidRDefault="00CE3201" w:rsidP="00CE3201">
            <w:pPr>
              <w:pStyle w:val="a4"/>
              <w:numPr>
                <w:ilvl w:val="0"/>
                <w:numId w:val="9"/>
              </w:numPr>
              <w:rPr>
                <w:rFonts w:ascii="Times New Roman" w:hAnsi="Times New Roman" w:cs="Times New Roman"/>
                <w:sz w:val="20"/>
                <w:szCs w:val="20"/>
              </w:rPr>
            </w:pPr>
            <w:r w:rsidRPr="00C72E40">
              <w:rPr>
                <w:rFonts w:ascii="Times New Roman" w:hAnsi="Times New Roman" w:cs="Times New Roman"/>
                <w:sz w:val="20"/>
                <w:szCs w:val="20"/>
              </w:rPr>
              <w:t xml:space="preserve">при университетах были введены  подготовительные курсы богословия, математики, истории, словесности, древних и новых языков, естественных наук, </w:t>
            </w:r>
            <w:r w:rsidR="00D80041" w:rsidRPr="00C72E40">
              <w:rPr>
                <w:rFonts w:ascii="Times New Roman" w:hAnsi="Times New Roman" w:cs="Times New Roman"/>
                <w:sz w:val="20"/>
                <w:szCs w:val="20"/>
              </w:rPr>
              <w:t xml:space="preserve">призванные восполнить недостатки среднего образования </w:t>
            </w:r>
            <w:proofErr w:type="gramStart"/>
            <w:r w:rsidR="00D80041" w:rsidRPr="00C72E40">
              <w:rPr>
                <w:rFonts w:ascii="Times New Roman" w:hAnsi="Times New Roman" w:cs="Times New Roman"/>
                <w:sz w:val="20"/>
                <w:szCs w:val="20"/>
              </w:rPr>
              <w:t>для</w:t>
            </w:r>
            <w:proofErr w:type="gramEnd"/>
            <w:r w:rsidR="00D80041" w:rsidRPr="00C72E40">
              <w:rPr>
                <w:rFonts w:ascii="Times New Roman" w:hAnsi="Times New Roman" w:cs="Times New Roman"/>
                <w:sz w:val="20"/>
                <w:szCs w:val="20"/>
              </w:rPr>
              <w:t xml:space="preserve"> поступающих в университеты, что способствовало более эффективному обучению в университетах;</w:t>
            </w:r>
          </w:p>
          <w:p w:rsidR="00D80041" w:rsidRPr="00C72E40" w:rsidRDefault="00D80041" w:rsidP="00D80041">
            <w:pPr>
              <w:pStyle w:val="a4"/>
              <w:numPr>
                <w:ilvl w:val="0"/>
                <w:numId w:val="9"/>
              </w:numPr>
              <w:rPr>
                <w:rFonts w:ascii="Times New Roman" w:hAnsi="Times New Roman" w:cs="Times New Roman"/>
                <w:sz w:val="20"/>
                <w:szCs w:val="20"/>
              </w:rPr>
            </w:pPr>
            <w:r w:rsidRPr="00C72E40">
              <w:rPr>
                <w:rFonts w:ascii="Times New Roman" w:hAnsi="Times New Roman" w:cs="Times New Roman"/>
                <w:sz w:val="20"/>
                <w:szCs w:val="20"/>
              </w:rPr>
              <w:t xml:space="preserve">при Николае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в университетах стало восстанавливаться упраздненное в 1821 г. </w:t>
            </w:r>
            <w:r w:rsidRPr="00C72E40">
              <w:rPr>
                <w:rFonts w:ascii="Times New Roman" w:hAnsi="Times New Roman" w:cs="Times New Roman"/>
                <w:sz w:val="20"/>
                <w:szCs w:val="20"/>
              </w:rPr>
              <w:lastRenderedPageBreak/>
              <w:t>преподавание философии; дополнительный стимул для успешной учебы;</w:t>
            </w:r>
          </w:p>
          <w:p w:rsidR="00D80041" w:rsidRPr="00C72E40" w:rsidRDefault="00D80041" w:rsidP="00D80041">
            <w:pPr>
              <w:pStyle w:val="a4"/>
              <w:numPr>
                <w:ilvl w:val="0"/>
                <w:numId w:val="9"/>
              </w:numPr>
              <w:rPr>
                <w:rFonts w:ascii="Times New Roman" w:hAnsi="Times New Roman" w:cs="Times New Roman"/>
                <w:sz w:val="20"/>
                <w:szCs w:val="20"/>
              </w:rPr>
            </w:pPr>
            <w:r w:rsidRPr="00C72E40">
              <w:rPr>
                <w:rFonts w:ascii="Times New Roman" w:hAnsi="Times New Roman" w:cs="Times New Roman"/>
                <w:sz w:val="20"/>
                <w:szCs w:val="20"/>
              </w:rPr>
              <w:t xml:space="preserve">при Николае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было поднято значение университетского образования, ученых степеней и знаний, что давало студентам дополнительный стимул для успешной учебы;</w:t>
            </w:r>
          </w:p>
          <w:p w:rsidR="00D80041" w:rsidRPr="00C72E40" w:rsidRDefault="00D80041" w:rsidP="00CE3201">
            <w:pPr>
              <w:pStyle w:val="a4"/>
              <w:numPr>
                <w:ilvl w:val="0"/>
                <w:numId w:val="9"/>
              </w:numPr>
              <w:rPr>
                <w:rFonts w:ascii="Times New Roman" w:hAnsi="Times New Roman" w:cs="Times New Roman"/>
                <w:sz w:val="20"/>
                <w:szCs w:val="20"/>
              </w:rPr>
            </w:pPr>
            <w:r w:rsidRPr="00C72E40">
              <w:rPr>
                <w:rFonts w:ascii="Times New Roman" w:hAnsi="Times New Roman" w:cs="Times New Roman"/>
                <w:sz w:val="20"/>
                <w:szCs w:val="20"/>
              </w:rPr>
              <w:t xml:space="preserve">при Николае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был открыт ряд специальных учебных заведений: Технологический институт, Архитектурное училище, Училище гражданских инженеров и др.;</w:t>
            </w:r>
          </w:p>
          <w:p w:rsidR="00D80041" w:rsidRPr="00C72E40" w:rsidRDefault="00D80041" w:rsidP="00CE3201">
            <w:pPr>
              <w:pStyle w:val="a4"/>
              <w:numPr>
                <w:ilvl w:val="0"/>
                <w:numId w:val="9"/>
              </w:numPr>
              <w:rPr>
                <w:rFonts w:ascii="Times New Roman" w:hAnsi="Times New Roman" w:cs="Times New Roman"/>
                <w:sz w:val="20"/>
                <w:szCs w:val="20"/>
              </w:rPr>
            </w:pPr>
            <w:r w:rsidRPr="00C72E40">
              <w:rPr>
                <w:rFonts w:ascii="Times New Roman" w:hAnsi="Times New Roman" w:cs="Times New Roman"/>
                <w:sz w:val="20"/>
                <w:szCs w:val="20"/>
              </w:rPr>
              <w:t xml:space="preserve">при Николае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расширялось военное образование: была учреждена Военно-морская академия в Петербурге, открыты новые кадетские корпуса.</w:t>
            </w:r>
          </w:p>
          <w:p w:rsidR="00D80041" w:rsidRPr="00C72E40" w:rsidRDefault="00D80041" w:rsidP="00D80041">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аргументы.</w:t>
            </w:r>
          </w:p>
        </w:tc>
        <w:tc>
          <w:tcPr>
            <w:tcW w:w="2438" w:type="dxa"/>
          </w:tcPr>
          <w:p w:rsidR="00673BDF" w:rsidRPr="006E441A" w:rsidRDefault="00FA162E">
            <w:pPr>
              <w:rPr>
                <w:rFonts w:ascii="Times New Roman" w:hAnsi="Times New Roman" w:cs="Times New Roman"/>
                <w:sz w:val="20"/>
                <w:szCs w:val="20"/>
              </w:rPr>
            </w:pPr>
            <w:proofErr w:type="spellStart"/>
            <w:r w:rsidRPr="006E441A">
              <w:rPr>
                <w:rFonts w:ascii="Times New Roman" w:hAnsi="Times New Roman" w:cs="Times New Roman"/>
                <w:sz w:val="20"/>
                <w:szCs w:val="20"/>
              </w:rPr>
              <w:lastRenderedPageBreak/>
              <w:t>Артасов</w:t>
            </w:r>
            <w:proofErr w:type="spellEnd"/>
            <w:r w:rsidRPr="006E441A">
              <w:rPr>
                <w:rFonts w:ascii="Times New Roman" w:hAnsi="Times New Roman" w:cs="Times New Roman"/>
                <w:sz w:val="20"/>
                <w:szCs w:val="20"/>
              </w:rPr>
              <w:t xml:space="preserve">, Игорь Анатольевич ЕГЭ – 2015: История: самое полное издание  типовых вариантов экзаменационных работ для </w:t>
            </w:r>
            <w:proofErr w:type="spellStart"/>
            <w:r w:rsidRPr="006E441A">
              <w:rPr>
                <w:rFonts w:ascii="Times New Roman" w:hAnsi="Times New Roman" w:cs="Times New Roman"/>
                <w:sz w:val="20"/>
                <w:szCs w:val="20"/>
              </w:rPr>
              <w:t>подговки</w:t>
            </w:r>
            <w:proofErr w:type="spellEnd"/>
            <w:r w:rsidRPr="006E441A">
              <w:rPr>
                <w:rFonts w:ascii="Times New Roman" w:hAnsi="Times New Roman" w:cs="Times New Roman"/>
                <w:sz w:val="20"/>
                <w:szCs w:val="20"/>
              </w:rPr>
              <w:t xml:space="preserve"> к ЕГЭ / И.А. </w:t>
            </w: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xml:space="preserve">, О.Н. Мельников а. – Москва: АСТ: </w:t>
            </w:r>
            <w:proofErr w:type="spellStart"/>
            <w:r w:rsidRPr="006E441A">
              <w:rPr>
                <w:rFonts w:ascii="Times New Roman" w:hAnsi="Times New Roman" w:cs="Times New Roman"/>
                <w:sz w:val="20"/>
                <w:szCs w:val="20"/>
              </w:rPr>
              <w:t>Астрель</w:t>
            </w:r>
            <w:proofErr w:type="spellEnd"/>
            <w:r w:rsidRPr="006E441A">
              <w:rPr>
                <w:rFonts w:ascii="Times New Roman" w:hAnsi="Times New Roman" w:cs="Times New Roman"/>
                <w:sz w:val="20"/>
                <w:szCs w:val="20"/>
              </w:rPr>
              <w:t>, 2014, - 286 с.</w:t>
            </w:r>
          </w:p>
        </w:tc>
      </w:tr>
      <w:tr w:rsidR="00673BDF" w:rsidRPr="006E441A" w:rsidTr="000C127F">
        <w:tc>
          <w:tcPr>
            <w:tcW w:w="809" w:type="dxa"/>
          </w:tcPr>
          <w:p w:rsidR="00673BDF" w:rsidRPr="00C72E40" w:rsidRDefault="00673BDF" w:rsidP="00673BDF">
            <w:pPr>
              <w:pStyle w:val="a4"/>
              <w:numPr>
                <w:ilvl w:val="0"/>
                <w:numId w:val="1"/>
              </w:numPr>
              <w:rPr>
                <w:rFonts w:ascii="Times New Roman" w:hAnsi="Times New Roman" w:cs="Times New Roman"/>
                <w:sz w:val="20"/>
                <w:szCs w:val="20"/>
              </w:rPr>
            </w:pPr>
          </w:p>
        </w:tc>
        <w:tc>
          <w:tcPr>
            <w:tcW w:w="6811" w:type="dxa"/>
          </w:tcPr>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2955F5" w:rsidRPr="00633879" w:rsidRDefault="002955F5" w:rsidP="002955F5">
            <w:pPr>
              <w:rPr>
                <w:rFonts w:ascii="Times New Roman" w:hAnsi="Times New Roman" w:cs="Times New Roman"/>
                <w:i/>
                <w:sz w:val="20"/>
                <w:szCs w:val="20"/>
              </w:rPr>
            </w:pPr>
            <w:r w:rsidRPr="00633879">
              <w:rPr>
                <w:rFonts w:ascii="Times New Roman" w:hAnsi="Times New Roman" w:cs="Times New Roman"/>
                <w:i/>
                <w:sz w:val="20"/>
                <w:szCs w:val="20"/>
              </w:rPr>
              <w:t>«Реформа государственной деревни П.Д. Киселева была полезна для государства и общества».</w:t>
            </w:r>
          </w:p>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опровергнуть её. При изложении аргументов обязательно используйте исторические факты.</w:t>
            </w:r>
          </w:p>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1)……</w:t>
            </w:r>
          </w:p>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2)   ……</w:t>
            </w:r>
          </w:p>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1)…..</w:t>
            </w:r>
          </w:p>
          <w:p w:rsidR="00673BDF"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аргументы:</w:t>
            </w:r>
          </w:p>
          <w:p w:rsidR="002955F5" w:rsidRPr="00C72E40" w:rsidRDefault="002955F5" w:rsidP="002955F5">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673BDF" w:rsidRPr="00C72E40" w:rsidRDefault="007812A8" w:rsidP="002955F5">
            <w:pPr>
              <w:pStyle w:val="a4"/>
              <w:numPr>
                <w:ilvl w:val="0"/>
                <w:numId w:val="10"/>
              </w:numPr>
              <w:rPr>
                <w:rFonts w:ascii="Times New Roman" w:hAnsi="Times New Roman" w:cs="Times New Roman"/>
                <w:sz w:val="20"/>
                <w:szCs w:val="20"/>
              </w:rPr>
            </w:pPr>
            <w:r w:rsidRPr="00C72E40">
              <w:rPr>
                <w:rFonts w:ascii="Times New Roman" w:hAnsi="Times New Roman" w:cs="Times New Roman"/>
                <w:sz w:val="20"/>
                <w:szCs w:val="20"/>
              </w:rPr>
              <w:t>передача крестьянам части зем</w:t>
            </w:r>
            <w:r w:rsidR="002955F5" w:rsidRPr="00C72E40">
              <w:rPr>
                <w:rFonts w:ascii="Times New Roman" w:hAnsi="Times New Roman" w:cs="Times New Roman"/>
                <w:sz w:val="20"/>
                <w:szCs w:val="20"/>
              </w:rPr>
              <w:t>ли из государственного резерва, переселение их в малонаселенные районы несколько ослабили проблему малоземелья – важнейшую проблему центральных районов страны;</w:t>
            </w:r>
          </w:p>
          <w:p w:rsidR="002955F5" w:rsidRPr="00C72E40" w:rsidRDefault="002955F5" w:rsidP="002955F5">
            <w:pPr>
              <w:pStyle w:val="a4"/>
              <w:numPr>
                <w:ilvl w:val="0"/>
                <w:numId w:val="10"/>
              </w:numPr>
              <w:rPr>
                <w:rFonts w:ascii="Times New Roman" w:hAnsi="Times New Roman" w:cs="Times New Roman"/>
                <w:sz w:val="20"/>
                <w:szCs w:val="20"/>
              </w:rPr>
            </w:pPr>
            <w:r w:rsidRPr="00C72E40">
              <w:rPr>
                <w:rFonts w:ascii="Times New Roman" w:hAnsi="Times New Roman" w:cs="Times New Roman"/>
                <w:sz w:val="20"/>
                <w:szCs w:val="20"/>
              </w:rPr>
              <w:t>в госуда</w:t>
            </w:r>
            <w:r w:rsidR="007812A8" w:rsidRPr="00C72E40">
              <w:rPr>
                <w:rFonts w:ascii="Times New Roman" w:hAnsi="Times New Roman" w:cs="Times New Roman"/>
                <w:sz w:val="20"/>
                <w:szCs w:val="20"/>
              </w:rPr>
              <w:t>р</w:t>
            </w:r>
            <w:r w:rsidRPr="00C72E40">
              <w:rPr>
                <w:rFonts w:ascii="Times New Roman" w:hAnsi="Times New Roman" w:cs="Times New Roman"/>
                <w:sz w:val="20"/>
                <w:szCs w:val="20"/>
              </w:rPr>
              <w:t xml:space="preserve">ственной деревне строились сельские </w:t>
            </w:r>
            <w:r w:rsidR="007812A8" w:rsidRPr="00C72E40">
              <w:rPr>
                <w:rFonts w:ascii="Times New Roman" w:hAnsi="Times New Roman" w:cs="Times New Roman"/>
                <w:sz w:val="20"/>
                <w:szCs w:val="20"/>
              </w:rPr>
              <w:t>больницы и школы, крестьяне полу</w:t>
            </w:r>
            <w:r w:rsidRPr="00C72E40">
              <w:rPr>
                <w:rFonts w:ascii="Times New Roman" w:hAnsi="Times New Roman" w:cs="Times New Roman"/>
                <w:sz w:val="20"/>
                <w:szCs w:val="20"/>
              </w:rPr>
              <w:t xml:space="preserve">чили </w:t>
            </w:r>
            <w:r w:rsidR="007812A8" w:rsidRPr="00C72E40">
              <w:rPr>
                <w:rFonts w:ascii="Times New Roman" w:hAnsi="Times New Roman" w:cs="Times New Roman"/>
                <w:sz w:val="20"/>
                <w:szCs w:val="20"/>
              </w:rPr>
              <w:t>агротехническую помощь и право пользоваться кредитом, что способствовало повышению их уровня жизни;</w:t>
            </w:r>
          </w:p>
          <w:p w:rsidR="007812A8" w:rsidRPr="00C72E40" w:rsidRDefault="007812A8" w:rsidP="002955F5">
            <w:pPr>
              <w:pStyle w:val="a4"/>
              <w:numPr>
                <w:ilvl w:val="0"/>
                <w:numId w:val="10"/>
              </w:numPr>
              <w:rPr>
                <w:rFonts w:ascii="Times New Roman" w:hAnsi="Times New Roman" w:cs="Times New Roman"/>
                <w:sz w:val="20"/>
                <w:szCs w:val="20"/>
              </w:rPr>
            </w:pPr>
            <w:r w:rsidRPr="00C72E40">
              <w:rPr>
                <w:rFonts w:ascii="Times New Roman" w:hAnsi="Times New Roman" w:cs="Times New Roman"/>
                <w:sz w:val="20"/>
                <w:szCs w:val="20"/>
              </w:rPr>
              <w:t>введение выборного крестьянского самоуправления и участие в нем крестьян способствовало формированию гражданских качеств у крестьян;</w:t>
            </w:r>
          </w:p>
          <w:p w:rsidR="007812A8" w:rsidRPr="00C72E40" w:rsidRDefault="007812A8" w:rsidP="002955F5">
            <w:pPr>
              <w:pStyle w:val="a4"/>
              <w:numPr>
                <w:ilvl w:val="0"/>
                <w:numId w:val="10"/>
              </w:numPr>
              <w:rPr>
                <w:rFonts w:ascii="Times New Roman" w:hAnsi="Times New Roman" w:cs="Times New Roman"/>
                <w:sz w:val="20"/>
                <w:szCs w:val="20"/>
              </w:rPr>
            </w:pPr>
            <w:r w:rsidRPr="00C72E40">
              <w:rPr>
                <w:rFonts w:ascii="Times New Roman" w:hAnsi="Times New Roman" w:cs="Times New Roman"/>
                <w:sz w:val="20"/>
                <w:szCs w:val="20"/>
              </w:rPr>
              <w:t>реформа П.Д. Киселева способствовала</w:t>
            </w:r>
            <w:r w:rsidR="00B61B0B" w:rsidRPr="00C72E40">
              <w:rPr>
                <w:rFonts w:ascii="Times New Roman" w:hAnsi="Times New Roman" w:cs="Times New Roman"/>
                <w:sz w:val="20"/>
                <w:szCs w:val="20"/>
              </w:rPr>
              <w:t xml:space="preserve">  моральной подготовке общества к отмене крепостного права;</w:t>
            </w:r>
          </w:p>
          <w:p w:rsidR="00B61B0B" w:rsidRPr="00C72E40" w:rsidRDefault="00B61B0B" w:rsidP="002955F5">
            <w:pPr>
              <w:pStyle w:val="a4"/>
              <w:numPr>
                <w:ilvl w:val="0"/>
                <w:numId w:val="10"/>
              </w:numPr>
              <w:rPr>
                <w:rFonts w:ascii="Times New Roman" w:hAnsi="Times New Roman" w:cs="Times New Roman"/>
                <w:sz w:val="20"/>
                <w:szCs w:val="20"/>
              </w:rPr>
            </w:pPr>
            <w:r w:rsidRPr="00C72E40">
              <w:rPr>
                <w:rFonts w:ascii="Times New Roman" w:hAnsi="Times New Roman" w:cs="Times New Roman"/>
                <w:sz w:val="20"/>
                <w:szCs w:val="20"/>
              </w:rPr>
              <w:t>опыт реформы П.Д. Киселева (в частности, опыт создания органов крестьянского самоуправления) был использован при проведении крестьянской реформы 1861 г.;</w:t>
            </w:r>
          </w:p>
          <w:p w:rsidR="00B61B0B" w:rsidRPr="00C72E40" w:rsidRDefault="00B61B0B" w:rsidP="00B61B0B">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B61B0B" w:rsidRPr="00C72E40" w:rsidRDefault="00B61B0B" w:rsidP="00B61B0B">
            <w:pPr>
              <w:pStyle w:val="a4"/>
              <w:numPr>
                <w:ilvl w:val="0"/>
                <w:numId w:val="11"/>
              </w:numPr>
              <w:rPr>
                <w:rFonts w:ascii="Times New Roman" w:hAnsi="Times New Roman" w:cs="Times New Roman"/>
                <w:sz w:val="20"/>
                <w:szCs w:val="20"/>
              </w:rPr>
            </w:pPr>
            <w:r w:rsidRPr="00C72E40">
              <w:rPr>
                <w:rFonts w:ascii="Times New Roman" w:hAnsi="Times New Roman" w:cs="Times New Roman"/>
                <w:sz w:val="20"/>
                <w:szCs w:val="20"/>
              </w:rPr>
              <w:t>над государственными крестьянами усиливались власть и произвол царских чиновников, крестьянские сходы были полностью под контролем, что почти сводило на нет пользу, полученную от введения самоуправления;</w:t>
            </w:r>
          </w:p>
          <w:p w:rsidR="00B61B0B" w:rsidRPr="00C72E40" w:rsidRDefault="00B61B0B" w:rsidP="00B61B0B">
            <w:pPr>
              <w:pStyle w:val="a4"/>
              <w:numPr>
                <w:ilvl w:val="0"/>
                <w:numId w:val="11"/>
              </w:numPr>
              <w:rPr>
                <w:rFonts w:ascii="Times New Roman" w:hAnsi="Times New Roman" w:cs="Times New Roman"/>
                <w:sz w:val="20"/>
                <w:szCs w:val="20"/>
              </w:rPr>
            </w:pPr>
            <w:r w:rsidRPr="00C72E40">
              <w:rPr>
                <w:rFonts w:ascii="Times New Roman" w:hAnsi="Times New Roman" w:cs="Times New Roman"/>
                <w:sz w:val="20"/>
                <w:szCs w:val="20"/>
              </w:rPr>
              <w:t>выросли повинности государств</w:t>
            </w:r>
            <w:r w:rsidR="00397358" w:rsidRPr="00C72E40">
              <w:rPr>
                <w:rFonts w:ascii="Times New Roman" w:hAnsi="Times New Roman" w:cs="Times New Roman"/>
                <w:sz w:val="20"/>
                <w:szCs w:val="20"/>
              </w:rPr>
              <w:t>е</w:t>
            </w:r>
            <w:r w:rsidRPr="00C72E40">
              <w:rPr>
                <w:rFonts w:ascii="Times New Roman" w:hAnsi="Times New Roman" w:cs="Times New Roman"/>
                <w:sz w:val="20"/>
                <w:szCs w:val="20"/>
              </w:rPr>
              <w:t>нных крестьян по строительству дорог, мостов, рубке леса и  т.д., что отрицательно сказывалось на их благосостоянии и вызывало недовольство;</w:t>
            </w:r>
          </w:p>
          <w:p w:rsidR="00B61B0B" w:rsidRPr="00C72E40" w:rsidRDefault="00B61B0B" w:rsidP="00B61B0B">
            <w:pPr>
              <w:pStyle w:val="a4"/>
              <w:numPr>
                <w:ilvl w:val="0"/>
                <w:numId w:val="11"/>
              </w:numPr>
              <w:rPr>
                <w:rFonts w:ascii="Times New Roman" w:hAnsi="Times New Roman" w:cs="Times New Roman"/>
                <w:sz w:val="20"/>
                <w:szCs w:val="20"/>
              </w:rPr>
            </w:pPr>
            <w:r w:rsidRPr="00C72E40">
              <w:rPr>
                <w:rFonts w:ascii="Times New Roman" w:hAnsi="Times New Roman" w:cs="Times New Roman"/>
                <w:sz w:val="20"/>
                <w:szCs w:val="20"/>
              </w:rPr>
              <w:lastRenderedPageBreak/>
              <w:t>в результате реформы вырос бюрократический аппарат, необходимый для управления государственными крестьянами, увеличивались затраты на его содержание;</w:t>
            </w:r>
          </w:p>
          <w:p w:rsidR="00B61B0B" w:rsidRPr="00C72E40" w:rsidRDefault="00397358" w:rsidP="00B61B0B">
            <w:pPr>
              <w:pStyle w:val="a4"/>
              <w:numPr>
                <w:ilvl w:val="0"/>
                <w:numId w:val="11"/>
              </w:numPr>
              <w:rPr>
                <w:rFonts w:ascii="Times New Roman" w:hAnsi="Times New Roman" w:cs="Times New Roman"/>
                <w:sz w:val="20"/>
                <w:szCs w:val="20"/>
              </w:rPr>
            </w:pPr>
            <w:r w:rsidRPr="00C72E40">
              <w:rPr>
                <w:rFonts w:ascii="Times New Roman" w:hAnsi="Times New Roman" w:cs="Times New Roman"/>
                <w:sz w:val="20"/>
                <w:szCs w:val="20"/>
              </w:rPr>
              <w:t>реформа вызвала недовольство помещиков, которые были главной опорой государственной власти, поскольку помещики опасались, что чрезмерное освобождение государственных крестьян даст повод требовать того же;</w:t>
            </w:r>
          </w:p>
          <w:p w:rsidR="00397358" w:rsidRPr="00C72E40" w:rsidRDefault="00397358" w:rsidP="00B61B0B">
            <w:pPr>
              <w:pStyle w:val="a4"/>
              <w:numPr>
                <w:ilvl w:val="0"/>
                <w:numId w:val="11"/>
              </w:numPr>
              <w:rPr>
                <w:rFonts w:ascii="Times New Roman" w:hAnsi="Times New Roman" w:cs="Times New Roman"/>
                <w:sz w:val="20"/>
                <w:szCs w:val="20"/>
              </w:rPr>
            </w:pPr>
            <w:r w:rsidRPr="00C72E40">
              <w:rPr>
                <w:rFonts w:ascii="Times New Roman" w:hAnsi="Times New Roman" w:cs="Times New Roman"/>
                <w:sz w:val="20"/>
                <w:szCs w:val="20"/>
              </w:rPr>
              <w:t>непонимание крестьянами смысла  введения обязательной общественной  запашки, значительная часть которой отводилась под посевы картофеля, привело к так называемым «картофельным бунтам»</w:t>
            </w:r>
          </w:p>
          <w:p w:rsidR="00397358"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аргументы.</w:t>
            </w:r>
          </w:p>
        </w:tc>
        <w:tc>
          <w:tcPr>
            <w:tcW w:w="2438" w:type="dxa"/>
          </w:tcPr>
          <w:p w:rsidR="00673BDF" w:rsidRPr="006E441A" w:rsidRDefault="002955F5">
            <w:pPr>
              <w:rPr>
                <w:rFonts w:ascii="Times New Roman" w:hAnsi="Times New Roman" w:cs="Times New Roman"/>
                <w:sz w:val="20"/>
                <w:szCs w:val="20"/>
              </w:rPr>
            </w:pPr>
            <w:proofErr w:type="spellStart"/>
            <w:r w:rsidRPr="006E441A">
              <w:rPr>
                <w:rFonts w:ascii="Times New Roman" w:hAnsi="Times New Roman" w:cs="Times New Roman"/>
                <w:sz w:val="20"/>
                <w:szCs w:val="20"/>
              </w:rPr>
              <w:lastRenderedPageBreak/>
              <w:t>Артасов</w:t>
            </w:r>
            <w:proofErr w:type="spellEnd"/>
            <w:r w:rsidRPr="006E441A">
              <w:rPr>
                <w:rFonts w:ascii="Times New Roman" w:hAnsi="Times New Roman" w:cs="Times New Roman"/>
                <w:sz w:val="20"/>
                <w:szCs w:val="20"/>
              </w:rPr>
              <w:t xml:space="preserve">, Игорь Анатольевич ЕГЭ – 2015: История: самое полное издание  типовых вариантов экзаменационных работ для </w:t>
            </w:r>
            <w:proofErr w:type="spellStart"/>
            <w:r w:rsidRPr="006E441A">
              <w:rPr>
                <w:rFonts w:ascii="Times New Roman" w:hAnsi="Times New Roman" w:cs="Times New Roman"/>
                <w:sz w:val="20"/>
                <w:szCs w:val="20"/>
              </w:rPr>
              <w:t>подговки</w:t>
            </w:r>
            <w:proofErr w:type="spellEnd"/>
            <w:r w:rsidRPr="006E441A">
              <w:rPr>
                <w:rFonts w:ascii="Times New Roman" w:hAnsi="Times New Roman" w:cs="Times New Roman"/>
                <w:sz w:val="20"/>
                <w:szCs w:val="20"/>
              </w:rPr>
              <w:t xml:space="preserve"> к ЕГЭ / И.А. </w:t>
            </w: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xml:space="preserve">, О.Н. Мельников а. – Москва: АСТ: </w:t>
            </w:r>
            <w:proofErr w:type="spellStart"/>
            <w:r w:rsidRPr="006E441A">
              <w:rPr>
                <w:rFonts w:ascii="Times New Roman" w:hAnsi="Times New Roman" w:cs="Times New Roman"/>
                <w:sz w:val="20"/>
                <w:szCs w:val="20"/>
              </w:rPr>
              <w:t>Астрель</w:t>
            </w:r>
            <w:proofErr w:type="spellEnd"/>
            <w:r w:rsidRPr="006E441A">
              <w:rPr>
                <w:rFonts w:ascii="Times New Roman" w:hAnsi="Times New Roman" w:cs="Times New Roman"/>
                <w:sz w:val="20"/>
                <w:szCs w:val="20"/>
              </w:rPr>
              <w:t>, 2014, - 286 с.</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397358"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397358" w:rsidRPr="00633879" w:rsidRDefault="00397358" w:rsidP="00397358">
            <w:pPr>
              <w:rPr>
                <w:rFonts w:ascii="Times New Roman" w:hAnsi="Times New Roman" w:cs="Times New Roman"/>
                <w:i/>
                <w:sz w:val="20"/>
                <w:szCs w:val="20"/>
              </w:rPr>
            </w:pPr>
            <w:r w:rsidRPr="00633879">
              <w:rPr>
                <w:rFonts w:ascii="Times New Roman" w:hAnsi="Times New Roman" w:cs="Times New Roman"/>
                <w:i/>
                <w:sz w:val="20"/>
                <w:szCs w:val="20"/>
              </w:rPr>
              <w:t>«Славянофилы были ретроградами, зовущими Россию назад, в прошлое».</w:t>
            </w:r>
          </w:p>
          <w:p w:rsidR="00397358"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опровергнуть её. При изложении аргументов обязательно используйте исторические факты.</w:t>
            </w:r>
          </w:p>
          <w:p w:rsidR="00397358"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397358"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397358"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1)……</w:t>
            </w:r>
          </w:p>
          <w:p w:rsidR="00397358"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2)   ……</w:t>
            </w:r>
          </w:p>
          <w:p w:rsidR="00397358"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397358"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1)…..</w:t>
            </w:r>
          </w:p>
          <w:p w:rsidR="00D80041" w:rsidRPr="00C72E40" w:rsidRDefault="00397358" w:rsidP="00397358">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E51A53" w:rsidRPr="00C72E40" w:rsidRDefault="00E51A53" w:rsidP="00E51A53">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аргументы:</w:t>
            </w:r>
          </w:p>
          <w:p w:rsidR="00E51A53" w:rsidRPr="00C72E40" w:rsidRDefault="00E51A53" w:rsidP="00E51A53">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D80041" w:rsidRPr="00C72E40" w:rsidRDefault="00E51A53" w:rsidP="00E51A53">
            <w:pPr>
              <w:pStyle w:val="a4"/>
              <w:numPr>
                <w:ilvl w:val="0"/>
                <w:numId w:val="12"/>
              </w:numPr>
              <w:rPr>
                <w:rFonts w:ascii="Times New Roman" w:hAnsi="Times New Roman" w:cs="Times New Roman"/>
                <w:sz w:val="20"/>
                <w:szCs w:val="20"/>
              </w:rPr>
            </w:pPr>
            <w:r w:rsidRPr="00C72E40">
              <w:rPr>
                <w:rFonts w:ascii="Times New Roman" w:hAnsi="Times New Roman" w:cs="Times New Roman"/>
                <w:sz w:val="20"/>
                <w:szCs w:val="20"/>
              </w:rPr>
              <w:t>славянофилы восхваляли общину как идеальную первичную форму общественного устройства, дающую возможность уберечь Россию от пороков европеизации; этим славянофилы защищали архаичный институт, существование которого тормозило развитие социально-экономических отношений;</w:t>
            </w:r>
          </w:p>
          <w:p w:rsidR="00E51A53" w:rsidRPr="00C72E40" w:rsidRDefault="00E51A53" w:rsidP="00E51A53">
            <w:pPr>
              <w:pStyle w:val="a4"/>
              <w:numPr>
                <w:ilvl w:val="0"/>
                <w:numId w:val="12"/>
              </w:numPr>
              <w:rPr>
                <w:rFonts w:ascii="Times New Roman" w:hAnsi="Times New Roman" w:cs="Times New Roman"/>
                <w:sz w:val="20"/>
                <w:szCs w:val="20"/>
              </w:rPr>
            </w:pPr>
            <w:r w:rsidRPr="00C72E40">
              <w:rPr>
                <w:rFonts w:ascii="Times New Roman" w:hAnsi="Times New Roman" w:cs="Times New Roman"/>
                <w:sz w:val="20"/>
                <w:szCs w:val="20"/>
              </w:rPr>
              <w:t>Земский собор, на созыве которого настаивали славянофилы, должен был играть роль только «советчика» царя, но не ограничивать его власть</w:t>
            </w:r>
            <w:proofErr w:type="gramStart"/>
            <w:r w:rsidRPr="00C72E40">
              <w:rPr>
                <w:rFonts w:ascii="Times New Roman" w:hAnsi="Times New Roman" w:cs="Times New Roman"/>
                <w:sz w:val="20"/>
                <w:szCs w:val="20"/>
              </w:rPr>
              <w:t xml:space="preserve"> ;</w:t>
            </w:r>
            <w:proofErr w:type="gramEnd"/>
            <w:r w:rsidRPr="00C72E40">
              <w:rPr>
                <w:rFonts w:ascii="Times New Roman" w:hAnsi="Times New Roman" w:cs="Times New Roman"/>
                <w:sz w:val="20"/>
                <w:szCs w:val="20"/>
              </w:rPr>
              <w:t xml:space="preserve"> это означало</w:t>
            </w:r>
            <w:r w:rsidR="00E80342" w:rsidRPr="00C72E40">
              <w:rPr>
                <w:rFonts w:ascii="Times New Roman" w:hAnsi="Times New Roman" w:cs="Times New Roman"/>
                <w:sz w:val="20"/>
                <w:szCs w:val="20"/>
              </w:rPr>
              <w:t>, что славянофилы стремились сохранить и, с помощью созыва Земского собора, укрепить самодержавие в России;</w:t>
            </w:r>
          </w:p>
          <w:p w:rsidR="00E80342" w:rsidRPr="00C72E40" w:rsidRDefault="00E80342" w:rsidP="00E51A53">
            <w:pPr>
              <w:pStyle w:val="a4"/>
              <w:numPr>
                <w:ilvl w:val="0"/>
                <w:numId w:val="12"/>
              </w:numPr>
              <w:rPr>
                <w:rFonts w:ascii="Times New Roman" w:hAnsi="Times New Roman" w:cs="Times New Roman"/>
                <w:sz w:val="20"/>
                <w:szCs w:val="20"/>
              </w:rPr>
            </w:pPr>
            <w:r w:rsidRPr="00C72E40">
              <w:rPr>
                <w:rFonts w:ascii="Times New Roman" w:hAnsi="Times New Roman" w:cs="Times New Roman"/>
                <w:sz w:val="20"/>
                <w:szCs w:val="20"/>
              </w:rPr>
              <w:t xml:space="preserve">славянофилы критиковали реформаторскую деятельность Петра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за то, что он попытался направить развитие России по европейскому пути;</w:t>
            </w:r>
          </w:p>
          <w:p w:rsidR="00E80342" w:rsidRPr="00C72E40" w:rsidRDefault="00E80342" w:rsidP="00E80342">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E80342" w:rsidRPr="00C72E40" w:rsidRDefault="00E80342" w:rsidP="00E80342">
            <w:pPr>
              <w:pStyle w:val="a4"/>
              <w:numPr>
                <w:ilvl w:val="0"/>
                <w:numId w:val="13"/>
              </w:numPr>
              <w:rPr>
                <w:rFonts w:ascii="Times New Roman" w:hAnsi="Times New Roman" w:cs="Times New Roman"/>
                <w:sz w:val="20"/>
                <w:szCs w:val="20"/>
              </w:rPr>
            </w:pPr>
            <w:r w:rsidRPr="00C72E40">
              <w:rPr>
                <w:rFonts w:ascii="Times New Roman" w:hAnsi="Times New Roman" w:cs="Times New Roman"/>
                <w:sz w:val="20"/>
                <w:szCs w:val="20"/>
              </w:rPr>
              <w:t>требование созыва совещательного представительного органа – Земского собора, в условиях существования в России абсолютной монархии</w:t>
            </w:r>
            <w:r w:rsidR="008374D6" w:rsidRPr="00C72E40">
              <w:rPr>
                <w:rFonts w:ascii="Times New Roman" w:hAnsi="Times New Roman" w:cs="Times New Roman"/>
                <w:sz w:val="20"/>
                <w:szCs w:val="20"/>
              </w:rPr>
              <w:t>, было прогрессивным;</w:t>
            </w:r>
          </w:p>
          <w:p w:rsidR="008374D6" w:rsidRPr="00C72E40" w:rsidRDefault="008374D6" w:rsidP="00CF4DDE">
            <w:pPr>
              <w:pStyle w:val="a4"/>
              <w:numPr>
                <w:ilvl w:val="0"/>
                <w:numId w:val="13"/>
              </w:numPr>
              <w:rPr>
                <w:rFonts w:ascii="Times New Roman" w:hAnsi="Times New Roman" w:cs="Times New Roman"/>
                <w:sz w:val="20"/>
                <w:szCs w:val="20"/>
              </w:rPr>
            </w:pPr>
            <w:r w:rsidRPr="00C72E40">
              <w:rPr>
                <w:rFonts w:ascii="Times New Roman" w:hAnsi="Times New Roman" w:cs="Times New Roman"/>
                <w:sz w:val="20"/>
                <w:szCs w:val="20"/>
              </w:rPr>
              <w:t>славянофилы выступали за отмену крепостного права, что было необходимо для успешного развития страны;</w:t>
            </w:r>
          </w:p>
          <w:p w:rsidR="008374D6" w:rsidRPr="00C72E40" w:rsidRDefault="008374D6" w:rsidP="00E80342">
            <w:pPr>
              <w:pStyle w:val="a4"/>
              <w:numPr>
                <w:ilvl w:val="0"/>
                <w:numId w:val="13"/>
              </w:numPr>
              <w:rPr>
                <w:rFonts w:ascii="Times New Roman" w:hAnsi="Times New Roman" w:cs="Times New Roman"/>
                <w:sz w:val="20"/>
                <w:szCs w:val="20"/>
              </w:rPr>
            </w:pPr>
            <w:r w:rsidRPr="00C72E40">
              <w:rPr>
                <w:rFonts w:ascii="Times New Roman" w:hAnsi="Times New Roman" w:cs="Times New Roman"/>
                <w:sz w:val="20"/>
                <w:szCs w:val="20"/>
              </w:rPr>
              <w:t>славянофилы выступали за свободу слова и печати, которая отсутствовала в николаевской России, но была необходима для развития социально-политической сферы жизни общества;</w:t>
            </w:r>
          </w:p>
          <w:p w:rsidR="008374D6" w:rsidRPr="00C72E40" w:rsidRDefault="008374D6" w:rsidP="00E80342">
            <w:pPr>
              <w:pStyle w:val="a4"/>
              <w:numPr>
                <w:ilvl w:val="0"/>
                <w:numId w:val="13"/>
              </w:numPr>
              <w:rPr>
                <w:rFonts w:ascii="Times New Roman" w:hAnsi="Times New Roman" w:cs="Times New Roman"/>
                <w:sz w:val="20"/>
                <w:szCs w:val="20"/>
              </w:rPr>
            </w:pPr>
            <w:r w:rsidRPr="00C72E40">
              <w:rPr>
                <w:rFonts w:ascii="Times New Roman" w:hAnsi="Times New Roman" w:cs="Times New Roman"/>
                <w:sz w:val="20"/>
                <w:szCs w:val="20"/>
              </w:rPr>
              <w:t xml:space="preserve">славянофилы резко критиковали реалии </w:t>
            </w:r>
            <w:r w:rsidRPr="00C72E40">
              <w:rPr>
                <w:rFonts w:ascii="Times New Roman" w:hAnsi="Times New Roman" w:cs="Times New Roman"/>
                <w:sz w:val="20"/>
                <w:szCs w:val="20"/>
              </w:rPr>
              <w:lastRenderedPageBreak/>
              <w:t xml:space="preserve">николаевской России: продажную бюрократию, неправый суд с </w:t>
            </w:r>
            <w:proofErr w:type="gramStart"/>
            <w:r w:rsidRPr="00C72E40">
              <w:rPr>
                <w:rFonts w:ascii="Times New Roman" w:hAnsi="Times New Roman" w:cs="Times New Roman"/>
                <w:sz w:val="20"/>
                <w:szCs w:val="20"/>
              </w:rPr>
              <w:t>лихоимством</w:t>
            </w:r>
            <w:proofErr w:type="gramEnd"/>
            <w:r w:rsidRPr="00C72E40">
              <w:rPr>
                <w:rFonts w:ascii="Times New Roman" w:hAnsi="Times New Roman" w:cs="Times New Roman"/>
                <w:sz w:val="20"/>
                <w:szCs w:val="20"/>
              </w:rPr>
              <w:t xml:space="preserve"> судей;</w:t>
            </w:r>
          </w:p>
          <w:p w:rsidR="008374D6" w:rsidRPr="00C72E40" w:rsidRDefault="008374D6" w:rsidP="00E80342">
            <w:pPr>
              <w:pStyle w:val="a4"/>
              <w:numPr>
                <w:ilvl w:val="0"/>
                <w:numId w:val="13"/>
              </w:numPr>
              <w:rPr>
                <w:rFonts w:ascii="Times New Roman" w:hAnsi="Times New Roman" w:cs="Times New Roman"/>
                <w:sz w:val="20"/>
                <w:szCs w:val="20"/>
              </w:rPr>
            </w:pPr>
            <w:r w:rsidRPr="00C72E40">
              <w:rPr>
                <w:rFonts w:ascii="Times New Roman" w:hAnsi="Times New Roman" w:cs="Times New Roman"/>
                <w:sz w:val="20"/>
                <w:szCs w:val="20"/>
              </w:rPr>
              <w:t xml:space="preserve">сами славянофилы заявляли, что нужно вернуться не к состоянию древней Руси (это значило бы окостенение, застой), а к пути </w:t>
            </w:r>
            <w:r w:rsidR="00CF4DDE" w:rsidRPr="00C72E40">
              <w:rPr>
                <w:rFonts w:ascii="Times New Roman" w:hAnsi="Times New Roman" w:cs="Times New Roman"/>
                <w:sz w:val="20"/>
                <w:szCs w:val="20"/>
              </w:rPr>
              <w:t>древней России.</w:t>
            </w:r>
          </w:p>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аргументы.</w:t>
            </w:r>
          </w:p>
        </w:tc>
        <w:tc>
          <w:tcPr>
            <w:tcW w:w="2438" w:type="dxa"/>
          </w:tcPr>
          <w:p w:rsidR="00D80041" w:rsidRPr="006E441A" w:rsidRDefault="00397358">
            <w:pPr>
              <w:rPr>
                <w:rFonts w:ascii="Times New Roman" w:hAnsi="Times New Roman" w:cs="Times New Roman"/>
                <w:sz w:val="20"/>
                <w:szCs w:val="20"/>
              </w:rPr>
            </w:pPr>
            <w:proofErr w:type="spellStart"/>
            <w:r w:rsidRPr="006E441A">
              <w:rPr>
                <w:rFonts w:ascii="Times New Roman" w:hAnsi="Times New Roman" w:cs="Times New Roman"/>
                <w:sz w:val="20"/>
                <w:szCs w:val="20"/>
              </w:rPr>
              <w:lastRenderedPageBreak/>
              <w:t>Артасов</w:t>
            </w:r>
            <w:proofErr w:type="spellEnd"/>
            <w:r w:rsidRPr="006E441A">
              <w:rPr>
                <w:rFonts w:ascii="Times New Roman" w:hAnsi="Times New Roman" w:cs="Times New Roman"/>
                <w:sz w:val="20"/>
                <w:szCs w:val="20"/>
              </w:rPr>
              <w:t xml:space="preserve">, Игорь Анатольевич ЕГЭ – 2015: История: самое полное издание  типовых вариантов экзаменационных работ для </w:t>
            </w:r>
            <w:proofErr w:type="spellStart"/>
            <w:r w:rsidRPr="006E441A">
              <w:rPr>
                <w:rFonts w:ascii="Times New Roman" w:hAnsi="Times New Roman" w:cs="Times New Roman"/>
                <w:sz w:val="20"/>
                <w:szCs w:val="20"/>
              </w:rPr>
              <w:t>подговки</w:t>
            </w:r>
            <w:proofErr w:type="spellEnd"/>
            <w:r w:rsidRPr="006E441A">
              <w:rPr>
                <w:rFonts w:ascii="Times New Roman" w:hAnsi="Times New Roman" w:cs="Times New Roman"/>
                <w:sz w:val="20"/>
                <w:szCs w:val="20"/>
              </w:rPr>
              <w:t xml:space="preserve"> к ЕГЭ / И.А. </w:t>
            </w: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xml:space="preserve">, О.Н. Мельников а. – Москва: АСТ: </w:t>
            </w:r>
            <w:proofErr w:type="spellStart"/>
            <w:r w:rsidRPr="006E441A">
              <w:rPr>
                <w:rFonts w:ascii="Times New Roman" w:hAnsi="Times New Roman" w:cs="Times New Roman"/>
                <w:sz w:val="20"/>
                <w:szCs w:val="20"/>
              </w:rPr>
              <w:t>Астрель</w:t>
            </w:r>
            <w:proofErr w:type="spellEnd"/>
            <w:r w:rsidRPr="006E441A">
              <w:rPr>
                <w:rFonts w:ascii="Times New Roman" w:hAnsi="Times New Roman" w:cs="Times New Roman"/>
                <w:sz w:val="20"/>
                <w:szCs w:val="20"/>
              </w:rPr>
              <w:t>, 2014, - 286 с.</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CF4DDE" w:rsidRPr="00633879" w:rsidRDefault="00CF4DDE" w:rsidP="00CF4DDE">
            <w:pPr>
              <w:rPr>
                <w:rFonts w:ascii="Times New Roman" w:hAnsi="Times New Roman" w:cs="Times New Roman"/>
                <w:i/>
                <w:sz w:val="20"/>
                <w:szCs w:val="20"/>
              </w:rPr>
            </w:pPr>
            <w:r w:rsidRPr="00633879">
              <w:rPr>
                <w:rFonts w:ascii="Times New Roman" w:hAnsi="Times New Roman" w:cs="Times New Roman"/>
                <w:i/>
                <w:sz w:val="20"/>
                <w:szCs w:val="20"/>
              </w:rPr>
              <w:t>«Созданные в годы правления Александра I военные поселения заслуженно получили лестные отзывы современников».</w:t>
            </w:r>
          </w:p>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опровергнуть её. При изложении аргументов обязательно используйте исторические факты.</w:t>
            </w:r>
          </w:p>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1)……</w:t>
            </w:r>
          </w:p>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2)   ……</w:t>
            </w:r>
          </w:p>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1)…..</w:t>
            </w:r>
          </w:p>
          <w:p w:rsidR="00D80041" w:rsidRPr="00C72E40" w:rsidRDefault="00CF4DDE">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аргументы:</w:t>
            </w:r>
          </w:p>
          <w:p w:rsidR="00CF4DDE" w:rsidRPr="00C72E40" w:rsidRDefault="00CF4DDE" w:rsidP="00CF4DDE">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D80041" w:rsidRPr="00C72E40" w:rsidRDefault="00CF4DDE" w:rsidP="00CF4DDE">
            <w:pPr>
              <w:pStyle w:val="a4"/>
              <w:numPr>
                <w:ilvl w:val="0"/>
                <w:numId w:val="14"/>
              </w:numPr>
              <w:rPr>
                <w:rFonts w:ascii="Times New Roman" w:hAnsi="Times New Roman" w:cs="Times New Roman"/>
                <w:sz w:val="20"/>
                <w:szCs w:val="20"/>
              </w:rPr>
            </w:pPr>
            <w:r w:rsidRPr="00C72E40">
              <w:rPr>
                <w:rFonts w:ascii="Times New Roman" w:hAnsi="Times New Roman" w:cs="Times New Roman"/>
                <w:sz w:val="20"/>
                <w:szCs w:val="20"/>
              </w:rPr>
              <w:t>в военных поселениях производили все необходимое для обеспечения продовольствием и обмундированием этих частей;</w:t>
            </w:r>
          </w:p>
          <w:p w:rsidR="00CF4DDE" w:rsidRPr="00C72E40" w:rsidRDefault="00CF4DDE" w:rsidP="00CF4DDE">
            <w:pPr>
              <w:pStyle w:val="a4"/>
              <w:numPr>
                <w:ilvl w:val="0"/>
                <w:numId w:val="14"/>
              </w:numPr>
              <w:rPr>
                <w:rFonts w:ascii="Times New Roman" w:hAnsi="Times New Roman" w:cs="Times New Roman"/>
                <w:sz w:val="20"/>
                <w:szCs w:val="20"/>
              </w:rPr>
            </w:pPr>
            <w:r w:rsidRPr="00C72E40">
              <w:rPr>
                <w:rFonts w:ascii="Times New Roman" w:hAnsi="Times New Roman" w:cs="Times New Roman"/>
                <w:sz w:val="20"/>
                <w:szCs w:val="20"/>
              </w:rPr>
              <w:t>военные поселения отличались порядком и чистотой;</w:t>
            </w:r>
          </w:p>
          <w:p w:rsidR="00CF4DDE" w:rsidRPr="00C72E40" w:rsidRDefault="000A401E" w:rsidP="00CF4DDE">
            <w:pPr>
              <w:pStyle w:val="a4"/>
              <w:numPr>
                <w:ilvl w:val="0"/>
                <w:numId w:val="14"/>
              </w:numPr>
              <w:rPr>
                <w:rFonts w:ascii="Times New Roman" w:hAnsi="Times New Roman" w:cs="Times New Roman"/>
                <w:sz w:val="20"/>
                <w:szCs w:val="20"/>
              </w:rPr>
            </w:pPr>
            <w:r w:rsidRPr="00C72E40">
              <w:rPr>
                <w:rFonts w:ascii="Times New Roman" w:hAnsi="Times New Roman" w:cs="Times New Roman"/>
                <w:sz w:val="20"/>
                <w:szCs w:val="20"/>
              </w:rPr>
              <w:t>военные поселения отличались высоким уровнем грамотности, так как в них открывались школы;</w:t>
            </w:r>
          </w:p>
          <w:p w:rsidR="000A401E" w:rsidRPr="00C72E40" w:rsidRDefault="000A401E" w:rsidP="00CF4DDE">
            <w:pPr>
              <w:pStyle w:val="a4"/>
              <w:numPr>
                <w:ilvl w:val="0"/>
                <w:numId w:val="14"/>
              </w:numPr>
              <w:rPr>
                <w:rFonts w:ascii="Times New Roman" w:hAnsi="Times New Roman" w:cs="Times New Roman"/>
                <w:sz w:val="20"/>
                <w:szCs w:val="20"/>
              </w:rPr>
            </w:pPr>
            <w:r w:rsidRPr="00C72E40">
              <w:rPr>
                <w:rFonts w:ascii="Times New Roman" w:hAnsi="Times New Roman" w:cs="Times New Roman"/>
                <w:sz w:val="20"/>
                <w:szCs w:val="20"/>
              </w:rPr>
              <w:t>военные поселения просуществовали более сорока лет;</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0A401E" w:rsidRPr="00C72E40" w:rsidRDefault="000A401E" w:rsidP="000A401E">
            <w:pPr>
              <w:pStyle w:val="a4"/>
              <w:numPr>
                <w:ilvl w:val="0"/>
                <w:numId w:val="15"/>
              </w:numPr>
              <w:rPr>
                <w:rFonts w:ascii="Times New Roman" w:hAnsi="Times New Roman" w:cs="Times New Roman"/>
                <w:sz w:val="20"/>
                <w:szCs w:val="20"/>
              </w:rPr>
            </w:pPr>
            <w:r w:rsidRPr="00C72E40">
              <w:rPr>
                <w:rFonts w:ascii="Times New Roman" w:hAnsi="Times New Roman" w:cs="Times New Roman"/>
                <w:sz w:val="20"/>
                <w:szCs w:val="20"/>
              </w:rPr>
              <w:t>затраты на устройство военных поселений были неоправданно высокими;</w:t>
            </w:r>
          </w:p>
          <w:p w:rsidR="000A401E" w:rsidRPr="00C72E40" w:rsidRDefault="000A401E" w:rsidP="000A401E">
            <w:pPr>
              <w:pStyle w:val="a4"/>
              <w:numPr>
                <w:ilvl w:val="0"/>
                <w:numId w:val="15"/>
              </w:numPr>
              <w:rPr>
                <w:rFonts w:ascii="Times New Roman" w:hAnsi="Times New Roman" w:cs="Times New Roman"/>
                <w:sz w:val="20"/>
                <w:szCs w:val="20"/>
              </w:rPr>
            </w:pPr>
            <w:r w:rsidRPr="00C72E40">
              <w:rPr>
                <w:rFonts w:ascii="Times New Roman" w:hAnsi="Times New Roman" w:cs="Times New Roman"/>
                <w:sz w:val="20"/>
                <w:szCs w:val="20"/>
              </w:rPr>
              <w:t>чрезмерная регламентация труда и быта поселян приводила к бунтам;</w:t>
            </w:r>
          </w:p>
          <w:p w:rsidR="000A401E" w:rsidRPr="00C72E40" w:rsidRDefault="000A401E" w:rsidP="000A401E">
            <w:pPr>
              <w:pStyle w:val="a4"/>
              <w:numPr>
                <w:ilvl w:val="0"/>
                <w:numId w:val="15"/>
              </w:numPr>
              <w:rPr>
                <w:rFonts w:ascii="Times New Roman" w:hAnsi="Times New Roman" w:cs="Times New Roman"/>
                <w:sz w:val="20"/>
                <w:szCs w:val="20"/>
              </w:rPr>
            </w:pPr>
            <w:r w:rsidRPr="00C72E40">
              <w:rPr>
                <w:rFonts w:ascii="Times New Roman" w:hAnsi="Times New Roman" w:cs="Times New Roman"/>
                <w:sz w:val="20"/>
                <w:szCs w:val="20"/>
              </w:rPr>
              <w:t>устройство  военных  поселений сопровождалось хищениями и злоупотреблениями.</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Могу быть приведены и другие аргументы.</w:t>
            </w:r>
          </w:p>
        </w:tc>
        <w:tc>
          <w:tcPr>
            <w:tcW w:w="2438" w:type="dxa"/>
          </w:tcPr>
          <w:p w:rsidR="00D80041" w:rsidRPr="006E441A" w:rsidRDefault="00CF4DDE">
            <w:pPr>
              <w:rPr>
                <w:rFonts w:ascii="Times New Roman" w:hAnsi="Times New Roman" w:cs="Times New Roman"/>
                <w:sz w:val="20"/>
                <w:szCs w:val="20"/>
              </w:rPr>
            </w:pP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xml:space="preserve">, Игорь Анатольевич ЕГЭ – 2015: История: самое полное издание  типовых вариантов экзаменационных работ для </w:t>
            </w:r>
            <w:proofErr w:type="spellStart"/>
            <w:r w:rsidRPr="006E441A">
              <w:rPr>
                <w:rFonts w:ascii="Times New Roman" w:hAnsi="Times New Roman" w:cs="Times New Roman"/>
                <w:sz w:val="20"/>
                <w:szCs w:val="20"/>
              </w:rPr>
              <w:t>подговки</w:t>
            </w:r>
            <w:proofErr w:type="spellEnd"/>
            <w:r w:rsidRPr="006E441A">
              <w:rPr>
                <w:rFonts w:ascii="Times New Roman" w:hAnsi="Times New Roman" w:cs="Times New Roman"/>
                <w:sz w:val="20"/>
                <w:szCs w:val="20"/>
              </w:rPr>
              <w:t xml:space="preserve"> к ЕГЭ / И.А. </w:t>
            </w: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xml:space="preserve">, О.Н. Мельников а. – Москва: АСТ: </w:t>
            </w:r>
            <w:proofErr w:type="spellStart"/>
            <w:r w:rsidRPr="006E441A">
              <w:rPr>
                <w:rFonts w:ascii="Times New Roman" w:hAnsi="Times New Roman" w:cs="Times New Roman"/>
                <w:sz w:val="20"/>
                <w:szCs w:val="20"/>
              </w:rPr>
              <w:t>Астрель</w:t>
            </w:r>
            <w:proofErr w:type="spellEnd"/>
            <w:r w:rsidRPr="006E441A">
              <w:rPr>
                <w:rFonts w:ascii="Times New Roman" w:hAnsi="Times New Roman" w:cs="Times New Roman"/>
                <w:sz w:val="20"/>
                <w:szCs w:val="20"/>
              </w:rPr>
              <w:t>, 2014, - 286 с.</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Министр государственных имуществ П.Д. Киселёв провёл реформу, которую считают одним из немногих удавшихся мероприятий правительства той эпохи. Он считал, что опыт этой реформы станет основой для шага, которого ждали от правительства либерально</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настроенные деятели. Но император, показав однажды Киселёву множество папок с документами по данному вопросу, сказал: «Три раза начинал я это дело и три раза не мог продолжать его; видно, это перст Божий».</w:t>
            </w:r>
          </w:p>
          <w:p w:rsidR="00D80041"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Назовите императора, о котором идёт речь, и вопрос, решения которого ждала прогрессивно настроенная общественность. Назовите причину нерешительности императора в данном вопросе.</w:t>
            </w:r>
          </w:p>
        </w:tc>
        <w:tc>
          <w:tcPr>
            <w:tcW w:w="5556" w:type="dxa"/>
          </w:tcPr>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следующие элементы:</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1) императо</w:t>
            </w:r>
            <w:proofErr w:type="gramStart"/>
            <w:r w:rsidRPr="00C72E40">
              <w:rPr>
                <w:rFonts w:ascii="Times New Roman" w:hAnsi="Times New Roman" w:cs="Times New Roman"/>
                <w:sz w:val="20"/>
                <w:szCs w:val="20"/>
              </w:rPr>
              <w:t>р-</w:t>
            </w:r>
            <w:proofErr w:type="gramEnd"/>
            <w:r w:rsidRPr="00C72E40">
              <w:rPr>
                <w:rFonts w:ascii="Times New Roman" w:hAnsi="Times New Roman" w:cs="Times New Roman"/>
                <w:sz w:val="20"/>
                <w:szCs w:val="20"/>
              </w:rPr>
              <w:t xml:space="preserve"> Николай I;</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2) вопрос - отмена крепостного права; крестьянский вопрос;</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3) причина, например:</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 Николай I опасался противодействия дворянства.</w:t>
            </w:r>
          </w:p>
          <w:p w:rsidR="00D80041"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Может быть названа другая причина</w:t>
            </w:r>
          </w:p>
        </w:tc>
        <w:tc>
          <w:tcPr>
            <w:tcW w:w="2438" w:type="dxa"/>
          </w:tcPr>
          <w:p w:rsidR="00D80041" w:rsidRPr="006E441A" w:rsidRDefault="000A401E">
            <w:pPr>
              <w:rPr>
                <w:rFonts w:ascii="Times New Roman" w:hAnsi="Times New Roman" w:cs="Times New Roman"/>
                <w:sz w:val="20"/>
                <w:szCs w:val="20"/>
              </w:rPr>
            </w:pPr>
            <w:proofErr w:type="spellStart"/>
            <w:r w:rsidRPr="006E441A">
              <w:rPr>
                <w:rFonts w:ascii="Times New Roman" w:hAnsi="Times New Roman" w:cs="Times New Roman"/>
                <w:sz w:val="20"/>
                <w:szCs w:val="20"/>
              </w:rPr>
              <w:t>Артасов</w:t>
            </w:r>
            <w:proofErr w:type="spellEnd"/>
            <w:proofErr w:type="gramStart"/>
            <w:r w:rsidRPr="006E441A">
              <w:rPr>
                <w:rFonts w:ascii="Times New Roman" w:hAnsi="Times New Roman" w:cs="Times New Roman"/>
                <w:sz w:val="20"/>
                <w:szCs w:val="20"/>
              </w:rPr>
              <w:t xml:space="preserve"> ,</w:t>
            </w:r>
            <w:proofErr w:type="gramEnd"/>
            <w:r w:rsidRPr="006E441A">
              <w:rPr>
                <w:rFonts w:ascii="Times New Roman" w:hAnsi="Times New Roman" w:cs="Times New Roman"/>
                <w:sz w:val="20"/>
                <w:szCs w:val="20"/>
              </w:rPr>
              <w:t xml:space="preserve"> И.А. Оптимальный        банк заданий для подготовки к ЕГЭ. Единый государственный экзамен 2015. История. Учебное пособие.\ И.А. </w:t>
            </w: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О.Н. Мельникова. – Москва</w:t>
            </w:r>
            <w:proofErr w:type="gramStart"/>
            <w:r w:rsidRPr="006E441A">
              <w:rPr>
                <w:rFonts w:ascii="Times New Roman" w:hAnsi="Times New Roman" w:cs="Times New Roman"/>
                <w:sz w:val="20"/>
                <w:szCs w:val="20"/>
              </w:rPr>
              <w:t xml:space="preserve">.: </w:t>
            </w:r>
            <w:proofErr w:type="gramEnd"/>
            <w:r w:rsidRPr="006E441A">
              <w:rPr>
                <w:rFonts w:ascii="Times New Roman" w:hAnsi="Times New Roman" w:cs="Times New Roman"/>
                <w:sz w:val="20"/>
                <w:szCs w:val="20"/>
              </w:rPr>
              <w:t>Интеллект-Центр, 2015. – 216 с.</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В период правления Александра I в России были созданы военные поселения - система организации войск, сочетавшая военную службу с занятием производительным трудом, прежде всего сельскохозяйственным. При Александре II военные поселения были</w:t>
            </w:r>
          </w:p>
          <w:p w:rsidR="00D80041"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отменены, опыт их создания был признан неудачным. Укажите две цели создания военных поселений. Назовите одну причину, по которой опыт их создания был признан неудачным.</w:t>
            </w:r>
          </w:p>
        </w:tc>
        <w:tc>
          <w:tcPr>
            <w:tcW w:w="5556" w:type="dxa"/>
          </w:tcPr>
          <w:p w:rsidR="000A401E" w:rsidRPr="00C72E40" w:rsidRDefault="000A401E">
            <w:pPr>
              <w:rPr>
                <w:rFonts w:ascii="Times New Roman" w:hAnsi="Times New Roman" w:cs="Times New Roman"/>
                <w:sz w:val="20"/>
                <w:szCs w:val="20"/>
              </w:rPr>
            </w:pP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следующие элементы:</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1) цели, например:</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уменьшить расходы по содержанию войск путём передачи части армии, именно пехоты и кавалерии, на содержание крестьян;</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ввести военную подготовку мужского населения, чтобы в случае войны можно было направлять военных поселенцев в действующие войска, не тратя времени и средств на обучение;</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 xml:space="preserve">- улучшить материальное положение солдат~ дать им </w:t>
            </w:r>
            <w:r w:rsidRPr="00C72E40">
              <w:rPr>
                <w:rFonts w:ascii="Times New Roman" w:hAnsi="Times New Roman" w:cs="Times New Roman"/>
                <w:sz w:val="20"/>
                <w:szCs w:val="20"/>
              </w:rPr>
              <w:lastRenderedPageBreak/>
              <w:t>возможность во время службы оставаться среди своих семейств и продолжать свои</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земледельческие работы;</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2) причина, например:</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 крестьяне должны были много времени уделять военному обучению, из-за чего земледельческие работы производились несвоевременно, урожаи были плохими, что вело к обеднению военных поселенцев;</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мелочная регламентация жизни, телесные наказания, ломка традиционного образа жизни крестьян вызывали их недовольство и выливались в сопротивление устройству военных поселений.</w:t>
            </w:r>
          </w:p>
          <w:p w:rsidR="00D80041" w:rsidRPr="00C72E40" w:rsidRDefault="000A401E" w:rsidP="000A401E">
            <w:pPr>
              <w:ind w:firstLine="708"/>
              <w:rPr>
                <w:rFonts w:ascii="Times New Roman" w:hAnsi="Times New Roman" w:cs="Times New Roman"/>
                <w:sz w:val="20"/>
                <w:szCs w:val="20"/>
              </w:rPr>
            </w:pPr>
            <w:r w:rsidRPr="00C72E40">
              <w:rPr>
                <w:rFonts w:ascii="Times New Roman" w:hAnsi="Times New Roman" w:cs="Times New Roman"/>
                <w:sz w:val="20"/>
                <w:szCs w:val="20"/>
              </w:rPr>
              <w:t>Могут быть указаны другие цели и причина</w:t>
            </w:r>
          </w:p>
        </w:tc>
        <w:tc>
          <w:tcPr>
            <w:tcW w:w="2438" w:type="dxa"/>
          </w:tcPr>
          <w:p w:rsidR="00D80041" w:rsidRPr="006E441A" w:rsidRDefault="000A401E">
            <w:pPr>
              <w:rPr>
                <w:rFonts w:ascii="Times New Roman" w:hAnsi="Times New Roman" w:cs="Times New Roman"/>
                <w:sz w:val="20"/>
                <w:szCs w:val="20"/>
              </w:rPr>
            </w:pPr>
            <w:proofErr w:type="spellStart"/>
            <w:r w:rsidRPr="006E441A">
              <w:rPr>
                <w:rFonts w:ascii="Times New Roman" w:hAnsi="Times New Roman" w:cs="Times New Roman"/>
                <w:sz w:val="20"/>
                <w:szCs w:val="20"/>
              </w:rPr>
              <w:lastRenderedPageBreak/>
              <w:t>Артасов</w:t>
            </w:r>
            <w:proofErr w:type="spellEnd"/>
            <w:proofErr w:type="gramStart"/>
            <w:r w:rsidRPr="006E441A">
              <w:rPr>
                <w:rFonts w:ascii="Times New Roman" w:hAnsi="Times New Roman" w:cs="Times New Roman"/>
                <w:sz w:val="20"/>
                <w:szCs w:val="20"/>
              </w:rPr>
              <w:t xml:space="preserve"> ,</w:t>
            </w:r>
            <w:proofErr w:type="gramEnd"/>
            <w:r w:rsidRPr="006E441A">
              <w:rPr>
                <w:rFonts w:ascii="Times New Roman" w:hAnsi="Times New Roman" w:cs="Times New Roman"/>
                <w:sz w:val="20"/>
                <w:szCs w:val="20"/>
              </w:rPr>
              <w:t xml:space="preserve"> И.А. Оптимальный        банк заданий для подготовки к ЕГЭ. Единый государственный экзамен 2015. История. Учебное пособие.\ И.А. </w:t>
            </w: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О.Н. Мельникова. – Москва</w:t>
            </w:r>
            <w:proofErr w:type="gramStart"/>
            <w:r w:rsidRPr="006E441A">
              <w:rPr>
                <w:rFonts w:ascii="Times New Roman" w:hAnsi="Times New Roman" w:cs="Times New Roman"/>
                <w:sz w:val="20"/>
                <w:szCs w:val="20"/>
              </w:rPr>
              <w:t xml:space="preserve">.: </w:t>
            </w:r>
            <w:proofErr w:type="gramEnd"/>
            <w:r w:rsidRPr="006E441A">
              <w:rPr>
                <w:rFonts w:ascii="Times New Roman" w:hAnsi="Times New Roman" w:cs="Times New Roman"/>
                <w:sz w:val="20"/>
                <w:szCs w:val="20"/>
              </w:rPr>
              <w:t>Интеллект-Центр, 2015. – 216 с.</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различные, часто противоречивые точки зрения. Ниже приведена одна из спорных</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точек зрения, существующих в исторической науке.</w:t>
            </w:r>
          </w:p>
          <w:p w:rsidR="000A401E" w:rsidRPr="00633879" w:rsidRDefault="000A401E" w:rsidP="000A401E">
            <w:pPr>
              <w:rPr>
                <w:rFonts w:ascii="Times New Roman" w:hAnsi="Times New Roman" w:cs="Times New Roman"/>
                <w:i/>
                <w:sz w:val="20"/>
                <w:szCs w:val="20"/>
              </w:rPr>
            </w:pPr>
            <w:r w:rsidRPr="00633879">
              <w:rPr>
                <w:rFonts w:ascii="Times New Roman" w:hAnsi="Times New Roman" w:cs="Times New Roman"/>
                <w:i/>
                <w:sz w:val="20"/>
                <w:szCs w:val="20"/>
              </w:rPr>
              <w:t>«В начале 50-х гг. XIX в. сложилась благоприятная международная обстановка для участия России в русско-турецкой войне».</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1) .. .</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2) .. .</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1) ...</w:t>
            </w:r>
          </w:p>
          <w:p w:rsidR="00D80041"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2) ."</w:t>
            </w:r>
          </w:p>
        </w:tc>
        <w:tc>
          <w:tcPr>
            <w:tcW w:w="5556" w:type="dxa"/>
          </w:tcPr>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аргументы:</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1) в подтверждение, например:</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-борьба с европейскими революциями укрепила международный авторитет</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России среди правящих кругов стран ·Европы;</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-Франция не имела твёрдо установившейся власти и не стремилась активно вмешиваться в международные дела;</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-Россия рассчитывала на благодарность Австрии за подавление венгерского восстания;</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2) в опровержение, например:</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 Австрия не могла допустить усиления России на Балканах;</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 Наполеону III нужна была победоносная война для объединения нации;</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 Англия не была заинтересована в усилении России и стремилась этому противодействовать;</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 в глазах европейского общественного мнения  Россия была «жандармом Европы» и не пользовалась поддержкой.</w:t>
            </w:r>
          </w:p>
          <w:p w:rsidR="000A401E" w:rsidRPr="00C72E40" w:rsidRDefault="000A401E" w:rsidP="000A401E">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аргументы</w:t>
            </w:r>
          </w:p>
          <w:p w:rsidR="00D80041" w:rsidRPr="00C72E40" w:rsidRDefault="00D80041">
            <w:pPr>
              <w:rPr>
                <w:rFonts w:ascii="Times New Roman" w:hAnsi="Times New Roman" w:cs="Times New Roman"/>
                <w:sz w:val="20"/>
                <w:szCs w:val="20"/>
              </w:rPr>
            </w:pPr>
          </w:p>
        </w:tc>
        <w:tc>
          <w:tcPr>
            <w:tcW w:w="2438" w:type="dxa"/>
          </w:tcPr>
          <w:p w:rsidR="00D80041" w:rsidRPr="006E441A" w:rsidRDefault="000A401E">
            <w:pPr>
              <w:rPr>
                <w:rFonts w:ascii="Times New Roman" w:hAnsi="Times New Roman" w:cs="Times New Roman"/>
                <w:sz w:val="20"/>
                <w:szCs w:val="20"/>
              </w:rPr>
            </w:pPr>
            <w:proofErr w:type="spellStart"/>
            <w:r w:rsidRPr="006E441A">
              <w:rPr>
                <w:rFonts w:ascii="Times New Roman" w:hAnsi="Times New Roman" w:cs="Times New Roman"/>
                <w:sz w:val="20"/>
                <w:szCs w:val="20"/>
              </w:rPr>
              <w:t>Артасов</w:t>
            </w:r>
            <w:proofErr w:type="spellEnd"/>
            <w:proofErr w:type="gramStart"/>
            <w:r w:rsidRPr="006E441A">
              <w:rPr>
                <w:rFonts w:ascii="Times New Roman" w:hAnsi="Times New Roman" w:cs="Times New Roman"/>
                <w:sz w:val="20"/>
                <w:szCs w:val="20"/>
              </w:rPr>
              <w:t xml:space="preserve"> ,</w:t>
            </w:r>
            <w:proofErr w:type="gramEnd"/>
            <w:r w:rsidRPr="006E441A">
              <w:rPr>
                <w:rFonts w:ascii="Times New Roman" w:hAnsi="Times New Roman" w:cs="Times New Roman"/>
                <w:sz w:val="20"/>
                <w:szCs w:val="20"/>
              </w:rPr>
              <w:t xml:space="preserve"> И.А. Оптимальный        банк заданий для подготовки к ЕГЭ. Единый государственный экзамен 2015. История. Учебное пособие.\ И.А. </w:t>
            </w:r>
            <w:proofErr w:type="spellStart"/>
            <w:r w:rsidRPr="006E441A">
              <w:rPr>
                <w:rFonts w:ascii="Times New Roman" w:hAnsi="Times New Roman" w:cs="Times New Roman"/>
                <w:sz w:val="20"/>
                <w:szCs w:val="20"/>
              </w:rPr>
              <w:t>Артасов</w:t>
            </w:r>
            <w:proofErr w:type="spellEnd"/>
            <w:r w:rsidRPr="006E441A">
              <w:rPr>
                <w:rFonts w:ascii="Times New Roman" w:hAnsi="Times New Roman" w:cs="Times New Roman"/>
                <w:sz w:val="20"/>
                <w:szCs w:val="20"/>
              </w:rPr>
              <w:t>, О.Н. Мельникова. – Москва</w:t>
            </w:r>
            <w:proofErr w:type="gramStart"/>
            <w:r w:rsidRPr="006E441A">
              <w:rPr>
                <w:rFonts w:ascii="Times New Roman" w:hAnsi="Times New Roman" w:cs="Times New Roman"/>
                <w:sz w:val="20"/>
                <w:szCs w:val="20"/>
              </w:rPr>
              <w:t xml:space="preserve">.: </w:t>
            </w:r>
            <w:proofErr w:type="gramEnd"/>
            <w:r w:rsidRPr="006E441A">
              <w:rPr>
                <w:rFonts w:ascii="Times New Roman" w:hAnsi="Times New Roman" w:cs="Times New Roman"/>
                <w:sz w:val="20"/>
                <w:szCs w:val="20"/>
              </w:rPr>
              <w:t>Интеллект-Центр, 2015. – 216 с.</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EE51F9">
            <w:pPr>
              <w:rPr>
                <w:rFonts w:ascii="Times New Roman" w:hAnsi="Times New Roman" w:cs="Times New Roman"/>
                <w:sz w:val="20"/>
                <w:szCs w:val="20"/>
              </w:rPr>
            </w:pPr>
            <w:r w:rsidRPr="00C72E40">
              <w:rPr>
                <w:rFonts w:ascii="Times New Roman" w:hAnsi="Times New Roman" w:cs="Times New Roman"/>
                <w:sz w:val="20"/>
                <w:szCs w:val="20"/>
              </w:rPr>
              <w:t>Александр I и его преемник на троне Николай I получали информацию о деятельности тайных обществ декабристов. Чем объяснялось различие позиций Александра I и Николая I по отношению к декабристам? Назовите не менее трех положений.</w:t>
            </w:r>
          </w:p>
        </w:tc>
        <w:tc>
          <w:tcPr>
            <w:tcW w:w="5556" w:type="dxa"/>
          </w:tcPr>
          <w:p w:rsidR="00D80041" w:rsidRPr="00C72E40" w:rsidRDefault="00DC3247">
            <w:pPr>
              <w:rPr>
                <w:rFonts w:ascii="Times New Roman" w:hAnsi="Times New Roman" w:cs="Times New Roman"/>
                <w:sz w:val="20"/>
                <w:szCs w:val="20"/>
              </w:rPr>
            </w:pPr>
            <w:r w:rsidRPr="00C72E40">
              <w:rPr>
                <w:rFonts w:ascii="Times New Roman" w:hAnsi="Times New Roman" w:cs="Times New Roman"/>
                <w:sz w:val="20"/>
                <w:szCs w:val="20"/>
              </w:rPr>
              <w:t xml:space="preserve">Могут быть названы различия позиций Александра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и Николая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w:t>
            </w:r>
          </w:p>
          <w:p w:rsidR="00DC3247" w:rsidRPr="00C72E40" w:rsidRDefault="00DC3247" w:rsidP="00DC3247">
            <w:pPr>
              <w:pStyle w:val="a4"/>
              <w:numPr>
                <w:ilvl w:val="0"/>
                <w:numId w:val="16"/>
              </w:numPr>
              <w:rPr>
                <w:rFonts w:ascii="Times New Roman" w:hAnsi="Times New Roman" w:cs="Times New Roman"/>
                <w:sz w:val="20"/>
                <w:szCs w:val="20"/>
              </w:rPr>
            </w:pPr>
            <w:r w:rsidRPr="00C72E40">
              <w:rPr>
                <w:rFonts w:ascii="Times New Roman" w:hAnsi="Times New Roman" w:cs="Times New Roman"/>
                <w:sz w:val="20"/>
                <w:szCs w:val="20"/>
              </w:rPr>
              <w:t xml:space="preserve">Александр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разделял некоторые предложения декабристов, касавшиеся дальнейших преобразований;</w:t>
            </w:r>
          </w:p>
          <w:p w:rsidR="00DC3247" w:rsidRPr="00C72E40" w:rsidRDefault="00D12349" w:rsidP="00DC3247">
            <w:pPr>
              <w:pStyle w:val="a4"/>
              <w:numPr>
                <w:ilvl w:val="0"/>
                <w:numId w:val="16"/>
              </w:numPr>
              <w:rPr>
                <w:rFonts w:ascii="Times New Roman" w:hAnsi="Times New Roman" w:cs="Times New Roman"/>
                <w:sz w:val="20"/>
                <w:szCs w:val="20"/>
              </w:rPr>
            </w:pPr>
            <w:r w:rsidRPr="00C72E40">
              <w:rPr>
                <w:rFonts w:ascii="Times New Roman" w:hAnsi="Times New Roman" w:cs="Times New Roman"/>
                <w:sz w:val="20"/>
                <w:szCs w:val="20"/>
              </w:rPr>
              <w:t xml:space="preserve">Александр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считал себя виновным в распространении либеральных идей в стране;</w:t>
            </w:r>
          </w:p>
          <w:p w:rsidR="00D12349" w:rsidRPr="00C72E40" w:rsidRDefault="00D12349" w:rsidP="00DC3247">
            <w:pPr>
              <w:pStyle w:val="a4"/>
              <w:numPr>
                <w:ilvl w:val="0"/>
                <w:numId w:val="16"/>
              </w:numPr>
              <w:rPr>
                <w:rFonts w:ascii="Times New Roman" w:hAnsi="Times New Roman" w:cs="Times New Roman"/>
                <w:sz w:val="20"/>
                <w:szCs w:val="20"/>
              </w:rPr>
            </w:pPr>
            <w:r w:rsidRPr="00C72E40">
              <w:rPr>
                <w:rFonts w:ascii="Times New Roman" w:hAnsi="Times New Roman" w:cs="Times New Roman"/>
                <w:sz w:val="20"/>
                <w:szCs w:val="20"/>
              </w:rPr>
              <w:t xml:space="preserve">Николай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стремился предотвратить распространение революционных идей;</w:t>
            </w:r>
          </w:p>
          <w:p w:rsidR="00D12349" w:rsidRPr="00C72E40" w:rsidRDefault="00D12349" w:rsidP="00DC3247">
            <w:pPr>
              <w:pStyle w:val="a4"/>
              <w:numPr>
                <w:ilvl w:val="0"/>
                <w:numId w:val="16"/>
              </w:numPr>
              <w:rPr>
                <w:rFonts w:ascii="Times New Roman" w:hAnsi="Times New Roman" w:cs="Times New Roman"/>
                <w:sz w:val="20"/>
                <w:szCs w:val="20"/>
              </w:rPr>
            </w:pPr>
            <w:r w:rsidRPr="00C72E40">
              <w:rPr>
                <w:rFonts w:ascii="Times New Roman" w:hAnsi="Times New Roman" w:cs="Times New Roman"/>
                <w:sz w:val="20"/>
                <w:szCs w:val="20"/>
              </w:rPr>
              <w:t xml:space="preserve">Николай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жесткой политикой препятствовал появлению оппозиционных движений.</w:t>
            </w:r>
          </w:p>
        </w:tc>
        <w:tc>
          <w:tcPr>
            <w:tcW w:w="2438" w:type="dxa"/>
          </w:tcPr>
          <w:p w:rsidR="00D80041" w:rsidRPr="006E441A" w:rsidRDefault="00FD032B">
            <w:pPr>
              <w:rPr>
                <w:rFonts w:ascii="Times New Roman" w:hAnsi="Times New Roman" w:cs="Times New Roman"/>
                <w:sz w:val="20"/>
                <w:szCs w:val="20"/>
              </w:rPr>
            </w:pPr>
            <w:r w:rsidRPr="006E441A">
              <w:rPr>
                <w:rFonts w:ascii="Times New Roman" w:hAnsi="Times New Roman" w:cs="Times New Roman"/>
                <w:sz w:val="20"/>
                <w:szCs w:val="20"/>
              </w:rPr>
              <w:t>История. Подготовка к ЕГЭ – 2016. 25 тренировочных вариантов по демовер</w:t>
            </w:r>
            <w:r w:rsidR="00DC3247" w:rsidRPr="006E441A">
              <w:rPr>
                <w:rFonts w:ascii="Times New Roman" w:hAnsi="Times New Roman" w:cs="Times New Roman"/>
                <w:sz w:val="20"/>
                <w:szCs w:val="20"/>
              </w:rPr>
              <w:t>сии на 2016 год: учебно-ме</w:t>
            </w:r>
            <w:r w:rsidRPr="006E441A">
              <w:rPr>
                <w:rFonts w:ascii="Times New Roman" w:hAnsi="Times New Roman" w:cs="Times New Roman"/>
                <w:sz w:val="20"/>
                <w:szCs w:val="20"/>
              </w:rPr>
              <w:t>тодическое пособие</w:t>
            </w:r>
            <w:proofErr w:type="gramStart"/>
            <w:r w:rsidRPr="006E441A">
              <w:rPr>
                <w:rFonts w:ascii="Times New Roman" w:hAnsi="Times New Roman" w:cs="Times New Roman"/>
                <w:sz w:val="20"/>
                <w:szCs w:val="20"/>
              </w:rPr>
              <w:t xml:space="preserve"> / П</w:t>
            </w:r>
            <w:proofErr w:type="gramEnd"/>
            <w:r w:rsidRPr="006E441A">
              <w:rPr>
                <w:rFonts w:ascii="Times New Roman" w:hAnsi="Times New Roman" w:cs="Times New Roman"/>
                <w:sz w:val="20"/>
                <w:szCs w:val="20"/>
              </w:rPr>
              <w:t xml:space="preserve">од редакцией О.Г. </w:t>
            </w:r>
            <w:proofErr w:type="spellStart"/>
            <w:r w:rsidRPr="006E441A">
              <w:rPr>
                <w:rFonts w:ascii="Times New Roman" w:hAnsi="Times New Roman" w:cs="Times New Roman"/>
                <w:sz w:val="20"/>
                <w:szCs w:val="20"/>
              </w:rPr>
              <w:t>Веряскиной</w:t>
            </w:r>
            <w:proofErr w:type="spellEnd"/>
            <w:r w:rsidRPr="006E441A">
              <w:rPr>
                <w:rFonts w:ascii="Times New Roman" w:hAnsi="Times New Roman" w:cs="Times New Roman"/>
                <w:sz w:val="20"/>
                <w:szCs w:val="20"/>
              </w:rPr>
              <w:t>. – Ростов н</w:t>
            </w:r>
            <w:proofErr w:type="gramStart"/>
            <w:r w:rsidRPr="006E441A">
              <w:rPr>
                <w:rFonts w:ascii="Times New Roman" w:hAnsi="Times New Roman" w:cs="Times New Roman"/>
                <w:sz w:val="20"/>
                <w:szCs w:val="20"/>
              </w:rPr>
              <w:t>\Д</w:t>
            </w:r>
            <w:proofErr w:type="gramEnd"/>
            <w:r w:rsidRPr="006E441A">
              <w:rPr>
                <w:rFonts w:ascii="Times New Roman" w:hAnsi="Times New Roman" w:cs="Times New Roman"/>
                <w:sz w:val="20"/>
                <w:szCs w:val="20"/>
              </w:rPr>
              <w:t>: Легион, 2015. – 432 с –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 xml:space="preserve">В исторической науке существуют дискуссионные проблемы, по которым высказываются различные, часто противоречивые точки зрения. Ниже </w:t>
            </w:r>
            <w:r w:rsidRPr="00C72E40">
              <w:rPr>
                <w:rFonts w:ascii="Times New Roman" w:hAnsi="Times New Roman" w:cs="Times New Roman"/>
                <w:sz w:val="20"/>
                <w:szCs w:val="20"/>
              </w:rPr>
              <w:lastRenderedPageBreak/>
              <w:t>приведена одна из спорных точек зрения, существующих в исторической науке.</w:t>
            </w:r>
          </w:p>
          <w:p w:rsidR="00FD032B" w:rsidRPr="00633879" w:rsidRDefault="00FD032B" w:rsidP="00FD032B">
            <w:pPr>
              <w:rPr>
                <w:rFonts w:ascii="Times New Roman" w:hAnsi="Times New Roman" w:cs="Times New Roman"/>
                <w:i/>
                <w:sz w:val="20"/>
                <w:szCs w:val="20"/>
              </w:rPr>
            </w:pPr>
            <w:r w:rsidRPr="00633879">
              <w:rPr>
                <w:rFonts w:ascii="Times New Roman" w:hAnsi="Times New Roman" w:cs="Times New Roman"/>
                <w:i/>
                <w:sz w:val="20"/>
                <w:szCs w:val="20"/>
              </w:rPr>
              <w:t>«В начале 50-х гг. XIX в. сложилась благоприятная международная обстановка для участия России в Русско-турецкой войне».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 xml:space="preserve"> 1)  ……</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 xml:space="preserve">               </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2)   ……</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1)…..</w:t>
            </w:r>
          </w:p>
          <w:p w:rsidR="00D80041"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D12349" w:rsidRPr="00C72E40" w:rsidRDefault="00D12349" w:rsidP="00D12349">
            <w:pPr>
              <w:rPr>
                <w:rFonts w:ascii="Times New Roman" w:hAnsi="Times New Roman" w:cs="Times New Roman"/>
                <w:sz w:val="20"/>
                <w:szCs w:val="20"/>
              </w:rPr>
            </w:pPr>
            <w:r w:rsidRPr="00C72E40">
              <w:rPr>
                <w:rFonts w:ascii="Times New Roman" w:hAnsi="Times New Roman" w:cs="Times New Roman"/>
                <w:sz w:val="20"/>
                <w:szCs w:val="20"/>
              </w:rPr>
              <w:lastRenderedPageBreak/>
              <w:t>Правильный ответ должен содержать аргументы:</w:t>
            </w:r>
          </w:p>
          <w:p w:rsidR="00D12349" w:rsidRPr="00C72E40" w:rsidRDefault="00D12349" w:rsidP="00D12349">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D80041" w:rsidRPr="00C72E40" w:rsidRDefault="00D12349" w:rsidP="00D12349">
            <w:pPr>
              <w:pStyle w:val="a4"/>
              <w:numPr>
                <w:ilvl w:val="0"/>
                <w:numId w:val="17"/>
              </w:numPr>
              <w:rPr>
                <w:rFonts w:ascii="Times New Roman" w:hAnsi="Times New Roman" w:cs="Times New Roman"/>
                <w:sz w:val="20"/>
                <w:szCs w:val="20"/>
              </w:rPr>
            </w:pPr>
            <w:r w:rsidRPr="00C72E40">
              <w:rPr>
                <w:rFonts w:ascii="Times New Roman" w:hAnsi="Times New Roman" w:cs="Times New Roman"/>
                <w:sz w:val="20"/>
                <w:szCs w:val="20"/>
              </w:rPr>
              <w:lastRenderedPageBreak/>
              <w:t>борьба с европейскими революциями укрепила международный авторитет России среди правящих кругов стран Европы;</w:t>
            </w:r>
          </w:p>
          <w:p w:rsidR="00D12349" w:rsidRPr="00C72E40" w:rsidRDefault="00D12349" w:rsidP="00D12349">
            <w:pPr>
              <w:pStyle w:val="a4"/>
              <w:numPr>
                <w:ilvl w:val="0"/>
                <w:numId w:val="17"/>
              </w:numPr>
              <w:rPr>
                <w:rFonts w:ascii="Times New Roman" w:hAnsi="Times New Roman" w:cs="Times New Roman"/>
                <w:sz w:val="20"/>
                <w:szCs w:val="20"/>
              </w:rPr>
            </w:pPr>
            <w:r w:rsidRPr="00C72E40">
              <w:rPr>
                <w:rFonts w:ascii="Times New Roman" w:hAnsi="Times New Roman" w:cs="Times New Roman"/>
                <w:sz w:val="20"/>
                <w:szCs w:val="20"/>
              </w:rPr>
              <w:t>Франция не имела твердо установившейся власти и не стремилась активно вмешиваться в международные дела;</w:t>
            </w:r>
          </w:p>
          <w:p w:rsidR="00D12349" w:rsidRPr="00C72E40" w:rsidRDefault="00E204B4" w:rsidP="00D12349">
            <w:pPr>
              <w:pStyle w:val="a4"/>
              <w:numPr>
                <w:ilvl w:val="0"/>
                <w:numId w:val="17"/>
              </w:numPr>
              <w:rPr>
                <w:rFonts w:ascii="Times New Roman" w:hAnsi="Times New Roman" w:cs="Times New Roman"/>
                <w:sz w:val="20"/>
                <w:szCs w:val="20"/>
              </w:rPr>
            </w:pPr>
            <w:r w:rsidRPr="00C72E40">
              <w:rPr>
                <w:rFonts w:ascii="Times New Roman" w:hAnsi="Times New Roman" w:cs="Times New Roman"/>
                <w:sz w:val="20"/>
                <w:szCs w:val="20"/>
              </w:rPr>
              <w:t>Россия рассчитывала на благодарность Австрии за подавление венгерского восстания;</w:t>
            </w:r>
          </w:p>
          <w:p w:rsidR="00E204B4" w:rsidRPr="00C72E40" w:rsidRDefault="00E204B4" w:rsidP="00E204B4">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E204B4" w:rsidRPr="00C72E40" w:rsidRDefault="00E204B4" w:rsidP="00E204B4">
            <w:pPr>
              <w:pStyle w:val="a4"/>
              <w:numPr>
                <w:ilvl w:val="0"/>
                <w:numId w:val="18"/>
              </w:numPr>
              <w:rPr>
                <w:rFonts w:ascii="Times New Roman" w:hAnsi="Times New Roman" w:cs="Times New Roman"/>
                <w:sz w:val="20"/>
                <w:szCs w:val="20"/>
              </w:rPr>
            </w:pPr>
            <w:r w:rsidRPr="00C72E40">
              <w:rPr>
                <w:rFonts w:ascii="Times New Roman" w:hAnsi="Times New Roman" w:cs="Times New Roman"/>
                <w:sz w:val="20"/>
                <w:szCs w:val="20"/>
              </w:rPr>
              <w:t>Австрия не могла допустить усиления России на Балканах;</w:t>
            </w:r>
          </w:p>
          <w:p w:rsidR="00E204B4" w:rsidRPr="00C72E40" w:rsidRDefault="00E204B4" w:rsidP="00E204B4">
            <w:pPr>
              <w:pStyle w:val="a4"/>
              <w:numPr>
                <w:ilvl w:val="0"/>
                <w:numId w:val="18"/>
              </w:numPr>
              <w:rPr>
                <w:rFonts w:ascii="Times New Roman" w:hAnsi="Times New Roman" w:cs="Times New Roman"/>
                <w:sz w:val="20"/>
                <w:szCs w:val="20"/>
              </w:rPr>
            </w:pPr>
            <w:r w:rsidRPr="00C72E40">
              <w:rPr>
                <w:rFonts w:ascii="Times New Roman" w:hAnsi="Times New Roman" w:cs="Times New Roman"/>
                <w:sz w:val="20"/>
                <w:szCs w:val="20"/>
              </w:rPr>
              <w:t xml:space="preserve">Наполеону </w:t>
            </w:r>
            <w:r w:rsidRPr="00C72E40">
              <w:rPr>
                <w:rFonts w:ascii="Times New Roman" w:hAnsi="Times New Roman" w:cs="Times New Roman"/>
                <w:sz w:val="20"/>
                <w:szCs w:val="20"/>
                <w:lang w:val="en-US"/>
              </w:rPr>
              <w:t>III</w:t>
            </w:r>
            <w:r w:rsidRPr="00C72E40">
              <w:rPr>
                <w:rFonts w:ascii="Times New Roman" w:hAnsi="Times New Roman" w:cs="Times New Roman"/>
                <w:sz w:val="20"/>
                <w:szCs w:val="20"/>
              </w:rPr>
              <w:t xml:space="preserve"> нужна была победоносная война для объединения нации;</w:t>
            </w:r>
          </w:p>
          <w:p w:rsidR="00E204B4" w:rsidRPr="00C72E40" w:rsidRDefault="00E204B4" w:rsidP="00E204B4">
            <w:pPr>
              <w:pStyle w:val="a4"/>
              <w:numPr>
                <w:ilvl w:val="0"/>
                <w:numId w:val="18"/>
              </w:numPr>
              <w:rPr>
                <w:rFonts w:ascii="Times New Roman" w:hAnsi="Times New Roman" w:cs="Times New Roman"/>
                <w:sz w:val="20"/>
                <w:szCs w:val="20"/>
              </w:rPr>
            </w:pPr>
            <w:r w:rsidRPr="00C72E40">
              <w:rPr>
                <w:rFonts w:ascii="Times New Roman" w:hAnsi="Times New Roman" w:cs="Times New Roman"/>
                <w:sz w:val="20"/>
                <w:szCs w:val="20"/>
              </w:rPr>
              <w:t>Англия не была заинтересована в усилении России и стремилась этому противодействовать;</w:t>
            </w:r>
          </w:p>
          <w:p w:rsidR="00E204B4" w:rsidRPr="00C72E40" w:rsidRDefault="00E204B4" w:rsidP="00E204B4">
            <w:pPr>
              <w:pStyle w:val="a4"/>
              <w:numPr>
                <w:ilvl w:val="0"/>
                <w:numId w:val="18"/>
              </w:numPr>
              <w:rPr>
                <w:rFonts w:ascii="Times New Roman" w:hAnsi="Times New Roman" w:cs="Times New Roman"/>
                <w:sz w:val="20"/>
                <w:szCs w:val="20"/>
              </w:rPr>
            </w:pPr>
            <w:r w:rsidRPr="00C72E40">
              <w:rPr>
                <w:rFonts w:ascii="Times New Roman" w:hAnsi="Times New Roman" w:cs="Times New Roman"/>
                <w:sz w:val="20"/>
                <w:szCs w:val="20"/>
              </w:rPr>
              <w:t>в глазах европейского общественного мнения Россия была «жандармом Европы» и не пользовалась поддержкой</w:t>
            </w:r>
          </w:p>
        </w:tc>
        <w:tc>
          <w:tcPr>
            <w:tcW w:w="2438" w:type="dxa"/>
          </w:tcPr>
          <w:p w:rsidR="00D80041" w:rsidRPr="006E441A" w:rsidRDefault="00FD032B">
            <w:pPr>
              <w:rPr>
                <w:rFonts w:ascii="Times New Roman" w:hAnsi="Times New Roman" w:cs="Times New Roman"/>
                <w:sz w:val="20"/>
                <w:szCs w:val="20"/>
              </w:rPr>
            </w:pPr>
            <w:r w:rsidRPr="006E441A">
              <w:rPr>
                <w:rFonts w:ascii="Times New Roman" w:hAnsi="Times New Roman" w:cs="Times New Roman"/>
                <w:sz w:val="20"/>
                <w:szCs w:val="20"/>
              </w:rPr>
              <w:lastRenderedPageBreak/>
              <w:t xml:space="preserve">История. Подготовка к ЕГЭ – 2016. 25 </w:t>
            </w:r>
            <w:r w:rsidRPr="006E441A">
              <w:rPr>
                <w:rFonts w:ascii="Times New Roman" w:hAnsi="Times New Roman" w:cs="Times New Roman"/>
                <w:sz w:val="20"/>
                <w:szCs w:val="20"/>
              </w:rPr>
              <w:lastRenderedPageBreak/>
              <w:t>тренировочных вариантов по демовер</w:t>
            </w:r>
            <w:r w:rsidR="00DC3247" w:rsidRPr="006E441A">
              <w:rPr>
                <w:rFonts w:ascii="Times New Roman" w:hAnsi="Times New Roman" w:cs="Times New Roman"/>
                <w:sz w:val="20"/>
                <w:szCs w:val="20"/>
              </w:rPr>
              <w:t>сии на 2016 год: учебно-ме</w:t>
            </w:r>
            <w:r w:rsidRPr="006E441A">
              <w:rPr>
                <w:rFonts w:ascii="Times New Roman" w:hAnsi="Times New Roman" w:cs="Times New Roman"/>
                <w:sz w:val="20"/>
                <w:szCs w:val="20"/>
              </w:rPr>
              <w:t>тодическое пособие</w:t>
            </w:r>
            <w:proofErr w:type="gramStart"/>
            <w:r w:rsidRPr="006E441A">
              <w:rPr>
                <w:rFonts w:ascii="Times New Roman" w:hAnsi="Times New Roman" w:cs="Times New Roman"/>
                <w:sz w:val="20"/>
                <w:szCs w:val="20"/>
              </w:rPr>
              <w:t xml:space="preserve"> / П</w:t>
            </w:r>
            <w:proofErr w:type="gramEnd"/>
            <w:r w:rsidRPr="006E441A">
              <w:rPr>
                <w:rFonts w:ascii="Times New Roman" w:hAnsi="Times New Roman" w:cs="Times New Roman"/>
                <w:sz w:val="20"/>
                <w:szCs w:val="20"/>
              </w:rPr>
              <w:t xml:space="preserve">од редакцией О.Г. </w:t>
            </w:r>
            <w:proofErr w:type="spellStart"/>
            <w:r w:rsidRPr="006E441A">
              <w:rPr>
                <w:rFonts w:ascii="Times New Roman" w:hAnsi="Times New Roman" w:cs="Times New Roman"/>
                <w:sz w:val="20"/>
                <w:szCs w:val="20"/>
              </w:rPr>
              <w:t>Веряскиной</w:t>
            </w:r>
            <w:proofErr w:type="spellEnd"/>
            <w:r w:rsidRPr="006E441A">
              <w:rPr>
                <w:rFonts w:ascii="Times New Roman" w:hAnsi="Times New Roman" w:cs="Times New Roman"/>
                <w:sz w:val="20"/>
                <w:szCs w:val="20"/>
              </w:rPr>
              <w:t>. – Ростов н</w:t>
            </w:r>
            <w:proofErr w:type="gramStart"/>
            <w:r w:rsidRPr="006E441A">
              <w:rPr>
                <w:rFonts w:ascii="Times New Roman" w:hAnsi="Times New Roman" w:cs="Times New Roman"/>
                <w:sz w:val="20"/>
                <w:szCs w:val="20"/>
              </w:rPr>
              <w:t>\Д</w:t>
            </w:r>
            <w:proofErr w:type="gramEnd"/>
            <w:r w:rsidRPr="006E441A">
              <w:rPr>
                <w:rFonts w:ascii="Times New Roman" w:hAnsi="Times New Roman" w:cs="Times New Roman"/>
                <w:sz w:val="20"/>
                <w:szCs w:val="20"/>
              </w:rPr>
              <w:t>: Легион, 2015. – 432 с –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FD032B" w:rsidRPr="00744C13" w:rsidRDefault="00FD032B" w:rsidP="00FD032B">
            <w:pPr>
              <w:rPr>
                <w:rFonts w:ascii="Times New Roman" w:hAnsi="Times New Roman" w:cs="Times New Roman"/>
                <w:i/>
                <w:sz w:val="20"/>
                <w:szCs w:val="20"/>
              </w:rPr>
            </w:pPr>
            <w:r w:rsidRPr="00744C13">
              <w:rPr>
                <w:rFonts w:ascii="Times New Roman" w:hAnsi="Times New Roman" w:cs="Times New Roman"/>
                <w:i/>
                <w:sz w:val="20"/>
                <w:szCs w:val="20"/>
              </w:rPr>
              <w:t>«Некоторые из историков считают, что, если бы декабристы победили, Пестель так же неизбежно победил бы Муравьева-Апостола, как в октябре 1917 года Ленин победил Керенского»</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 xml:space="preserve"> 1)  ……</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 xml:space="preserve">               </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2)   ……</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1)…..</w:t>
            </w:r>
          </w:p>
          <w:p w:rsidR="00D80041"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E204B4" w:rsidRPr="00C72E40" w:rsidRDefault="00E204B4" w:rsidP="00E204B4">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аргументы:</w:t>
            </w:r>
          </w:p>
          <w:p w:rsidR="00D80041" w:rsidRPr="00C72E40" w:rsidRDefault="00E204B4">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E204B4" w:rsidRPr="00C72E40" w:rsidRDefault="00E204B4" w:rsidP="00E204B4">
            <w:pPr>
              <w:pStyle w:val="a4"/>
              <w:numPr>
                <w:ilvl w:val="0"/>
                <w:numId w:val="19"/>
              </w:numPr>
              <w:rPr>
                <w:rFonts w:ascii="Times New Roman" w:hAnsi="Times New Roman" w:cs="Times New Roman"/>
                <w:sz w:val="20"/>
                <w:szCs w:val="20"/>
              </w:rPr>
            </w:pPr>
            <w:r w:rsidRPr="00C72E40">
              <w:rPr>
                <w:rFonts w:ascii="Times New Roman" w:hAnsi="Times New Roman" w:cs="Times New Roman"/>
                <w:sz w:val="20"/>
                <w:szCs w:val="20"/>
              </w:rPr>
              <w:t>в условиях совершения революций (переворотов) побеждают не восставшие сторонники  умеренных реформ, а та их часть, которая настроена радикально (более решительно);</w:t>
            </w:r>
          </w:p>
          <w:p w:rsidR="00E204B4" w:rsidRPr="00C72E40" w:rsidRDefault="005B43E0" w:rsidP="00E204B4">
            <w:pPr>
              <w:pStyle w:val="a4"/>
              <w:numPr>
                <w:ilvl w:val="0"/>
                <w:numId w:val="19"/>
              </w:numPr>
              <w:rPr>
                <w:rFonts w:ascii="Times New Roman" w:hAnsi="Times New Roman" w:cs="Times New Roman"/>
                <w:sz w:val="20"/>
                <w:szCs w:val="20"/>
              </w:rPr>
            </w:pPr>
            <w:r w:rsidRPr="00C72E40">
              <w:rPr>
                <w:rFonts w:ascii="Times New Roman" w:hAnsi="Times New Roman" w:cs="Times New Roman"/>
                <w:sz w:val="20"/>
                <w:szCs w:val="20"/>
              </w:rPr>
              <w:t>умеренные реформаторы в ходе революции часто становятся на радикальные позиции, в этих условиях изначально умеренный в требованиях Муравьев-Апостол был бы вынужден следовать за радикальным Пестелем;</w:t>
            </w:r>
          </w:p>
          <w:p w:rsidR="005B43E0" w:rsidRPr="00C72E40" w:rsidRDefault="005B43E0" w:rsidP="005B43E0">
            <w:pPr>
              <w:pStyle w:val="a4"/>
              <w:numPr>
                <w:ilvl w:val="0"/>
                <w:numId w:val="19"/>
              </w:numPr>
              <w:rPr>
                <w:rFonts w:ascii="Times New Roman" w:hAnsi="Times New Roman" w:cs="Times New Roman"/>
                <w:sz w:val="20"/>
                <w:szCs w:val="20"/>
              </w:rPr>
            </w:pPr>
            <w:r w:rsidRPr="00C72E40">
              <w:rPr>
                <w:rFonts w:ascii="Times New Roman" w:hAnsi="Times New Roman" w:cs="Times New Roman"/>
                <w:sz w:val="20"/>
                <w:szCs w:val="20"/>
              </w:rPr>
              <w:t>история не знает примеров, чтобы в восстании (перевороте, заговоре и т.д.) победу одержали сторонники полумер, если бы Муравьев-Апостол не стал радикалом, то он проиграл бы;</w:t>
            </w:r>
          </w:p>
          <w:p w:rsidR="005B43E0" w:rsidRPr="00C72E40" w:rsidRDefault="005B43E0" w:rsidP="005B43E0">
            <w:pPr>
              <w:pStyle w:val="a4"/>
              <w:numPr>
                <w:ilvl w:val="0"/>
                <w:numId w:val="19"/>
              </w:numPr>
              <w:rPr>
                <w:rFonts w:ascii="Times New Roman" w:hAnsi="Times New Roman" w:cs="Times New Roman"/>
                <w:sz w:val="20"/>
                <w:szCs w:val="20"/>
              </w:rPr>
            </w:pPr>
            <w:r w:rsidRPr="00C72E40">
              <w:rPr>
                <w:rFonts w:ascii="Times New Roman" w:hAnsi="Times New Roman" w:cs="Times New Roman"/>
                <w:sz w:val="20"/>
                <w:szCs w:val="20"/>
              </w:rPr>
              <w:t>Пестель в данном случае имя нарицательное, имеется в виду изменение взглядов самого Муравьева-Апостола.</w:t>
            </w:r>
          </w:p>
          <w:p w:rsidR="005B43E0" w:rsidRPr="00C72E40" w:rsidRDefault="005B43E0" w:rsidP="005B43E0">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5B43E0" w:rsidRPr="00C72E40" w:rsidRDefault="005B43E0" w:rsidP="005B43E0">
            <w:pPr>
              <w:pStyle w:val="a4"/>
              <w:numPr>
                <w:ilvl w:val="0"/>
                <w:numId w:val="20"/>
              </w:numPr>
              <w:rPr>
                <w:rFonts w:ascii="Times New Roman" w:hAnsi="Times New Roman" w:cs="Times New Roman"/>
                <w:sz w:val="20"/>
                <w:szCs w:val="20"/>
              </w:rPr>
            </w:pPr>
            <w:r w:rsidRPr="00C72E40">
              <w:rPr>
                <w:rFonts w:ascii="Times New Roman" w:hAnsi="Times New Roman" w:cs="Times New Roman"/>
                <w:sz w:val="20"/>
                <w:szCs w:val="20"/>
              </w:rPr>
              <w:t>Пестель был штабным офицером, не пользовался популярностью у солдат, а Муравьев-Апостол был строевым офицером, так что он имел больше шансов выйти победителем в возможной конфронтации: за ним реальная сила;</w:t>
            </w:r>
          </w:p>
          <w:p w:rsidR="005B43E0" w:rsidRPr="00C72E40" w:rsidRDefault="005B43E0" w:rsidP="005B43E0">
            <w:pPr>
              <w:pStyle w:val="a4"/>
              <w:numPr>
                <w:ilvl w:val="0"/>
                <w:numId w:val="20"/>
              </w:numPr>
              <w:rPr>
                <w:rFonts w:ascii="Times New Roman" w:hAnsi="Times New Roman" w:cs="Times New Roman"/>
                <w:sz w:val="20"/>
                <w:szCs w:val="20"/>
              </w:rPr>
            </w:pPr>
            <w:r w:rsidRPr="00C72E40">
              <w:rPr>
                <w:rFonts w:ascii="Times New Roman" w:hAnsi="Times New Roman" w:cs="Times New Roman"/>
                <w:sz w:val="20"/>
                <w:szCs w:val="20"/>
              </w:rPr>
              <w:t>Пестель не мог возглавить мятеж практически; он был арестован до его начала, а значит, не имел шансов стать лидером;</w:t>
            </w:r>
          </w:p>
          <w:p w:rsidR="005B43E0" w:rsidRPr="00C72E40" w:rsidRDefault="005B43E0" w:rsidP="005B43E0">
            <w:pPr>
              <w:pStyle w:val="a4"/>
              <w:numPr>
                <w:ilvl w:val="0"/>
                <w:numId w:val="20"/>
              </w:numPr>
              <w:rPr>
                <w:rFonts w:ascii="Times New Roman" w:hAnsi="Times New Roman" w:cs="Times New Roman"/>
                <w:sz w:val="20"/>
                <w:szCs w:val="20"/>
              </w:rPr>
            </w:pPr>
            <w:r w:rsidRPr="00C72E40">
              <w:rPr>
                <w:rFonts w:ascii="Times New Roman" w:hAnsi="Times New Roman" w:cs="Times New Roman"/>
                <w:sz w:val="20"/>
                <w:szCs w:val="20"/>
              </w:rPr>
              <w:lastRenderedPageBreak/>
              <w:t>члены Северного общества были настроены умереннее, чем Пестель, и реальная сила была бы за ними, а не за Муравьевым-Апостолом, так что решающее слово сказали бы они.</w:t>
            </w:r>
          </w:p>
        </w:tc>
        <w:tc>
          <w:tcPr>
            <w:tcW w:w="2438" w:type="dxa"/>
          </w:tcPr>
          <w:p w:rsidR="00D80041" w:rsidRPr="006E441A" w:rsidRDefault="00FD032B">
            <w:pPr>
              <w:rPr>
                <w:rFonts w:ascii="Times New Roman" w:hAnsi="Times New Roman" w:cs="Times New Roman"/>
                <w:sz w:val="20"/>
                <w:szCs w:val="20"/>
              </w:rPr>
            </w:pPr>
            <w:r w:rsidRPr="006E441A">
              <w:rPr>
                <w:rFonts w:ascii="Times New Roman" w:hAnsi="Times New Roman" w:cs="Times New Roman"/>
                <w:sz w:val="20"/>
                <w:szCs w:val="20"/>
              </w:rPr>
              <w:lastRenderedPageBreak/>
              <w:t>История. Подготовка к ЕГЭ – 2016. 25 тренировочных вариантов по демовер</w:t>
            </w:r>
            <w:r w:rsidR="00DC3247" w:rsidRPr="006E441A">
              <w:rPr>
                <w:rFonts w:ascii="Times New Roman" w:hAnsi="Times New Roman" w:cs="Times New Roman"/>
                <w:sz w:val="20"/>
                <w:szCs w:val="20"/>
              </w:rPr>
              <w:t>сии на 2016 год: учебно-ме</w:t>
            </w:r>
            <w:r w:rsidRPr="006E441A">
              <w:rPr>
                <w:rFonts w:ascii="Times New Roman" w:hAnsi="Times New Roman" w:cs="Times New Roman"/>
                <w:sz w:val="20"/>
                <w:szCs w:val="20"/>
              </w:rPr>
              <w:t>тодическое пособие</w:t>
            </w:r>
            <w:proofErr w:type="gramStart"/>
            <w:r w:rsidRPr="006E441A">
              <w:rPr>
                <w:rFonts w:ascii="Times New Roman" w:hAnsi="Times New Roman" w:cs="Times New Roman"/>
                <w:sz w:val="20"/>
                <w:szCs w:val="20"/>
              </w:rPr>
              <w:t xml:space="preserve"> / П</w:t>
            </w:r>
            <w:proofErr w:type="gramEnd"/>
            <w:r w:rsidRPr="006E441A">
              <w:rPr>
                <w:rFonts w:ascii="Times New Roman" w:hAnsi="Times New Roman" w:cs="Times New Roman"/>
                <w:sz w:val="20"/>
                <w:szCs w:val="20"/>
              </w:rPr>
              <w:t xml:space="preserve">од редакцией О.Г. </w:t>
            </w:r>
            <w:proofErr w:type="spellStart"/>
            <w:r w:rsidRPr="006E441A">
              <w:rPr>
                <w:rFonts w:ascii="Times New Roman" w:hAnsi="Times New Roman" w:cs="Times New Roman"/>
                <w:sz w:val="20"/>
                <w:szCs w:val="20"/>
              </w:rPr>
              <w:t>Веряскиной</w:t>
            </w:r>
            <w:proofErr w:type="spellEnd"/>
            <w:r w:rsidRPr="006E441A">
              <w:rPr>
                <w:rFonts w:ascii="Times New Roman" w:hAnsi="Times New Roman" w:cs="Times New Roman"/>
                <w:sz w:val="20"/>
                <w:szCs w:val="20"/>
              </w:rPr>
              <w:t>. – Ростов н</w:t>
            </w:r>
            <w:proofErr w:type="gramStart"/>
            <w:r w:rsidRPr="006E441A">
              <w:rPr>
                <w:rFonts w:ascii="Times New Roman" w:hAnsi="Times New Roman" w:cs="Times New Roman"/>
                <w:sz w:val="20"/>
                <w:szCs w:val="20"/>
              </w:rPr>
              <w:t>\Д</w:t>
            </w:r>
            <w:proofErr w:type="gramEnd"/>
            <w:r w:rsidRPr="006E441A">
              <w:rPr>
                <w:rFonts w:ascii="Times New Roman" w:hAnsi="Times New Roman" w:cs="Times New Roman"/>
                <w:sz w:val="20"/>
                <w:szCs w:val="20"/>
              </w:rPr>
              <w:t>: Легион, 2015. – 432 с –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FD032B">
            <w:pPr>
              <w:rPr>
                <w:rFonts w:ascii="Times New Roman" w:hAnsi="Times New Roman" w:cs="Times New Roman"/>
                <w:sz w:val="20"/>
                <w:szCs w:val="20"/>
              </w:rPr>
            </w:pPr>
            <w:r w:rsidRPr="00C72E40">
              <w:rPr>
                <w:rFonts w:ascii="Times New Roman" w:hAnsi="Times New Roman" w:cs="Times New Roman"/>
                <w:sz w:val="20"/>
                <w:szCs w:val="20"/>
              </w:rPr>
              <w:t>1 марта 1881 г. был убит Александр II. Это трагическое событие привело к тому, что реформы 1960-1870-х гг. были оборваны. Александр III во внутренних делах был консервативен. Его правление вошло в историю как контрреформы. Объясните, какие преобразования Александра III относятся к политике контрреформ (укажите не менее трех объяснений).</w:t>
            </w:r>
          </w:p>
        </w:tc>
        <w:tc>
          <w:tcPr>
            <w:tcW w:w="5556" w:type="dxa"/>
          </w:tcPr>
          <w:p w:rsidR="00D80041" w:rsidRPr="00C72E40" w:rsidRDefault="00D163D4">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следующие объяснения:</w:t>
            </w:r>
          </w:p>
          <w:p w:rsidR="00D163D4" w:rsidRPr="00C72E40" w:rsidRDefault="00D163D4" w:rsidP="00D163D4">
            <w:pPr>
              <w:pStyle w:val="a4"/>
              <w:numPr>
                <w:ilvl w:val="0"/>
                <w:numId w:val="21"/>
              </w:numPr>
              <w:rPr>
                <w:rFonts w:ascii="Times New Roman" w:hAnsi="Times New Roman" w:cs="Times New Roman"/>
                <w:sz w:val="20"/>
                <w:szCs w:val="20"/>
              </w:rPr>
            </w:pPr>
            <w:r w:rsidRPr="00C72E40">
              <w:rPr>
                <w:rFonts w:ascii="Times New Roman" w:hAnsi="Times New Roman" w:cs="Times New Roman"/>
                <w:sz w:val="20"/>
                <w:szCs w:val="20"/>
              </w:rPr>
              <w:t>главная задача нового правительства – сохранение самодержавия (манифест «О незыблемости самодержавия»);</w:t>
            </w:r>
          </w:p>
          <w:p w:rsidR="00D163D4" w:rsidRPr="00C72E40" w:rsidRDefault="00D163D4" w:rsidP="00D163D4">
            <w:pPr>
              <w:pStyle w:val="a4"/>
              <w:numPr>
                <w:ilvl w:val="0"/>
                <w:numId w:val="21"/>
              </w:numPr>
              <w:rPr>
                <w:rFonts w:ascii="Times New Roman" w:hAnsi="Times New Roman" w:cs="Times New Roman"/>
                <w:sz w:val="20"/>
                <w:szCs w:val="20"/>
              </w:rPr>
            </w:pPr>
            <w:r w:rsidRPr="00C72E40">
              <w:rPr>
                <w:rFonts w:ascii="Times New Roman" w:hAnsi="Times New Roman" w:cs="Times New Roman"/>
                <w:sz w:val="20"/>
                <w:szCs w:val="20"/>
              </w:rPr>
              <w:t>уход в отставку либеральных министров (министром внутренних дел становится ярый консерватор Д.А. Толстой);</w:t>
            </w:r>
          </w:p>
          <w:p w:rsidR="00D163D4" w:rsidRPr="00C72E40" w:rsidRDefault="00D163D4" w:rsidP="00D163D4">
            <w:pPr>
              <w:pStyle w:val="a4"/>
              <w:numPr>
                <w:ilvl w:val="0"/>
                <w:numId w:val="21"/>
              </w:numPr>
              <w:rPr>
                <w:rFonts w:ascii="Times New Roman" w:hAnsi="Times New Roman" w:cs="Times New Roman"/>
                <w:sz w:val="20"/>
                <w:szCs w:val="20"/>
              </w:rPr>
            </w:pPr>
            <w:r w:rsidRPr="00C72E40">
              <w:rPr>
                <w:rFonts w:ascii="Times New Roman" w:hAnsi="Times New Roman" w:cs="Times New Roman"/>
                <w:sz w:val="20"/>
                <w:szCs w:val="20"/>
              </w:rPr>
              <w:t>ограничение земского и городского самоупра</w:t>
            </w:r>
            <w:r w:rsidR="004B215A" w:rsidRPr="00C72E40">
              <w:rPr>
                <w:rFonts w:ascii="Times New Roman" w:hAnsi="Times New Roman" w:cs="Times New Roman"/>
                <w:sz w:val="20"/>
                <w:szCs w:val="20"/>
              </w:rPr>
              <w:t>в</w:t>
            </w:r>
            <w:r w:rsidRPr="00C72E40">
              <w:rPr>
                <w:rFonts w:ascii="Times New Roman" w:hAnsi="Times New Roman" w:cs="Times New Roman"/>
                <w:sz w:val="20"/>
                <w:szCs w:val="20"/>
              </w:rPr>
              <w:t>ления (учреждение должности земских начальников, «Положение о губернских и уездных земских учреждениях», по которому увеличивалось представительство дворян в земствах);</w:t>
            </w:r>
          </w:p>
          <w:p w:rsidR="00D163D4" w:rsidRPr="00C72E40" w:rsidRDefault="004B215A" w:rsidP="00D163D4">
            <w:pPr>
              <w:pStyle w:val="a4"/>
              <w:numPr>
                <w:ilvl w:val="0"/>
                <w:numId w:val="21"/>
              </w:numPr>
              <w:rPr>
                <w:rFonts w:ascii="Times New Roman" w:hAnsi="Times New Roman" w:cs="Times New Roman"/>
                <w:sz w:val="20"/>
                <w:szCs w:val="20"/>
              </w:rPr>
            </w:pPr>
            <w:r w:rsidRPr="00C72E40">
              <w:rPr>
                <w:rFonts w:ascii="Times New Roman" w:hAnsi="Times New Roman" w:cs="Times New Roman"/>
                <w:sz w:val="20"/>
                <w:szCs w:val="20"/>
              </w:rPr>
              <w:t>усиление репрессивных органов и ликвидация некоторых положений судебной реформы 1864 г. (введение политического сыска, создание охранных  отделений, ликвидация мировых судов, ограничение открытости судопроизводства);</w:t>
            </w:r>
          </w:p>
          <w:p w:rsidR="004B215A" w:rsidRPr="00C72E40" w:rsidRDefault="004B215A" w:rsidP="00D163D4">
            <w:pPr>
              <w:pStyle w:val="a4"/>
              <w:numPr>
                <w:ilvl w:val="0"/>
                <w:numId w:val="21"/>
              </w:numPr>
              <w:rPr>
                <w:rFonts w:ascii="Times New Roman" w:hAnsi="Times New Roman" w:cs="Times New Roman"/>
                <w:sz w:val="20"/>
                <w:szCs w:val="20"/>
              </w:rPr>
            </w:pPr>
            <w:r w:rsidRPr="00C72E40">
              <w:rPr>
                <w:rFonts w:ascii="Times New Roman" w:hAnsi="Times New Roman" w:cs="Times New Roman"/>
                <w:sz w:val="20"/>
                <w:szCs w:val="20"/>
              </w:rPr>
              <w:t>ограничение в сфере печати и образования (циркуляр «О кухаркиных детях», ограничение к образованию представителей низших сословий, в 1884 г. принят новый университетский устав, который уничтожил авт</w:t>
            </w:r>
            <w:r w:rsidR="00F1132D" w:rsidRPr="00C72E40">
              <w:rPr>
                <w:rFonts w:ascii="Times New Roman" w:hAnsi="Times New Roman" w:cs="Times New Roman"/>
                <w:sz w:val="20"/>
                <w:szCs w:val="20"/>
              </w:rPr>
              <w:t>ономию униве</w:t>
            </w:r>
            <w:r w:rsidRPr="00C72E40">
              <w:rPr>
                <w:rFonts w:ascii="Times New Roman" w:hAnsi="Times New Roman" w:cs="Times New Roman"/>
                <w:sz w:val="20"/>
                <w:szCs w:val="20"/>
              </w:rPr>
              <w:t>рситетов).</w:t>
            </w:r>
          </w:p>
        </w:tc>
        <w:tc>
          <w:tcPr>
            <w:tcW w:w="2438" w:type="dxa"/>
          </w:tcPr>
          <w:p w:rsidR="00D80041" w:rsidRPr="006E441A" w:rsidRDefault="00FD032B">
            <w:pPr>
              <w:rPr>
                <w:rFonts w:ascii="Times New Roman" w:hAnsi="Times New Roman" w:cs="Times New Roman"/>
                <w:sz w:val="20"/>
                <w:szCs w:val="20"/>
              </w:rPr>
            </w:pPr>
            <w:r w:rsidRPr="006E441A">
              <w:rPr>
                <w:rFonts w:ascii="Times New Roman" w:hAnsi="Times New Roman" w:cs="Times New Roman"/>
                <w:sz w:val="20"/>
                <w:szCs w:val="20"/>
              </w:rPr>
              <w:t>История. Подготовка к ЕГЭ – 2016. 25 тренировочных вариантов по демовер</w:t>
            </w:r>
            <w:r w:rsidR="00DC3247" w:rsidRPr="006E441A">
              <w:rPr>
                <w:rFonts w:ascii="Times New Roman" w:hAnsi="Times New Roman" w:cs="Times New Roman"/>
                <w:sz w:val="20"/>
                <w:szCs w:val="20"/>
              </w:rPr>
              <w:t>сии на 2016 год: учебно-ме</w:t>
            </w:r>
            <w:r w:rsidRPr="006E441A">
              <w:rPr>
                <w:rFonts w:ascii="Times New Roman" w:hAnsi="Times New Roman" w:cs="Times New Roman"/>
                <w:sz w:val="20"/>
                <w:szCs w:val="20"/>
              </w:rPr>
              <w:t>тодическое пособие</w:t>
            </w:r>
            <w:proofErr w:type="gramStart"/>
            <w:r w:rsidRPr="006E441A">
              <w:rPr>
                <w:rFonts w:ascii="Times New Roman" w:hAnsi="Times New Roman" w:cs="Times New Roman"/>
                <w:sz w:val="20"/>
                <w:szCs w:val="20"/>
              </w:rPr>
              <w:t xml:space="preserve"> / П</w:t>
            </w:r>
            <w:proofErr w:type="gramEnd"/>
            <w:r w:rsidRPr="006E441A">
              <w:rPr>
                <w:rFonts w:ascii="Times New Roman" w:hAnsi="Times New Roman" w:cs="Times New Roman"/>
                <w:sz w:val="20"/>
                <w:szCs w:val="20"/>
              </w:rPr>
              <w:t xml:space="preserve">од редакцией О.Г. </w:t>
            </w:r>
            <w:proofErr w:type="spellStart"/>
            <w:r w:rsidRPr="006E441A">
              <w:rPr>
                <w:rFonts w:ascii="Times New Roman" w:hAnsi="Times New Roman" w:cs="Times New Roman"/>
                <w:sz w:val="20"/>
                <w:szCs w:val="20"/>
              </w:rPr>
              <w:t>Веряскиной</w:t>
            </w:r>
            <w:proofErr w:type="spellEnd"/>
            <w:r w:rsidRPr="006E441A">
              <w:rPr>
                <w:rFonts w:ascii="Times New Roman" w:hAnsi="Times New Roman" w:cs="Times New Roman"/>
                <w:sz w:val="20"/>
                <w:szCs w:val="20"/>
              </w:rPr>
              <w:t>. – Ростов н</w:t>
            </w:r>
            <w:proofErr w:type="gramStart"/>
            <w:r w:rsidRPr="006E441A">
              <w:rPr>
                <w:rFonts w:ascii="Times New Roman" w:hAnsi="Times New Roman" w:cs="Times New Roman"/>
                <w:sz w:val="20"/>
                <w:szCs w:val="20"/>
              </w:rPr>
              <w:t>\Д</w:t>
            </w:r>
            <w:proofErr w:type="gramEnd"/>
            <w:r w:rsidRPr="006E441A">
              <w:rPr>
                <w:rFonts w:ascii="Times New Roman" w:hAnsi="Times New Roman" w:cs="Times New Roman"/>
                <w:sz w:val="20"/>
                <w:szCs w:val="20"/>
              </w:rPr>
              <w:t>: Легион, 2015. – 432 с –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FD032B">
            <w:pPr>
              <w:rPr>
                <w:rFonts w:ascii="Times New Roman" w:hAnsi="Times New Roman" w:cs="Times New Roman"/>
                <w:sz w:val="20"/>
                <w:szCs w:val="20"/>
              </w:rPr>
            </w:pPr>
            <w:r w:rsidRPr="00C72E40">
              <w:rPr>
                <w:rFonts w:ascii="Times New Roman" w:hAnsi="Times New Roman" w:cs="Times New Roman"/>
                <w:sz w:val="20"/>
                <w:szCs w:val="20"/>
              </w:rPr>
              <w:t>В 1856 г. Александр II заявил, что он не хочет отменять крепостное право. Объясните, почему он вынужден был это сделать (приведите три объяснения).</w:t>
            </w:r>
          </w:p>
        </w:tc>
        <w:tc>
          <w:tcPr>
            <w:tcW w:w="5556" w:type="dxa"/>
          </w:tcPr>
          <w:p w:rsidR="00D80041" w:rsidRPr="00C72E40" w:rsidRDefault="00F1132D">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следующие объяснения:</w:t>
            </w:r>
          </w:p>
          <w:p w:rsidR="00F1132D" w:rsidRPr="00C72E40" w:rsidRDefault="00F1132D" w:rsidP="00F1132D">
            <w:pPr>
              <w:pStyle w:val="a4"/>
              <w:numPr>
                <w:ilvl w:val="0"/>
                <w:numId w:val="22"/>
              </w:numPr>
              <w:rPr>
                <w:rFonts w:ascii="Times New Roman" w:hAnsi="Times New Roman" w:cs="Times New Roman"/>
                <w:sz w:val="20"/>
                <w:szCs w:val="20"/>
              </w:rPr>
            </w:pPr>
            <w:r w:rsidRPr="00C72E40">
              <w:rPr>
                <w:rFonts w:ascii="Times New Roman" w:hAnsi="Times New Roman" w:cs="Times New Roman"/>
                <w:sz w:val="20"/>
                <w:szCs w:val="20"/>
              </w:rPr>
              <w:t>боялся крестьянского бунта;</w:t>
            </w:r>
          </w:p>
          <w:p w:rsidR="00F1132D" w:rsidRPr="00C72E40" w:rsidRDefault="00F1132D" w:rsidP="00F1132D">
            <w:pPr>
              <w:pStyle w:val="a4"/>
              <w:numPr>
                <w:ilvl w:val="0"/>
                <w:numId w:val="22"/>
              </w:numPr>
              <w:rPr>
                <w:rFonts w:ascii="Times New Roman" w:hAnsi="Times New Roman" w:cs="Times New Roman"/>
                <w:sz w:val="20"/>
                <w:szCs w:val="20"/>
              </w:rPr>
            </w:pPr>
            <w:r w:rsidRPr="00C72E40">
              <w:rPr>
                <w:rFonts w:ascii="Times New Roman" w:hAnsi="Times New Roman" w:cs="Times New Roman"/>
                <w:sz w:val="20"/>
                <w:szCs w:val="20"/>
              </w:rPr>
              <w:t>крепостная система в то время находилась в кризисе;</w:t>
            </w:r>
          </w:p>
          <w:p w:rsidR="00F1132D" w:rsidRPr="00C72E40" w:rsidRDefault="00F1132D" w:rsidP="00F1132D">
            <w:pPr>
              <w:pStyle w:val="a4"/>
              <w:numPr>
                <w:ilvl w:val="0"/>
                <w:numId w:val="22"/>
              </w:numPr>
              <w:rPr>
                <w:rFonts w:ascii="Times New Roman" w:hAnsi="Times New Roman" w:cs="Times New Roman"/>
                <w:sz w:val="20"/>
                <w:szCs w:val="20"/>
              </w:rPr>
            </w:pPr>
            <w:r w:rsidRPr="00C72E40">
              <w:rPr>
                <w:rFonts w:ascii="Times New Roman" w:hAnsi="Times New Roman" w:cs="Times New Roman"/>
                <w:sz w:val="20"/>
                <w:szCs w:val="20"/>
              </w:rPr>
              <w:t>изменилось отношение общества к крепостному праву;</w:t>
            </w:r>
          </w:p>
          <w:p w:rsidR="00F1132D" w:rsidRPr="00C72E40" w:rsidRDefault="00F1132D" w:rsidP="00F1132D">
            <w:pPr>
              <w:pStyle w:val="a4"/>
              <w:numPr>
                <w:ilvl w:val="0"/>
                <w:numId w:val="22"/>
              </w:numPr>
              <w:rPr>
                <w:rFonts w:ascii="Times New Roman" w:hAnsi="Times New Roman" w:cs="Times New Roman"/>
                <w:sz w:val="20"/>
                <w:szCs w:val="20"/>
              </w:rPr>
            </w:pPr>
            <w:r w:rsidRPr="00C72E40">
              <w:rPr>
                <w:rFonts w:ascii="Times New Roman" w:hAnsi="Times New Roman" w:cs="Times New Roman"/>
                <w:sz w:val="20"/>
                <w:szCs w:val="20"/>
              </w:rPr>
              <w:t>внешнеполитические проблемы невозможно было решить без проведения реформ внутри страны.</w:t>
            </w:r>
          </w:p>
        </w:tc>
        <w:tc>
          <w:tcPr>
            <w:tcW w:w="2438" w:type="dxa"/>
          </w:tcPr>
          <w:p w:rsidR="00D80041" w:rsidRPr="006E441A" w:rsidRDefault="00FD032B">
            <w:pPr>
              <w:rPr>
                <w:rFonts w:ascii="Times New Roman" w:hAnsi="Times New Roman" w:cs="Times New Roman"/>
                <w:sz w:val="20"/>
                <w:szCs w:val="20"/>
              </w:rPr>
            </w:pPr>
            <w:r w:rsidRPr="006E441A">
              <w:rPr>
                <w:rFonts w:ascii="Times New Roman" w:hAnsi="Times New Roman" w:cs="Times New Roman"/>
                <w:sz w:val="20"/>
                <w:szCs w:val="20"/>
              </w:rPr>
              <w:t>История. Подготовка к ЕГЭ – 2016. 25 тренировочных вариантов по демовер</w:t>
            </w:r>
            <w:r w:rsidR="00DC3247" w:rsidRPr="006E441A">
              <w:rPr>
                <w:rFonts w:ascii="Times New Roman" w:hAnsi="Times New Roman" w:cs="Times New Roman"/>
                <w:sz w:val="20"/>
                <w:szCs w:val="20"/>
              </w:rPr>
              <w:t>сии на 2016 год: учебно-ме</w:t>
            </w:r>
            <w:r w:rsidRPr="006E441A">
              <w:rPr>
                <w:rFonts w:ascii="Times New Roman" w:hAnsi="Times New Roman" w:cs="Times New Roman"/>
                <w:sz w:val="20"/>
                <w:szCs w:val="20"/>
              </w:rPr>
              <w:t>тодическое пособие</w:t>
            </w:r>
            <w:proofErr w:type="gramStart"/>
            <w:r w:rsidRPr="006E441A">
              <w:rPr>
                <w:rFonts w:ascii="Times New Roman" w:hAnsi="Times New Roman" w:cs="Times New Roman"/>
                <w:sz w:val="20"/>
                <w:szCs w:val="20"/>
              </w:rPr>
              <w:t xml:space="preserve"> / П</w:t>
            </w:r>
            <w:proofErr w:type="gramEnd"/>
            <w:r w:rsidRPr="006E441A">
              <w:rPr>
                <w:rFonts w:ascii="Times New Roman" w:hAnsi="Times New Roman" w:cs="Times New Roman"/>
                <w:sz w:val="20"/>
                <w:szCs w:val="20"/>
              </w:rPr>
              <w:t xml:space="preserve">од редакцией О.Г. </w:t>
            </w:r>
            <w:proofErr w:type="spellStart"/>
            <w:r w:rsidRPr="006E441A">
              <w:rPr>
                <w:rFonts w:ascii="Times New Roman" w:hAnsi="Times New Roman" w:cs="Times New Roman"/>
                <w:sz w:val="20"/>
                <w:szCs w:val="20"/>
              </w:rPr>
              <w:t>Веряскиной</w:t>
            </w:r>
            <w:proofErr w:type="spellEnd"/>
            <w:r w:rsidRPr="006E441A">
              <w:rPr>
                <w:rFonts w:ascii="Times New Roman" w:hAnsi="Times New Roman" w:cs="Times New Roman"/>
                <w:sz w:val="20"/>
                <w:szCs w:val="20"/>
              </w:rPr>
              <w:t>. – Ростов н</w:t>
            </w:r>
            <w:proofErr w:type="gramStart"/>
            <w:r w:rsidRPr="006E441A">
              <w:rPr>
                <w:rFonts w:ascii="Times New Roman" w:hAnsi="Times New Roman" w:cs="Times New Roman"/>
                <w:sz w:val="20"/>
                <w:szCs w:val="20"/>
              </w:rPr>
              <w:t>\Д</w:t>
            </w:r>
            <w:proofErr w:type="gramEnd"/>
            <w:r w:rsidRPr="006E441A">
              <w:rPr>
                <w:rFonts w:ascii="Times New Roman" w:hAnsi="Times New Roman" w:cs="Times New Roman"/>
                <w:sz w:val="20"/>
                <w:szCs w:val="20"/>
              </w:rPr>
              <w:t>: Легион, 2015. – 432 с –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FD032B" w:rsidRPr="00744C13" w:rsidRDefault="00FD032B" w:rsidP="00FD032B">
            <w:pPr>
              <w:rPr>
                <w:rFonts w:ascii="Times New Roman" w:hAnsi="Times New Roman" w:cs="Times New Roman"/>
                <w:i/>
                <w:sz w:val="20"/>
                <w:szCs w:val="20"/>
              </w:rPr>
            </w:pPr>
            <w:r w:rsidRPr="00744C13">
              <w:rPr>
                <w:rFonts w:ascii="Times New Roman" w:hAnsi="Times New Roman" w:cs="Times New Roman"/>
                <w:i/>
                <w:sz w:val="20"/>
                <w:szCs w:val="20"/>
              </w:rPr>
              <w:t>«Отмена крепостного права в 1861 г. способствовала развитию капитализма в деревне».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 xml:space="preserve">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w:t>
            </w:r>
            <w:r w:rsidRPr="00C72E40">
              <w:rPr>
                <w:rFonts w:ascii="Times New Roman" w:hAnsi="Times New Roman" w:cs="Times New Roman"/>
                <w:sz w:val="20"/>
                <w:szCs w:val="20"/>
              </w:rPr>
              <w:lastRenderedPageBreak/>
              <w:t>исторические факты.</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 xml:space="preserve"> 1)  ……</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 xml:space="preserve">               </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2)   ……</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1)……</w:t>
            </w:r>
          </w:p>
          <w:p w:rsidR="00D80041"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F1132D" w:rsidRPr="00C72E40" w:rsidRDefault="00F1132D" w:rsidP="00F1132D">
            <w:pPr>
              <w:rPr>
                <w:rFonts w:ascii="Times New Roman" w:hAnsi="Times New Roman" w:cs="Times New Roman"/>
                <w:sz w:val="20"/>
                <w:szCs w:val="20"/>
              </w:rPr>
            </w:pPr>
            <w:r w:rsidRPr="00C72E40">
              <w:rPr>
                <w:rFonts w:ascii="Times New Roman" w:hAnsi="Times New Roman" w:cs="Times New Roman"/>
                <w:sz w:val="20"/>
                <w:szCs w:val="20"/>
              </w:rPr>
              <w:lastRenderedPageBreak/>
              <w:t>Правильный ответ должен содержать аргументы:</w:t>
            </w:r>
          </w:p>
          <w:p w:rsidR="00F1132D" w:rsidRPr="00C72E40" w:rsidRDefault="00F1132D" w:rsidP="00F1132D">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D80041" w:rsidRPr="00C72E40" w:rsidRDefault="00F1132D" w:rsidP="00F1132D">
            <w:pPr>
              <w:pStyle w:val="a4"/>
              <w:numPr>
                <w:ilvl w:val="0"/>
                <w:numId w:val="23"/>
              </w:numPr>
              <w:rPr>
                <w:rFonts w:ascii="Times New Roman" w:hAnsi="Times New Roman" w:cs="Times New Roman"/>
                <w:sz w:val="20"/>
                <w:szCs w:val="20"/>
              </w:rPr>
            </w:pPr>
            <w:r w:rsidRPr="00C72E40">
              <w:rPr>
                <w:rFonts w:ascii="Times New Roman" w:hAnsi="Times New Roman" w:cs="Times New Roman"/>
                <w:sz w:val="20"/>
                <w:szCs w:val="20"/>
              </w:rPr>
              <w:t>изменился социальный статус крестьян: они освободились от личной зависимости, получили наряду с другими сословиями</w:t>
            </w:r>
            <w:r w:rsidR="00C85E13" w:rsidRPr="00C72E40">
              <w:rPr>
                <w:rFonts w:ascii="Times New Roman" w:hAnsi="Times New Roman" w:cs="Times New Roman"/>
                <w:sz w:val="20"/>
                <w:szCs w:val="20"/>
              </w:rPr>
              <w:t xml:space="preserve"> право распоряжаться своим имуществом и участвовать в гражданских отношениях;</w:t>
            </w:r>
          </w:p>
          <w:p w:rsidR="00C85E13" w:rsidRPr="00C72E40" w:rsidRDefault="00C85E13" w:rsidP="00F1132D">
            <w:pPr>
              <w:pStyle w:val="a4"/>
              <w:numPr>
                <w:ilvl w:val="0"/>
                <w:numId w:val="23"/>
              </w:numPr>
              <w:rPr>
                <w:rFonts w:ascii="Times New Roman" w:hAnsi="Times New Roman" w:cs="Times New Roman"/>
                <w:sz w:val="20"/>
                <w:szCs w:val="20"/>
              </w:rPr>
            </w:pPr>
            <w:r w:rsidRPr="00C72E40">
              <w:rPr>
                <w:rFonts w:ascii="Times New Roman" w:hAnsi="Times New Roman" w:cs="Times New Roman"/>
                <w:sz w:val="20"/>
                <w:szCs w:val="20"/>
              </w:rPr>
              <w:t xml:space="preserve">изменились имущественные права крестьян: крестьяне стали собственниками земли, могли </w:t>
            </w:r>
            <w:r w:rsidRPr="00C72E40">
              <w:rPr>
                <w:rFonts w:ascii="Times New Roman" w:hAnsi="Times New Roman" w:cs="Times New Roman"/>
                <w:sz w:val="20"/>
                <w:szCs w:val="20"/>
              </w:rPr>
              <w:lastRenderedPageBreak/>
              <w:t>свободно распоряжаться своим наделом, приобретать новые участки, в том числе используя кредиты Крестьянского поземельного банка, развивалось кооперативное движение в деревне, получил распространение наем рабочей силы в сельском хозяйстве.</w:t>
            </w:r>
          </w:p>
          <w:p w:rsidR="00C85E13" w:rsidRPr="00C72E40" w:rsidRDefault="00C85E13" w:rsidP="00C85E13">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C85E13" w:rsidRPr="00C72E40" w:rsidRDefault="00C85E13" w:rsidP="00C85E13">
            <w:pPr>
              <w:pStyle w:val="a4"/>
              <w:numPr>
                <w:ilvl w:val="0"/>
                <w:numId w:val="24"/>
              </w:numPr>
              <w:rPr>
                <w:rFonts w:ascii="Times New Roman" w:hAnsi="Times New Roman" w:cs="Times New Roman"/>
                <w:sz w:val="20"/>
                <w:szCs w:val="20"/>
              </w:rPr>
            </w:pPr>
            <w:r w:rsidRPr="00C72E40">
              <w:rPr>
                <w:rFonts w:ascii="Times New Roman" w:hAnsi="Times New Roman" w:cs="Times New Roman"/>
                <w:sz w:val="20"/>
                <w:szCs w:val="20"/>
              </w:rPr>
              <w:t>крестьяне не получили полной свободы передвижения: выход из общины был затруднен, для дополнительного заработка крестьяне пользовались временными паспортами (отходничество);</w:t>
            </w:r>
          </w:p>
          <w:p w:rsidR="00C85E13" w:rsidRPr="00C72E40" w:rsidRDefault="00AF6F42" w:rsidP="00C85E13">
            <w:pPr>
              <w:pStyle w:val="a4"/>
              <w:numPr>
                <w:ilvl w:val="0"/>
                <w:numId w:val="24"/>
              </w:numPr>
              <w:rPr>
                <w:rFonts w:ascii="Times New Roman" w:hAnsi="Times New Roman" w:cs="Times New Roman"/>
                <w:sz w:val="20"/>
                <w:szCs w:val="20"/>
              </w:rPr>
            </w:pPr>
            <w:r w:rsidRPr="00C72E40">
              <w:rPr>
                <w:rFonts w:ascii="Times New Roman" w:hAnsi="Times New Roman" w:cs="Times New Roman"/>
                <w:sz w:val="20"/>
                <w:szCs w:val="20"/>
              </w:rPr>
              <w:t>имущественные права крестьян оставались ограниченными: земельным наделом распоряжалась община, постоянные земельные переделы в общине не стимулировали развитие крестьянского хозяйства, выкупные платежи превышали цену земельных участков, условия предоставления кредитов оказались непосильными для значительной части крестьян</w:t>
            </w:r>
          </w:p>
        </w:tc>
        <w:tc>
          <w:tcPr>
            <w:tcW w:w="2438" w:type="dxa"/>
          </w:tcPr>
          <w:p w:rsidR="00D80041" w:rsidRPr="006E441A" w:rsidRDefault="00FD032B">
            <w:pPr>
              <w:rPr>
                <w:rFonts w:ascii="Times New Roman" w:hAnsi="Times New Roman" w:cs="Times New Roman"/>
                <w:sz w:val="20"/>
                <w:szCs w:val="20"/>
              </w:rPr>
            </w:pPr>
            <w:r w:rsidRPr="006E441A">
              <w:rPr>
                <w:rFonts w:ascii="Times New Roman" w:hAnsi="Times New Roman" w:cs="Times New Roman"/>
                <w:sz w:val="20"/>
                <w:szCs w:val="20"/>
              </w:rPr>
              <w:lastRenderedPageBreak/>
              <w:t>История. Подготовка к ЕГЭ – 2016. 25 тренировочных вариантов по демовер</w:t>
            </w:r>
            <w:r w:rsidR="00DC3247" w:rsidRPr="006E441A">
              <w:rPr>
                <w:rFonts w:ascii="Times New Roman" w:hAnsi="Times New Roman" w:cs="Times New Roman"/>
                <w:sz w:val="20"/>
                <w:szCs w:val="20"/>
              </w:rPr>
              <w:t>сии на 2016 год: учебно-ме</w:t>
            </w:r>
            <w:r w:rsidRPr="006E441A">
              <w:rPr>
                <w:rFonts w:ascii="Times New Roman" w:hAnsi="Times New Roman" w:cs="Times New Roman"/>
                <w:sz w:val="20"/>
                <w:szCs w:val="20"/>
              </w:rPr>
              <w:t>тодическое пособие</w:t>
            </w:r>
            <w:proofErr w:type="gramStart"/>
            <w:r w:rsidRPr="006E441A">
              <w:rPr>
                <w:rFonts w:ascii="Times New Roman" w:hAnsi="Times New Roman" w:cs="Times New Roman"/>
                <w:sz w:val="20"/>
                <w:szCs w:val="20"/>
              </w:rPr>
              <w:t xml:space="preserve"> / П</w:t>
            </w:r>
            <w:proofErr w:type="gramEnd"/>
            <w:r w:rsidRPr="006E441A">
              <w:rPr>
                <w:rFonts w:ascii="Times New Roman" w:hAnsi="Times New Roman" w:cs="Times New Roman"/>
                <w:sz w:val="20"/>
                <w:szCs w:val="20"/>
              </w:rPr>
              <w:t xml:space="preserve">од редакцией О.Г. </w:t>
            </w:r>
            <w:proofErr w:type="spellStart"/>
            <w:r w:rsidRPr="006E441A">
              <w:rPr>
                <w:rFonts w:ascii="Times New Roman" w:hAnsi="Times New Roman" w:cs="Times New Roman"/>
                <w:sz w:val="20"/>
                <w:szCs w:val="20"/>
              </w:rPr>
              <w:t>Веряскиной</w:t>
            </w:r>
            <w:proofErr w:type="spellEnd"/>
            <w:r w:rsidRPr="006E441A">
              <w:rPr>
                <w:rFonts w:ascii="Times New Roman" w:hAnsi="Times New Roman" w:cs="Times New Roman"/>
                <w:sz w:val="20"/>
                <w:szCs w:val="20"/>
              </w:rPr>
              <w:t>. – Ростов н</w:t>
            </w:r>
            <w:proofErr w:type="gramStart"/>
            <w:r w:rsidRPr="006E441A">
              <w:rPr>
                <w:rFonts w:ascii="Times New Roman" w:hAnsi="Times New Roman" w:cs="Times New Roman"/>
                <w:sz w:val="20"/>
                <w:szCs w:val="20"/>
              </w:rPr>
              <w:t>\Д</w:t>
            </w:r>
            <w:proofErr w:type="gramEnd"/>
            <w:r w:rsidRPr="006E441A">
              <w:rPr>
                <w:rFonts w:ascii="Times New Roman" w:hAnsi="Times New Roman" w:cs="Times New Roman"/>
                <w:sz w:val="20"/>
                <w:szCs w:val="20"/>
              </w:rPr>
              <w:t xml:space="preserve">: Легион, 2015. – 432 с </w:t>
            </w:r>
            <w:r w:rsidRPr="006E441A">
              <w:rPr>
                <w:rFonts w:ascii="Times New Roman" w:hAnsi="Times New Roman" w:cs="Times New Roman"/>
                <w:sz w:val="20"/>
                <w:szCs w:val="20"/>
              </w:rPr>
              <w:lastRenderedPageBreak/>
              <w:t>–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FD032B" w:rsidRPr="00744C13" w:rsidRDefault="00FD032B" w:rsidP="00FD032B">
            <w:pPr>
              <w:rPr>
                <w:rFonts w:ascii="Times New Roman" w:hAnsi="Times New Roman" w:cs="Times New Roman"/>
                <w:i/>
                <w:sz w:val="20"/>
                <w:szCs w:val="20"/>
              </w:rPr>
            </w:pPr>
            <w:r w:rsidRPr="00744C13">
              <w:rPr>
                <w:rFonts w:ascii="Times New Roman" w:hAnsi="Times New Roman" w:cs="Times New Roman"/>
                <w:i/>
                <w:sz w:val="20"/>
                <w:szCs w:val="20"/>
              </w:rPr>
              <w:t>«Экономика России в конце XIX – начале XX в. успешно развивалась».</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FD032B" w:rsidRPr="00C72E40" w:rsidRDefault="00FD032B" w:rsidP="0048430A">
            <w:pPr>
              <w:pStyle w:val="a4"/>
              <w:numPr>
                <w:ilvl w:val="0"/>
                <w:numId w:val="3"/>
              </w:numPr>
              <w:rPr>
                <w:rFonts w:ascii="Times New Roman" w:hAnsi="Times New Roman" w:cs="Times New Roman"/>
                <w:sz w:val="20"/>
                <w:szCs w:val="20"/>
              </w:rPr>
            </w:pPr>
            <w:r w:rsidRPr="00C72E40">
              <w:rPr>
                <w:rFonts w:ascii="Times New Roman" w:hAnsi="Times New Roman" w:cs="Times New Roman"/>
                <w:sz w:val="20"/>
                <w:szCs w:val="20"/>
              </w:rPr>
              <w:t>……</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 xml:space="preserve">               </w:t>
            </w:r>
          </w:p>
          <w:p w:rsidR="00FD032B" w:rsidRPr="00C72E40" w:rsidRDefault="00FD032B" w:rsidP="0048430A">
            <w:pPr>
              <w:pStyle w:val="a4"/>
              <w:numPr>
                <w:ilvl w:val="0"/>
                <w:numId w:val="3"/>
              </w:numPr>
              <w:rPr>
                <w:rFonts w:ascii="Times New Roman" w:hAnsi="Times New Roman" w:cs="Times New Roman"/>
                <w:sz w:val="20"/>
                <w:szCs w:val="20"/>
              </w:rPr>
            </w:pPr>
            <w:r w:rsidRPr="00C72E40">
              <w:rPr>
                <w:rFonts w:ascii="Times New Roman" w:hAnsi="Times New Roman" w:cs="Times New Roman"/>
                <w:sz w:val="20"/>
                <w:szCs w:val="20"/>
              </w:rPr>
              <w:t>……</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FD032B"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1)……</w:t>
            </w:r>
          </w:p>
          <w:p w:rsidR="00D80041" w:rsidRPr="00C72E40" w:rsidRDefault="00FD032B" w:rsidP="00FD032B">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AF6F42" w:rsidRPr="00C72E40" w:rsidRDefault="00AF6F42" w:rsidP="00AF6F42">
            <w:pPr>
              <w:rPr>
                <w:rFonts w:ascii="Times New Roman" w:hAnsi="Times New Roman" w:cs="Times New Roman"/>
                <w:sz w:val="20"/>
                <w:szCs w:val="20"/>
              </w:rPr>
            </w:pPr>
            <w:r w:rsidRPr="00C72E40">
              <w:rPr>
                <w:rFonts w:ascii="Times New Roman" w:hAnsi="Times New Roman" w:cs="Times New Roman"/>
                <w:sz w:val="20"/>
                <w:szCs w:val="20"/>
              </w:rPr>
              <w:t>Правильный ответ должен содержать аргументы:</w:t>
            </w:r>
          </w:p>
          <w:p w:rsidR="00AF6F42" w:rsidRPr="00C72E40" w:rsidRDefault="00AF6F42" w:rsidP="00AF6F42">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D80041" w:rsidRPr="00C72E40" w:rsidRDefault="0048430A" w:rsidP="00AF6F42">
            <w:pPr>
              <w:pStyle w:val="a4"/>
              <w:numPr>
                <w:ilvl w:val="0"/>
                <w:numId w:val="25"/>
              </w:numPr>
              <w:rPr>
                <w:rFonts w:ascii="Times New Roman" w:hAnsi="Times New Roman" w:cs="Times New Roman"/>
                <w:sz w:val="20"/>
                <w:szCs w:val="20"/>
              </w:rPr>
            </w:pPr>
            <w:r w:rsidRPr="00C72E40">
              <w:rPr>
                <w:rFonts w:ascii="Times New Roman" w:hAnsi="Times New Roman" w:cs="Times New Roman"/>
                <w:sz w:val="20"/>
                <w:szCs w:val="20"/>
              </w:rPr>
              <w:t>Россия в этот период вышла на четвертую-пятую позицию в мире по объему промышленного производства;</w:t>
            </w:r>
          </w:p>
          <w:p w:rsidR="0048430A" w:rsidRPr="00C72E40" w:rsidRDefault="0048430A" w:rsidP="00AF6F42">
            <w:pPr>
              <w:pStyle w:val="a4"/>
              <w:numPr>
                <w:ilvl w:val="0"/>
                <w:numId w:val="25"/>
              </w:numPr>
              <w:rPr>
                <w:rFonts w:ascii="Times New Roman" w:hAnsi="Times New Roman" w:cs="Times New Roman"/>
                <w:sz w:val="20"/>
                <w:szCs w:val="20"/>
              </w:rPr>
            </w:pPr>
            <w:r w:rsidRPr="00C72E40">
              <w:rPr>
                <w:rFonts w:ascii="Times New Roman" w:hAnsi="Times New Roman" w:cs="Times New Roman"/>
                <w:sz w:val="20"/>
                <w:szCs w:val="20"/>
              </w:rPr>
              <w:t>в России быстро развивались новые отрасли промышленности (нефтедобыча, химическая, электротехническая и др.);</w:t>
            </w:r>
          </w:p>
          <w:p w:rsidR="0048430A" w:rsidRPr="00C72E40" w:rsidRDefault="0048430A" w:rsidP="0048430A">
            <w:pPr>
              <w:pStyle w:val="a4"/>
              <w:numPr>
                <w:ilvl w:val="0"/>
                <w:numId w:val="25"/>
              </w:numPr>
              <w:rPr>
                <w:rFonts w:ascii="Times New Roman" w:hAnsi="Times New Roman" w:cs="Times New Roman"/>
                <w:sz w:val="20"/>
                <w:szCs w:val="20"/>
              </w:rPr>
            </w:pPr>
            <w:r w:rsidRPr="00C72E40">
              <w:rPr>
                <w:rFonts w:ascii="Times New Roman" w:hAnsi="Times New Roman" w:cs="Times New Roman"/>
                <w:sz w:val="20"/>
                <w:szCs w:val="20"/>
              </w:rPr>
              <w:t>в конце XIX – начале XX в. в России существовали высокие темпы железнодорожного строительства (вторая по протяженности железнодорожная сеть в мире);</w:t>
            </w:r>
          </w:p>
          <w:p w:rsidR="0048430A" w:rsidRPr="00C72E40" w:rsidRDefault="0048430A" w:rsidP="0048430A">
            <w:pPr>
              <w:pStyle w:val="a4"/>
              <w:numPr>
                <w:ilvl w:val="0"/>
                <w:numId w:val="25"/>
              </w:numPr>
              <w:rPr>
                <w:rFonts w:ascii="Times New Roman" w:hAnsi="Times New Roman" w:cs="Times New Roman"/>
                <w:sz w:val="20"/>
                <w:szCs w:val="20"/>
              </w:rPr>
            </w:pPr>
            <w:r w:rsidRPr="00C72E40">
              <w:rPr>
                <w:rFonts w:ascii="Times New Roman" w:hAnsi="Times New Roman" w:cs="Times New Roman"/>
                <w:sz w:val="20"/>
                <w:szCs w:val="20"/>
              </w:rPr>
              <w:t>создание торгово-промышленных монополий вело к увеличению производственных мощностей;</w:t>
            </w:r>
          </w:p>
          <w:p w:rsidR="0048430A" w:rsidRPr="00C72E40" w:rsidRDefault="0048430A" w:rsidP="0048430A">
            <w:pPr>
              <w:pStyle w:val="a4"/>
              <w:numPr>
                <w:ilvl w:val="0"/>
                <w:numId w:val="25"/>
              </w:numPr>
              <w:rPr>
                <w:rFonts w:ascii="Times New Roman" w:hAnsi="Times New Roman" w:cs="Times New Roman"/>
                <w:sz w:val="20"/>
                <w:szCs w:val="20"/>
              </w:rPr>
            </w:pPr>
            <w:r w:rsidRPr="00C72E40">
              <w:rPr>
                <w:rFonts w:ascii="Times New Roman" w:hAnsi="Times New Roman" w:cs="Times New Roman"/>
                <w:sz w:val="20"/>
                <w:szCs w:val="20"/>
              </w:rPr>
              <w:t>в России шел интенсивный процесс акционирования предприятий и укрепления банков (Русско-Азиатский, Петербургский международный</w:t>
            </w:r>
            <w:proofErr w:type="gramStart"/>
            <w:r w:rsidRPr="00C72E40">
              <w:rPr>
                <w:rFonts w:ascii="Times New Roman" w:hAnsi="Times New Roman" w:cs="Times New Roman"/>
                <w:sz w:val="20"/>
                <w:szCs w:val="20"/>
              </w:rPr>
              <w:t xml:space="preserve"> ,</w:t>
            </w:r>
            <w:proofErr w:type="gramEnd"/>
            <w:r w:rsidRPr="00C72E40">
              <w:rPr>
                <w:rFonts w:ascii="Times New Roman" w:hAnsi="Times New Roman" w:cs="Times New Roman"/>
                <w:sz w:val="20"/>
                <w:szCs w:val="20"/>
              </w:rPr>
              <w:t xml:space="preserve"> Азиатско-Донской банки);</w:t>
            </w:r>
          </w:p>
          <w:p w:rsidR="0048430A" w:rsidRPr="00C72E40" w:rsidRDefault="0048430A" w:rsidP="0048430A">
            <w:pPr>
              <w:pStyle w:val="a4"/>
              <w:numPr>
                <w:ilvl w:val="0"/>
                <w:numId w:val="25"/>
              </w:numPr>
              <w:rPr>
                <w:rFonts w:ascii="Times New Roman" w:hAnsi="Times New Roman" w:cs="Times New Roman"/>
                <w:sz w:val="20"/>
                <w:szCs w:val="20"/>
              </w:rPr>
            </w:pPr>
            <w:r w:rsidRPr="00C72E40">
              <w:rPr>
                <w:rFonts w:ascii="Times New Roman" w:hAnsi="Times New Roman" w:cs="Times New Roman"/>
                <w:sz w:val="20"/>
                <w:szCs w:val="20"/>
              </w:rPr>
              <w:t>был зафиксирован рост урожайности крестьянских хозяйств; происходили расширение посевных площадей, рост валовых сборов сельскохозяйственных культур</w:t>
            </w:r>
            <w:r w:rsidR="0074132E" w:rsidRPr="00C72E40">
              <w:rPr>
                <w:rFonts w:ascii="Times New Roman" w:hAnsi="Times New Roman" w:cs="Times New Roman"/>
                <w:sz w:val="20"/>
                <w:szCs w:val="20"/>
              </w:rPr>
              <w:t>;</w:t>
            </w:r>
          </w:p>
          <w:p w:rsidR="0074132E" w:rsidRPr="00C72E40" w:rsidRDefault="0074132E" w:rsidP="0048430A">
            <w:pPr>
              <w:pStyle w:val="a4"/>
              <w:numPr>
                <w:ilvl w:val="0"/>
                <w:numId w:val="25"/>
              </w:numPr>
              <w:rPr>
                <w:rFonts w:ascii="Times New Roman" w:hAnsi="Times New Roman" w:cs="Times New Roman"/>
                <w:sz w:val="20"/>
                <w:szCs w:val="20"/>
              </w:rPr>
            </w:pPr>
            <w:proofErr w:type="spellStart"/>
            <w:r w:rsidRPr="00C72E40">
              <w:rPr>
                <w:rFonts w:ascii="Times New Roman" w:hAnsi="Times New Roman" w:cs="Times New Roman"/>
                <w:sz w:val="20"/>
                <w:szCs w:val="20"/>
              </w:rPr>
              <w:t>Столыпинская</w:t>
            </w:r>
            <w:proofErr w:type="spellEnd"/>
            <w:r w:rsidRPr="00C72E40">
              <w:rPr>
                <w:rFonts w:ascii="Times New Roman" w:hAnsi="Times New Roman" w:cs="Times New Roman"/>
                <w:sz w:val="20"/>
                <w:szCs w:val="20"/>
              </w:rPr>
              <w:t xml:space="preserve"> аграрная реформа способствовала развитию частной крестьянской собственности;</w:t>
            </w:r>
          </w:p>
          <w:p w:rsidR="0074132E" w:rsidRPr="00C72E40" w:rsidRDefault="0074132E" w:rsidP="0048430A">
            <w:pPr>
              <w:pStyle w:val="a4"/>
              <w:numPr>
                <w:ilvl w:val="0"/>
                <w:numId w:val="25"/>
              </w:numPr>
              <w:rPr>
                <w:rFonts w:ascii="Times New Roman" w:hAnsi="Times New Roman" w:cs="Times New Roman"/>
                <w:sz w:val="20"/>
                <w:szCs w:val="20"/>
              </w:rPr>
            </w:pPr>
            <w:r w:rsidRPr="00C72E40">
              <w:rPr>
                <w:rFonts w:ascii="Times New Roman" w:hAnsi="Times New Roman" w:cs="Times New Roman"/>
                <w:sz w:val="20"/>
                <w:szCs w:val="20"/>
              </w:rPr>
              <w:t>в страну, благодаря экономической политике С.Ю. Витте, интенсивно текли иностранные инвестиции.</w:t>
            </w:r>
          </w:p>
          <w:p w:rsidR="0074132E" w:rsidRPr="00C72E40" w:rsidRDefault="0074132E" w:rsidP="0074132E">
            <w:pPr>
              <w:rPr>
                <w:rFonts w:ascii="Times New Roman" w:hAnsi="Times New Roman" w:cs="Times New Roman"/>
                <w:sz w:val="20"/>
                <w:szCs w:val="20"/>
              </w:rPr>
            </w:pPr>
            <w:r w:rsidRPr="00C72E40">
              <w:rPr>
                <w:rFonts w:ascii="Times New Roman" w:hAnsi="Times New Roman" w:cs="Times New Roman"/>
                <w:sz w:val="20"/>
                <w:szCs w:val="20"/>
              </w:rPr>
              <w:lastRenderedPageBreak/>
              <w:t>2)в опровержение, например:</w:t>
            </w:r>
          </w:p>
          <w:p w:rsidR="0074132E" w:rsidRPr="00C72E40" w:rsidRDefault="0074132E" w:rsidP="0074132E">
            <w:pPr>
              <w:pStyle w:val="a4"/>
              <w:numPr>
                <w:ilvl w:val="0"/>
                <w:numId w:val="26"/>
              </w:numPr>
              <w:rPr>
                <w:rFonts w:ascii="Times New Roman" w:hAnsi="Times New Roman" w:cs="Times New Roman"/>
                <w:sz w:val="20"/>
                <w:szCs w:val="20"/>
              </w:rPr>
            </w:pPr>
            <w:r w:rsidRPr="00C72E40">
              <w:rPr>
                <w:rFonts w:ascii="Times New Roman" w:hAnsi="Times New Roman" w:cs="Times New Roman"/>
                <w:sz w:val="20"/>
                <w:szCs w:val="20"/>
              </w:rPr>
              <w:t>Россия серьезно отставала от развитых стран в производстве промышленной продукции на душу населения;</w:t>
            </w:r>
          </w:p>
          <w:p w:rsidR="0074132E" w:rsidRPr="00C72E40" w:rsidRDefault="0074132E" w:rsidP="0074132E">
            <w:pPr>
              <w:pStyle w:val="a4"/>
              <w:numPr>
                <w:ilvl w:val="0"/>
                <w:numId w:val="26"/>
              </w:numPr>
              <w:rPr>
                <w:rFonts w:ascii="Times New Roman" w:hAnsi="Times New Roman" w:cs="Times New Roman"/>
                <w:sz w:val="20"/>
                <w:szCs w:val="20"/>
              </w:rPr>
            </w:pPr>
            <w:r w:rsidRPr="00C72E40">
              <w:rPr>
                <w:rFonts w:ascii="Times New Roman" w:hAnsi="Times New Roman" w:cs="Times New Roman"/>
                <w:sz w:val="20"/>
                <w:szCs w:val="20"/>
              </w:rPr>
              <w:t>низкий уровень внутреннего потребления ставил под вопрос дальнейшее развитие промышленности (что показал кризис 1900 – 1903 гг.);</w:t>
            </w:r>
          </w:p>
          <w:p w:rsidR="0074132E" w:rsidRPr="00C72E40" w:rsidRDefault="0074132E" w:rsidP="0074132E">
            <w:pPr>
              <w:pStyle w:val="a4"/>
              <w:numPr>
                <w:ilvl w:val="0"/>
                <w:numId w:val="26"/>
              </w:numPr>
              <w:rPr>
                <w:rFonts w:ascii="Times New Roman" w:hAnsi="Times New Roman" w:cs="Times New Roman"/>
                <w:sz w:val="20"/>
                <w:szCs w:val="20"/>
              </w:rPr>
            </w:pPr>
            <w:r w:rsidRPr="00C72E40">
              <w:rPr>
                <w:rFonts w:ascii="Times New Roman" w:hAnsi="Times New Roman" w:cs="Times New Roman"/>
                <w:sz w:val="20"/>
                <w:szCs w:val="20"/>
              </w:rPr>
              <w:t>не был преодолен аграрный кризис (малоземелье крестьян, низкая товарность и др.);</w:t>
            </w:r>
          </w:p>
          <w:p w:rsidR="0074132E" w:rsidRPr="00C72E40" w:rsidRDefault="0074132E" w:rsidP="0074132E">
            <w:pPr>
              <w:pStyle w:val="a4"/>
              <w:numPr>
                <w:ilvl w:val="0"/>
                <w:numId w:val="26"/>
              </w:numPr>
              <w:rPr>
                <w:rFonts w:ascii="Times New Roman" w:hAnsi="Times New Roman" w:cs="Times New Roman"/>
                <w:sz w:val="20"/>
                <w:szCs w:val="20"/>
              </w:rPr>
            </w:pPr>
            <w:r w:rsidRPr="00C72E40">
              <w:rPr>
                <w:rFonts w:ascii="Times New Roman" w:hAnsi="Times New Roman" w:cs="Times New Roman"/>
                <w:sz w:val="20"/>
                <w:szCs w:val="20"/>
              </w:rPr>
              <w:t>высокие непроизводительные расходы тормозили развитие экономики (содержание царского двора, полиции, армии и флота, огромного бюрократического государственного аппарата);</w:t>
            </w:r>
          </w:p>
          <w:p w:rsidR="0074132E" w:rsidRPr="00C72E40" w:rsidRDefault="0074132E" w:rsidP="0074132E">
            <w:pPr>
              <w:pStyle w:val="a4"/>
              <w:numPr>
                <w:ilvl w:val="0"/>
                <w:numId w:val="26"/>
              </w:numPr>
              <w:rPr>
                <w:rFonts w:ascii="Times New Roman" w:hAnsi="Times New Roman" w:cs="Times New Roman"/>
                <w:sz w:val="20"/>
                <w:szCs w:val="20"/>
              </w:rPr>
            </w:pPr>
            <w:r w:rsidRPr="00C72E40">
              <w:rPr>
                <w:rFonts w:ascii="Times New Roman" w:hAnsi="Times New Roman" w:cs="Times New Roman"/>
                <w:sz w:val="20"/>
                <w:szCs w:val="20"/>
              </w:rPr>
              <w:t>сохранялась зависимость от ввоза иностранных машин и промышленных товаров;</w:t>
            </w:r>
          </w:p>
          <w:p w:rsidR="0074132E" w:rsidRPr="00C72E40" w:rsidRDefault="0074132E" w:rsidP="0074132E">
            <w:pPr>
              <w:pStyle w:val="a4"/>
              <w:numPr>
                <w:ilvl w:val="0"/>
                <w:numId w:val="26"/>
              </w:numPr>
              <w:rPr>
                <w:rFonts w:ascii="Times New Roman" w:hAnsi="Times New Roman" w:cs="Times New Roman"/>
                <w:sz w:val="20"/>
                <w:szCs w:val="20"/>
              </w:rPr>
            </w:pPr>
            <w:r w:rsidRPr="00C72E40">
              <w:rPr>
                <w:rFonts w:ascii="Times New Roman" w:hAnsi="Times New Roman" w:cs="Times New Roman"/>
                <w:sz w:val="20"/>
                <w:szCs w:val="20"/>
              </w:rPr>
              <w:t>в промышленности существовала относительно низкая производительность труда;</w:t>
            </w:r>
          </w:p>
          <w:p w:rsidR="0074132E" w:rsidRPr="00C72E40" w:rsidRDefault="0074132E" w:rsidP="0074132E">
            <w:pPr>
              <w:pStyle w:val="a4"/>
              <w:numPr>
                <w:ilvl w:val="0"/>
                <w:numId w:val="26"/>
              </w:numPr>
              <w:rPr>
                <w:rFonts w:ascii="Times New Roman" w:hAnsi="Times New Roman" w:cs="Times New Roman"/>
                <w:sz w:val="20"/>
                <w:szCs w:val="20"/>
              </w:rPr>
            </w:pPr>
            <w:r w:rsidRPr="00C72E40">
              <w:rPr>
                <w:rFonts w:ascii="Times New Roman" w:hAnsi="Times New Roman" w:cs="Times New Roman"/>
                <w:sz w:val="20"/>
                <w:szCs w:val="20"/>
              </w:rPr>
              <w:t>создание торгово-промышленных монополий вело к ограничению конкуренции, повышению цен для населения.</w:t>
            </w:r>
          </w:p>
        </w:tc>
        <w:tc>
          <w:tcPr>
            <w:tcW w:w="2438" w:type="dxa"/>
          </w:tcPr>
          <w:p w:rsidR="00D80041" w:rsidRPr="006E441A" w:rsidRDefault="00FD032B">
            <w:pPr>
              <w:rPr>
                <w:rFonts w:ascii="Times New Roman" w:hAnsi="Times New Roman" w:cs="Times New Roman"/>
                <w:sz w:val="20"/>
                <w:szCs w:val="20"/>
              </w:rPr>
            </w:pPr>
            <w:r w:rsidRPr="006E441A">
              <w:rPr>
                <w:rFonts w:ascii="Times New Roman" w:hAnsi="Times New Roman" w:cs="Times New Roman"/>
                <w:sz w:val="20"/>
                <w:szCs w:val="20"/>
              </w:rPr>
              <w:lastRenderedPageBreak/>
              <w:t>История. Подготовка к ЕГЭ – 2016. 25 тренировочных вариантов по демовер</w:t>
            </w:r>
            <w:r w:rsidR="00DC3247" w:rsidRPr="006E441A">
              <w:rPr>
                <w:rFonts w:ascii="Times New Roman" w:hAnsi="Times New Roman" w:cs="Times New Roman"/>
                <w:sz w:val="20"/>
                <w:szCs w:val="20"/>
              </w:rPr>
              <w:t>сии на 2016 год: учебно-ме</w:t>
            </w:r>
            <w:r w:rsidRPr="006E441A">
              <w:rPr>
                <w:rFonts w:ascii="Times New Roman" w:hAnsi="Times New Roman" w:cs="Times New Roman"/>
                <w:sz w:val="20"/>
                <w:szCs w:val="20"/>
              </w:rPr>
              <w:t>тодическое пособие</w:t>
            </w:r>
            <w:proofErr w:type="gramStart"/>
            <w:r w:rsidRPr="006E441A">
              <w:rPr>
                <w:rFonts w:ascii="Times New Roman" w:hAnsi="Times New Roman" w:cs="Times New Roman"/>
                <w:sz w:val="20"/>
                <w:szCs w:val="20"/>
              </w:rPr>
              <w:t xml:space="preserve"> / П</w:t>
            </w:r>
            <w:proofErr w:type="gramEnd"/>
            <w:r w:rsidRPr="006E441A">
              <w:rPr>
                <w:rFonts w:ascii="Times New Roman" w:hAnsi="Times New Roman" w:cs="Times New Roman"/>
                <w:sz w:val="20"/>
                <w:szCs w:val="20"/>
              </w:rPr>
              <w:t xml:space="preserve">од редакцией О.Г. </w:t>
            </w:r>
            <w:proofErr w:type="spellStart"/>
            <w:r w:rsidRPr="006E441A">
              <w:rPr>
                <w:rFonts w:ascii="Times New Roman" w:hAnsi="Times New Roman" w:cs="Times New Roman"/>
                <w:sz w:val="20"/>
                <w:szCs w:val="20"/>
              </w:rPr>
              <w:t>Веряскиной</w:t>
            </w:r>
            <w:proofErr w:type="spellEnd"/>
            <w:r w:rsidRPr="006E441A">
              <w:rPr>
                <w:rFonts w:ascii="Times New Roman" w:hAnsi="Times New Roman" w:cs="Times New Roman"/>
                <w:sz w:val="20"/>
                <w:szCs w:val="20"/>
              </w:rPr>
              <w:t>. – Ростов н</w:t>
            </w:r>
            <w:proofErr w:type="gramStart"/>
            <w:r w:rsidRPr="006E441A">
              <w:rPr>
                <w:rFonts w:ascii="Times New Roman" w:hAnsi="Times New Roman" w:cs="Times New Roman"/>
                <w:sz w:val="20"/>
                <w:szCs w:val="20"/>
              </w:rPr>
              <w:t>\Д</w:t>
            </w:r>
            <w:proofErr w:type="gramEnd"/>
            <w:r w:rsidRPr="006E441A">
              <w:rPr>
                <w:rFonts w:ascii="Times New Roman" w:hAnsi="Times New Roman" w:cs="Times New Roman"/>
                <w:sz w:val="20"/>
                <w:szCs w:val="20"/>
              </w:rPr>
              <w:t>: Легион, 2015. – 432 с –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FD032B">
            <w:pPr>
              <w:rPr>
                <w:rFonts w:ascii="Times New Roman" w:hAnsi="Times New Roman" w:cs="Times New Roman"/>
                <w:sz w:val="20"/>
                <w:szCs w:val="20"/>
              </w:rPr>
            </w:pPr>
            <w:r w:rsidRPr="00C72E40">
              <w:rPr>
                <w:rFonts w:ascii="Times New Roman" w:hAnsi="Times New Roman" w:cs="Times New Roman"/>
                <w:sz w:val="20"/>
                <w:szCs w:val="20"/>
              </w:rPr>
              <w:t>В первой половине XIX в. Россия переживала социально-экономический кризис, который современники понимали как кризис крепостной системы. Укажите три любых проявления этого кризиса.</w:t>
            </w:r>
          </w:p>
        </w:tc>
        <w:tc>
          <w:tcPr>
            <w:tcW w:w="5556" w:type="dxa"/>
          </w:tcPr>
          <w:p w:rsidR="00D80041" w:rsidRPr="00C72E40" w:rsidRDefault="00D47A08">
            <w:pPr>
              <w:rPr>
                <w:rFonts w:ascii="Times New Roman" w:hAnsi="Times New Roman" w:cs="Times New Roman"/>
                <w:sz w:val="20"/>
                <w:szCs w:val="20"/>
              </w:rPr>
            </w:pPr>
            <w:r w:rsidRPr="00C72E40">
              <w:rPr>
                <w:rFonts w:ascii="Times New Roman" w:hAnsi="Times New Roman" w:cs="Times New Roman"/>
                <w:sz w:val="20"/>
                <w:szCs w:val="20"/>
              </w:rPr>
              <w:t>Могут быть указаны следующие проявления:</w:t>
            </w:r>
          </w:p>
          <w:p w:rsidR="00D47A08" w:rsidRPr="00C72E40" w:rsidRDefault="00D47A08" w:rsidP="00D47A08">
            <w:pPr>
              <w:pStyle w:val="a4"/>
              <w:numPr>
                <w:ilvl w:val="0"/>
                <w:numId w:val="27"/>
              </w:numPr>
              <w:rPr>
                <w:rFonts w:ascii="Times New Roman" w:hAnsi="Times New Roman" w:cs="Times New Roman"/>
                <w:sz w:val="20"/>
                <w:szCs w:val="20"/>
              </w:rPr>
            </w:pPr>
            <w:r w:rsidRPr="00C72E40">
              <w:rPr>
                <w:rFonts w:ascii="Times New Roman" w:hAnsi="Times New Roman" w:cs="Times New Roman"/>
                <w:sz w:val="20"/>
                <w:szCs w:val="20"/>
              </w:rPr>
              <w:t>сокращение экспорта русского хлеба за границу;</w:t>
            </w:r>
          </w:p>
          <w:p w:rsidR="00D47A08" w:rsidRPr="00C72E40" w:rsidRDefault="00D47A08" w:rsidP="00D47A08">
            <w:pPr>
              <w:pStyle w:val="a4"/>
              <w:numPr>
                <w:ilvl w:val="0"/>
                <w:numId w:val="27"/>
              </w:numPr>
              <w:rPr>
                <w:rFonts w:ascii="Times New Roman" w:hAnsi="Times New Roman" w:cs="Times New Roman"/>
                <w:sz w:val="20"/>
                <w:szCs w:val="20"/>
              </w:rPr>
            </w:pPr>
            <w:r w:rsidRPr="00C72E40">
              <w:rPr>
                <w:rFonts w:ascii="Times New Roman" w:hAnsi="Times New Roman" w:cs="Times New Roman"/>
                <w:sz w:val="20"/>
                <w:szCs w:val="20"/>
              </w:rPr>
              <w:t>крестьянские повинности – барщина и оброк – достигли наивысшего предела;</w:t>
            </w:r>
          </w:p>
          <w:p w:rsidR="00D47A08" w:rsidRPr="00C72E40" w:rsidRDefault="00D47A08" w:rsidP="00D47A08">
            <w:pPr>
              <w:pStyle w:val="a4"/>
              <w:numPr>
                <w:ilvl w:val="0"/>
                <w:numId w:val="27"/>
              </w:numPr>
              <w:rPr>
                <w:rFonts w:ascii="Times New Roman" w:hAnsi="Times New Roman" w:cs="Times New Roman"/>
                <w:sz w:val="20"/>
                <w:szCs w:val="20"/>
              </w:rPr>
            </w:pPr>
            <w:r w:rsidRPr="00C72E40">
              <w:rPr>
                <w:rFonts w:ascii="Times New Roman" w:hAnsi="Times New Roman" w:cs="Times New Roman"/>
                <w:sz w:val="20"/>
                <w:szCs w:val="20"/>
              </w:rPr>
              <w:t>рост отходничества;</w:t>
            </w:r>
          </w:p>
          <w:p w:rsidR="00D47A08" w:rsidRPr="00C72E40" w:rsidRDefault="00D47A08" w:rsidP="00D47A08">
            <w:pPr>
              <w:pStyle w:val="a4"/>
              <w:numPr>
                <w:ilvl w:val="0"/>
                <w:numId w:val="27"/>
              </w:numPr>
              <w:rPr>
                <w:rFonts w:ascii="Times New Roman" w:hAnsi="Times New Roman" w:cs="Times New Roman"/>
                <w:sz w:val="20"/>
                <w:szCs w:val="20"/>
              </w:rPr>
            </w:pPr>
            <w:r w:rsidRPr="00C72E40">
              <w:rPr>
                <w:rFonts w:ascii="Times New Roman" w:hAnsi="Times New Roman" w:cs="Times New Roman"/>
                <w:sz w:val="20"/>
                <w:szCs w:val="20"/>
              </w:rPr>
              <w:t>падение доходности помещичьих хозяйств;</w:t>
            </w:r>
          </w:p>
          <w:p w:rsidR="00D47A08" w:rsidRPr="00C72E40" w:rsidRDefault="00D47A08" w:rsidP="00D47A08">
            <w:pPr>
              <w:pStyle w:val="a4"/>
              <w:numPr>
                <w:ilvl w:val="0"/>
                <w:numId w:val="27"/>
              </w:numPr>
              <w:rPr>
                <w:rFonts w:ascii="Times New Roman" w:hAnsi="Times New Roman" w:cs="Times New Roman"/>
                <w:sz w:val="20"/>
                <w:szCs w:val="20"/>
              </w:rPr>
            </w:pPr>
            <w:r w:rsidRPr="00C72E40">
              <w:rPr>
                <w:rFonts w:ascii="Times New Roman" w:hAnsi="Times New Roman" w:cs="Times New Roman"/>
                <w:sz w:val="20"/>
                <w:szCs w:val="20"/>
              </w:rPr>
              <w:t>рост банковской задолженности помещиков;</w:t>
            </w:r>
          </w:p>
          <w:p w:rsidR="00D47A08" w:rsidRPr="00C72E40" w:rsidRDefault="00D47A08" w:rsidP="00D47A08">
            <w:pPr>
              <w:pStyle w:val="a4"/>
              <w:numPr>
                <w:ilvl w:val="0"/>
                <w:numId w:val="27"/>
              </w:numPr>
              <w:rPr>
                <w:rFonts w:ascii="Times New Roman" w:hAnsi="Times New Roman" w:cs="Times New Roman"/>
                <w:sz w:val="20"/>
                <w:szCs w:val="20"/>
              </w:rPr>
            </w:pPr>
            <w:r w:rsidRPr="00C72E40">
              <w:rPr>
                <w:rFonts w:ascii="Times New Roman" w:hAnsi="Times New Roman" w:cs="Times New Roman"/>
                <w:sz w:val="20"/>
                <w:szCs w:val="20"/>
              </w:rPr>
              <w:t>сокращение крестьянских наделов в черноземных губерниях и перевод крестьян на месячину;</w:t>
            </w:r>
          </w:p>
          <w:p w:rsidR="00D47A08" w:rsidRPr="00C72E40" w:rsidRDefault="00D47A08" w:rsidP="00D47A08">
            <w:pPr>
              <w:pStyle w:val="a4"/>
              <w:numPr>
                <w:ilvl w:val="0"/>
                <w:numId w:val="27"/>
              </w:numPr>
              <w:rPr>
                <w:rFonts w:ascii="Times New Roman" w:hAnsi="Times New Roman" w:cs="Times New Roman"/>
                <w:sz w:val="20"/>
                <w:szCs w:val="20"/>
              </w:rPr>
            </w:pPr>
            <w:r w:rsidRPr="00C72E40">
              <w:rPr>
                <w:rFonts w:ascii="Times New Roman" w:hAnsi="Times New Roman" w:cs="Times New Roman"/>
                <w:sz w:val="20"/>
                <w:szCs w:val="20"/>
              </w:rPr>
              <w:t>низкий уровень урожайности сельскохозяйственных культур, сохранявшийся длительный период.</w:t>
            </w:r>
          </w:p>
        </w:tc>
        <w:tc>
          <w:tcPr>
            <w:tcW w:w="2438" w:type="dxa"/>
          </w:tcPr>
          <w:p w:rsidR="00D80041" w:rsidRPr="006E441A" w:rsidRDefault="00FD032B">
            <w:pPr>
              <w:rPr>
                <w:rFonts w:ascii="Times New Roman" w:hAnsi="Times New Roman" w:cs="Times New Roman"/>
                <w:sz w:val="20"/>
                <w:szCs w:val="20"/>
              </w:rPr>
            </w:pPr>
            <w:r w:rsidRPr="006E441A">
              <w:rPr>
                <w:rFonts w:ascii="Times New Roman" w:hAnsi="Times New Roman" w:cs="Times New Roman"/>
                <w:sz w:val="20"/>
                <w:szCs w:val="20"/>
              </w:rPr>
              <w:t>История. Подготовка к ЕГЭ – 2016. 25 тренировочных вариантов по демовер</w:t>
            </w:r>
            <w:r w:rsidR="00DC3247" w:rsidRPr="006E441A">
              <w:rPr>
                <w:rFonts w:ascii="Times New Roman" w:hAnsi="Times New Roman" w:cs="Times New Roman"/>
                <w:sz w:val="20"/>
                <w:szCs w:val="20"/>
              </w:rPr>
              <w:t>сии на 2016 год: учебно-ме</w:t>
            </w:r>
            <w:r w:rsidRPr="006E441A">
              <w:rPr>
                <w:rFonts w:ascii="Times New Roman" w:hAnsi="Times New Roman" w:cs="Times New Roman"/>
                <w:sz w:val="20"/>
                <w:szCs w:val="20"/>
              </w:rPr>
              <w:t>тодическое пособие</w:t>
            </w:r>
            <w:proofErr w:type="gramStart"/>
            <w:r w:rsidRPr="006E441A">
              <w:rPr>
                <w:rFonts w:ascii="Times New Roman" w:hAnsi="Times New Roman" w:cs="Times New Roman"/>
                <w:sz w:val="20"/>
                <w:szCs w:val="20"/>
              </w:rPr>
              <w:t xml:space="preserve"> / П</w:t>
            </w:r>
            <w:proofErr w:type="gramEnd"/>
            <w:r w:rsidRPr="006E441A">
              <w:rPr>
                <w:rFonts w:ascii="Times New Roman" w:hAnsi="Times New Roman" w:cs="Times New Roman"/>
                <w:sz w:val="20"/>
                <w:szCs w:val="20"/>
              </w:rPr>
              <w:t xml:space="preserve">од редакцией О.Г. </w:t>
            </w:r>
            <w:proofErr w:type="spellStart"/>
            <w:r w:rsidRPr="006E441A">
              <w:rPr>
                <w:rFonts w:ascii="Times New Roman" w:hAnsi="Times New Roman" w:cs="Times New Roman"/>
                <w:sz w:val="20"/>
                <w:szCs w:val="20"/>
              </w:rPr>
              <w:t>Веряскиной</w:t>
            </w:r>
            <w:proofErr w:type="spellEnd"/>
            <w:r w:rsidRPr="006E441A">
              <w:rPr>
                <w:rFonts w:ascii="Times New Roman" w:hAnsi="Times New Roman" w:cs="Times New Roman"/>
                <w:sz w:val="20"/>
                <w:szCs w:val="20"/>
              </w:rPr>
              <w:t>. – Ростов н</w:t>
            </w:r>
            <w:proofErr w:type="gramStart"/>
            <w:r w:rsidRPr="006E441A">
              <w:rPr>
                <w:rFonts w:ascii="Times New Roman" w:hAnsi="Times New Roman" w:cs="Times New Roman"/>
                <w:sz w:val="20"/>
                <w:szCs w:val="20"/>
              </w:rPr>
              <w:t>\Д</w:t>
            </w:r>
            <w:proofErr w:type="gramEnd"/>
            <w:r w:rsidRPr="006E441A">
              <w:rPr>
                <w:rFonts w:ascii="Times New Roman" w:hAnsi="Times New Roman" w:cs="Times New Roman"/>
                <w:sz w:val="20"/>
                <w:szCs w:val="20"/>
              </w:rPr>
              <w:t>: Легион, 2015. – 432 с –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D47A08">
            <w:pPr>
              <w:rPr>
                <w:rFonts w:ascii="Times New Roman" w:hAnsi="Times New Roman" w:cs="Times New Roman"/>
                <w:sz w:val="20"/>
                <w:szCs w:val="20"/>
              </w:rPr>
            </w:pPr>
            <w:r w:rsidRPr="00C72E40">
              <w:rPr>
                <w:rFonts w:ascii="Times New Roman" w:hAnsi="Times New Roman" w:cs="Times New Roman"/>
                <w:sz w:val="20"/>
                <w:szCs w:val="20"/>
              </w:rPr>
              <w:t>14 декабря 1825 г. в Петербурге произошло вооруженное выступление участников тайных обществ, которые вывели на Сенатскую площадь гвардейские воинские части. Они рассчитывали воспользоваться ситуацией междуцарствия, сложившейся в результате отказа Константина Павловича занять престол, и навязать его младшему брату, Николаю Павловичу, свои условия – программу преобразования империи в либеральном духе. Некоторые положения этой программы (отмена крепостного права, например) могли бы встретить поддержку у народа. Но выступление декабристов закончилось поражением. Приведите три объяснения поражению декабристов.</w:t>
            </w:r>
          </w:p>
        </w:tc>
        <w:tc>
          <w:tcPr>
            <w:tcW w:w="5556" w:type="dxa"/>
          </w:tcPr>
          <w:p w:rsidR="00D80041" w:rsidRPr="00C72E40" w:rsidRDefault="00D47A08">
            <w:pPr>
              <w:rPr>
                <w:rFonts w:ascii="Times New Roman" w:hAnsi="Times New Roman" w:cs="Times New Roman"/>
                <w:sz w:val="20"/>
                <w:szCs w:val="20"/>
              </w:rPr>
            </w:pPr>
            <w:r w:rsidRPr="00C72E40">
              <w:rPr>
                <w:rFonts w:ascii="Times New Roman" w:hAnsi="Times New Roman" w:cs="Times New Roman"/>
                <w:sz w:val="20"/>
                <w:szCs w:val="20"/>
              </w:rPr>
              <w:t>Могут быть даны следующие объяснения:</w:t>
            </w:r>
          </w:p>
          <w:p w:rsidR="00D47A08" w:rsidRPr="00C72E40" w:rsidRDefault="00D47A08" w:rsidP="00D47A08">
            <w:pPr>
              <w:pStyle w:val="a4"/>
              <w:numPr>
                <w:ilvl w:val="0"/>
                <w:numId w:val="28"/>
              </w:numPr>
              <w:rPr>
                <w:rFonts w:ascii="Times New Roman" w:hAnsi="Times New Roman" w:cs="Times New Roman"/>
                <w:sz w:val="20"/>
                <w:szCs w:val="20"/>
              </w:rPr>
            </w:pPr>
            <w:r w:rsidRPr="00C72E40">
              <w:rPr>
                <w:rFonts w:ascii="Times New Roman" w:hAnsi="Times New Roman" w:cs="Times New Roman"/>
                <w:sz w:val="20"/>
                <w:szCs w:val="20"/>
              </w:rPr>
              <w:t>силы декабристов были незначительны</w:t>
            </w:r>
          </w:p>
          <w:p w:rsidR="00D47A08" w:rsidRPr="00C72E40" w:rsidRDefault="00D47A08" w:rsidP="00D47A08">
            <w:pPr>
              <w:pStyle w:val="a4"/>
              <w:numPr>
                <w:ilvl w:val="0"/>
                <w:numId w:val="28"/>
              </w:numPr>
              <w:rPr>
                <w:rFonts w:ascii="Times New Roman" w:hAnsi="Times New Roman" w:cs="Times New Roman"/>
                <w:sz w:val="20"/>
                <w:szCs w:val="20"/>
              </w:rPr>
            </w:pPr>
            <w:r w:rsidRPr="00C72E40">
              <w:rPr>
                <w:rFonts w:ascii="Times New Roman" w:hAnsi="Times New Roman" w:cs="Times New Roman"/>
                <w:sz w:val="20"/>
                <w:szCs w:val="20"/>
              </w:rPr>
              <w:t>нерешительность и непродуманность действий декабристов</w:t>
            </w:r>
          </w:p>
          <w:p w:rsidR="00D47A08" w:rsidRPr="00C72E40" w:rsidRDefault="00D47A08" w:rsidP="00D47A08">
            <w:pPr>
              <w:pStyle w:val="a4"/>
              <w:numPr>
                <w:ilvl w:val="0"/>
                <w:numId w:val="28"/>
              </w:numPr>
              <w:rPr>
                <w:rFonts w:ascii="Times New Roman" w:hAnsi="Times New Roman" w:cs="Times New Roman"/>
                <w:sz w:val="20"/>
                <w:szCs w:val="20"/>
              </w:rPr>
            </w:pPr>
            <w:r w:rsidRPr="00C72E40">
              <w:rPr>
                <w:rFonts w:ascii="Times New Roman" w:hAnsi="Times New Roman" w:cs="Times New Roman"/>
                <w:sz w:val="20"/>
                <w:szCs w:val="20"/>
              </w:rPr>
              <w:t>неявка на Сенатскую площадь назначенного диктатором князя С.П. Трубецкого</w:t>
            </w:r>
          </w:p>
          <w:p w:rsidR="00D47A08" w:rsidRPr="00C72E40" w:rsidRDefault="00D47A08" w:rsidP="00D47A08">
            <w:pPr>
              <w:pStyle w:val="a4"/>
              <w:numPr>
                <w:ilvl w:val="0"/>
                <w:numId w:val="28"/>
              </w:numPr>
              <w:rPr>
                <w:rFonts w:ascii="Times New Roman" w:hAnsi="Times New Roman" w:cs="Times New Roman"/>
                <w:sz w:val="20"/>
                <w:szCs w:val="20"/>
              </w:rPr>
            </w:pPr>
            <w:r w:rsidRPr="00C72E40">
              <w:rPr>
                <w:rFonts w:ascii="Times New Roman" w:hAnsi="Times New Roman" w:cs="Times New Roman"/>
                <w:sz w:val="20"/>
                <w:szCs w:val="20"/>
              </w:rPr>
              <w:t xml:space="preserve">большая часть гвардии поддержала Николая </w:t>
            </w:r>
            <w:r w:rsidRPr="00C72E40">
              <w:rPr>
                <w:rFonts w:ascii="Times New Roman" w:hAnsi="Times New Roman" w:cs="Times New Roman"/>
                <w:sz w:val="20"/>
                <w:szCs w:val="20"/>
                <w:lang w:val="en-US"/>
              </w:rPr>
              <w:t>I</w:t>
            </w:r>
          </w:p>
          <w:p w:rsidR="00D47A08" w:rsidRPr="00C72E40" w:rsidRDefault="00D47A08" w:rsidP="00D47A08">
            <w:pPr>
              <w:pStyle w:val="a4"/>
              <w:numPr>
                <w:ilvl w:val="0"/>
                <w:numId w:val="28"/>
              </w:numPr>
              <w:rPr>
                <w:rFonts w:ascii="Times New Roman" w:hAnsi="Times New Roman" w:cs="Times New Roman"/>
                <w:sz w:val="20"/>
                <w:szCs w:val="20"/>
              </w:rPr>
            </w:pPr>
            <w:r w:rsidRPr="00C72E40">
              <w:rPr>
                <w:rFonts w:ascii="Times New Roman" w:hAnsi="Times New Roman" w:cs="Times New Roman"/>
                <w:sz w:val="20"/>
                <w:szCs w:val="20"/>
              </w:rPr>
              <w:t>декабристы не решились привлечь на свою сторону простой народ («чернь»)</w:t>
            </w:r>
          </w:p>
          <w:p w:rsidR="00D47A08" w:rsidRPr="00C72E40" w:rsidRDefault="00383337" w:rsidP="00D47A08">
            <w:pPr>
              <w:pStyle w:val="a4"/>
              <w:numPr>
                <w:ilvl w:val="0"/>
                <w:numId w:val="28"/>
              </w:numPr>
              <w:rPr>
                <w:rFonts w:ascii="Times New Roman" w:hAnsi="Times New Roman" w:cs="Times New Roman"/>
                <w:sz w:val="20"/>
                <w:szCs w:val="20"/>
              </w:rPr>
            </w:pPr>
            <w:r w:rsidRPr="00C72E40">
              <w:rPr>
                <w:rFonts w:ascii="Times New Roman" w:hAnsi="Times New Roman" w:cs="Times New Roman"/>
                <w:sz w:val="20"/>
                <w:szCs w:val="20"/>
              </w:rPr>
              <w:t>цели декабристов не были известны населению</w:t>
            </w:r>
          </w:p>
          <w:p w:rsidR="00383337" w:rsidRPr="00C72E40" w:rsidRDefault="00383337" w:rsidP="00383337">
            <w:pPr>
              <w:rPr>
                <w:rFonts w:ascii="Times New Roman" w:hAnsi="Times New Roman" w:cs="Times New Roman"/>
                <w:sz w:val="20"/>
                <w:szCs w:val="20"/>
              </w:rPr>
            </w:pPr>
            <w:r w:rsidRPr="00C72E40">
              <w:rPr>
                <w:rFonts w:ascii="Times New Roman" w:hAnsi="Times New Roman" w:cs="Times New Roman"/>
                <w:sz w:val="20"/>
                <w:szCs w:val="20"/>
              </w:rPr>
              <w:t>Могут быть даны другие объяснения</w:t>
            </w:r>
          </w:p>
        </w:tc>
        <w:tc>
          <w:tcPr>
            <w:tcW w:w="2438" w:type="dxa"/>
          </w:tcPr>
          <w:p w:rsidR="00D80041" w:rsidRPr="006E441A" w:rsidRDefault="00383337">
            <w:pPr>
              <w:rPr>
                <w:rFonts w:ascii="Times New Roman" w:hAnsi="Times New Roman" w:cs="Times New Roman"/>
                <w:sz w:val="20"/>
                <w:szCs w:val="20"/>
              </w:rPr>
            </w:pPr>
            <w:proofErr w:type="spellStart"/>
            <w:r w:rsidRPr="006E441A">
              <w:rPr>
                <w:rFonts w:ascii="Times New Roman" w:hAnsi="Times New Roman" w:cs="Times New Roman"/>
                <w:sz w:val="20"/>
                <w:szCs w:val="20"/>
              </w:rPr>
              <w:t>Гевуркова</w:t>
            </w:r>
            <w:proofErr w:type="spellEnd"/>
            <w:r w:rsidRPr="006E441A">
              <w:rPr>
                <w:rFonts w:ascii="Times New Roman" w:hAnsi="Times New Roman" w:cs="Times New Roman"/>
                <w:sz w:val="20"/>
                <w:szCs w:val="20"/>
              </w:rPr>
              <w:t xml:space="preserve"> Е.А. ЕГЭ 2016. История. Практикум по выполнению типовых тестовых заданий ЕГЭ / Е.А. </w:t>
            </w:r>
            <w:proofErr w:type="spellStart"/>
            <w:r w:rsidRPr="006E441A">
              <w:rPr>
                <w:rFonts w:ascii="Times New Roman" w:hAnsi="Times New Roman" w:cs="Times New Roman"/>
                <w:sz w:val="20"/>
                <w:szCs w:val="20"/>
              </w:rPr>
              <w:t>Гевуркова</w:t>
            </w:r>
            <w:proofErr w:type="spellEnd"/>
            <w:r w:rsidRPr="006E441A">
              <w:rPr>
                <w:rFonts w:ascii="Times New Roman" w:hAnsi="Times New Roman" w:cs="Times New Roman"/>
                <w:sz w:val="20"/>
                <w:szCs w:val="20"/>
              </w:rPr>
              <w:t xml:space="preserve">, Я.В. Соловьев. – </w:t>
            </w:r>
            <w:proofErr w:type="gramStart"/>
            <w:r w:rsidRPr="006E441A">
              <w:rPr>
                <w:rFonts w:ascii="Times New Roman" w:hAnsi="Times New Roman" w:cs="Times New Roman"/>
                <w:sz w:val="20"/>
                <w:szCs w:val="20"/>
              </w:rPr>
              <w:t>М.; Издательство «Экзамен», 2016. – 103 с. (Серия «ЕГЭ.</w:t>
            </w:r>
            <w:proofErr w:type="gramEnd"/>
            <w:r w:rsidRPr="006E441A">
              <w:rPr>
                <w:rFonts w:ascii="Times New Roman" w:hAnsi="Times New Roman" w:cs="Times New Roman"/>
                <w:sz w:val="20"/>
                <w:szCs w:val="20"/>
              </w:rPr>
              <w:t xml:space="preserve"> </w:t>
            </w:r>
            <w:proofErr w:type="gramStart"/>
            <w:r w:rsidRPr="006E441A">
              <w:rPr>
                <w:rFonts w:ascii="Times New Roman" w:hAnsi="Times New Roman" w:cs="Times New Roman"/>
                <w:sz w:val="20"/>
                <w:szCs w:val="20"/>
              </w:rPr>
              <w:t>ОФЦ. Практикум»).</w:t>
            </w:r>
            <w:proofErr w:type="gramEnd"/>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 xml:space="preserve">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w:t>
            </w:r>
            <w:r w:rsidRPr="00C72E40">
              <w:rPr>
                <w:rFonts w:ascii="Times New Roman" w:hAnsi="Times New Roman" w:cs="Times New Roman"/>
                <w:sz w:val="20"/>
                <w:szCs w:val="20"/>
              </w:rPr>
              <w:lastRenderedPageBreak/>
              <w:t>науке.</w:t>
            </w:r>
          </w:p>
          <w:p w:rsidR="00DC2494" w:rsidRPr="00744C13" w:rsidRDefault="00DC2494" w:rsidP="00DC2494">
            <w:pPr>
              <w:rPr>
                <w:rFonts w:ascii="Times New Roman" w:hAnsi="Times New Roman" w:cs="Times New Roman"/>
                <w:i/>
                <w:sz w:val="20"/>
                <w:szCs w:val="20"/>
              </w:rPr>
            </w:pPr>
            <w:r w:rsidRPr="00744C13">
              <w:rPr>
                <w:rFonts w:ascii="Times New Roman" w:hAnsi="Times New Roman" w:cs="Times New Roman"/>
                <w:i/>
                <w:sz w:val="20"/>
                <w:szCs w:val="20"/>
              </w:rPr>
              <w:t>«Политика контрреформ, проводившаяся правительством Александра III, отбросила Россию назад  в ее развитии».</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опровергнуть её. При изложении аргументов обязательно используйте исторические факты.</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1)……</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 xml:space="preserve"> 2)   ……</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 xml:space="preserve"> 1)…..</w:t>
            </w:r>
          </w:p>
          <w:p w:rsidR="00D80041"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D80041" w:rsidRPr="00C72E40" w:rsidRDefault="00DC2494">
            <w:pPr>
              <w:rPr>
                <w:rFonts w:ascii="Times New Roman" w:hAnsi="Times New Roman" w:cs="Times New Roman"/>
                <w:sz w:val="20"/>
                <w:szCs w:val="20"/>
              </w:rPr>
            </w:pPr>
            <w:r w:rsidRPr="00C72E40">
              <w:rPr>
                <w:rFonts w:ascii="Times New Roman" w:hAnsi="Times New Roman" w:cs="Times New Roman"/>
                <w:sz w:val="20"/>
                <w:szCs w:val="20"/>
              </w:rPr>
              <w:lastRenderedPageBreak/>
              <w:t>Правильный ответ должен содержать аргументы:</w:t>
            </w:r>
          </w:p>
          <w:p w:rsidR="00DC2494" w:rsidRPr="00C72E40" w:rsidRDefault="00626098">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626098" w:rsidRPr="00C72E40" w:rsidRDefault="00626098" w:rsidP="00626098">
            <w:pPr>
              <w:pStyle w:val="a4"/>
              <w:numPr>
                <w:ilvl w:val="0"/>
                <w:numId w:val="29"/>
              </w:numPr>
              <w:rPr>
                <w:rFonts w:ascii="Times New Roman" w:hAnsi="Times New Roman" w:cs="Times New Roman"/>
                <w:sz w:val="20"/>
                <w:szCs w:val="20"/>
              </w:rPr>
            </w:pPr>
            <w:r w:rsidRPr="00C72E40">
              <w:rPr>
                <w:rFonts w:ascii="Times New Roman" w:hAnsi="Times New Roman" w:cs="Times New Roman"/>
                <w:sz w:val="20"/>
                <w:szCs w:val="20"/>
              </w:rPr>
              <w:t xml:space="preserve">правительство Александра </w:t>
            </w:r>
            <w:r w:rsidRPr="00C72E40">
              <w:rPr>
                <w:rFonts w:ascii="Times New Roman" w:hAnsi="Times New Roman" w:cs="Times New Roman"/>
                <w:sz w:val="20"/>
                <w:szCs w:val="20"/>
                <w:lang w:val="en-US"/>
              </w:rPr>
              <w:t>III</w:t>
            </w:r>
            <w:r w:rsidRPr="00C72E40">
              <w:rPr>
                <w:rFonts w:ascii="Times New Roman" w:hAnsi="Times New Roman" w:cs="Times New Roman"/>
                <w:sz w:val="20"/>
                <w:szCs w:val="20"/>
              </w:rPr>
              <w:t xml:space="preserve"> проводило курс на </w:t>
            </w:r>
            <w:r w:rsidRPr="00C72E40">
              <w:rPr>
                <w:rFonts w:ascii="Times New Roman" w:hAnsi="Times New Roman" w:cs="Times New Roman"/>
                <w:sz w:val="20"/>
                <w:szCs w:val="20"/>
              </w:rPr>
              <w:lastRenderedPageBreak/>
              <w:t>консервацию политического режима – укрепление сословного строя и самодержавной власти;</w:t>
            </w:r>
          </w:p>
          <w:p w:rsidR="00626098" w:rsidRPr="00C72E40" w:rsidRDefault="00626098" w:rsidP="00626098">
            <w:pPr>
              <w:pStyle w:val="a4"/>
              <w:numPr>
                <w:ilvl w:val="0"/>
                <w:numId w:val="29"/>
              </w:numPr>
              <w:rPr>
                <w:rFonts w:ascii="Times New Roman" w:hAnsi="Times New Roman" w:cs="Times New Roman"/>
                <w:sz w:val="20"/>
                <w:szCs w:val="20"/>
              </w:rPr>
            </w:pPr>
            <w:r w:rsidRPr="00C72E40">
              <w:rPr>
                <w:rFonts w:ascii="Times New Roman" w:hAnsi="Times New Roman" w:cs="Times New Roman"/>
                <w:sz w:val="20"/>
                <w:szCs w:val="20"/>
              </w:rPr>
              <w:t>покровительство Александра III  как традиционной опоре самодержавия шло в ущерб интересам других сословий, прежде всего крестьянству;</w:t>
            </w:r>
          </w:p>
          <w:p w:rsidR="00626098" w:rsidRPr="00C72E40" w:rsidRDefault="00626098" w:rsidP="00626098">
            <w:pPr>
              <w:pStyle w:val="a4"/>
              <w:numPr>
                <w:ilvl w:val="0"/>
                <w:numId w:val="29"/>
              </w:numPr>
              <w:rPr>
                <w:rFonts w:ascii="Times New Roman" w:hAnsi="Times New Roman" w:cs="Times New Roman"/>
                <w:sz w:val="20"/>
                <w:szCs w:val="20"/>
              </w:rPr>
            </w:pPr>
            <w:r w:rsidRPr="00C72E40">
              <w:rPr>
                <w:rFonts w:ascii="Times New Roman" w:hAnsi="Times New Roman" w:cs="Times New Roman"/>
                <w:sz w:val="20"/>
                <w:szCs w:val="20"/>
              </w:rPr>
              <w:t>консервативная политика Александра III   стала одной из причин последующих революционных потрясений в России;</w:t>
            </w:r>
          </w:p>
          <w:p w:rsidR="00626098" w:rsidRPr="00C72E40" w:rsidRDefault="00626098" w:rsidP="00626098">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626098" w:rsidRPr="00C72E40" w:rsidRDefault="00626098" w:rsidP="00626098">
            <w:pPr>
              <w:pStyle w:val="a4"/>
              <w:numPr>
                <w:ilvl w:val="0"/>
                <w:numId w:val="30"/>
              </w:numPr>
              <w:rPr>
                <w:rFonts w:ascii="Times New Roman" w:hAnsi="Times New Roman" w:cs="Times New Roman"/>
                <w:sz w:val="20"/>
                <w:szCs w:val="20"/>
              </w:rPr>
            </w:pPr>
            <w:r w:rsidRPr="00C72E40">
              <w:rPr>
                <w:rFonts w:ascii="Times New Roman" w:hAnsi="Times New Roman" w:cs="Times New Roman"/>
                <w:sz w:val="20"/>
                <w:szCs w:val="20"/>
              </w:rPr>
              <w:t>при Александре III  в России была  быстро и решительно стабилизирована внутриполитическая ситуация;</w:t>
            </w:r>
          </w:p>
          <w:p w:rsidR="00626098" w:rsidRPr="00C72E40" w:rsidRDefault="00626098" w:rsidP="00626098">
            <w:pPr>
              <w:pStyle w:val="a4"/>
              <w:numPr>
                <w:ilvl w:val="0"/>
                <w:numId w:val="30"/>
              </w:numPr>
              <w:rPr>
                <w:rFonts w:ascii="Times New Roman" w:hAnsi="Times New Roman" w:cs="Times New Roman"/>
                <w:sz w:val="20"/>
                <w:szCs w:val="20"/>
              </w:rPr>
            </w:pPr>
            <w:r w:rsidRPr="00C72E40">
              <w:rPr>
                <w:rFonts w:ascii="Times New Roman" w:hAnsi="Times New Roman" w:cs="Times New Roman"/>
                <w:sz w:val="20"/>
                <w:szCs w:val="20"/>
              </w:rPr>
              <w:t>правительство Александра III    щедро финансировало развитие отечественной промышленности, прежде всего стратегически важных ее отраслей, что в огромной мере обусловило промышленный подъем 1890-х гг.;</w:t>
            </w:r>
          </w:p>
          <w:p w:rsidR="00626098" w:rsidRPr="00C72E40" w:rsidRDefault="00626098" w:rsidP="00626098">
            <w:pPr>
              <w:pStyle w:val="a4"/>
              <w:numPr>
                <w:ilvl w:val="0"/>
                <w:numId w:val="30"/>
              </w:numPr>
              <w:rPr>
                <w:rFonts w:ascii="Times New Roman" w:hAnsi="Times New Roman" w:cs="Times New Roman"/>
                <w:sz w:val="20"/>
                <w:szCs w:val="20"/>
              </w:rPr>
            </w:pPr>
            <w:r w:rsidRPr="00C72E40">
              <w:rPr>
                <w:rFonts w:ascii="Times New Roman" w:hAnsi="Times New Roman" w:cs="Times New Roman"/>
                <w:sz w:val="20"/>
                <w:szCs w:val="20"/>
              </w:rPr>
              <w:t>правительство Александра III    оказывало финансовую и юридическую поддержку малоимущим сословиям (учреждение Крестьянского банка, принятие фабрично-заводского законодательства);</w:t>
            </w:r>
          </w:p>
          <w:p w:rsidR="00626098" w:rsidRPr="00C72E40" w:rsidRDefault="00626098" w:rsidP="00626098">
            <w:pPr>
              <w:pStyle w:val="a4"/>
              <w:numPr>
                <w:ilvl w:val="0"/>
                <w:numId w:val="30"/>
              </w:numPr>
              <w:rPr>
                <w:rFonts w:ascii="Times New Roman" w:hAnsi="Times New Roman" w:cs="Times New Roman"/>
                <w:sz w:val="20"/>
                <w:szCs w:val="20"/>
              </w:rPr>
            </w:pPr>
            <w:r w:rsidRPr="00C72E40">
              <w:rPr>
                <w:rFonts w:ascii="Times New Roman" w:hAnsi="Times New Roman" w:cs="Times New Roman"/>
                <w:sz w:val="20"/>
                <w:szCs w:val="20"/>
              </w:rPr>
              <w:t xml:space="preserve">при Александре III  </w:t>
            </w:r>
            <w:r w:rsidR="00C3190C" w:rsidRPr="00C72E40">
              <w:rPr>
                <w:rFonts w:ascii="Times New Roman" w:hAnsi="Times New Roman" w:cs="Times New Roman"/>
                <w:sz w:val="20"/>
                <w:szCs w:val="20"/>
              </w:rPr>
              <w:t>Россия не вела ни одной крупной войны, что содействовало успешному наращиванию ее военного потенциала.</w:t>
            </w:r>
          </w:p>
          <w:p w:rsidR="00C3190C" w:rsidRPr="00C72E40" w:rsidRDefault="00C3190C" w:rsidP="00C3190C">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аргументы.</w:t>
            </w:r>
          </w:p>
        </w:tc>
        <w:tc>
          <w:tcPr>
            <w:tcW w:w="2438" w:type="dxa"/>
          </w:tcPr>
          <w:p w:rsidR="00D80041" w:rsidRPr="006E441A" w:rsidRDefault="00C3190C">
            <w:pPr>
              <w:rPr>
                <w:rFonts w:ascii="Times New Roman" w:hAnsi="Times New Roman" w:cs="Times New Roman"/>
                <w:sz w:val="20"/>
                <w:szCs w:val="20"/>
              </w:rPr>
            </w:pPr>
            <w:proofErr w:type="spellStart"/>
            <w:r w:rsidRPr="006E441A">
              <w:rPr>
                <w:rFonts w:ascii="Times New Roman" w:hAnsi="Times New Roman" w:cs="Times New Roman"/>
                <w:sz w:val="20"/>
                <w:szCs w:val="20"/>
              </w:rPr>
              <w:lastRenderedPageBreak/>
              <w:t>Курукин</w:t>
            </w:r>
            <w:proofErr w:type="spellEnd"/>
            <w:r w:rsidRPr="006E441A">
              <w:rPr>
                <w:rFonts w:ascii="Times New Roman" w:hAnsi="Times New Roman" w:cs="Times New Roman"/>
                <w:sz w:val="20"/>
                <w:szCs w:val="20"/>
              </w:rPr>
              <w:t xml:space="preserve"> И.В. ЕГЭ 2016. История России. Эксперт в ЕГЭ/ </w:t>
            </w:r>
            <w:proofErr w:type="spellStart"/>
            <w:r w:rsidRPr="006E441A">
              <w:rPr>
                <w:rFonts w:ascii="Times New Roman" w:hAnsi="Times New Roman" w:cs="Times New Roman"/>
                <w:sz w:val="20"/>
                <w:szCs w:val="20"/>
              </w:rPr>
              <w:t>И.В.Курукин</w:t>
            </w:r>
            <w:proofErr w:type="spellEnd"/>
            <w:r w:rsidRPr="006E441A">
              <w:rPr>
                <w:rFonts w:ascii="Times New Roman" w:hAnsi="Times New Roman" w:cs="Times New Roman"/>
                <w:sz w:val="20"/>
                <w:szCs w:val="20"/>
              </w:rPr>
              <w:t xml:space="preserve">, В.Б. </w:t>
            </w:r>
            <w:proofErr w:type="spellStart"/>
            <w:r w:rsidRPr="006E441A">
              <w:rPr>
                <w:rFonts w:ascii="Times New Roman" w:hAnsi="Times New Roman" w:cs="Times New Roman"/>
                <w:sz w:val="20"/>
                <w:szCs w:val="20"/>
              </w:rPr>
              <w:lastRenderedPageBreak/>
              <w:t>Лушпай</w:t>
            </w:r>
            <w:proofErr w:type="spellEnd"/>
            <w:r w:rsidRPr="006E441A">
              <w:rPr>
                <w:rFonts w:ascii="Times New Roman" w:hAnsi="Times New Roman" w:cs="Times New Roman"/>
                <w:sz w:val="20"/>
                <w:szCs w:val="20"/>
              </w:rPr>
              <w:t>, Ф.Г. Тараторкин, Р.Н. Лебедева, Ю.И. Максимов./ - М.: издательство «Экзамен», 2016. – 446 с. (Серия «Эксперт в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DC2494">
            <w:pPr>
              <w:rPr>
                <w:rFonts w:ascii="Times New Roman" w:hAnsi="Times New Roman" w:cs="Times New Roman"/>
                <w:sz w:val="20"/>
                <w:szCs w:val="20"/>
              </w:rPr>
            </w:pPr>
            <w:r w:rsidRPr="00C72E40">
              <w:rPr>
                <w:rFonts w:ascii="Times New Roman" w:hAnsi="Times New Roman" w:cs="Times New Roman"/>
                <w:sz w:val="20"/>
                <w:szCs w:val="20"/>
              </w:rPr>
              <w:t>Либеральные реформы начала царствования Александра I были во многом связаны с деятельностью М.М. Сперанского. Однако либеральные проекты вскоре были свернуты, а М.М. Сперанский попал в опалу. Чем была вызвана отставка М.М. Сперанского? Приведите не менее трех объяснений.</w:t>
            </w:r>
          </w:p>
        </w:tc>
        <w:tc>
          <w:tcPr>
            <w:tcW w:w="5556" w:type="dxa"/>
          </w:tcPr>
          <w:p w:rsidR="00D80041" w:rsidRPr="00C72E40" w:rsidRDefault="00D519CF">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следующие объяснения:</w:t>
            </w:r>
          </w:p>
          <w:p w:rsidR="00D519CF" w:rsidRPr="00C72E40" w:rsidRDefault="00D519CF" w:rsidP="00D519CF">
            <w:pPr>
              <w:pStyle w:val="a4"/>
              <w:numPr>
                <w:ilvl w:val="0"/>
                <w:numId w:val="31"/>
              </w:numPr>
              <w:rPr>
                <w:rFonts w:ascii="Times New Roman" w:hAnsi="Times New Roman" w:cs="Times New Roman"/>
                <w:sz w:val="20"/>
                <w:szCs w:val="20"/>
              </w:rPr>
            </w:pPr>
            <w:r w:rsidRPr="00C72E40">
              <w:rPr>
                <w:rFonts w:ascii="Times New Roman" w:hAnsi="Times New Roman" w:cs="Times New Roman"/>
                <w:sz w:val="20"/>
                <w:szCs w:val="20"/>
              </w:rPr>
              <w:t xml:space="preserve">реформаторская деятельность Александра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 xml:space="preserve"> характеризовалась нерешительностью, половинчатостью, непоследовательностью;</w:t>
            </w:r>
          </w:p>
          <w:p w:rsidR="00D519CF" w:rsidRPr="00C72E40" w:rsidRDefault="002472F7" w:rsidP="002472F7">
            <w:pPr>
              <w:pStyle w:val="a4"/>
              <w:numPr>
                <w:ilvl w:val="0"/>
                <w:numId w:val="31"/>
              </w:numPr>
              <w:rPr>
                <w:rFonts w:ascii="Times New Roman" w:hAnsi="Times New Roman" w:cs="Times New Roman"/>
                <w:sz w:val="20"/>
                <w:szCs w:val="20"/>
              </w:rPr>
            </w:pPr>
            <w:r w:rsidRPr="00C72E40">
              <w:rPr>
                <w:rFonts w:ascii="Times New Roman" w:hAnsi="Times New Roman" w:cs="Times New Roman"/>
                <w:sz w:val="20"/>
                <w:szCs w:val="20"/>
              </w:rPr>
              <w:t>Александр I опасался оказаться слишком либеральным в глазах придворной аристократии и старого дворянства;</w:t>
            </w:r>
          </w:p>
          <w:p w:rsidR="002472F7" w:rsidRPr="00C72E40" w:rsidRDefault="002472F7" w:rsidP="002472F7">
            <w:pPr>
              <w:pStyle w:val="a4"/>
              <w:numPr>
                <w:ilvl w:val="0"/>
                <w:numId w:val="31"/>
              </w:numPr>
              <w:rPr>
                <w:rFonts w:ascii="Times New Roman" w:hAnsi="Times New Roman" w:cs="Times New Roman"/>
                <w:sz w:val="20"/>
                <w:szCs w:val="20"/>
              </w:rPr>
            </w:pPr>
            <w:r w:rsidRPr="00C72E40">
              <w:rPr>
                <w:rFonts w:ascii="Times New Roman" w:hAnsi="Times New Roman" w:cs="Times New Roman"/>
                <w:sz w:val="20"/>
                <w:szCs w:val="20"/>
              </w:rPr>
              <w:t>у М.М. Сперанского и его либеральных проектов были не только сторонники, но и принципиальные политические противники, а также завистники, считавшие возвышение Сперанского и его влияние на императора вредными для государства и интересов дворянства.</w:t>
            </w:r>
          </w:p>
        </w:tc>
        <w:tc>
          <w:tcPr>
            <w:tcW w:w="2438" w:type="dxa"/>
          </w:tcPr>
          <w:p w:rsidR="00D80041" w:rsidRPr="006E441A" w:rsidRDefault="002472F7">
            <w:pPr>
              <w:rPr>
                <w:rFonts w:ascii="Times New Roman" w:hAnsi="Times New Roman" w:cs="Times New Roman"/>
                <w:sz w:val="20"/>
                <w:szCs w:val="20"/>
              </w:rPr>
            </w:pPr>
            <w:proofErr w:type="spellStart"/>
            <w:r w:rsidRPr="006E441A">
              <w:rPr>
                <w:rFonts w:ascii="Times New Roman" w:hAnsi="Times New Roman" w:cs="Times New Roman"/>
                <w:sz w:val="20"/>
                <w:szCs w:val="20"/>
              </w:rPr>
              <w:t>Курукин</w:t>
            </w:r>
            <w:proofErr w:type="spellEnd"/>
            <w:r w:rsidRPr="006E441A">
              <w:rPr>
                <w:rFonts w:ascii="Times New Roman" w:hAnsi="Times New Roman" w:cs="Times New Roman"/>
                <w:sz w:val="20"/>
                <w:szCs w:val="20"/>
              </w:rPr>
              <w:t xml:space="preserve"> И.В. ЕГЭ 2016. История России. Эксперт в ЕГЭ/ </w:t>
            </w:r>
            <w:proofErr w:type="spellStart"/>
            <w:r w:rsidRPr="006E441A">
              <w:rPr>
                <w:rFonts w:ascii="Times New Roman" w:hAnsi="Times New Roman" w:cs="Times New Roman"/>
                <w:sz w:val="20"/>
                <w:szCs w:val="20"/>
              </w:rPr>
              <w:t>И.В.Курукин</w:t>
            </w:r>
            <w:proofErr w:type="spellEnd"/>
            <w:r w:rsidRPr="006E441A">
              <w:rPr>
                <w:rFonts w:ascii="Times New Roman" w:hAnsi="Times New Roman" w:cs="Times New Roman"/>
                <w:sz w:val="20"/>
                <w:szCs w:val="20"/>
              </w:rPr>
              <w:t xml:space="preserve">, В.Б. </w:t>
            </w:r>
            <w:proofErr w:type="spellStart"/>
            <w:r w:rsidRPr="006E441A">
              <w:rPr>
                <w:rFonts w:ascii="Times New Roman" w:hAnsi="Times New Roman" w:cs="Times New Roman"/>
                <w:sz w:val="20"/>
                <w:szCs w:val="20"/>
              </w:rPr>
              <w:t>Лушпай</w:t>
            </w:r>
            <w:proofErr w:type="spellEnd"/>
            <w:r w:rsidRPr="006E441A">
              <w:rPr>
                <w:rFonts w:ascii="Times New Roman" w:hAnsi="Times New Roman" w:cs="Times New Roman"/>
                <w:sz w:val="20"/>
                <w:szCs w:val="20"/>
              </w:rPr>
              <w:t>, Ф.Г. Тараторкин, Р.Н. Лебедева, Ю.И. Максимов./ - М.: издательство «Экзамен», 2016. – 446 с. (Серия «Эксперт в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DC2494" w:rsidRPr="00744C13" w:rsidRDefault="00DC2494" w:rsidP="00DC2494">
            <w:pPr>
              <w:rPr>
                <w:rFonts w:ascii="Times New Roman" w:hAnsi="Times New Roman" w:cs="Times New Roman"/>
                <w:i/>
                <w:sz w:val="20"/>
                <w:szCs w:val="20"/>
              </w:rPr>
            </w:pPr>
            <w:r w:rsidRPr="00744C13">
              <w:rPr>
                <w:rFonts w:ascii="Times New Roman" w:hAnsi="Times New Roman" w:cs="Times New Roman"/>
                <w:i/>
                <w:sz w:val="20"/>
                <w:szCs w:val="20"/>
              </w:rPr>
              <w:t xml:space="preserve">«Экономический потенциал крепостного хозяйства не был исчерпан, и не было никаких экономических причин для отмены крепостного права, </w:t>
            </w:r>
            <w:proofErr w:type="gramStart"/>
            <w:r w:rsidRPr="00744C13">
              <w:rPr>
                <w:rFonts w:ascii="Times New Roman" w:hAnsi="Times New Roman" w:cs="Times New Roman"/>
                <w:i/>
                <w:sz w:val="20"/>
                <w:szCs w:val="20"/>
              </w:rPr>
              <w:lastRenderedPageBreak/>
              <w:t>отменить  крепостное право государство было вынуждено</w:t>
            </w:r>
            <w:proofErr w:type="gramEnd"/>
            <w:r w:rsidRPr="00744C13">
              <w:rPr>
                <w:rFonts w:ascii="Times New Roman" w:hAnsi="Times New Roman" w:cs="Times New Roman"/>
                <w:i/>
                <w:sz w:val="20"/>
                <w:szCs w:val="20"/>
              </w:rPr>
              <w:t xml:space="preserve"> в связи с изменением отношения человечества к рабству».</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опровергнуть её. При изложении аргументов обязательно используйте исторические факты.</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1)……</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 xml:space="preserve"> 2)   ……</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1)…..</w:t>
            </w:r>
          </w:p>
          <w:p w:rsidR="00D80041"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D80041" w:rsidRPr="00C72E40" w:rsidRDefault="002472F7">
            <w:pPr>
              <w:rPr>
                <w:rFonts w:ascii="Times New Roman" w:hAnsi="Times New Roman" w:cs="Times New Roman"/>
                <w:sz w:val="20"/>
                <w:szCs w:val="20"/>
              </w:rPr>
            </w:pPr>
            <w:r w:rsidRPr="00C72E40">
              <w:rPr>
                <w:rFonts w:ascii="Times New Roman" w:hAnsi="Times New Roman" w:cs="Times New Roman"/>
                <w:sz w:val="20"/>
                <w:szCs w:val="20"/>
              </w:rPr>
              <w:lastRenderedPageBreak/>
              <w:t>Правильный ответ должен содержать аргументы:</w:t>
            </w:r>
          </w:p>
          <w:p w:rsidR="002472F7" w:rsidRPr="00C72E40" w:rsidRDefault="002472F7" w:rsidP="002472F7">
            <w:pPr>
              <w:pStyle w:val="a4"/>
              <w:numPr>
                <w:ilvl w:val="0"/>
                <w:numId w:val="32"/>
              </w:numPr>
              <w:rPr>
                <w:rFonts w:ascii="Times New Roman" w:hAnsi="Times New Roman" w:cs="Times New Roman"/>
                <w:sz w:val="20"/>
                <w:szCs w:val="20"/>
              </w:rPr>
            </w:pPr>
            <w:r w:rsidRPr="00C72E40">
              <w:rPr>
                <w:rFonts w:ascii="Times New Roman" w:hAnsi="Times New Roman" w:cs="Times New Roman"/>
                <w:sz w:val="20"/>
                <w:szCs w:val="20"/>
              </w:rPr>
              <w:t>после отмены крепостного права многие помещичьи хозяйства разорялись, количество заложенных имений превысило дореформенный уровень;</w:t>
            </w:r>
          </w:p>
          <w:p w:rsidR="002472F7" w:rsidRPr="00C72E40" w:rsidRDefault="002472F7" w:rsidP="002472F7">
            <w:pPr>
              <w:pStyle w:val="a4"/>
              <w:numPr>
                <w:ilvl w:val="0"/>
                <w:numId w:val="32"/>
              </w:numPr>
              <w:rPr>
                <w:rFonts w:ascii="Times New Roman" w:hAnsi="Times New Roman" w:cs="Times New Roman"/>
                <w:sz w:val="20"/>
                <w:szCs w:val="20"/>
              </w:rPr>
            </w:pPr>
            <w:r w:rsidRPr="00C72E40">
              <w:rPr>
                <w:rFonts w:ascii="Times New Roman" w:hAnsi="Times New Roman" w:cs="Times New Roman"/>
                <w:sz w:val="20"/>
                <w:szCs w:val="20"/>
              </w:rPr>
              <w:t xml:space="preserve">социально-экономическое положение крестьян ухудшилось после отмены крепостного права, так как </w:t>
            </w:r>
            <w:r w:rsidRPr="00C72E40">
              <w:rPr>
                <w:rFonts w:ascii="Times New Roman" w:hAnsi="Times New Roman" w:cs="Times New Roman"/>
                <w:sz w:val="20"/>
                <w:szCs w:val="20"/>
              </w:rPr>
              <w:lastRenderedPageBreak/>
              <w:t>крестьяне не привыкли заботиться о своей жизни</w:t>
            </w:r>
            <w:r w:rsidR="00052F37" w:rsidRPr="00C72E40">
              <w:rPr>
                <w:rFonts w:ascii="Times New Roman" w:hAnsi="Times New Roman" w:cs="Times New Roman"/>
                <w:sz w:val="20"/>
                <w:szCs w:val="20"/>
              </w:rPr>
              <w:t xml:space="preserve"> сами и в случае бедствий и неурожаев полагались на своего хозяина;</w:t>
            </w:r>
          </w:p>
          <w:p w:rsidR="00052F37" w:rsidRPr="00C72E40" w:rsidRDefault="005659FD" w:rsidP="002472F7">
            <w:pPr>
              <w:pStyle w:val="a4"/>
              <w:numPr>
                <w:ilvl w:val="0"/>
                <w:numId w:val="32"/>
              </w:numPr>
              <w:rPr>
                <w:rFonts w:ascii="Times New Roman" w:hAnsi="Times New Roman" w:cs="Times New Roman"/>
                <w:sz w:val="20"/>
                <w:szCs w:val="20"/>
              </w:rPr>
            </w:pPr>
            <w:r w:rsidRPr="00C72E40">
              <w:rPr>
                <w:rFonts w:ascii="Times New Roman" w:hAnsi="Times New Roman" w:cs="Times New Roman"/>
                <w:sz w:val="20"/>
                <w:szCs w:val="20"/>
              </w:rPr>
              <w:t>крепостная экономика сама себя регулировала: в Нечерноземье было распространено отходничество и оброчная система, что было экономически целесообразно, а в Черноземье господствовала барщина;</w:t>
            </w:r>
          </w:p>
          <w:p w:rsidR="005659FD" w:rsidRPr="00C72E40" w:rsidRDefault="005659FD" w:rsidP="002472F7">
            <w:pPr>
              <w:pStyle w:val="a4"/>
              <w:numPr>
                <w:ilvl w:val="0"/>
                <w:numId w:val="32"/>
              </w:numPr>
              <w:rPr>
                <w:rFonts w:ascii="Times New Roman" w:hAnsi="Times New Roman" w:cs="Times New Roman"/>
                <w:sz w:val="20"/>
                <w:szCs w:val="20"/>
              </w:rPr>
            </w:pPr>
            <w:r w:rsidRPr="00C72E40">
              <w:rPr>
                <w:rFonts w:ascii="Times New Roman" w:hAnsi="Times New Roman" w:cs="Times New Roman"/>
                <w:sz w:val="20"/>
                <w:szCs w:val="20"/>
              </w:rPr>
              <w:t>до реформы именно крепостные хозяйства давали основное количество сельскохозяйственной продукции;</w:t>
            </w:r>
          </w:p>
          <w:p w:rsidR="005659FD" w:rsidRPr="00C72E40" w:rsidRDefault="005659FD" w:rsidP="002472F7">
            <w:pPr>
              <w:pStyle w:val="a4"/>
              <w:numPr>
                <w:ilvl w:val="0"/>
                <w:numId w:val="32"/>
              </w:numPr>
              <w:rPr>
                <w:rFonts w:ascii="Times New Roman" w:hAnsi="Times New Roman" w:cs="Times New Roman"/>
                <w:sz w:val="20"/>
                <w:szCs w:val="20"/>
              </w:rPr>
            </w:pPr>
            <w:r w:rsidRPr="00C72E40">
              <w:rPr>
                <w:rFonts w:ascii="Times New Roman" w:hAnsi="Times New Roman" w:cs="Times New Roman"/>
                <w:sz w:val="20"/>
                <w:szCs w:val="20"/>
              </w:rPr>
              <w:t>массовая сдача имений в аренду обуславливалась не кризисом хозяйства, а растущими ценами на землю, и было в таком случае выгодным;</w:t>
            </w:r>
          </w:p>
          <w:p w:rsidR="005659FD" w:rsidRPr="00C72E40" w:rsidRDefault="00A10860" w:rsidP="002472F7">
            <w:pPr>
              <w:pStyle w:val="a4"/>
              <w:numPr>
                <w:ilvl w:val="0"/>
                <w:numId w:val="32"/>
              </w:numPr>
              <w:rPr>
                <w:rFonts w:ascii="Times New Roman" w:hAnsi="Times New Roman" w:cs="Times New Roman"/>
                <w:sz w:val="20"/>
                <w:szCs w:val="20"/>
              </w:rPr>
            </w:pPr>
            <w:r w:rsidRPr="00C72E40">
              <w:rPr>
                <w:rFonts w:ascii="Times New Roman" w:hAnsi="Times New Roman" w:cs="Times New Roman"/>
                <w:sz w:val="20"/>
                <w:szCs w:val="20"/>
              </w:rPr>
              <w:t>во многих имениях вводились технические новинки, новые способы обработки земли и другие новшества;</w:t>
            </w:r>
          </w:p>
          <w:p w:rsidR="00A10860" w:rsidRPr="00C72E40" w:rsidRDefault="00A10860" w:rsidP="002472F7">
            <w:pPr>
              <w:pStyle w:val="a4"/>
              <w:numPr>
                <w:ilvl w:val="0"/>
                <w:numId w:val="32"/>
              </w:numPr>
              <w:rPr>
                <w:rFonts w:ascii="Times New Roman" w:hAnsi="Times New Roman" w:cs="Times New Roman"/>
                <w:sz w:val="20"/>
                <w:szCs w:val="20"/>
              </w:rPr>
            </w:pPr>
            <w:r w:rsidRPr="00C72E40">
              <w:rPr>
                <w:rFonts w:ascii="Times New Roman" w:hAnsi="Times New Roman" w:cs="Times New Roman"/>
                <w:sz w:val="20"/>
                <w:szCs w:val="20"/>
              </w:rPr>
              <w:t>именно после отмены крепостного права резко возросло количество крестьянских бунтов, до этого их количество было постоянным и незначительным;</w:t>
            </w:r>
          </w:p>
          <w:p w:rsidR="00A10860" w:rsidRPr="00C72E40" w:rsidRDefault="00A10860" w:rsidP="00A10860">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A10860" w:rsidRPr="00C72E40" w:rsidRDefault="00A10860" w:rsidP="00A10860">
            <w:pPr>
              <w:pStyle w:val="a4"/>
              <w:numPr>
                <w:ilvl w:val="0"/>
                <w:numId w:val="33"/>
              </w:numPr>
              <w:rPr>
                <w:rFonts w:ascii="Times New Roman" w:hAnsi="Times New Roman" w:cs="Times New Roman"/>
                <w:sz w:val="20"/>
                <w:szCs w:val="20"/>
              </w:rPr>
            </w:pPr>
            <w:r w:rsidRPr="00C72E40">
              <w:rPr>
                <w:rFonts w:ascii="Times New Roman" w:hAnsi="Times New Roman" w:cs="Times New Roman"/>
                <w:sz w:val="20"/>
                <w:szCs w:val="20"/>
              </w:rPr>
              <w:t>крестьянские повинности и платежи достигли предельного уровня, это превышало экономические возможности крестьянства;</w:t>
            </w:r>
          </w:p>
          <w:p w:rsidR="00A10860" w:rsidRPr="00C72E40" w:rsidRDefault="00A10860" w:rsidP="00A10860">
            <w:pPr>
              <w:pStyle w:val="a4"/>
              <w:numPr>
                <w:ilvl w:val="0"/>
                <w:numId w:val="33"/>
              </w:numPr>
              <w:rPr>
                <w:rFonts w:ascii="Times New Roman" w:hAnsi="Times New Roman" w:cs="Times New Roman"/>
                <w:sz w:val="20"/>
                <w:szCs w:val="20"/>
              </w:rPr>
            </w:pPr>
            <w:r w:rsidRPr="00C72E40">
              <w:rPr>
                <w:rFonts w:ascii="Times New Roman" w:hAnsi="Times New Roman" w:cs="Times New Roman"/>
                <w:sz w:val="20"/>
                <w:szCs w:val="20"/>
              </w:rPr>
              <w:t>в черноземных губерниях распространялся перевод крестьян на месячину, это было предельным использованием возможностей крестьянина;</w:t>
            </w:r>
          </w:p>
          <w:p w:rsidR="00A10860" w:rsidRPr="00C72E40" w:rsidRDefault="00A10860" w:rsidP="00A10860">
            <w:pPr>
              <w:pStyle w:val="a4"/>
              <w:numPr>
                <w:ilvl w:val="0"/>
                <w:numId w:val="33"/>
              </w:numPr>
              <w:rPr>
                <w:rFonts w:ascii="Times New Roman" w:hAnsi="Times New Roman" w:cs="Times New Roman"/>
                <w:sz w:val="20"/>
                <w:szCs w:val="20"/>
              </w:rPr>
            </w:pPr>
            <w:r w:rsidRPr="00C72E40">
              <w:rPr>
                <w:rFonts w:ascii="Times New Roman" w:hAnsi="Times New Roman" w:cs="Times New Roman"/>
                <w:sz w:val="20"/>
                <w:szCs w:val="20"/>
              </w:rPr>
              <w:t>происходило оскудение поместного дворянства, в 50-х гг. две трети помещичьих земель было заложено;</w:t>
            </w:r>
          </w:p>
          <w:p w:rsidR="00A10860" w:rsidRPr="00C72E40" w:rsidRDefault="00A10860" w:rsidP="00A10860">
            <w:pPr>
              <w:pStyle w:val="a4"/>
              <w:numPr>
                <w:ilvl w:val="0"/>
                <w:numId w:val="33"/>
              </w:numPr>
              <w:rPr>
                <w:rFonts w:ascii="Times New Roman" w:hAnsi="Times New Roman" w:cs="Times New Roman"/>
                <w:sz w:val="20"/>
                <w:szCs w:val="20"/>
              </w:rPr>
            </w:pPr>
            <w:r w:rsidRPr="00C72E40">
              <w:rPr>
                <w:rFonts w:ascii="Times New Roman" w:hAnsi="Times New Roman" w:cs="Times New Roman"/>
                <w:sz w:val="20"/>
                <w:szCs w:val="20"/>
              </w:rPr>
              <w:t>дальнейшее развитие промышленности и необходимость использования вольнонаемного труда требовали отмены крепостного права;</w:t>
            </w:r>
          </w:p>
          <w:p w:rsidR="00A10860" w:rsidRPr="00C72E40" w:rsidRDefault="00A10860" w:rsidP="00A10860">
            <w:pPr>
              <w:pStyle w:val="a4"/>
              <w:numPr>
                <w:ilvl w:val="0"/>
                <w:numId w:val="33"/>
              </w:numPr>
              <w:rPr>
                <w:rFonts w:ascii="Times New Roman" w:hAnsi="Times New Roman" w:cs="Times New Roman"/>
                <w:sz w:val="20"/>
                <w:szCs w:val="20"/>
              </w:rPr>
            </w:pPr>
            <w:r w:rsidRPr="00C72E40">
              <w:rPr>
                <w:rFonts w:ascii="Times New Roman" w:hAnsi="Times New Roman" w:cs="Times New Roman"/>
                <w:sz w:val="20"/>
                <w:szCs w:val="20"/>
              </w:rPr>
              <w:t>крепостное право порождало постоянные волнения крестьян.</w:t>
            </w:r>
          </w:p>
          <w:p w:rsidR="00A10860" w:rsidRPr="00C72E40" w:rsidRDefault="00A10860" w:rsidP="00A10860">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аргументы</w:t>
            </w:r>
          </w:p>
        </w:tc>
        <w:tc>
          <w:tcPr>
            <w:tcW w:w="2438" w:type="dxa"/>
          </w:tcPr>
          <w:p w:rsidR="00D80041" w:rsidRPr="006E441A" w:rsidRDefault="00A10860">
            <w:pPr>
              <w:rPr>
                <w:rFonts w:ascii="Times New Roman" w:hAnsi="Times New Roman" w:cs="Times New Roman"/>
                <w:sz w:val="20"/>
                <w:szCs w:val="20"/>
              </w:rPr>
            </w:pPr>
            <w:proofErr w:type="spellStart"/>
            <w:r w:rsidRPr="006E441A">
              <w:rPr>
                <w:rFonts w:ascii="Times New Roman" w:hAnsi="Times New Roman" w:cs="Times New Roman"/>
                <w:sz w:val="20"/>
                <w:szCs w:val="20"/>
              </w:rPr>
              <w:lastRenderedPageBreak/>
              <w:t>Курукин</w:t>
            </w:r>
            <w:proofErr w:type="spellEnd"/>
            <w:r w:rsidRPr="006E441A">
              <w:rPr>
                <w:rFonts w:ascii="Times New Roman" w:hAnsi="Times New Roman" w:cs="Times New Roman"/>
                <w:sz w:val="20"/>
                <w:szCs w:val="20"/>
              </w:rPr>
              <w:t xml:space="preserve"> И.В. ЕГЭ 2016. История России. Эксперт в ЕГЭ/ </w:t>
            </w:r>
            <w:proofErr w:type="spellStart"/>
            <w:r w:rsidRPr="006E441A">
              <w:rPr>
                <w:rFonts w:ascii="Times New Roman" w:hAnsi="Times New Roman" w:cs="Times New Roman"/>
                <w:sz w:val="20"/>
                <w:szCs w:val="20"/>
              </w:rPr>
              <w:t>И.В.Курукин</w:t>
            </w:r>
            <w:proofErr w:type="spellEnd"/>
            <w:r w:rsidRPr="006E441A">
              <w:rPr>
                <w:rFonts w:ascii="Times New Roman" w:hAnsi="Times New Roman" w:cs="Times New Roman"/>
                <w:sz w:val="20"/>
                <w:szCs w:val="20"/>
              </w:rPr>
              <w:t xml:space="preserve">, В.Б. </w:t>
            </w:r>
            <w:proofErr w:type="spellStart"/>
            <w:r w:rsidRPr="006E441A">
              <w:rPr>
                <w:rFonts w:ascii="Times New Roman" w:hAnsi="Times New Roman" w:cs="Times New Roman"/>
                <w:sz w:val="20"/>
                <w:szCs w:val="20"/>
              </w:rPr>
              <w:t>Лушпай</w:t>
            </w:r>
            <w:proofErr w:type="spellEnd"/>
            <w:r w:rsidRPr="006E441A">
              <w:rPr>
                <w:rFonts w:ascii="Times New Roman" w:hAnsi="Times New Roman" w:cs="Times New Roman"/>
                <w:sz w:val="20"/>
                <w:szCs w:val="20"/>
              </w:rPr>
              <w:t xml:space="preserve">, Ф.Г. Тараторкин, Р.Н. Лебедева, Ю.И. </w:t>
            </w:r>
            <w:r w:rsidRPr="006E441A">
              <w:rPr>
                <w:rFonts w:ascii="Times New Roman" w:hAnsi="Times New Roman" w:cs="Times New Roman"/>
                <w:sz w:val="20"/>
                <w:szCs w:val="20"/>
              </w:rPr>
              <w:lastRenderedPageBreak/>
              <w:t>Максимов./ - М.: издательство «Экзамен», 2016. – 446 с. (Серия «Эксперт в ЕГЭ»)</w:t>
            </w:r>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DC2494" w:rsidRPr="00744C13" w:rsidRDefault="00EA722D" w:rsidP="00DC2494">
            <w:pPr>
              <w:rPr>
                <w:rFonts w:ascii="Times New Roman" w:hAnsi="Times New Roman" w:cs="Times New Roman"/>
                <w:i/>
                <w:sz w:val="20"/>
                <w:szCs w:val="20"/>
              </w:rPr>
            </w:pPr>
            <w:r w:rsidRPr="00744C13">
              <w:rPr>
                <w:rFonts w:ascii="Times New Roman" w:hAnsi="Times New Roman" w:cs="Times New Roman"/>
                <w:i/>
                <w:sz w:val="20"/>
                <w:szCs w:val="20"/>
              </w:rPr>
              <w:t>«</w:t>
            </w:r>
            <w:r w:rsidR="00DC2494" w:rsidRPr="00744C13">
              <w:rPr>
                <w:rFonts w:ascii="Times New Roman" w:hAnsi="Times New Roman" w:cs="Times New Roman"/>
                <w:i/>
                <w:sz w:val="20"/>
                <w:szCs w:val="20"/>
              </w:rPr>
              <w:t>Движение декабристов завершилось полным историческим провалом».</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Используя исторические знания, приведите два аргумента, которыми можно опровергнуть её. При изложении аргументов обязательно используйте исторические факты.</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Ответ запишите в следующем виде.</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Аргументы в подтверждение:</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1)……</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lastRenderedPageBreak/>
              <w:t>2)   ……</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Аргументы в опровержение:</w:t>
            </w:r>
          </w:p>
          <w:p w:rsidR="00DC2494"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1)…..</w:t>
            </w:r>
          </w:p>
          <w:p w:rsidR="00D80041" w:rsidRPr="00C72E40" w:rsidRDefault="00DC2494" w:rsidP="00DC2494">
            <w:pPr>
              <w:rPr>
                <w:rFonts w:ascii="Times New Roman" w:hAnsi="Times New Roman" w:cs="Times New Roman"/>
                <w:sz w:val="20"/>
                <w:szCs w:val="20"/>
              </w:rPr>
            </w:pPr>
            <w:r w:rsidRPr="00C72E40">
              <w:rPr>
                <w:rFonts w:ascii="Times New Roman" w:hAnsi="Times New Roman" w:cs="Times New Roman"/>
                <w:sz w:val="20"/>
                <w:szCs w:val="20"/>
              </w:rPr>
              <w:t>2)…..</w:t>
            </w:r>
          </w:p>
        </w:tc>
        <w:tc>
          <w:tcPr>
            <w:tcW w:w="5556" w:type="dxa"/>
          </w:tcPr>
          <w:p w:rsidR="00D80041" w:rsidRPr="00C72E40" w:rsidRDefault="00462376">
            <w:pPr>
              <w:rPr>
                <w:rFonts w:ascii="Times New Roman" w:hAnsi="Times New Roman" w:cs="Times New Roman"/>
                <w:sz w:val="20"/>
                <w:szCs w:val="20"/>
              </w:rPr>
            </w:pPr>
            <w:r w:rsidRPr="00C72E40">
              <w:rPr>
                <w:rFonts w:ascii="Times New Roman" w:hAnsi="Times New Roman" w:cs="Times New Roman"/>
                <w:sz w:val="20"/>
                <w:szCs w:val="20"/>
              </w:rPr>
              <w:lastRenderedPageBreak/>
              <w:t>Правильный ответ должен содержать аргументы:</w:t>
            </w:r>
          </w:p>
          <w:p w:rsidR="00462376" w:rsidRPr="00C72E40" w:rsidRDefault="00462376">
            <w:pPr>
              <w:rPr>
                <w:rFonts w:ascii="Times New Roman" w:hAnsi="Times New Roman" w:cs="Times New Roman"/>
                <w:sz w:val="20"/>
                <w:szCs w:val="20"/>
              </w:rPr>
            </w:pPr>
            <w:r w:rsidRPr="00C72E40">
              <w:rPr>
                <w:rFonts w:ascii="Times New Roman" w:hAnsi="Times New Roman" w:cs="Times New Roman"/>
                <w:sz w:val="20"/>
                <w:szCs w:val="20"/>
              </w:rPr>
              <w:t>1)в подтверждение, например:</w:t>
            </w:r>
          </w:p>
          <w:p w:rsidR="00462376" w:rsidRPr="00C72E40" w:rsidRDefault="00462376" w:rsidP="00462376">
            <w:pPr>
              <w:pStyle w:val="a4"/>
              <w:numPr>
                <w:ilvl w:val="0"/>
                <w:numId w:val="34"/>
              </w:numPr>
              <w:rPr>
                <w:rFonts w:ascii="Times New Roman" w:hAnsi="Times New Roman" w:cs="Times New Roman"/>
                <w:sz w:val="20"/>
                <w:szCs w:val="20"/>
              </w:rPr>
            </w:pPr>
            <w:r w:rsidRPr="00C72E40">
              <w:rPr>
                <w:rFonts w:ascii="Times New Roman" w:hAnsi="Times New Roman" w:cs="Times New Roman"/>
                <w:sz w:val="20"/>
                <w:szCs w:val="20"/>
              </w:rPr>
              <w:t>все члены тайных обществ и участники восстания на Сенатской площади 14 декабря 1825 г. были объявлены государственными преступниками, преданы суду и наказаны с разной степенью строгости;</w:t>
            </w:r>
          </w:p>
          <w:p w:rsidR="00462376" w:rsidRPr="00C72E40" w:rsidRDefault="000267EF" w:rsidP="00462376">
            <w:pPr>
              <w:pStyle w:val="a4"/>
              <w:numPr>
                <w:ilvl w:val="0"/>
                <w:numId w:val="34"/>
              </w:numPr>
              <w:rPr>
                <w:rFonts w:ascii="Times New Roman" w:hAnsi="Times New Roman" w:cs="Times New Roman"/>
                <w:sz w:val="20"/>
                <w:szCs w:val="20"/>
              </w:rPr>
            </w:pPr>
            <w:r w:rsidRPr="00C72E40">
              <w:rPr>
                <w:rFonts w:ascii="Times New Roman" w:hAnsi="Times New Roman" w:cs="Times New Roman"/>
                <w:sz w:val="20"/>
                <w:szCs w:val="20"/>
              </w:rPr>
              <w:t>почти никто из декабристов не сумел или не успел вернуться к полноценному участию в общественной жизни России;</w:t>
            </w:r>
          </w:p>
          <w:p w:rsidR="000267EF" w:rsidRPr="00C72E40" w:rsidRDefault="000267EF" w:rsidP="00462376">
            <w:pPr>
              <w:pStyle w:val="a4"/>
              <w:numPr>
                <w:ilvl w:val="0"/>
                <w:numId w:val="34"/>
              </w:numPr>
              <w:rPr>
                <w:rFonts w:ascii="Times New Roman" w:hAnsi="Times New Roman" w:cs="Times New Roman"/>
                <w:sz w:val="20"/>
                <w:szCs w:val="20"/>
              </w:rPr>
            </w:pPr>
            <w:r w:rsidRPr="00C72E40">
              <w:rPr>
                <w:rFonts w:ascii="Times New Roman" w:hAnsi="Times New Roman" w:cs="Times New Roman"/>
                <w:sz w:val="20"/>
                <w:szCs w:val="20"/>
              </w:rPr>
              <w:t xml:space="preserve">движение декабристов не получило массовой </w:t>
            </w:r>
            <w:r w:rsidRPr="00C72E40">
              <w:rPr>
                <w:rFonts w:ascii="Times New Roman" w:hAnsi="Times New Roman" w:cs="Times New Roman"/>
                <w:sz w:val="20"/>
                <w:szCs w:val="20"/>
              </w:rPr>
              <w:lastRenderedPageBreak/>
              <w:t>сословной (дворянской), военной или народной поддержки;</w:t>
            </w:r>
          </w:p>
          <w:p w:rsidR="000267EF" w:rsidRPr="00C72E40" w:rsidRDefault="000267EF" w:rsidP="000267EF">
            <w:pPr>
              <w:rPr>
                <w:rFonts w:ascii="Times New Roman" w:hAnsi="Times New Roman" w:cs="Times New Roman"/>
                <w:sz w:val="20"/>
                <w:szCs w:val="20"/>
              </w:rPr>
            </w:pPr>
            <w:r w:rsidRPr="00C72E40">
              <w:rPr>
                <w:rFonts w:ascii="Times New Roman" w:hAnsi="Times New Roman" w:cs="Times New Roman"/>
                <w:sz w:val="20"/>
                <w:szCs w:val="20"/>
              </w:rPr>
              <w:t>2)в опровержение, например:</w:t>
            </w:r>
          </w:p>
          <w:p w:rsidR="000267EF" w:rsidRPr="00C72E40" w:rsidRDefault="000267EF" w:rsidP="000267EF">
            <w:pPr>
              <w:pStyle w:val="a4"/>
              <w:numPr>
                <w:ilvl w:val="0"/>
                <w:numId w:val="35"/>
              </w:numPr>
              <w:rPr>
                <w:rFonts w:ascii="Times New Roman" w:hAnsi="Times New Roman" w:cs="Times New Roman"/>
                <w:sz w:val="20"/>
                <w:szCs w:val="20"/>
              </w:rPr>
            </w:pPr>
            <w:r w:rsidRPr="00C72E40">
              <w:rPr>
                <w:rFonts w:ascii="Times New Roman" w:hAnsi="Times New Roman" w:cs="Times New Roman"/>
                <w:sz w:val="20"/>
                <w:szCs w:val="20"/>
              </w:rPr>
              <w:t>декабристы привлекли внимание широкой общественности к содержанию и целям своих проектов и программ;</w:t>
            </w:r>
          </w:p>
          <w:p w:rsidR="000267EF" w:rsidRPr="00C72E40" w:rsidRDefault="000267EF" w:rsidP="000267EF">
            <w:pPr>
              <w:pStyle w:val="a4"/>
              <w:numPr>
                <w:ilvl w:val="0"/>
                <w:numId w:val="35"/>
              </w:numPr>
              <w:rPr>
                <w:rFonts w:ascii="Times New Roman" w:hAnsi="Times New Roman" w:cs="Times New Roman"/>
                <w:sz w:val="20"/>
                <w:szCs w:val="20"/>
              </w:rPr>
            </w:pPr>
            <w:r w:rsidRPr="00C72E40">
              <w:rPr>
                <w:rFonts w:ascii="Times New Roman" w:hAnsi="Times New Roman" w:cs="Times New Roman"/>
                <w:sz w:val="20"/>
                <w:szCs w:val="20"/>
              </w:rPr>
              <w:t xml:space="preserve">примеры успехов и неудач декабристов сформировали в России </w:t>
            </w:r>
            <w:r w:rsidRPr="00C72E40">
              <w:rPr>
                <w:rFonts w:ascii="Times New Roman" w:hAnsi="Times New Roman" w:cs="Times New Roman"/>
                <w:sz w:val="20"/>
                <w:szCs w:val="20"/>
                <w:lang w:val="en-US"/>
              </w:rPr>
              <w:t>XIX</w:t>
            </w:r>
            <w:r w:rsidRPr="00C72E40">
              <w:rPr>
                <w:rFonts w:ascii="Times New Roman" w:hAnsi="Times New Roman" w:cs="Times New Roman"/>
                <w:sz w:val="20"/>
                <w:szCs w:val="20"/>
              </w:rPr>
              <w:t xml:space="preserve"> века революционную традицию и воспитали несколько поколений революционеров и реформаторов разной степени радикализма;</w:t>
            </w:r>
          </w:p>
          <w:p w:rsidR="000267EF" w:rsidRPr="00C72E40" w:rsidRDefault="00CA1505" w:rsidP="000267EF">
            <w:pPr>
              <w:pStyle w:val="a4"/>
              <w:numPr>
                <w:ilvl w:val="0"/>
                <w:numId w:val="35"/>
              </w:numPr>
              <w:rPr>
                <w:rFonts w:ascii="Times New Roman" w:hAnsi="Times New Roman" w:cs="Times New Roman"/>
                <w:sz w:val="20"/>
                <w:szCs w:val="20"/>
              </w:rPr>
            </w:pPr>
            <w:r w:rsidRPr="00C72E40">
              <w:rPr>
                <w:rFonts w:ascii="Times New Roman" w:hAnsi="Times New Roman" w:cs="Times New Roman"/>
                <w:sz w:val="20"/>
                <w:szCs w:val="20"/>
              </w:rPr>
              <w:t>интерес к общественно-политическим взглядам и сочинениям  декабристов сохраняется до сих пор.</w:t>
            </w:r>
          </w:p>
          <w:p w:rsidR="00CA1505" w:rsidRPr="00C72E40" w:rsidRDefault="00CA1505" w:rsidP="00CA1505">
            <w:pPr>
              <w:rPr>
                <w:rFonts w:ascii="Times New Roman" w:hAnsi="Times New Roman" w:cs="Times New Roman"/>
                <w:sz w:val="20"/>
                <w:szCs w:val="20"/>
              </w:rPr>
            </w:pPr>
            <w:r w:rsidRPr="00C72E40">
              <w:rPr>
                <w:rFonts w:ascii="Times New Roman" w:hAnsi="Times New Roman" w:cs="Times New Roman"/>
                <w:sz w:val="20"/>
                <w:szCs w:val="20"/>
              </w:rPr>
              <w:t>Могут быть приведены другие аргументы.</w:t>
            </w:r>
          </w:p>
        </w:tc>
        <w:tc>
          <w:tcPr>
            <w:tcW w:w="2438" w:type="dxa"/>
          </w:tcPr>
          <w:p w:rsidR="00D80041" w:rsidRPr="006E441A" w:rsidRDefault="00CA1505">
            <w:pPr>
              <w:rPr>
                <w:rFonts w:ascii="Times New Roman" w:hAnsi="Times New Roman" w:cs="Times New Roman"/>
                <w:sz w:val="20"/>
                <w:szCs w:val="20"/>
              </w:rPr>
            </w:pPr>
            <w:proofErr w:type="spellStart"/>
            <w:r w:rsidRPr="006E441A">
              <w:rPr>
                <w:rFonts w:ascii="Times New Roman" w:hAnsi="Times New Roman" w:cs="Times New Roman"/>
                <w:sz w:val="20"/>
                <w:szCs w:val="20"/>
              </w:rPr>
              <w:lastRenderedPageBreak/>
              <w:t>Курукин</w:t>
            </w:r>
            <w:proofErr w:type="spellEnd"/>
            <w:r w:rsidRPr="006E441A">
              <w:rPr>
                <w:rFonts w:ascii="Times New Roman" w:hAnsi="Times New Roman" w:cs="Times New Roman"/>
                <w:sz w:val="20"/>
                <w:szCs w:val="20"/>
              </w:rPr>
              <w:t xml:space="preserve"> И.В. ЕГЭ 2016. История. 20 вариантов типовых тестовых заданий / И.В. </w:t>
            </w:r>
            <w:proofErr w:type="spellStart"/>
            <w:r w:rsidRPr="006E441A">
              <w:rPr>
                <w:rFonts w:ascii="Times New Roman" w:hAnsi="Times New Roman" w:cs="Times New Roman"/>
                <w:sz w:val="20"/>
                <w:szCs w:val="20"/>
              </w:rPr>
              <w:t>Курукин</w:t>
            </w:r>
            <w:proofErr w:type="spellEnd"/>
            <w:r w:rsidRPr="006E441A">
              <w:rPr>
                <w:rFonts w:ascii="Times New Roman" w:hAnsi="Times New Roman" w:cs="Times New Roman"/>
                <w:sz w:val="20"/>
                <w:szCs w:val="20"/>
              </w:rPr>
              <w:t xml:space="preserve">, В.Б. </w:t>
            </w:r>
            <w:proofErr w:type="spellStart"/>
            <w:r w:rsidRPr="006E441A">
              <w:rPr>
                <w:rFonts w:ascii="Times New Roman" w:hAnsi="Times New Roman" w:cs="Times New Roman"/>
                <w:sz w:val="20"/>
                <w:szCs w:val="20"/>
              </w:rPr>
              <w:t>Лушпай</w:t>
            </w:r>
            <w:proofErr w:type="spellEnd"/>
            <w:r w:rsidRPr="006E441A">
              <w:rPr>
                <w:rFonts w:ascii="Times New Roman" w:hAnsi="Times New Roman" w:cs="Times New Roman"/>
                <w:sz w:val="20"/>
                <w:szCs w:val="20"/>
              </w:rPr>
              <w:t xml:space="preserve">, Ф.Г. Тараторкин. – </w:t>
            </w:r>
            <w:proofErr w:type="gramStart"/>
            <w:r w:rsidRPr="006E441A">
              <w:rPr>
                <w:rFonts w:ascii="Times New Roman" w:hAnsi="Times New Roman" w:cs="Times New Roman"/>
                <w:sz w:val="20"/>
                <w:szCs w:val="20"/>
              </w:rPr>
              <w:t>М.: Издательство «Экзамен», 2016. – 336 с. (Серия «ЕГЭ. 30 вариантов.</w:t>
            </w:r>
            <w:proofErr w:type="gramEnd"/>
            <w:r w:rsidRPr="006E441A">
              <w:rPr>
                <w:rFonts w:ascii="Times New Roman" w:hAnsi="Times New Roman" w:cs="Times New Roman"/>
                <w:sz w:val="20"/>
                <w:szCs w:val="20"/>
              </w:rPr>
              <w:t xml:space="preserve"> </w:t>
            </w:r>
            <w:proofErr w:type="gramStart"/>
            <w:r w:rsidRPr="006E441A">
              <w:rPr>
                <w:rFonts w:ascii="Times New Roman" w:hAnsi="Times New Roman" w:cs="Times New Roman"/>
                <w:sz w:val="20"/>
                <w:szCs w:val="20"/>
              </w:rPr>
              <w:t>Типовые тестовые задания»)</w:t>
            </w:r>
            <w:proofErr w:type="gramEnd"/>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EA722D">
            <w:pPr>
              <w:rPr>
                <w:rFonts w:ascii="Times New Roman" w:hAnsi="Times New Roman" w:cs="Times New Roman"/>
                <w:sz w:val="20"/>
                <w:szCs w:val="20"/>
              </w:rPr>
            </w:pPr>
            <w:r w:rsidRPr="00C72E40">
              <w:rPr>
                <w:rFonts w:ascii="Times New Roman" w:hAnsi="Times New Roman" w:cs="Times New Roman"/>
                <w:sz w:val="20"/>
                <w:szCs w:val="20"/>
              </w:rPr>
              <w:t>Сравните состояние российской армии до реформы 1860-1870-х гг. и после них. Укажите, что было общим (не менее трех положений), а что различным (не менее двух положений).</w:t>
            </w:r>
          </w:p>
        </w:tc>
        <w:tc>
          <w:tcPr>
            <w:tcW w:w="5556" w:type="dxa"/>
          </w:tcPr>
          <w:p w:rsidR="00D80041" w:rsidRPr="00C72E40" w:rsidRDefault="005E3BF8">
            <w:pPr>
              <w:rPr>
                <w:rFonts w:ascii="Times New Roman" w:hAnsi="Times New Roman" w:cs="Times New Roman"/>
                <w:sz w:val="20"/>
                <w:szCs w:val="20"/>
              </w:rPr>
            </w:pPr>
            <w:r w:rsidRPr="00C72E40">
              <w:rPr>
                <w:rFonts w:ascii="Times New Roman" w:hAnsi="Times New Roman" w:cs="Times New Roman"/>
                <w:sz w:val="20"/>
                <w:szCs w:val="20"/>
              </w:rPr>
              <w:t xml:space="preserve">В качестве общего могут быть </w:t>
            </w:r>
            <w:proofErr w:type="gramStart"/>
            <w:r w:rsidRPr="00C72E40">
              <w:rPr>
                <w:rFonts w:ascii="Times New Roman" w:hAnsi="Times New Roman" w:cs="Times New Roman"/>
                <w:sz w:val="20"/>
                <w:szCs w:val="20"/>
              </w:rPr>
              <w:t>названы</w:t>
            </w:r>
            <w:proofErr w:type="gramEnd"/>
            <w:r w:rsidRPr="00C72E40">
              <w:rPr>
                <w:rFonts w:ascii="Times New Roman" w:hAnsi="Times New Roman" w:cs="Times New Roman"/>
                <w:sz w:val="20"/>
                <w:szCs w:val="20"/>
              </w:rPr>
              <w:t>:</w:t>
            </w:r>
          </w:p>
          <w:p w:rsidR="005E3BF8" w:rsidRPr="00C72E40" w:rsidRDefault="005E3BF8" w:rsidP="00DE61E9">
            <w:pPr>
              <w:pStyle w:val="a4"/>
              <w:numPr>
                <w:ilvl w:val="0"/>
                <w:numId w:val="36"/>
              </w:numPr>
              <w:rPr>
                <w:rFonts w:ascii="Times New Roman" w:hAnsi="Times New Roman" w:cs="Times New Roman"/>
                <w:sz w:val="20"/>
                <w:szCs w:val="20"/>
              </w:rPr>
            </w:pPr>
            <w:r w:rsidRPr="00C72E40">
              <w:rPr>
                <w:rFonts w:ascii="Times New Roman" w:hAnsi="Times New Roman" w:cs="Times New Roman"/>
                <w:sz w:val="20"/>
                <w:szCs w:val="20"/>
              </w:rPr>
              <w:t>верхушку офицерства составляли дворяне</w:t>
            </w:r>
          </w:p>
          <w:p w:rsidR="005E3BF8" w:rsidRPr="00C72E40" w:rsidRDefault="005E3BF8" w:rsidP="00DE61E9">
            <w:pPr>
              <w:pStyle w:val="a4"/>
              <w:numPr>
                <w:ilvl w:val="0"/>
                <w:numId w:val="36"/>
              </w:numPr>
              <w:rPr>
                <w:rFonts w:ascii="Times New Roman" w:hAnsi="Times New Roman" w:cs="Times New Roman"/>
                <w:sz w:val="20"/>
                <w:szCs w:val="20"/>
              </w:rPr>
            </w:pPr>
            <w:r w:rsidRPr="00C72E40">
              <w:rPr>
                <w:rFonts w:ascii="Times New Roman" w:hAnsi="Times New Roman" w:cs="Times New Roman"/>
                <w:sz w:val="20"/>
                <w:szCs w:val="20"/>
              </w:rPr>
              <w:t>существовали особые суды для военных</w:t>
            </w:r>
          </w:p>
          <w:p w:rsidR="005E3BF8" w:rsidRPr="00C72E40" w:rsidRDefault="005E3BF8" w:rsidP="00DE61E9">
            <w:pPr>
              <w:pStyle w:val="a4"/>
              <w:numPr>
                <w:ilvl w:val="0"/>
                <w:numId w:val="36"/>
              </w:numPr>
              <w:rPr>
                <w:rFonts w:ascii="Times New Roman" w:hAnsi="Times New Roman" w:cs="Times New Roman"/>
                <w:sz w:val="20"/>
                <w:szCs w:val="20"/>
              </w:rPr>
            </w:pPr>
            <w:r w:rsidRPr="00C72E40">
              <w:rPr>
                <w:rFonts w:ascii="Times New Roman" w:hAnsi="Times New Roman" w:cs="Times New Roman"/>
                <w:sz w:val="20"/>
                <w:szCs w:val="20"/>
              </w:rPr>
              <w:t>от службы освобождалось духовенство</w:t>
            </w:r>
          </w:p>
          <w:p w:rsidR="005E3BF8" w:rsidRPr="00C72E40" w:rsidRDefault="005E3BF8" w:rsidP="00DE61E9">
            <w:pPr>
              <w:pStyle w:val="a4"/>
              <w:numPr>
                <w:ilvl w:val="0"/>
                <w:numId w:val="36"/>
              </w:numPr>
              <w:rPr>
                <w:rFonts w:ascii="Times New Roman" w:hAnsi="Times New Roman" w:cs="Times New Roman"/>
                <w:sz w:val="20"/>
                <w:szCs w:val="20"/>
              </w:rPr>
            </w:pPr>
            <w:r w:rsidRPr="00C72E40">
              <w:rPr>
                <w:rFonts w:ascii="Times New Roman" w:hAnsi="Times New Roman" w:cs="Times New Roman"/>
                <w:sz w:val="20"/>
                <w:szCs w:val="20"/>
              </w:rPr>
              <w:t>воинская повинность не распространялась на народы национальных окраин</w:t>
            </w:r>
          </w:p>
          <w:p w:rsidR="005E3BF8"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Различия:</w:t>
            </w:r>
          </w:p>
          <w:tbl>
            <w:tblPr>
              <w:tblStyle w:val="a3"/>
              <w:tblW w:w="0" w:type="auto"/>
              <w:tblLook w:val="04A0" w:firstRow="1" w:lastRow="0" w:firstColumn="1" w:lastColumn="0" w:noHBand="0" w:noVBand="1"/>
            </w:tblPr>
            <w:tblGrid>
              <w:gridCol w:w="2556"/>
              <w:gridCol w:w="2556"/>
            </w:tblGrid>
            <w:tr w:rsidR="00623B2D" w:rsidRPr="00C72E40" w:rsidTr="00623B2D">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Российская армия до реформ 1860-1870-х гг.</w:t>
                  </w:r>
                </w:p>
              </w:tc>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Российская армия до реформ 1860-1870-х гг.</w:t>
                  </w:r>
                </w:p>
              </w:tc>
            </w:tr>
            <w:tr w:rsidR="00623B2D" w:rsidRPr="00C72E40" w:rsidTr="00623B2D">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рекрутские наборы</w:t>
                  </w:r>
                </w:p>
              </w:tc>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всеобщая воинская повинность</w:t>
                  </w:r>
                </w:p>
              </w:tc>
            </w:tr>
            <w:tr w:rsidR="00623B2D" w:rsidRPr="00C72E40" w:rsidTr="00623B2D">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освобождение от службы некоторых сословий</w:t>
                  </w:r>
                </w:p>
              </w:tc>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всесословная повинность</w:t>
                  </w:r>
                </w:p>
              </w:tc>
            </w:tr>
            <w:tr w:rsidR="00623B2D" w:rsidRPr="00C72E40" w:rsidTr="00623B2D">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применение телесных наказаний</w:t>
                  </w:r>
                </w:p>
              </w:tc>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отмена большинства телесных наказаний</w:t>
                  </w:r>
                </w:p>
              </w:tc>
            </w:tr>
            <w:tr w:rsidR="00623B2D" w:rsidRPr="00C72E40" w:rsidTr="00623B2D">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длительный срок службы</w:t>
                  </w:r>
                </w:p>
              </w:tc>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сокращение сроков службы</w:t>
                  </w:r>
                </w:p>
              </w:tc>
            </w:tr>
            <w:tr w:rsidR="00623B2D" w:rsidRPr="00C72E40" w:rsidTr="00623B2D">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________________</w:t>
                  </w:r>
                </w:p>
              </w:tc>
              <w:tc>
                <w:tcPr>
                  <w:tcW w:w="2556" w:type="dxa"/>
                </w:tcPr>
                <w:p w:rsidR="00623B2D" w:rsidRPr="00C72E40" w:rsidRDefault="00623B2D" w:rsidP="005E3BF8">
                  <w:pPr>
                    <w:rPr>
                      <w:rFonts w:ascii="Times New Roman" w:hAnsi="Times New Roman" w:cs="Times New Roman"/>
                      <w:sz w:val="20"/>
                      <w:szCs w:val="20"/>
                    </w:rPr>
                  </w:pPr>
                  <w:r w:rsidRPr="00C72E40">
                    <w:rPr>
                      <w:rFonts w:ascii="Times New Roman" w:hAnsi="Times New Roman" w:cs="Times New Roman"/>
                      <w:sz w:val="20"/>
                      <w:szCs w:val="20"/>
                    </w:rPr>
                    <w:t>учреждение воинских округов</w:t>
                  </w:r>
                </w:p>
              </w:tc>
            </w:tr>
            <w:tr w:rsidR="00623B2D" w:rsidRPr="00C72E40" w:rsidTr="00623B2D">
              <w:tc>
                <w:tcPr>
                  <w:tcW w:w="2556" w:type="dxa"/>
                </w:tcPr>
                <w:p w:rsidR="00623B2D" w:rsidRPr="00C72E40" w:rsidRDefault="00623B2D" w:rsidP="005E3BF8">
                  <w:pPr>
                    <w:rPr>
                      <w:rFonts w:ascii="Times New Roman" w:hAnsi="Times New Roman" w:cs="Times New Roman"/>
                      <w:sz w:val="20"/>
                      <w:szCs w:val="20"/>
                    </w:rPr>
                  </w:pPr>
                </w:p>
              </w:tc>
              <w:tc>
                <w:tcPr>
                  <w:tcW w:w="2556" w:type="dxa"/>
                </w:tcPr>
                <w:p w:rsidR="00623B2D" w:rsidRPr="00C72E40" w:rsidRDefault="00623B2D" w:rsidP="005E3BF8">
                  <w:pPr>
                    <w:rPr>
                      <w:rFonts w:ascii="Times New Roman" w:hAnsi="Times New Roman" w:cs="Times New Roman"/>
                      <w:sz w:val="20"/>
                      <w:szCs w:val="20"/>
                    </w:rPr>
                  </w:pPr>
                </w:p>
              </w:tc>
            </w:tr>
          </w:tbl>
          <w:p w:rsidR="00623B2D" w:rsidRPr="00C72E40" w:rsidRDefault="00623B2D" w:rsidP="005E3BF8">
            <w:pPr>
              <w:rPr>
                <w:rFonts w:ascii="Times New Roman" w:hAnsi="Times New Roman" w:cs="Times New Roman"/>
                <w:sz w:val="20"/>
                <w:szCs w:val="20"/>
              </w:rPr>
            </w:pPr>
          </w:p>
        </w:tc>
        <w:tc>
          <w:tcPr>
            <w:tcW w:w="2438" w:type="dxa"/>
          </w:tcPr>
          <w:p w:rsidR="00D80041" w:rsidRPr="006E441A" w:rsidRDefault="00CA5A4A">
            <w:pPr>
              <w:rPr>
                <w:rFonts w:ascii="Times New Roman" w:hAnsi="Times New Roman" w:cs="Times New Roman"/>
                <w:sz w:val="20"/>
                <w:szCs w:val="20"/>
              </w:rPr>
            </w:pPr>
            <w:r w:rsidRPr="006E441A">
              <w:rPr>
                <w:rFonts w:ascii="Times New Roman" w:hAnsi="Times New Roman" w:cs="Times New Roman"/>
                <w:sz w:val="20"/>
                <w:szCs w:val="20"/>
              </w:rPr>
              <w:t xml:space="preserve">Клоков В.А. ЕГЭ 2011. История: тренировочные задания/ В.А. Клоков, М.В. Пономарев, Г.С. Хартулари. – </w:t>
            </w:r>
            <w:proofErr w:type="gramStart"/>
            <w:r w:rsidRPr="006E441A">
              <w:rPr>
                <w:rFonts w:ascii="Times New Roman" w:hAnsi="Times New Roman" w:cs="Times New Roman"/>
                <w:sz w:val="20"/>
                <w:szCs w:val="20"/>
              </w:rPr>
              <w:t>М.:  Эксмо,  2010.- 224 с. – (ЕГЭ.</w:t>
            </w:r>
            <w:proofErr w:type="gramEnd"/>
            <w:r w:rsidRPr="006E441A">
              <w:rPr>
                <w:rFonts w:ascii="Times New Roman" w:hAnsi="Times New Roman" w:cs="Times New Roman"/>
                <w:sz w:val="20"/>
                <w:szCs w:val="20"/>
              </w:rPr>
              <w:t xml:space="preserve"> </w:t>
            </w:r>
            <w:proofErr w:type="gramStart"/>
            <w:r w:rsidRPr="006E441A">
              <w:rPr>
                <w:rFonts w:ascii="Times New Roman" w:hAnsi="Times New Roman" w:cs="Times New Roman"/>
                <w:sz w:val="20"/>
                <w:szCs w:val="20"/>
              </w:rPr>
              <w:t>Тренировочные задания).</w:t>
            </w:r>
            <w:proofErr w:type="gramEnd"/>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EA722D">
            <w:pPr>
              <w:rPr>
                <w:rFonts w:ascii="Times New Roman" w:hAnsi="Times New Roman" w:cs="Times New Roman"/>
                <w:sz w:val="20"/>
                <w:szCs w:val="20"/>
              </w:rPr>
            </w:pPr>
            <w:r w:rsidRPr="00C72E40">
              <w:rPr>
                <w:rFonts w:ascii="Times New Roman" w:hAnsi="Times New Roman" w:cs="Times New Roman"/>
                <w:sz w:val="20"/>
                <w:szCs w:val="20"/>
              </w:rPr>
              <w:t>Рассмотрите историческую ситуацию и ответьте на вопросы.</w:t>
            </w:r>
          </w:p>
          <w:p w:rsidR="00EA722D" w:rsidRPr="00C72E40" w:rsidRDefault="00EA722D">
            <w:pPr>
              <w:rPr>
                <w:rFonts w:ascii="Times New Roman" w:hAnsi="Times New Roman" w:cs="Times New Roman"/>
                <w:sz w:val="20"/>
                <w:szCs w:val="20"/>
              </w:rPr>
            </w:pPr>
            <w:r w:rsidRPr="00C72E40">
              <w:rPr>
                <w:rFonts w:ascii="Times New Roman" w:hAnsi="Times New Roman" w:cs="Times New Roman"/>
                <w:sz w:val="20"/>
                <w:szCs w:val="20"/>
              </w:rPr>
              <w:t>В начале сентября 1812 г. на военном совете в Филях по настоянию главнокомандующего русскими войсками М.И. Кутузова было решено оставить Москву. Вскоре в нее вступил Наполеон. Императору французов казалось, что война уже почти выиграна. Получилось, однако, наоборот. Каковы были причины победы России в войне? Назовите не менее двух причин. Какие события в ходе Отечественной войны 1812 г. произошли после вступления армии Наполеона в Москву? Назовите не менее трех событий.</w:t>
            </w:r>
          </w:p>
        </w:tc>
        <w:tc>
          <w:tcPr>
            <w:tcW w:w="5556" w:type="dxa"/>
          </w:tcPr>
          <w:p w:rsidR="00D80041" w:rsidRPr="00C72E40" w:rsidRDefault="008D22FA">
            <w:pPr>
              <w:rPr>
                <w:rFonts w:ascii="Times New Roman" w:hAnsi="Times New Roman" w:cs="Times New Roman"/>
                <w:sz w:val="20"/>
                <w:szCs w:val="20"/>
              </w:rPr>
            </w:pPr>
            <w:r w:rsidRPr="00C72E40">
              <w:rPr>
                <w:rFonts w:ascii="Times New Roman" w:hAnsi="Times New Roman" w:cs="Times New Roman"/>
                <w:sz w:val="20"/>
                <w:szCs w:val="20"/>
              </w:rPr>
              <w:t>1.Могут быть указаны следующие причины победы:</w:t>
            </w:r>
          </w:p>
          <w:p w:rsidR="008D22FA" w:rsidRPr="00C72E40" w:rsidRDefault="008D22FA" w:rsidP="00DE61E9">
            <w:pPr>
              <w:pStyle w:val="a4"/>
              <w:numPr>
                <w:ilvl w:val="0"/>
                <w:numId w:val="37"/>
              </w:numPr>
              <w:rPr>
                <w:rFonts w:ascii="Times New Roman" w:hAnsi="Times New Roman" w:cs="Times New Roman"/>
                <w:sz w:val="20"/>
                <w:szCs w:val="20"/>
              </w:rPr>
            </w:pPr>
            <w:r w:rsidRPr="00C72E40">
              <w:rPr>
                <w:rFonts w:ascii="Times New Roman" w:hAnsi="Times New Roman" w:cs="Times New Roman"/>
                <w:sz w:val="20"/>
                <w:szCs w:val="20"/>
              </w:rPr>
              <w:t>патриотизм населения, народный характер войны</w:t>
            </w:r>
          </w:p>
          <w:p w:rsidR="008D22FA" w:rsidRPr="00C72E40" w:rsidRDefault="008D22FA" w:rsidP="00DE61E9">
            <w:pPr>
              <w:pStyle w:val="a4"/>
              <w:numPr>
                <w:ilvl w:val="0"/>
                <w:numId w:val="37"/>
              </w:numPr>
              <w:rPr>
                <w:rFonts w:ascii="Times New Roman" w:hAnsi="Times New Roman" w:cs="Times New Roman"/>
                <w:sz w:val="20"/>
                <w:szCs w:val="20"/>
              </w:rPr>
            </w:pPr>
            <w:r w:rsidRPr="00C72E40">
              <w:rPr>
                <w:rFonts w:ascii="Times New Roman" w:hAnsi="Times New Roman" w:cs="Times New Roman"/>
                <w:sz w:val="20"/>
                <w:szCs w:val="20"/>
              </w:rPr>
              <w:t>мужество русских солдат и офицеров, талант военачальников</w:t>
            </w:r>
          </w:p>
          <w:p w:rsidR="008D22FA" w:rsidRPr="00C72E40" w:rsidRDefault="008D22FA" w:rsidP="00DE61E9">
            <w:pPr>
              <w:pStyle w:val="a4"/>
              <w:numPr>
                <w:ilvl w:val="0"/>
                <w:numId w:val="37"/>
              </w:numPr>
              <w:rPr>
                <w:rFonts w:ascii="Times New Roman" w:hAnsi="Times New Roman" w:cs="Times New Roman"/>
                <w:sz w:val="20"/>
                <w:szCs w:val="20"/>
              </w:rPr>
            </w:pPr>
            <w:r w:rsidRPr="00C72E40">
              <w:rPr>
                <w:rFonts w:ascii="Times New Roman" w:hAnsi="Times New Roman" w:cs="Times New Roman"/>
                <w:sz w:val="20"/>
                <w:szCs w:val="20"/>
              </w:rPr>
              <w:t>полководческий гений М.И. Кутузова</w:t>
            </w:r>
          </w:p>
          <w:p w:rsidR="008D22FA" w:rsidRPr="00C72E40" w:rsidRDefault="008D22FA" w:rsidP="00DE61E9">
            <w:pPr>
              <w:pStyle w:val="a4"/>
              <w:numPr>
                <w:ilvl w:val="0"/>
                <w:numId w:val="37"/>
              </w:numPr>
              <w:rPr>
                <w:rFonts w:ascii="Times New Roman" w:hAnsi="Times New Roman" w:cs="Times New Roman"/>
                <w:sz w:val="20"/>
                <w:szCs w:val="20"/>
              </w:rPr>
            </w:pPr>
            <w:r w:rsidRPr="00C72E40">
              <w:rPr>
                <w:rFonts w:ascii="Times New Roman" w:hAnsi="Times New Roman" w:cs="Times New Roman"/>
                <w:sz w:val="20"/>
                <w:szCs w:val="20"/>
              </w:rPr>
              <w:t>создание армейских и крестьянских партизанских отрядов</w:t>
            </w:r>
          </w:p>
          <w:p w:rsidR="008D22FA" w:rsidRPr="00C72E40" w:rsidRDefault="008D22FA" w:rsidP="00DE61E9">
            <w:pPr>
              <w:pStyle w:val="a4"/>
              <w:numPr>
                <w:ilvl w:val="0"/>
                <w:numId w:val="37"/>
              </w:numPr>
              <w:rPr>
                <w:rFonts w:ascii="Times New Roman" w:hAnsi="Times New Roman" w:cs="Times New Roman"/>
                <w:sz w:val="20"/>
                <w:szCs w:val="20"/>
              </w:rPr>
            </w:pPr>
            <w:r w:rsidRPr="00C72E40">
              <w:rPr>
                <w:rFonts w:ascii="Times New Roman" w:hAnsi="Times New Roman" w:cs="Times New Roman"/>
                <w:sz w:val="20"/>
                <w:szCs w:val="20"/>
              </w:rPr>
              <w:t>сбор средств на военные нужды по всей стране</w:t>
            </w:r>
          </w:p>
          <w:p w:rsidR="008D22FA" w:rsidRPr="00C72E40" w:rsidRDefault="008D22FA" w:rsidP="00DE61E9">
            <w:pPr>
              <w:pStyle w:val="a4"/>
              <w:numPr>
                <w:ilvl w:val="0"/>
                <w:numId w:val="37"/>
              </w:numPr>
              <w:rPr>
                <w:rFonts w:ascii="Times New Roman" w:hAnsi="Times New Roman" w:cs="Times New Roman"/>
                <w:sz w:val="20"/>
                <w:szCs w:val="20"/>
              </w:rPr>
            </w:pPr>
            <w:r w:rsidRPr="00C72E40">
              <w:rPr>
                <w:rFonts w:ascii="Times New Roman" w:hAnsi="Times New Roman" w:cs="Times New Roman"/>
                <w:sz w:val="20"/>
                <w:szCs w:val="20"/>
              </w:rPr>
              <w:t>отказ населения сотрудничать с Наполеоном</w:t>
            </w:r>
          </w:p>
          <w:p w:rsidR="008D22FA" w:rsidRPr="00C72E40" w:rsidRDefault="008D22FA" w:rsidP="008D22FA">
            <w:pPr>
              <w:rPr>
                <w:rFonts w:ascii="Times New Roman" w:hAnsi="Times New Roman" w:cs="Times New Roman"/>
                <w:sz w:val="20"/>
                <w:szCs w:val="20"/>
              </w:rPr>
            </w:pPr>
            <w:r w:rsidRPr="00C72E40">
              <w:rPr>
                <w:rFonts w:ascii="Times New Roman" w:hAnsi="Times New Roman" w:cs="Times New Roman"/>
                <w:sz w:val="20"/>
                <w:szCs w:val="20"/>
              </w:rPr>
              <w:t>2. Могут быть указаны следующие события:</w:t>
            </w:r>
          </w:p>
          <w:p w:rsidR="008D22FA" w:rsidRPr="00C72E40" w:rsidRDefault="008D22FA" w:rsidP="00DE61E9">
            <w:pPr>
              <w:pStyle w:val="a4"/>
              <w:numPr>
                <w:ilvl w:val="0"/>
                <w:numId w:val="38"/>
              </w:numPr>
              <w:rPr>
                <w:rFonts w:ascii="Times New Roman" w:hAnsi="Times New Roman" w:cs="Times New Roman"/>
                <w:sz w:val="20"/>
                <w:szCs w:val="20"/>
              </w:rPr>
            </w:pPr>
            <w:r w:rsidRPr="00C72E40">
              <w:rPr>
                <w:rFonts w:ascii="Times New Roman" w:hAnsi="Times New Roman" w:cs="Times New Roman"/>
                <w:sz w:val="20"/>
                <w:szCs w:val="20"/>
              </w:rPr>
              <w:lastRenderedPageBreak/>
              <w:t>Тарутинский маневр русской армии</w:t>
            </w:r>
          </w:p>
          <w:p w:rsidR="008D22FA" w:rsidRPr="00C72E40" w:rsidRDefault="008D22FA" w:rsidP="00DE61E9">
            <w:pPr>
              <w:pStyle w:val="a4"/>
              <w:numPr>
                <w:ilvl w:val="0"/>
                <w:numId w:val="38"/>
              </w:numPr>
              <w:rPr>
                <w:rFonts w:ascii="Times New Roman" w:hAnsi="Times New Roman" w:cs="Times New Roman"/>
                <w:sz w:val="20"/>
                <w:szCs w:val="20"/>
              </w:rPr>
            </w:pPr>
            <w:r w:rsidRPr="00C72E40">
              <w:rPr>
                <w:rFonts w:ascii="Times New Roman" w:hAnsi="Times New Roman" w:cs="Times New Roman"/>
                <w:sz w:val="20"/>
                <w:szCs w:val="20"/>
              </w:rPr>
              <w:t>тщетные попытки Наполеона заключить мир</w:t>
            </w:r>
          </w:p>
          <w:p w:rsidR="008D22FA" w:rsidRPr="00C72E40" w:rsidRDefault="008D22FA" w:rsidP="00DE61E9">
            <w:pPr>
              <w:pStyle w:val="a4"/>
              <w:numPr>
                <w:ilvl w:val="0"/>
                <w:numId w:val="38"/>
              </w:numPr>
              <w:rPr>
                <w:rFonts w:ascii="Times New Roman" w:hAnsi="Times New Roman" w:cs="Times New Roman"/>
                <w:sz w:val="20"/>
                <w:szCs w:val="20"/>
              </w:rPr>
            </w:pPr>
            <w:r w:rsidRPr="00C72E40">
              <w:rPr>
                <w:rFonts w:ascii="Times New Roman" w:hAnsi="Times New Roman" w:cs="Times New Roman"/>
                <w:sz w:val="20"/>
                <w:szCs w:val="20"/>
              </w:rPr>
              <w:t>укрепление русской армии, ослабление противника</w:t>
            </w:r>
          </w:p>
          <w:p w:rsidR="008D22FA" w:rsidRPr="00C72E40" w:rsidRDefault="008D22FA" w:rsidP="00DE61E9">
            <w:pPr>
              <w:pStyle w:val="a4"/>
              <w:numPr>
                <w:ilvl w:val="0"/>
                <w:numId w:val="38"/>
              </w:numPr>
              <w:rPr>
                <w:rFonts w:ascii="Times New Roman" w:hAnsi="Times New Roman" w:cs="Times New Roman"/>
                <w:sz w:val="20"/>
                <w:szCs w:val="20"/>
              </w:rPr>
            </w:pPr>
            <w:r w:rsidRPr="00C72E40">
              <w:rPr>
                <w:rFonts w:ascii="Times New Roman" w:hAnsi="Times New Roman" w:cs="Times New Roman"/>
                <w:sz w:val="20"/>
                <w:szCs w:val="20"/>
              </w:rPr>
              <w:t>уход войск Наполеона из Москвы</w:t>
            </w:r>
          </w:p>
          <w:p w:rsidR="008D22FA" w:rsidRPr="00C72E40" w:rsidRDefault="008D22FA" w:rsidP="00DE61E9">
            <w:pPr>
              <w:pStyle w:val="a4"/>
              <w:numPr>
                <w:ilvl w:val="0"/>
                <w:numId w:val="38"/>
              </w:numPr>
              <w:rPr>
                <w:rFonts w:ascii="Times New Roman" w:hAnsi="Times New Roman" w:cs="Times New Roman"/>
                <w:sz w:val="20"/>
                <w:szCs w:val="20"/>
              </w:rPr>
            </w:pPr>
            <w:r w:rsidRPr="00C72E40">
              <w:rPr>
                <w:rFonts w:ascii="Times New Roman" w:hAnsi="Times New Roman" w:cs="Times New Roman"/>
                <w:sz w:val="20"/>
                <w:szCs w:val="20"/>
              </w:rPr>
              <w:t>сражения за Малоярославец, под Красным</w:t>
            </w:r>
          </w:p>
          <w:p w:rsidR="008D22FA" w:rsidRPr="00C72E40" w:rsidRDefault="008D22FA" w:rsidP="00DE61E9">
            <w:pPr>
              <w:pStyle w:val="a4"/>
              <w:numPr>
                <w:ilvl w:val="0"/>
                <w:numId w:val="38"/>
              </w:numPr>
              <w:rPr>
                <w:rFonts w:ascii="Times New Roman" w:hAnsi="Times New Roman" w:cs="Times New Roman"/>
                <w:sz w:val="20"/>
                <w:szCs w:val="20"/>
              </w:rPr>
            </w:pPr>
            <w:r w:rsidRPr="00C72E40">
              <w:rPr>
                <w:rFonts w:ascii="Times New Roman" w:hAnsi="Times New Roman" w:cs="Times New Roman"/>
                <w:sz w:val="20"/>
                <w:szCs w:val="20"/>
              </w:rPr>
              <w:t xml:space="preserve">форсирование французами Березины, бегство Наполеона </w:t>
            </w:r>
          </w:p>
        </w:tc>
        <w:tc>
          <w:tcPr>
            <w:tcW w:w="2438" w:type="dxa"/>
          </w:tcPr>
          <w:p w:rsidR="00D80041" w:rsidRPr="006E441A" w:rsidRDefault="000802E3">
            <w:pPr>
              <w:rPr>
                <w:rFonts w:ascii="Times New Roman" w:hAnsi="Times New Roman" w:cs="Times New Roman"/>
                <w:sz w:val="20"/>
                <w:szCs w:val="20"/>
              </w:rPr>
            </w:pPr>
            <w:r w:rsidRPr="006E441A">
              <w:rPr>
                <w:rFonts w:ascii="Times New Roman" w:hAnsi="Times New Roman" w:cs="Times New Roman"/>
                <w:sz w:val="20"/>
                <w:szCs w:val="20"/>
              </w:rPr>
              <w:lastRenderedPageBreak/>
              <w:t xml:space="preserve">Клоков В.А. ЕГЭ 2011. История: тренировочные задания/ В.А. Клоков, М.В. Пономарев, Г.С. Хартулари. – </w:t>
            </w:r>
            <w:proofErr w:type="gramStart"/>
            <w:r w:rsidRPr="006E441A">
              <w:rPr>
                <w:rFonts w:ascii="Times New Roman" w:hAnsi="Times New Roman" w:cs="Times New Roman"/>
                <w:sz w:val="20"/>
                <w:szCs w:val="20"/>
              </w:rPr>
              <w:t>М.:  Эксмо,  2010.- 224 с. – (ЕГЭ.</w:t>
            </w:r>
            <w:proofErr w:type="gramEnd"/>
            <w:r w:rsidRPr="006E441A">
              <w:rPr>
                <w:rFonts w:ascii="Times New Roman" w:hAnsi="Times New Roman" w:cs="Times New Roman"/>
                <w:sz w:val="20"/>
                <w:szCs w:val="20"/>
              </w:rPr>
              <w:t xml:space="preserve"> </w:t>
            </w:r>
            <w:proofErr w:type="gramStart"/>
            <w:r w:rsidRPr="006E441A">
              <w:rPr>
                <w:rFonts w:ascii="Times New Roman" w:hAnsi="Times New Roman" w:cs="Times New Roman"/>
                <w:sz w:val="20"/>
                <w:szCs w:val="20"/>
              </w:rPr>
              <w:t>Тренировочные задания).</w:t>
            </w:r>
            <w:proofErr w:type="gramEnd"/>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026C28">
            <w:pPr>
              <w:rPr>
                <w:rFonts w:ascii="Times New Roman" w:hAnsi="Times New Roman" w:cs="Times New Roman"/>
                <w:sz w:val="20"/>
                <w:szCs w:val="20"/>
              </w:rPr>
            </w:pPr>
            <w:r w:rsidRPr="00C72E40">
              <w:rPr>
                <w:rFonts w:ascii="Times New Roman" w:hAnsi="Times New Roman" w:cs="Times New Roman"/>
                <w:sz w:val="20"/>
                <w:szCs w:val="20"/>
              </w:rPr>
              <w:t xml:space="preserve">Ниже приведены две из существующих точек зрения на политический курс императора Николая </w:t>
            </w:r>
            <w:r w:rsidRPr="00C72E40">
              <w:rPr>
                <w:rFonts w:ascii="Times New Roman" w:hAnsi="Times New Roman" w:cs="Times New Roman"/>
                <w:sz w:val="20"/>
                <w:szCs w:val="20"/>
                <w:lang w:val="en-US"/>
              </w:rPr>
              <w:t>I</w:t>
            </w:r>
            <w:r w:rsidRPr="00C72E40">
              <w:rPr>
                <w:rFonts w:ascii="Times New Roman" w:hAnsi="Times New Roman" w:cs="Times New Roman"/>
                <w:sz w:val="20"/>
                <w:szCs w:val="20"/>
              </w:rPr>
              <w:t>.</w:t>
            </w:r>
          </w:p>
          <w:p w:rsidR="00026C28" w:rsidRPr="00C72E40" w:rsidRDefault="00026C28">
            <w:pPr>
              <w:rPr>
                <w:rFonts w:ascii="Times New Roman" w:hAnsi="Times New Roman" w:cs="Times New Roman"/>
                <w:sz w:val="20"/>
                <w:szCs w:val="20"/>
              </w:rPr>
            </w:pPr>
            <w:r w:rsidRPr="00C72E40">
              <w:rPr>
                <w:rFonts w:ascii="Times New Roman" w:hAnsi="Times New Roman" w:cs="Times New Roman"/>
                <w:sz w:val="20"/>
                <w:szCs w:val="20"/>
              </w:rPr>
              <w:t>1.Николай был крайне ограниченным по своим способностям человеком, консерватором и реакционером во взглядах и действиях. Его правление стало одной из самых мрачных страниц в истории Росс.</w:t>
            </w:r>
          </w:p>
          <w:p w:rsidR="00026C28" w:rsidRPr="00C72E40" w:rsidRDefault="00026C28">
            <w:pPr>
              <w:rPr>
                <w:rFonts w:ascii="Times New Roman" w:hAnsi="Times New Roman" w:cs="Times New Roman"/>
                <w:sz w:val="20"/>
                <w:szCs w:val="20"/>
              </w:rPr>
            </w:pPr>
            <w:r w:rsidRPr="00C72E40">
              <w:rPr>
                <w:rFonts w:ascii="Times New Roman" w:hAnsi="Times New Roman" w:cs="Times New Roman"/>
                <w:sz w:val="20"/>
                <w:szCs w:val="20"/>
              </w:rPr>
              <w:t>2.Николай искренне стремился к процветанию России. Не обладая выдающимися способностями, он добросовестно стремился вникнуть во все государственные дела. При нем страна достигла определенных успехов.</w:t>
            </w:r>
          </w:p>
          <w:p w:rsidR="00026C28" w:rsidRPr="00C72E40" w:rsidRDefault="00026C28">
            <w:pPr>
              <w:rPr>
                <w:rFonts w:ascii="Times New Roman" w:hAnsi="Times New Roman" w:cs="Times New Roman"/>
                <w:sz w:val="20"/>
                <w:szCs w:val="20"/>
              </w:rPr>
            </w:pPr>
            <w:r w:rsidRPr="00C72E40">
              <w:rPr>
                <w:rFonts w:ascii="Times New Roman" w:hAnsi="Times New Roman" w:cs="Times New Roman"/>
                <w:sz w:val="20"/>
                <w:szCs w:val="20"/>
              </w:rPr>
              <w:t>Укажите, какая из названных точек зрения представляется вам более предпочтительной. Приведите не менее трех фактов, положений, которые могут служить аргументами, подтверждающими выбранную вами точку зрения.</w:t>
            </w:r>
          </w:p>
        </w:tc>
        <w:tc>
          <w:tcPr>
            <w:tcW w:w="5556" w:type="dxa"/>
          </w:tcPr>
          <w:p w:rsidR="00D80041" w:rsidRDefault="001D3913">
            <w:pPr>
              <w:rPr>
                <w:rFonts w:ascii="Times New Roman" w:hAnsi="Times New Roman" w:cs="Times New Roman"/>
                <w:sz w:val="20"/>
                <w:szCs w:val="20"/>
              </w:rPr>
            </w:pPr>
            <w:r>
              <w:rPr>
                <w:rFonts w:ascii="Times New Roman" w:hAnsi="Times New Roman" w:cs="Times New Roman"/>
                <w:sz w:val="20"/>
                <w:szCs w:val="20"/>
              </w:rPr>
              <w:t xml:space="preserve">Ученик может выбрать одну из названных точек зрения, но при этом должен привести </w:t>
            </w:r>
            <w:proofErr w:type="gramStart"/>
            <w:r>
              <w:rPr>
                <w:rFonts w:ascii="Times New Roman" w:hAnsi="Times New Roman" w:cs="Times New Roman"/>
                <w:sz w:val="20"/>
                <w:szCs w:val="20"/>
              </w:rPr>
              <w:t>подтверждающее</w:t>
            </w:r>
            <w:proofErr w:type="gramEnd"/>
            <w:r>
              <w:rPr>
                <w:rFonts w:ascii="Times New Roman" w:hAnsi="Times New Roman" w:cs="Times New Roman"/>
                <w:sz w:val="20"/>
                <w:szCs w:val="20"/>
              </w:rPr>
              <w:t xml:space="preserve"> ее аргументы, например:</w:t>
            </w:r>
          </w:p>
          <w:p w:rsidR="001D3913" w:rsidRDefault="001D3913">
            <w:pPr>
              <w:rPr>
                <w:rFonts w:ascii="Times New Roman" w:hAnsi="Times New Roman" w:cs="Times New Roman"/>
                <w:sz w:val="20"/>
                <w:szCs w:val="20"/>
              </w:rPr>
            </w:pPr>
            <w:r>
              <w:rPr>
                <w:rFonts w:ascii="Times New Roman" w:hAnsi="Times New Roman" w:cs="Times New Roman"/>
                <w:sz w:val="20"/>
                <w:szCs w:val="20"/>
              </w:rPr>
              <w:t>При выборе первой точки зрения:</w:t>
            </w:r>
          </w:p>
          <w:p w:rsidR="001D3913" w:rsidRDefault="001D3913" w:rsidP="00DE61E9">
            <w:pPr>
              <w:pStyle w:val="a4"/>
              <w:numPr>
                <w:ilvl w:val="0"/>
                <w:numId w:val="39"/>
              </w:numPr>
              <w:rPr>
                <w:rFonts w:ascii="Times New Roman" w:hAnsi="Times New Roman" w:cs="Times New Roman"/>
                <w:sz w:val="20"/>
                <w:szCs w:val="20"/>
              </w:rPr>
            </w:pPr>
            <w:r>
              <w:rPr>
                <w:rFonts w:ascii="Times New Roman" w:hAnsi="Times New Roman" w:cs="Times New Roman"/>
                <w:sz w:val="20"/>
                <w:szCs w:val="20"/>
              </w:rPr>
              <w:t xml:space="preserve">при Николае </w:t>
            </w:r>
            <w:r>
              <w:rPr>
                <w:rFonts w:ascii="Times New Roman" w:hAnsi="Times New Roman" w:cs="Times New Roman"/>
                <w:sz w:val="20"/>
                <w:szCs w:val="20"/>
                <w:lang w:val="en-US"/>
              </w:rPr>
              <w:t>I</w:t>
            </w:r>
            <w:r>
              <w:rPr>
                <w:rFonts w:ascii="Times New Roman" w:hAnsi="Times New Roman" w:cs="Times New Roman"/>
                <w:sz w:val="20"/>
                <w:szCs w:val="20"/>
              </w:rPr>
              <w:t xml:space="preserve"> в качестве официальной идеологии утвердилась реакционная теория официальной народности</w:t>
            </w:r>
          </w:p>
          <w:p w:rsidR="001D3913" w:rsidRDefault="001D3913" w:rsidP="00DE61E9">
            <w:pPr>
              <w:pStyle w:val="a4"/>
              <w:numPr>
                <w:ilvl w:val="0"/>
                <w:numId w:val="39"/>
              </w:numPr>
              <w:rPr>
                <w:rFonts w:ascii="Times New Roman" w:hAnsi="Times New Roman" w:cs="Times New Roman"/>
                <w:sz w:val="20"/>
                <w:szCs w:val="20"/>
              </w:rPr>
            </w:pPr>
            <w:r>
              <w:rPr>
                <w:rFonts w:ascii="Times New Roman" w:hAnsi="Times New Roman" w:cs="Times New Roman"/>
                <w:sz w:val="20"/>
                <w:szCs w:val="20"/>
              </w:rPr>
              <w:t>по указанию Николая было учреждено Третье отделение императорской канцелярии и корпус жандармов</w:t>
            </w:r>
          </w:p>
          <w:p w:rsidR="001D3913" w:rsidRDefault="001D3913" w:rsidP="00DE61E9">
            <w:pPr>
              <w:pStyle w:val="a4"/>
              <w:numPr>
                <w:ilvl w:val="0"/>
                <w:numId w:val="39"/>
              </w:numPr>
              <w:rPr>
                <w:rFonts w:ascii="Times New Roman" w:hAnsi="Times New Roman" w:cs="Times New Roman"/>
                <w:sz w:val="20"/>
                <w:szCs w:val="20"/>
              </w:rPr>
            </w:pPr>
            <w:r>
              <w:rPr>
                <w:rFonts w:ascii="Times New Roman" w:hAnsi="Times New Roman" w:cs="Times New Roman"/>
                <w:sz w:val="20"/>
                <w:szCs w:val="20"/>
              </w:rPr>
              <w:t>царь лично руководил следствием по делу декабристов и причастен к расправе над ними</w:t>
            </w:r>
          </w:p>
          <w:p w:rsidR="001D3913" w:rsidRDefault="001D3913" w:rsidP="00DE61E9">
            <w:pPr>
              <w:pStyle w:val="a4"/>
              <w:numPr>
                <w:ilvl w:val="0"/>
                <w:numId w:val="39"/>
              </w:numPr>
              <w:rPr>
                <w:rFonts w:ascii="Times New Roman" w:hAnsi="Times New Roman" w:cs="Times New Roman"/>
                <w:sz w:val="20"/>
                <w:szCs w:val="20"/>
              </w:rPr>
            </w:pPr>
            <w:r>
              <w:rPr>
                <w:rFonts w:ascii="Times New Roman" w:hAnsi="Times New Roman" w:cs="Times New Roman"/>
                <w:sz w:val="20"/>
                <w:szCs w:val="20"/>
              </w:rPr>
              <w:t>в период правления Николая было подавлено несколько народных выступлений, разгромлены демократические кружки и организации, в армии насаждалась палочная дисциплина</w:t>
            </w:r>
          </w:p>
          <w:p w:rsidR="001D3913" w:rsidRDefault="00701080" w:rsidP="00DE61E9">
            <w:pPr>
              <w:pStyle w:val="a4"/>
              <w:numPr>
                <w:ilvl w:val="0"/>
                <w:numId w:val="39"/>
              </w:numPr>
              <w:rPr>
                <w:rFonts w:ascii="Times New Roman" w:hAnsi="Times New Roman" w:cs="Times New Roman"/>
                <w:sz w:val="20"/>
                <w:szCs w:val="20"/>
              </w:rPr>
            </w:pPr>
            <w:r>
              <w:rPr>
                <w:rFonts w:ascii="Times New Roman" w:hAnsi="Times New Roman" w:cs="Times New Roman"/>
                <w:sz w:val="20"/>
                <w:szCs w:val="20"/>
              </w:rPr>
              <w:t>был принят «чугунный» цензурный устав, проводились реакционные мероприятия в системе образования</w:t>
            </w:r>
          </w:p>
          <w:p w:rsidR="00701080" w:rsidRDefault="00701080" w:rsidP="00DE61E9">
            <w:pPr>
              <w:pStyle w:val="a4"/>
              <w:numPr>
                <w:ilvl w:val="0"/>
                <w:numId w:val="39"/>
              </w:numPr>
              <w:rPr>
                <w:rFonts w:ascii="Times New Roman" w:hAnsi="Times New Roman" w:cs="Times New Roman"/>
                <w:sz w:val="20"/>
                <w:szCs w:val="20"/>
              </w:rPr>
            </w:pPr>
            <w:r>
              <w:rPr>
                <w:rFonts w:ascii="Times New Roman" w:hAnsi="Times New Roman" w:cs="Times New Roman"/>
                <w:sz w:val="20"/>
                <w:szCs w:val="20"/>
              </w:rPr>
              <w:t>по приказу царя русские войска принимали участие в подавлении революции в Венгрии</w:t>
            </w:r>
          </w:p>
          <w:p w:rsidR="00701080" w:rsidRDefault="00701080" w:rsidP="00DE61E9">
            <w:pPr>
              <w:pStyle w:val="a4"/>
              <w:numPr>
                <w:ilvl w:val="0"/>
                <w:numId w:val="39"/>
              </w:numPr>
              <w:rPr>
                <w:rFonts w:ascii="Times New Roman" w:hAnsi="Times New Roman" w:cs="Times New Roman"/>
                <w:sz w:val="20"/>
                <w:szCs w:val="20"/>
              </w:rPr>
            </w:pPr>
            <w:r>
              <w:rPr>
                <w:rFonts w:ascii="Times New Roman" w:hAnsi="Times New Roman" w:cs="Times New Roman"/>
                <w:sz w:val="20"/>
                <w:szCs w:val="20"/>
              </w:rPr>
              <w:t xml:space="preserve">из-за дипломатических промахов Николая </w:t>
            </w:r>
            <w:r>
              <w:rPr>
                <w:rFonts w:ascii="Times New Roman" w:hAnsi="Times New Roman" w:cs="Times New Roman"/>
                <w:sz w:val="20"/>
                <w:szCs w:val="20"/>
                <w:lang w:val="en-US"/>
              </w:rPr>
              <w:t>I</w:t>
            </w:r>
            <w:r>
              <w:rPr>
                <w:rFonts w:ascii="Times New Roman" w:hAnsi="Times New Roman" w:cs="Times New Roman"/>
                <w:sz w:val="20"/>
                <w:szCs w:val="20"/>
              </w:rPr>
              <w:t xml:space="preserve"> и из-за недостаточной готовности России потерпела поражение в Крымской войне.</w:t>
            </w:r>
          </w:p>
          <w:p w:rsidR="00701080" w:rsidRDefault="00701080" w:rsidP="00701080">
            <w:pPr>
              <w:rPr>
                <w:rFonts w:ascii="Times New Roman" w:hAnsi="Times New Roman" w:cs="Times New Roman"/>
                <w:sz w:val="20"/>
                <w:szCs w:val="20"/>
              </w:rPr>
            </w:pPr>
            <w:r>
              <w:rPr>
                <w:rFonts w:ascii="Times New Roman" w:hAnsi="Times New Roman" w:cs="Times New Roman"/>
                <w:sz w:val="20"/>
                <w:szCs w:val="20"/>
              </w:rPr>
              <w:t>При выборе второй точки зрения:</w:t>
            </w:r>
          </w:p>
          <w:p w:rsidR="00701080" w:rsidRDefault="00701080" w:rsidP="00DE61E9">
            <w:pPr>
              <w:pStyle w:val="a4"/>
              <w:numPr>
                <w:ilvl w:val="0"/>
                <w:numId w:val="40"/>
              </w:numPr>
              <w:rPr>
                <w:rFonts w:ascii="Times New Roman" w:hAnsi="Times New Roman" w:cs="Times New Roman"/>
                <w:sz w:val="20"/>
                <w:szCs w:val="20"/>
              </w:rPr>
            </w:pPr>
            <w:r>
              <w:rPr>
                <w:rFonts w:ascii="Times New Roman" w:hAnsi="Times New Roman" w:cs="Times New Roman"/>
                <w:sz w:val="20"/>
                <w:szCs w:val="20"/>
              </w:rPr>
              <w:t xml:space="preserve">Николай </w:t>
            </w:r>
            <w:r>
              <w:rPr>
                <w:rFonts w:ascii="Times New Roman" w:hAnsi="Times New Roman" w:cs="Times New Roman"/>
                <w:sz w:val="20"/>
                <w:szCs w:val="20"/>
                <w:lang w:val="en-US"/>
              </w:rPr>
              <w:t>I</w:t>
            </w:r>
            <w:r>
              <w:rPr>
                <w:rFonts w:ascii="Times New Roman" w:hAnsi="Times New Roman" w:cs="Times New Roman"/>
                <w:sz w:val="20"/>
                <w:szCs w:val="20"/>
              </w:rPr>
              <w:t xml:space="preserve"> стремился разобраться, каковы наиболее острые проблемы российского общества, поэтому его интересовали причины выступления декабристов</w:t>
            </w:r>
          </w:p>
          <w:p w:rsidR="00701080" w:rsidRDefault="00701080" w:rsidP="00DE61E9">
            <w:pPr>
              <w:pStyle w:val="a4"/>
              <w:numPr>
                <w:ilvl w:val="0"/>
                <w:numId w:val="40"/>
              </w:numPr>
              <w:rPr>
                <w:rFonts w:ascii="Times New Roman" w:hAnsi="Times New Roman" w:cs="Times New Roman"/>
                <w:sz w:val="20"/>
                <w:szCs w:val="20"/>
              </w:rPr>
            </w:pPr>
            <w:r>
              <w:rPr>
                <w:rFonts w:ascii="Times New Roman" w:hAnsi="Times New Roman" w:cs="Times New Roman"/>
                <w:sz w:val="20"/>
                <w:szCs w:val="20"/>
              </w:rPr>
              <w:t xml:space="preserve">царь отличался скромностью в быту и четкой дисциплиной в работе, пытался привить эти качества чиновникам, боролся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взяточничеством</w:t>
            </w:r>
          </w:p>
          <w:p w:rsidR="00701080" w:rsidRDefault="00C8533E" w:rsidP="00DE61E9">
            <w:pPr>
              <w:pStyle w:val="a4"/>
              <w:numPr>
                <w:ilvl w:val="0"/>
                <w:numId w:val="40"/>
              </w:numPr>
              <w:rPr>
                <w:rFonts w:ascii="Times New Roman" w:hAnsi="Times New Roman" w:cs="Times New Roman"/>
                <w:sz w:val="20"/>
                <w:szCs w:val="20"/>
              </w:rPr>
            </w:pPr>
            <w:r>
              <w:rPr>
                <w:rFonts w:ascii="Times New Roman" w:hAnsi="Times New Roman" w:cs="Times New Roman"/>
                <w:sz w:val="20"/>
                <w:szCs w:val="20"/>
              </w:rPr>
              <w:t>Николай стремился навести порядок в законодательстве, осуществил кодификацию законов</w:t>
            </w:r>
          </w:p>
          <w:p w:rsidR="00C8533E" w:rsidRDefault="00C8533E" w:rsidP="00DE61E9">
            <w:pPr>
              <w:pStyle w:val="a4"/>
              <w:numPr>
                <w:ilvl w:val="0"/>
                <w:numId w:val="40"/>
              </w:numPr>
              <w:rPr>
                <w:rFonts w:ascii="Times New Roman" w:hAnsi="Times New Roman" w:cs="Times New Roman"/>
                <w:sz w:val="20"/>
                <w:szCs w:val="20"/>
              </w:rPr>
            </w:pPr>
            <w:r>
              <w:rPr>
                <w:rFonts w:ascii="Times New Roman" w:hAnsi="Times New Roman" w:cs="Times New Roman"/>
                <w:sz w:val="20"/>
                <w:szCs w:val="20"/>
              </w:rPr>
              <w:t>при  Николае продолжалось поступательное экономическое развитие страны, в частности началось строительство железных дорог</w:t>
            </w:r>
          </w:p>
          <w:p w:rsidR="00C8533E" w:rsidRDefault="00C8533E" w:rsidP="00DE61E9">
            <w:pPr>
              <w:pStyle w:val="a4"/>
              <w:numPr>
                <w:ilvl w:val="0"/>
                <w:numId w:val="40"/>
              </w:numPr>
              <w:rPr>
                <w:rFonts w:ascii="Times New Roman" w:hAnsi="Times New Roman" w:cs="Times New Roman"/>
                <w:sz w:val="20"/>
                <w:szCs w:val="20"/>
              </w:rPr>
            </w:pPr>
            <w:r>
              <w:rPr>
                <w:rFonts w:ascii="Times New Roman" w:hAnsi="Times New Roman" w:cs="Times New Roman"/>
                <w:sz w:val="20"/>
                <w:szCs w:val="20"/>
              </w:rPr>
              <w:t xml:space="preserve">император пытался решить проблему крепостного права, по его указанию создавались комитеты по </w:t>
            </w:r>
            <w:r>
              <w:rPr>
                <w:rFonts w:ascii="Times New Roman" w:hAnsi="Times New Roman" w:cs="Times New Roman"/>
                <w:sz w:val="20"/>
                <w:szCs w:val="20"/>
              </w:rPr>
              <w:lastRenderedPageBreak/>
              <w:t>крестьянскому вопросу, была проведена реформа государственных крестьян</w:t>
            </w:r>
          </w:p>
          <w:p w:rsidR="00C8533E" w:rsidRDefault="00C8533E" w:rsidP="00DE61E9">
            <w:pPr>
              <w:pStyle w:val="a4"/>
              <w:numPr>
                <w:ilvl w:val="0"/>
                <w:numId w:val="40"/>
              </w:numPr>
              <w:rPr>
                <w:rFonts w:ascii="Times New Roman" w:hAnsi="Times New Roman" w:cs="Times New Roman"/>
                <w:sz w:val="20"/>
                <w:szCs w:val="20"/>
              </w:rPr>
            </w:pPr>
            <w:r>
              <w:rPr>
                <w:rFonts w:ascii="Times New Roman" w:hAnsi="Times New Roman" w:cs="Times New Roman"/>
                <w:sz w:val="20"/>
                <w:szCs w:val="20"/>
              </w:rPr>
              <w:t>практически во всех войнах эпохи Николая русская армия одерживала победы</w:t>
            </w:r>
          </w:p>
          <w:p w:rsidR="00C8533E" w:rsidRPr="00701080" w:rsidRDefault="00C8533E" w:rsidP="00DE61E9">
            <w:pPr>
              <w:pStyle w:val="a4"/>
              <w:numPr>
                <w:ilvl w:val="0"/>
                <w:numId w:val="40"/>
              </w:numPr>
              <w:rPr>
                <w:rFonts w:ascii="Times New Roman" w:hAnsi="Times New Roman" w:cs="Times New Roman"/>
                <w:sz w:val="20"/>
                <w:szCs w:val="20"/>
              </w:rPr>
            </w:pPr>
            <w:r>
              <w:rPr>
                <w:rFonts w:ascii="Times New Roman" w:hAnsi="Times New Roman" w:cs="Times New Roman"/>
                <w:sz w:val="20"/>
                <w:szCs w:val="20"/>
              </w:rPr>
              <w:t>царь заботился о развитии науки и искусства, поощрял изучение отечественной истории</w:t>
            </w:r>
          </w:p>
        </w:tc>
        <w:tc>
          <w:tcPr>
            <w:tcW w:w="2438" w:type="dxa"/>
          </w:tcPr>
          <w:p w:rsidR="00D80041" w:rsidRPr="006E441A" w:rsidRDefault="000802E3">
            <w:pPr>
              <w:rPr>
                <w:rFonts w:ascii="Times New Roman" w:hAnsi="Times New Roman" w:cs="Times New Roman"/>
                <w:sz w:val="20"/>
                <w:szCs w:val="20"/>
              </w:rPr>
            </w:pPr>
            <w:r w:rsidRPr="006E441A">
              <w:rPr>
                <w:rFonts w:ascii="Times New Roman" w:hAnsi="Times New Roman" w:cs="Times New Roman"/>
                <w:sz w:val="20"/>
                <w:szCs w:val="20"/>
              </w:rPr>
              <w:lastRenderedPageBreak/>
              <w:t xml:space="preserve">Клоков В.А. ЕГЭ 2011. История: тренировочные задания/ В.А. Клоков, М.В. Пономарев, Г.С. Хартулари. – </w:t>
            </w:r>
            <w:proofErr w:type="gramStart"/>
            <w:r w:rsidRPr="006E441A">
              <w:rPr>
                <w:rFonts w:ascii="Times New Roman" w:hAnsi="Times New Roman" w:cs="Times New Roman"/>
                <w:sz w:val="20"/>
                <w:szCs w:val="20"/>
              </w:rPr>
              <w:t>М.:  Эксмо,  2010.- 224 с. – (ЕГЭ.</w:t>
            </w:r>
            <w:proofErr w:type="gramEnd"/>
            <w:r w:rsidRPr="006E441A">
              <w:rPr>
                <w:rFonts w:ascii="Times New Roman" w:hAnsi="Times New Roman" w:cs="Times New Roman"/>
                <w:sz w:val="20"/>
                <w:szCs w:val="20"/>
              </w:rPr>
              <w:t xml:space="preserve"> </w:t>
            </w:r>
            <w:proofErr w:type="gramStart"/>
            <w:r w:rsidRPr="006E441A">
              <w:rPr>
                <w:rFonts w:ascii="Times New Roman" w:hAnsi="Times New Roman" w:cs="Times New Roman"/>
                <w:sz w:val="20"/>
                <w:szCs w:val="20"/>
              </w:rPr>
              <w:t>Тренировочные задания).</w:t>
            </w:r>
            <w:proofErr w:type="gramEnd"/>
          </w:p>
        </w:tc>
      </w:tr>
      <w:tr w:rsidR="00D80041" w:rsidRPr="006E441A" w:rsidTr="000C127F">
        <w:tc>
          <w:tcPr>
            <w:tcW w:w="809" w:type="dxa"/>
          </w:tcPr>
          <w:p w:rsidR="00D80041" w:rsidRPr="00C72E40" w:rsidRDefault="00D80041" w:rsidP="00673BDF">
            <w:pPr>
              <w:pStyle w:val="a4"/>
              <w:numPr>
                <w:ilvl w:val="0"/>
                <w:numId w:val="1"/>
              </w:numPr>
              <w:rPr>
                <w:rFonts w:ascii="Times New Roman" w:hAnsi="Times New Roman" w:cs="Times New Roman"/>
                <w:sz w:val="20"/>
                <w:szCs w:val="20"/>
              </w:rPr>
            </w:pPr>
          </w:p>
        </w:tc>
        <w:tc>
          <w:tcPr>
            <w:tcW w:w="6811" w:type="dxa"/>
          </w:tcPr>
          <w:p w:rsidR="00D80041" w:rsidRPr="00C72E40" w:rsidRDefault="005E3BF8">
            <w:pPr>
              <w:rPr>
                <w:rFonts w:ascii="Times New Roman" w:hAnsi="Times New Roman" w:cs="Times New Roman"/>
                <w:sz w:val="20"/>
                <w:szCs w:val="20"/>
              </w:rPr>
            </w:pPr>
            <w:r w:rsidRPr="00C72E40">
              <w:rPr>
                <w:rFonts w:ascii="Times New Roman" w:hAnsi="Times New Roman" w:cs="Times New Roman"/>
                <w:sz w:val="20"/>
                <w:szCs w:val="20"/>
              </w:rPr>
              <w:t>Какие задачи ставили перед собой народники в 1860-1880-х гг.? Укажите не менее трех задач. Какие конкретные действия были направлены на решение этих задач? Укажите не менее трех фактов.</w:t>
            </w:r>
          </w:p>
        </w:tc>
        <w:tc>
          <w:tcPr>
            <w:tcW w:w="5556" w:type="dxa"/>
          </w:tcPr>
          <w:p w:rsidR="00D80041" w:rsidRDefault="00CA5A4A">
            <w:pPr>
              <w:rPr>
                <w:rFonts w:ascii="Times New Roman" w:hAnsi="Times New Roman" w:cs="Times New Roman"/>
                <w:sz w:val="20"/>
                <w:szCs w:val="20"/>
              </w:rPr>
            </w:pPr>
            <w:r>
              <w:rPr>
                <w:rFonts w:ascii="Times New Roman" w:hAnsi="Times New Roman" w:cs="Times New Roman"/>
                <w:sz w:val="20"/>
                <w:szCs w:val="20"/>
              </w:rPr>
              <w:t>1.Могут быть указаны следующие задачи:</w:t>
            </w:r>
          </w:p>
          <w:p w:rsidR="00CA5A4A" w:rsidRDefault="00CA5A4A" w:rsidP="00DE61E9">
            <w:pPr>
              <w:pStyle w:val="a4"/>
              <w:numPr>
                <w:ilvl w:val="0"/>
                <w:numId w:val="41"/>
              </w:numPr>
              <w:rPr>
                <w:rFonts w:ascii="Times New Roman" w:hAnsi="Times New Roman" w:cs="Times New Roman"/>
                <w:sz w:val="20"/>
                <w:szCs w:val="20"/>
              </w:rPr>
            </w:pPr>
            <w:r>
              <w:rPr>
                <w:rFonts w:ascii="Times New Roman" w:hAnsi="Times New Roman" w:cs="Times New Roman"/>
                <w:sz w:val="20"/>
                <w:szCs w:val="20"/>
              </w:rPr>
              <w:t>разработка теории социализма</w:t>
            </w:r>
          </w:p>
          <w:p w:rsidR="00CA5A4A" w:rsidRDefault="00CA5A4A" w:rsidP="00DE61E9">
            <w:pPr>
              <w:pStyle w:val="a4"/>
              <w:numPr>
                <w:ilvl w:val="0"/>
                <w:numId w:val="41"/>
              </w:numPr>
              <w:rPr>
                <w:rFonts w:ascii="Times New Roman" w:hAnsi="Times New Roman" w:cs="Times New Roman"/>
                <w:sz w:val="20"/>
                <w:szCs w:val="20"/>
              </w:rPr>
            </w:pPr>
            <w:r>
              <w:rPr>
                <w:rFonts w:ascii="Times New Roman" w:hAnsi="Times New Roman" w:cs="Times New Roman"/>
                <w:sz w:val="20"/>
                <w:szCs w:val="20"/>
              </w:rPr>
              <w:t>осуществление перехода к социализму</w:t>
            </w:r>
          </w:p>
          <w:p w:rsidR="00CA5A4A" w:rsidRDefault="00CA5A4A" w:rsidP="00DE61E9">
            <w:pPr>
              <w:pStyle w:val="a4"/>
              <w:numPr>
                <w:ilvl w:val="0"/>
                <w:numId w:val="41"/>
              </w:numPr>
              <w:rPr>
                <w:rFonts w:ascii="Times New Roman" w:hAnsi="Times New Roman" w:cs="Times New Roman"/>
                <w:sz w:val="20"/>
                <w:szCs w:val="20"/>
              </w:rPr>
            </w:pPr>
            <w:r>
              <w:rPr>
                <w:rFonts w:ascii="Times New Roman" w:hAnsi="Times New Roman" w:cs="Times New Roman"/>
                <w:sz w:val="20"/>
                <w:szCs w:val="20"/>
              </w:rPr>
              <w:t>создание революционных организаций</w:t>
            </w:r>
          </w:p>
          <w:p w:rsidR="00CA5A4A" w:rsidRDefault="00CA5A4A" w:rsidP="00DE61E9">
            <w:pPr>
              <w:pStyle w:val="a4"/>
              <w:numPr>
                <w:ilvl w:val="0"/>
                <w:numId w:val="41"/>
              </w:numPr>
              <w:rPr>
                <w:rFonts w:ascii="Times New Roman" w:hAnsi="Times New Roman" w:cs="Times New Roman"/>
                <w:sz w:val="20"/>
                <w:szCs w:val="20"/>
              </w:rPr>
            </w:pPr>
            <w:r>
              <w:rPr>
                <w:rFonts w:ascii="Times New Roman" w:hAnsi="Times New Roman" w:cs="Times New Roman"/>
                <w:sz w:val="20"/>
                <w:szCs w:val="20"/>
              </w:rPr>
              <w:t>пропаганда социалистических идей</w:t>
            </w:r>
          </w:p>
          <w:p w:rsidR="00CA5A4A" w:rsidRDefault="00CA5A4A" w:rsidP="00DE61E9">
            <w:pPr>
              <w:pStyle w:val="a4"/>
              <w:numPr>
                <w:ilvl w:val="0"/>
                <w:numId w:val="41"/>
              </w:numPr>
              <w:rPr>
                <w:rFonts w:ascii="Times New Roman" w:hAnsi="Times New Roman" w:cs="Times New Roman"/>
                <w:sz w:val="20"/>
                <w:szCs w:val="20"/>
              </w:rPr>
            </w:pPr>
            <w:r>
              <w:rPr>
                <w:rFonts w:ascii="Times New Roman" w:hAnsi="Times New Roman" w:cs="Times New Roman"/>
                <w:sz w:val="20"/>
                <w:szCs w:val="20"/>
              </w:rPr>
              <w:t>террор против представителей царской администрации</w:t>
            </w:r>
          </w:p>
          <w:p w:rsidR="00CA5A4A" w:rsidRDefault="00CA5A4A" w:rsidP="00CA5A4A">
            <w:pPr>
              <w:rPr>
                <w:rFonts w:ascii="Times New Roman" w:hAnsi="Times New Roman" w:cs="Times New Roman"/>
                <w:sz w:val="20"/>
                <w:szCs w:val="20"/>
              </w:rPr>
            </w:pPr>
            <w:r>
              <w:rPr>
                <w:rFonts w:ascii="Times New Roman" w:hAnsi="Times New Roman" w:cs="Times New Roman"/>
                <w:sz w:val="20"/>
                <w:szCs w:val="20"/>
              </w:rPr>
              <w:t>2. Могут быть указаны следующие факты:</w:t>
            </w:r>
          </w:p>
          <w:p w:rsidR="00CA5A4A" w:rsidRDefault="00CA5A4A" w:rsidP="00DE61E9">
            <w:pPr>
              <w:pStyle w:val="a4"/>
              <w:numPr>
                <w:ilvl w:val="0"/>
                <w:numId w:val="42"/>
              </w:numPr>
              <w:rPr>
                <w:rFonts w:ascii="Times New Roman" w:hAnsi="Times New Roman" w:cs="Times New Roman"/>
                <w:sz w:val="20"/>
                <w:szCs w:val="20"/>
              </w:rPr>
            </w:pPr>
            <w:r>
              <w:rPr>
                <w:rFonts w:ascii="Times New Roman" w:hAnsi="Times New Roman" w:cs="Times New Roman"/>
                <w:sz w:val="20"/>
                <w:szCs w:val="20"/>
              </w:rPr>
              <w:t>теоретическая деятельность  Герцена, Чернышевского, Лаврова, Бакунина</w:t>
            </w:r>
          </w:p>
          <w:p w:rsidR="00CA5A4A" w:rsidRDefault="00CA5A4A" w:rsidP="00DE61E9">
            <w:pPr>
              <w:pStyle w:val="a4"/>
              <w:numPr>
                <w:ilvl w:val="0"/>
                <w:numId w:val="42"/>
              </w:numPr>
              <w:rPr>
                <w:rFonts w:ascii="Times New Roman" w:hAnsi="Times New Roman" w:cs="Times New Roman"/>
                <w:sz w:val="20"/>
                <w:szCs w:val="20"/>
              </w:rPr>
            </w:pPr>
            <w:r>
              <w:rPr>
                <w:rFonts w:ascii="Times New Roman" w:hAnsi="Times New Roman" w:cs="Times New Roman"/>
                <w:sz w:val="20"/>
                <w:szCs w:val="20"/>
              </w:rPr>
              <w:t>создание «Земли воли», «Народной воли», «Черного передела», других народнических организаций</w:t>
            </w:r>
          </w:p>
          <w:p w:rsidR="00CA5A4A" w:rsidRDefault="00CA5A4A" w:rsidP="00DE61E9">
            <w:pPr>
              <w:pStyle w:val="a4"/>
              <w:numPr>
                <w:ilvl w:val="0"/>
                <w:numId w:val="42"/>
              </w:numPr>
              <w:rPr>
                <w:rFonts w:ascii="Times New Roman" w:hAnsi="Times New Roman" w:cs="Times New Roman"/>
                <w:sz w:val="20"/>
                <w:szCs w:val="20"/>
              </w:rPr>
            </w:pPr>
            <w:r>
              <w:rPr>
                <w:rFonts w:ascii="Times New Roman" w:hAnsi="Times New Roman" w:cs="Times New Roman"/>
                <w:sz w:val="20"/>
                <w:szCs w:val="20"/>
              </w:rPr>
              <w:t>издание революционной литературы</w:t>
            </w:r>
          </w:p>
          <w:p w:rsidR="00CA5A4A" w:rsidRDefault="00CA5A4A" w:rsidP="00DE61E9">
            <w:pPr>
              <w:pStyle w:val="a4"/>
              <w:numPr>
                <w:ilvl w:val="0"/>
                <w:numId w:val="42"/>
              </w:numPr>
              <w:rPr>
                <w:rFonts w:ascii="Times New Roman" w:hAnsi="Times New Roman" w:cs="Times New Roman"/>
                <w:sz w:val="20"/>
                <w:szCs w:val="20"/>
              </w:rPr>
            </w:pPr>
            <w:r>
              <w:rPr>
                <w:rFonts w:ascii="Times New Roman" w:hAnsi="Times New Roman" w:cs="Times New Roman"/>
                <w:sz w:val="20"/>
                <w:szCs w:val="20"/>
              </w:rPr>
              <w:t>«хождение в народ»</w:t>
            </w:r>
          </w:p>
          <w:p w:rsidR="00CA5A4A" w:rsidRPr="00CA5A4A" w:rsidRDefault="00CA5A4A" w:rsidP="00DE61E9">
            <w:pPr>
              <w:pStyle w:val="a4"/>
              <w:numPr>
                <w:ilvl w:val="0"/>
                <w:numId w:val="42"/>
              </w:numPr>
              <w:rPr>
                <w:rFonts w:ascii="Times New Roman" w:hAnsi="Times New Roman" w:cs="Times New Roman"/>
                <w:sz w:val="20"/>
                <w:szCs w:val="20"/>
              </w:rPr>
            </w:pPr>
            <w:r>
              <w:rPr>
                <w:rFonts w:ascii="Times New Roman" w:hAnsi="Times New Roman" w:cs="Times New Roman"/>
                <w:sz w:val="20"/>
                <w:szCs w:val="20"/>
              </w:rPr>
              <w:t xml:space="preserve">выстрел Каракозова, убийство Александра </w:t>
            </w:r>
            <w:r>
              <w:rPr>
                <w:rFonts w:ascii="Times New Roman" w:hAnsi="Times New Roman" w:cs="Times New Roman"/>
                <w:sz w:val="20"/>
                <w:szCs w:val="20"/>
                <w:lang w:val="en-US"/>
              </w:rPr>
              <w:t>II</w:t>
            </w:r>
            <w:r>
              <w:rPr>
                <w:rFonts w:ascii="Times New Roman" w:hAnsi="Times New Roman" w:cs="Times New Roman"/>
                <w:sz w:val="20"/>
                <w:szCs w:val="20"/>
              </w:rPr>
              <w:t xml:space="preserve"> , другие террористические акты</w:t>
            </w:r>
          </w:p>
        </w:tc>
        <w:tc>
          <w:tcPr>
            <w:tcW w:w="2438" w:type="dxa"/>
          </w:tcPr>
          <w:p w:rsidR="00D80041" w:rsidRPr="006E441A" w:rsidRDefault="000802E3">
            <w:pPr>
              <w:rPr>
                <w:rFonts w:ascii="Times New Roman" w:hAnsi="Times New Roman" w:cs="Times New Roman"/>
                <w:sz w:val="20"/>
                <w:szCs w:val="20"/>
              </w:rPr>
            </w:pPr>
            <w:r w:rsidRPr="006E441A">
              <w:rPr>
                <w:rFonts w:ascii="Times New Roman" w:hAnsi="Times New Roman" w:cs="Times New Roman"/>
                <w:sz w:val="20"/>
                <w:szCs w:val="20"/>
              </w:rPr>
              <w:t xml:space="preserve">Клоков В.А. ЕГЭ 2011. История: тренировочные задания/ В.А. Клоков, М.В. Пономарев, Г.С. Хартулари. – </w:t>
            </w:r>
            <w:proofErr w:type="gramStart"/>
            <w:r w:rsidRPr="006E441A">
              <w:rPr>
                <w:rFonts w:ascii="Times New Roman" w:hAnsi="Times New Roman" w:cs="Times New Roman"/>
                <w:sz w:val="20"/>
                <w:szCs w:val="20"/>
              </w:rPr>
              <w:t>М.:  Эксмо,  2010.- 224 с. – (ЕГЭ.</w:t>
            </w:r>
            <w:proofErr w:type="gramEnd"/>
            <w:r w:rsidRPr="006E441A">
              <w:rPr>
                <w:rFonts w:ascii="Times New Roman" w:hAnsi="Times New Roman" w:cs="Times New Roman"/>
                <w:sz w:val="20"/>
                <w:szCs w:val="20"/>
              </w:rPr>
              <w:t xml:space="preserve"> </w:t>
            </w:r>
            <w:proofErr w:type="gramStart"/>
            <w:r w:rsidRPr="006E441A">
              <w:rPr>
                <w:rFonts w:ascii="Times New Roman" w:hAnsi="Times New Roman" w:cs="Times New Roman"/>
                <w:sz w:val="20"/>
                <w:szCs w:val="20"/>
              </w:rPr>
              <w:t>Тренировочные задания).</w:t>
            </w:r>
            <w:proofErr w:type="gramEnd"/>
          </w:p>
        </w:tc>
      </w:tr>
      <w:tr w:rsidR="00D80041" w:rsidTr="000C127F">
        <w:tc>
          <w:tcPr>
            <w:tcW w:w="809" w:type="dxa"/>
          </w:tcPr>
          <w:p w:rsidR="00D80041" w:rsidRDefault="00D80041" w:rsidP="00673BDF">
            <w:pPr>
              <w:pStyle w:val="a4"/>
              <w:numPr>
                <w:ilvl w:val="0"/>
                <w:numId w:val="1"/>
              </w:numPr>
            </w:pPr>
          </w:p>
        </w:tc>
        <w:tc>
          <w:tcPr>
            <w:tcW w:w="6811" w:type="dxa"/>
          </w:tcPr>
          <w:p w:rsidR="008F73FB" w:rsidRPr="008F73FB" w:rsidRDefault="008F73FB" w:rsidP="008F73FB">
            <w:pPr>
              <w:rPr>
                <w:rFonts w:ascii="Times New Roman" w:hAnsi="Times New Roman" w:cs="Times New Roman"/>
                <w:sz w:val="20"/>
                <w:szCs w:val="20"/>
              </w:rPr>
            </w:pPr>
            <w:r w:rsidRPr="008F73FB">
              <w:rPr>
                <w:rFonts w:ascii="Times New Roman" w:hAnsi="Times New Roman" w:cs="Times New Roman"/>
                <w:sz w:val="20"/>
                <w:szCs w:val="20"/>
              </w:rPr>
              <w:t>Ниже приведены две точки зрения на характер Крестьянской реформы 1861 г.:</w:t>
            </w:r>
          </w:p>
          <w:p w:rsidR="008F73FB" w:rsidRPr="008F73FB" w:rsidRDefault="008F73FB" w:rsidP="008F73FB">
            <w:pPr>
              <w:rPr>
                <w:rFonts w:ascii="Times New Roman" w:hAnsi="Times New Roman" w:cs="Times New Roman"/>
                <w:sz w:val="20"/>
                <w:szCs w:val="20"/>
              </w:rPr>
            </w:pPr>
            <w:r w:rsidRPr="008F73FB">
              <w:rPr>
                <w:rFonts w:ascii="Times New Roman" w:hAnsi="Times New Roman" w:cs="Times New Roman"/>
                <w:sz w:val="20"/>
                <w:szCs w:val="20"/>
              </w:rPr>
              <w:t>1. Крестьянская реформа 1861 г. была проведена в интересах</w:t>
            </w:r>
          </w:p>
          <w:p w:rsidR="008F73FB" w:rsidRPr="008F73FB" w:rsidRDefault="008F73FB" w:rsidP="008F73FB">
            <w:pPr>
              <w:rPr>
                <w:rFonts w:ascii="Times New Roman" w:hAnsi="Times New Roman" w:cs="Times New Roman"/>
                <w:sz w:val="20"/>
                <w:szCs w:val="20"/>
              </w:rPr>
            </w:pPr>
            <w:r w:rsidRPr="008F73FB">
              <w:rPr>
                <w:rFonts w:ascii="Times New Roman" w:hAnsi="Times New Roman" w:cs="Times New Roman"/>
                <w:sz w:val="20"/>
                <w:szCs w:val="20"/>
              </w:rPr>
              <w:t>дворян.</w:t>
            </w:r>
          </w:p>
          <w:p w:rsidR="008F73FB" w:rsidRPr="008F73FB" w:rsidRDefault="008F73FB" w:rsidP="008F73FB">
            <w:pPr>
              <w:rPr>
                <w:rFonts w:ascii="Times New Roman" w:hAnsi="Times New Roman" w:cs="Times New Roman"/>
                <w:sz w:val="20"/>
                <w:szCs w:val="20"/>
              </w:rPr>
            </w:pPr>
            <w:r w:rsidRPr="008F73FB">
              <w:rPr>
                <w:rFonts w:ascii="Times New Roman" w:hAnsi="Times New Roman" w:cs="Times New Roman"/>
                <w:sz w:val="20"/>
                <w:szCs w:val="20"/>
              </w:rPr>
              <w:t>2. Крестьянская реформа 1861 г. была проведена в интересах</w:t>
            </w:r>
          </w:p>
          <w:p w:rsidR="008F73FB" w:rsidRPr="008F73FB" w:rsidRDefault="008F73FB" w:rsidP="008F73FB">
            <w:pPr>
              <w:rPr>
                <w:rFonts w:ascii="Times New Roman" w:hAnsi="Times New Roman" w:cs="Times New Roman"/>
                <w:sz w:val="20"/>
                <w:szCs w:val="20"/>
              </w:rPr>
            </w:pPr>
            <w:r w:rsidRPr="008F73FB">
              <w:rPr>
                <w:rFonts w:ascii="Times New Roman" w:hAnsi="Times New Roman" w:cs="Times New Roman"/>
                <w:sz w:val="20"/>
                <w:szCs w:val="20"/>
              </w:rPr>
              <w:t>крестьян.</w:t>
            </w:r>
          </w:p>
          <w:p w:rsidR="00D80041" w:rsidRDefault="008F73FB" w:rsidP="008F73FB">
            <w:r w:rsidRPr="008F73FB">
              <w:rPr>
                <w:rFonts w:ascii="Times New Roman" w:hAnsi="Times New Roman" w:cs="Times New Roman"/>
                <w:sz w:val="20"/>
                <w:szCs w:val="20"/>
              </w:rPr>
              <w:t>Какую точку зрения вы считаете более предпочтительной? Назовите факты, положения, которые могут служить аргументами избранной вами точки зрения (не менее трех).</w:t>
            </w:r>
          </w:p>
        </w:tc>
        <w:tc>
          <w:tcPr>
            <w:tcW w:w="5556" w:type="dxa"/>
          </w:tcPr>
          <w:p w:rsidR="00D80041" w:rsidRPr="00BA5FE2" w:rsidRDefault="00BA5FE2">
            <w:pPr>
              <w:rPr>
                <w:rFonts w:ascii="Times New Roman" w:hAnsi="Times New Roman" w:cs="Times New Roman"/>
              </w:rPr>
            </w:pPr>
            <w:proofErr w:type="gramStart"/>
            <w:r w:rsidRPr="00BA5FE2">
              <w:rPr>
                <w:rFonts w:ascii="Times New Roman" w:hAnsi="Times New Roman" w:cs="Times New Roman"/>
                <w:sz w:val="20"/>
              </w:rPr>
              <w:t>Я считаю, что Крестьянская реформа 1861 г. была проведена в интересах дворян, так как:</w:t>
            </w:r>
            <w:r w:rsidRPr="00BA5FE2">
              <w:rPr>
                <w:rFonts w:ascii="Times New Roman" w:hAnsi="Times New Roman" w:cs="Times New Roman"/>
                <w:sz w:val="20"/>
              </w:rPr>
              <w:br/>
              <w:t xml:space="preserve">- значительная часть крестьянской земли перешла к помещикам </w:t>
            </w:r>
            <w:r w:rsidR="003C35A8">
              <w:rPr>
                <w:rFonts w:ascii="Times New Roman" w:hAnsi="Times New Roman" w:cs="Times New Roman"/>
                <w:sz w:val="20"/>
              </w:rPr>
              <w:t>(</w:t>
            </w:r>
            <w:r w:rsidRPr="00BA5FE2">
              <w:rPr>
                <w:rFonts w:ascii="Times New Roman" w:hAnsi="Times New Roman" w:cs="Times New Roman"/>
                <w:sz w:val="20"/>
              </w:rPr>
              <w:t>отрезки</w:t>
            </w:r>
            <w:r w:rsidR="003C35A8">
              <w:rPr>
                <w:rFonts w:ascii="Times New Roman" w:hAnsi="Times New Roman" w:cs="Times New Roman"/>
                <w:sz w:val="20"/>
              </w:rPr>
              <w:t>)</w:t>
            </w:r>
            <w:r w:rsidRPr="00BA5FE2">
              <w:rPr>
                <w:rFonts w:ascii="Times New Roman" w:hAnsi="Times New Roman" w:cs="Times New Roman"/>
                <w:sz w:val="20"/>
              </w:rPr>
              <w:br/>
              <w:t>- сохранение помещиками большей части их земель</w:t>
            </w:r>
            <w:r w:rsidRPr="00BA5FE2">
              <w:rPr>
                <w:rFonts w:ascii="Times New Roman" w:hAnsi="Times New Roman" w:cs="Times New Roman"/>
                <w:sz w:val="20"/>
              </w:rPr>
              <w:br/>
              <w:t>- получение помещиками выкупа</w:t>
            </w:r>
            <w:r w:rsidRPr="00BA5FE2">
              <w:rPr>
                <w:rFonts w:ascii="Times New Roman" w:hAnsi="Times New Roman" w:cs="Times New Roman"/>
                <w:sz w:val="20"/>
              </w:rPr>
              <w:br/>
              <w:t xml:space="preserve">- возможность использования труда </w:t>
            </w:r>
            <w:proofErr w:type="spellStart"/>
            <w:r w:rsidRPr="00BA5FE2">
              <w:rPr>
                <w:rFonts w:ascii="Times New Roman" w:hAnsi="Times New Roman" w:cs="Times New Roman"/>
                <w:sz w:val="20"/>
              </w:rPr>
              <w:t>временнообязанных</w:t>
            </w:r>
            <w:proofErr w:type="spellEnd"/>
            <w:r w:rsidRPr="00BA5FE2">
              <w:rPr>
                <w:rFonts w:ascii="Times New Roman" w:hAnsi="Times New Roman" w:cs="Times New Roman"/>
                <w:sz w:val="20"/>
              </w:rPr>
              <w:t xml:space="preserve"> крестьян</w:t>
            </w:r>
            <w:r w:rsidRPr="00BA5FE2">
              <w:rPr>
                <w:rFonts w:ascii="Times New Roman" w:hAnsi="Times New Roman" w:cs="Times New Roman"/>
                <w:sz w:val="20"/>
              </w:rPr>
              <w:br/>
              <w:t>2Я считаю, что, Крестьянская реформа была проведена в интересах крестьян так как:</w:t>
            </w:r>
            <w:r w:rsidRPr="00BA5FE2">
              <w:rPr>
                <w:rFonts w:ascii="Times New Roman" w:hAnsi="Times New Roman" w:cs="Times New Roman"/>
                <w:sz w:val="20"/>
              </w:rPr>
              <w:br/>
              <w:t>- крестьяне были освобождены от крепостной зависимости</w:t>
            </w:r>
            <w:r w:rsidRPr="00BA5FE2">
              <w:rPr>
                <w:rFonts w:ascii="Times New Roman" w:hAnsi="Times New Roman" w:cs="Times New Roman"/>
                <w:sz w:val="20"/>
              </w:rPr>
              <w:br/>
              <w:t>- крестьяне получили возможность выкупить свой надел</w:t>
            </w:r>
            <w:proofErr w:type="gramEnd"/>
            <w:r w:rsidRPr="00BA5FE2">
              <w:rPr>
                <w:rFonts w:ascii="Times New Roman" w:hAnsi="Times New Roman" w:cs="Times New Roman"/>
                <w:sz w:val="20"/>
              </w:rPr>
              <w:t xml:space="preserve"> </w:t>
            </w:r>
            <w:r w:rsidR="00ED5AE0">
              <w:rPr>
                <w:rFonts w:ascii="Times New Roman" w:hAnsi="Times New Roman" w:cs="Times New Roman"/>
                <w:sz w:val="20"/>
              </w:rPr>
              <w:t>(</w:t>
            </w:r>
            <w:r w:rsidRPr="00BA5FE2">
              <w:rPr>
                <w:rFonts w:ascii="Times New Roman" w:hAnsi="Times New Roman" w:cs="Times New Roman"/>
                <w:sz w:val="20"/>
              </w:rPr>
              <w:t>независимо от согласия помещиков</w:t>
            </w:r>
            <w:r w:rsidR="00ED5AE0">
              <w:rPr>
                <w:rFonts w:ascii="Times New Roman" w:hAnsi="Times New Roman" w:cs="Times New Roman"/>
                <w:sz w:val="20"/>
              </w:rPr>
              <w:t>)</w:t>
            </w:r>
            <w:r w:rsidRPr="00BA5FE2">
              <w:rPr>
                <w:rFonts w:ascii="Times New Roman" w:hAnsi="Times New Roman" w:cs="Times New Roman"/>
                <w:sz w:val="20"/>
              </w:rPr>
              <w:br/>
              <w:t xml:space="preserve">- крестьяне получили ряд гражданских прав </w:t>
            </w:r>
            <w:r w:rsidR="00ED5AE0">
              <w:rPr>
                <w:rFonts w:ascii="Times New Roman" w:hAnsi="Times New Roman" w:cs="Times New Roman"/>
                <w:sz w:val="20"/>
              </w:rPr>
              <w:t>(</w:t>
            </w:r>
            <w:r w:rsidRPr="00BA5FE2">
              <w:rPr>
                <w:rFonts w:ascii="Times New Roman" w:hAnsi="Times New Roman" w:cs="Times New Roman"/>
                <w:sz w:val="20"/>
              </w:rPr>
              <w:t>право заключать сделки на свое имя, на свободу передвижения, свободного вступления в брак и т.д.</w:t>
            </w:r>
            <w:r w:rsidR="00ED5AE0">
              <w:rPr>
                <w:rFonts w:ascii="Times New Roman" w:hAnsi="Times New Roman" w:cs="Times New Roman"/>
                <w:sz w:val="20"/>
              </w:rPr>
              <w:t>)</w:t>
            </w:r>
            <w:r w:rsidRPr="00BA5FE2">
              <w:rPr>
                <w:rFonts w:ascii="Times New Roman" w:hAnsi="Times New Roman" w:cs="Times New Roman"/>
                <w:sz w:val="20"/>
              </w:rPr>
              <w:br/>
              <w:t>- вводилось крестьянское самоуправление</w:t>
            </w:r>
          </w:p>
        </w:tc>
        <w:tc>
          <w:tcPr>
            <w:tcW w:w="2438" w:type="dxa"/>
          </w:tcPr>
          <w:p w:rsidR="00D80041" w:rsidRPr="002D08E5" w:rsidRDefault="008F73FB">
            <w:pPr>
              <w:rPr>
                <w:rFonts w:ascii="Times New Roman" w:hAnsi="Times New Roman" w:cs="Times New Roman"/>
              </w:rPr>
            </w:pPr>
            <w:r w:rsidRPr="002D08E5">
              <w:rPr>
                <w:rFonts w:ascii="Times New Roman" w:hAnsi="Times New Roman" w:cs="Times New Roman"/>
                <w:sz w:val="20"/>
              </w:rPr>
              <w:t>ЕГЭ – 2009. История. Тренировочный персональный комплект экзаменационных материалов. -  М.: АСТ, Центр образования «Уникум». Экзаменационное агентство «Единый экзамен». – Рекомендовано ФИПИ. Сдаем ЕГЭ – 2009 без проблем</w:t>
            </w:r>
          </w:p>
        </w:tc>
      </w:tr>
      <w:tr w:rsidR="00D80041" w:rsidTr="000C127F">
        <w:tc>
          <w:tcPr>
            <w:tcW w:w="809" w:type="dxa"/>
          </w:tcPr>
          <w:p w:rsidR="00D80041" w:rsidRDefault="00D80041" w:rsidP="00673BDF">
            <w:pPr>
              <w:pStyle w:val="a4"/>
              <w:numPr>
                <w:ilvl w:val="0"/>
                <w:numId w:val="1"/>
              </w:numPr>
            </w:pPr>
          </w:p>
        </w:tc>
        <w:tc>
          <w:tcPr>
            <w:tcW w:w="6811" w:type="dxa"/>
          </w:tcPr>
          <w:p w:rsidR="00D80041" w:rsidRPr="006444B1" w:rsidRDefault="006444B1">
            <w:pPr>
              <w:rPr>
                <w:rFonts w:ascii="Times New Roman" w:hAnsi="Times New Roman" w:cs="Times New Roman"/>
                <w:sz w:val="20"/>
              </w:rPr>
            </w:pPr>
            <w:r w:rsidRPr="006444B1">
              <w:rPr>
                <w:rFonts w:ascii="Times New Roman" w:hAnsi="Times New Roman" w:cs="Times New Roman"/>
                <w:sz w:val="20"/>
              </w:rPr>
              <w:t>Ниже приведены две точки зрения:</w:t>
            </w:r>
          </w:p>
          <w:p w:rsidR="006444B1" w:rsidRPr="006444B1" w:rsidRDefault="006444B1">
            <w:pPr>
              <w:rPr>
                <w:rFonts w:ascii="Times New Roman" w:hAnsi="Times New Roman" w:cs="Times New Roman"/>
                <w:sz w:val="20"/>
              </w:rPr>
            </w:pPr>
            <w:r w:rsidRPr="006444B1">
              <w:rPr>
                <w:rFonts w:ascii="Times New Roman" w:hAnsi="Times New Roman" w:cs="Times New Roman"/>
                <w:sz w:val="20"/>
              </w:rPr>
              <w:t>1.России принадлежит ведущая роль в освобождении народов Балканского полуострова от турецкого ига в 1877 – 1878 гг.</w:t>
            </w:r>
          </w:p>
          <w:p w:rsidR="006444B1" w:rsidRPr="006444B1" w:rsidRDefault="006444B1">
            <w:pPr>
              <w:rPr>
                <w:rFonts w:ascii="Times New Roman" w:hAnsi="Times New Roman" w:cs="Times New Roman"/>
                <w:sz w:val="20"/>
              </w:rPr>
            </w:pPr>
            <w:r w:rsidRPr="006444B1">
              <w:rPr>
                <w:rFonts w:ascii="Times New Roman" w:hAnsi="Times New Roman" w:cs="Times New Roman"/>
                <w:sz w:val="20"/>
              </w:rPr>
              <w:t>2.Позиция западных держав во многом противоречила интересам славянских народов Балканского полуострова.</w:t>
            </w:r>
          </w:p>
          <w:p w:rsidR="006444B1" w:rsidRPr="006444B1" w:rsidRDefault="003F5715">
            <w:pPr>
              <w:rPr>
                <w:rFonts w:ascii="Times New Roman" w:hAnsi="Times New Roman" w:cs="Times New Roman"/>
                <w:sz w:val="20"/>
              </w:rPr>
            </w:pPr>
            <w:r>
              <w:rPr>
                <w:rFonts w:ascii="Times New Roman" w:hAnsi="Times New Roman" w:cs="Times New Roman"/>
                <w:sz w:val="20"/>
              </w:rPr>
              <w:t xml:space="preserve">Укажите, какая из названных точек зрения вам представляется более </w:t>
            </w:r>
            <w:r>
              <w:rPr>
                <w:rFonts w:ascii="Times New Roman" w:hAnsi="Times New Roman" w:cs="Times New Roman"/>
                <w:sz w:val="20"/>
              </w:rPr>
              <w:lastRenderedPageBreak/>
              <w:t>предпочтительной. Приведите не менее трех фактов, положений, которые могут служить аргументами, подтверждающими избранную вами точку зрения.</w:t>
            </w:r>
          </w:p>
        </w:tc>
        <w:tc>
          <w:tcPr>
            <w:tcW w:w="5556" w:type="dxa"/>
          </w:tcPr>
          <w:p w:rsidR="003F5715" w:rsidRDefault="003F5715" w:rsidP="003F5715">
            <w:pPr>
              <w:rPr>
                <w:rFonts w:ascii="Times New Roman" w:hAnsi="Times New Roman" w:cs="Times New Roman"/>
                <w:sz w:val="20"/>
                <w:szCs w:val="20"/>
              </w:rPr>
            </w:pPr>
            <w:r>
              <w:rPr>
                <w:rFonts w:ascii="Times New Roman" w:hAnsi="Times New Roman" w:cs="Times New Roman"/>
                <w:sz w:val="20"/>
                <w:szCs w:val="20"/>
              </w:rPr>
              <w:lastRenderedPageBreak/>
              <w:t xml:space="preserve">Ученик может выбрать одну из названных точек зрения, но при этом должен привести </w:t>
            </w:r>
            <w:proofErr w:type="gramStart"/>
            <w:r>
              <w:rPr>
                <w:rFonts w:ascii="Times New Roman" w:hAnsi="Times New Roman" w:cs="Times New Roman"/>
                <w:sz w:val="20"/>
                <w:szCs w:val="20"/>
              </w:rPr>
              <w:t>подтверждающее</w:t>
            </w:r>
            <w:proofErr w:type="gramEnd"/>
            <w:r>
              <w:rPr>
                <w:rFonts w:ascii="Times New Roman" w:hAnsi="Times New Roman" w:cs="Times New Roman"/>
                <w:sz w:val="20"/>
                <w:szCs w:val="20"/>
              </w:rPr>
              <w:t xml:space="preserve"> ее аргументы, например:</w:t>
            </w:r>
          </w:p>
          <w:p w:rsidR="003F5715" w:rsidRDefault="003F5715" w:rsidP="003F5715">
            <w:pPr>
              <w:rPr>
                <w:rFonts w:ascii="Times New Roman" w:hAnsi="Times New Roman" w:cs="Times New Roman"/>
                <w:sz w:val="20"/>
                <w:szCs w:val="20"/>
              </w:rPr>
            </w:pPr>
            <w:r>
              <w:rPr>
                <w:rFonts w:ascii="Times New Roman" w:hAnsi="Times New Roman" w:cs="Times New Roman"/>
                <w:sz w:val="20"/>
                <w:szCs w:val="20"/>
              </w:rPr>
              <w:t>При выборе первой точки зрения:</w:t>
            </w:r>
          </w:p>
          <w:p w:rsidR="00D80041" w:rsidRPr="003F5715" w:rsidRDefault="003F5715" w:rsidP="00DE61E9">
            <w:pPr>
              <w:pStyle w:val="a4"/>
              <w:numPr>
                <w:ilvl w:val="0"/>
                <w:numId w:val="43"/>
              </w:numPr>
              <w:rPr>
                <w:rFonts w:ascii="Times New Roman" w:hAnsi="Times New Roman" w:cs="Times New Roman"/>
                <w:sz w:val="20"/>
              </w:rPr>
            </w:pPr>
            <w:r w:rsidRPr="003F5715">
              <w:rPr>
                <w:rFonts w:ascii="Times New Roman" w:hAnsi="Times New Roman" w:cs="Times New Roman"/>
                <w:sz w:val="20"/>
              </w:rPr>
              <w:t xml:space="preserve">Россия в 1877 г. объявила войну Османской империи в ответ на отказ султана выполнить требование </w:t>
            </w:r>
            <w:r w:rsidRPr="003F5715">
              <w:rPr>
                <w:rFonts w:ascii="Times New Roman" w:hAnsi="Times New Roman" w:cs="Times New Roman"/>
                <w:sz w:val="20"/>
              </w:rPr>
              <w:lastRenderedPageBreak/>
              <w:t>России прекратить истребление славянских народов и заключить мир с Сербией</w:t>
            </w:r>
          </w:p>
          <w:p w:rsidR="003F5715" w:rsidRPr="003F5715" w:rsidRDefault="003F5715" w:rsidP="00DE61E9">
            <w:pPr>
              <w:pStyle w:val="a4"/>
              <w:numPr>
                <w:ilvl w:val="0"/>
                <w:numId w:val="43"/>
              </w:numPr>
            </w:pPr>
            <w:r>
              <w:rPr>
                <w:rFonts w:ascii="Times New Roman" w:hAnsi="Times New Roman" w:cs="Times New Roman"/>
                <w:sz w:val="20"/>
              </w:rPr>
              <w:t>российские войска вели широкомасштабные военные действия на территории Болгарии, разгромили турецкие войска (при поддержке регулярной румынской армии и болгарских ополченцев)</w:t>
            </w:r>
          </w:p>
          <w:p w:rsidR="003F5715" w:rsidRPr="003F5715" w:rsidRDefault="003F5715" w:rsidP="00DE61E9">
            <w:pPr>
              <w:pStyle w:val="a4"/>
              <w:numPr>
                <w:ilvl w:val="0"/>
                <w:numId w:val="43"/>
              </w:numPr>
            </w:pPr>
            <w:r>
              <w:rPr>
                <w:rFonts w:ascii="Times New Roman" w:hAnsi="Times New Roman" w:cs="Times New Roman"/>
                <w:sz w:val="20"/>
              </w:rPr>
              <w:t>Россия заключила с Турцией Сан-</w:t>
            </w:r>
            <w:proofErr w:type="spellStart"/>
            <w:r>
              <w:rPr>
                <w:rFonts w:ascii="Times New Roman" w:hAnsi="Times New Roman" w:cs="Times New Roman"/>
                <w:sz w:val="20"/>
              </w:rPr>
              <w:t>Стефанский</w:t>
            </w:r>
            <w:proofErr w:type="spellEnd"/>
            <w:r>
              <w:rPr>
                <w:rFonts w:ascii="Times New Roman" w:hAnsi="Times New Roman" w:cs="Times New Roman"/>
                <w:sz w:val="20"/>
              </w:rPr>
              <w:t xml:space="preserve"> мирный договор, фактически выведший из-под власти Турции балканские народы (была подтверждена независимость Сербии, Румынии, Черногории; Болгария, Босния, Герцеговина стали автономными княжествами)</w:t>
            </w:r>
          </w:p>
          <w:p w:rsidR="003F5715" w:rsidRPr="002D08E5" w:rsidRDefault="002D08E5" w:rsidP="00DE61E9">
            <w:pPr>
              <w:pStyle w:val="a4"/>
              <w:numPr>
                <w:ilvl w:val="0"/>
                <w:numId w:val="43"/>
              </w:numPr>
              <w:rPr>
                <w:rFonts w:ascii="Times New Roman" w:hAnsi="Times New Roman" w:cs="Times New Roman"/>
              </w:rPr>
            </w:pPr>
            <w:r w:rsidRPr="002D08E5">
              <w:rPr>
                <w:rFonts w:ascii="Times New Roman" w:hAnsi="Times New Roman" w:cs="Times New Roman"/>
                <w:sz w:val="20"/>
              </w:rPr>
              <w:t>была  создана национальная государственность славянских народов</w:t>
            </w:r>
          </w:p>
          <w:p w:rsidR="002D08E5" w:rsidRPr="002D08E5" w:rsidRDefault="002D08E5" w:rsidP="00DE61E9">
            <w:pPr>
              <w:pStyle w:val="a4"/>
              <w:numPr>
                <w:ilvl w:val="0"/>
                <w:numId w:val="43"/>
              </w:numPr>
              <w:rPr>
                <w:rFonts w:ascii="Times New Roman" w:hAnsi="Times New Roman" w:cs="Times New Roman"/>
              </w:rPr>
            </w:pPr>
            <w:r>
              <w:rPr>
                <w:rFonts w:ascii="Times New Roman" w:hAnsi="Times New Roman" w:cs="Times New Roman"/>
                <w:sz w:val="20"/>
              </w:rPr>
              <w:t>за свободу славянских народов было уплачено ценой жизни более 100 тысяч русских воинов</w:t>
            </w:r>
          </w:p>
          <w:p w:rsidR="002D08E5" w:rsidRPr="002D08E5" w:rsidRDefault="002D08E5" w:rsidP="00DE61E9">
            <w:pPr>
              <w:pStyle w:val="a4"/>
              <w:numPr>
                <w:ilvl w:val="0"/>
                <w:numId w:val="43"/>
              </w:numPr>
              <w:rPr>
                <w:rFonts w:ascii="Times New Roman" w:hAnsi="Times New Roman" w:cs="Times New Roman"/>
              </w:rPr>
            </w:pPr>
            <w:r>
              <w:rPr>
                <w:rFonts w:ascii="Times New Roman" w:hAnsi="Times New Roman" w:cs="Times New Roman"/>
                <w:sz w:val="20"/>
              </w:rPr>
              <w:t>христианские народы Балканского полуострова были спасены от истребления</w:t>
            </w:r>
          </w:p>
          <w:p w:rsidR="002D08E5" w:rsidRDefault="002D08E5" w:rsidP="002D08E5">
            <w:pPr>
              <w:rPr>
                <w:rFonts w:ascii="Times New Roman" w:hAnsi="Times New Roman" w:cs="Times New Roman"/>
                <w:sz w:val="20"/>
              </w:rPr>
            </w:pPr>
            <w:r w:rsidRPr="002D08E5">
              <w:rPr>
                <w:rFonts w:ascii="Times New Roman" w:hAnsi="Times New Roman" w:cs="Times New Roman"/>
                <w:sz w:val="20"/>
              </w:rPr>
              <w:t>При выборе второй точки зрения:</w:t>
            </w:r>
          </w:p>
          <w:p w:rsidR="002D08E5" w:rsidRDefault="002D08E5" w:rsidP="00DE61E9">
            <w:pPr>
              <w:pStyle w:val="a4"/>
              <w:numPr>
                <w:ilvl w:val="0"/>
                <w:numId w:val="44"/>
              </w:numPr>
              <w:rPr>
                <w:rFonts w:ascii="Times New Roman" w:hAnsi="Times New Roman" w:cs="Times New Roman"/>
                <w:sz w:val="20"/>
              </w:rPr>
            </w:pPr>
            <w:r>
              <w:rPr>
                <w:rFonts w:ascii="Times New Roman" w:hAnsi="Times New Roman" w:cs="Times New Roman"/>
                <w:sz w:val="20"/>
              </w:rPr>
              <w:t>западноевропейские державы, стремясь подорвать позиции России на Балканах, не учитывали интересы славянских народов</w:t>
            </w:r>
          </w:p>
          <w:p w:rsidR="002D08E5" w:rsidRDefault="002D08E5" w:rsidP="00DE61E9">
            <w:pPr>
              <w:pStyle w:val="a4"/>
              <w:numPr>
                <w:ilvl w:val="0"/>
                <w:numId w:val="44"/>
              </w:numPr>
              <w:rPr>
                <w:rFonts w:ascii="Times New Roman" w:hAnsi="Times New Roman" w:cs="Times New Roman"/>
                <w:sz w:val="20"/>
              </w:rPr>
            </w:pPr>
            <w:r>
              <w:rPr>
                <w:rFonts w:ascii="Times New Roman" w:hAnsi="Times New Roman" w:cs="Times New Roman"/>
                <w:sz w:val="20"/>
              </w:rPr>
              <w:t>войска западноевропейских держав не принимали участия в военных действиях 1878 г. за освобождение славянских народов</w:t>
            </w:r>
          </w:p>
          <w:p w:rsidR="002D08E5" w:rsidRPr="002D08E5" w:rsidRDefault="002D08E5" w:rsidP="00DE61E9">
            <w:pPr>
              <w:pStyle w:val="a4"/>
              <w:numPr>
                <w:ilvl w:val="0"/>
                <w:numId w:val="44"/>
              </w:numPr>
              <w:rPr>
                <w:rFonts w:ascii="Times New Roman" w:hAnsi="Times New Roman" w:cs="Times New Roman"/>
                <w:sz w:val="20"/>
              </w:rPr>
            </w:pPr>
            <w:r>
              <w:rPr>
                <w:rFonts w:ascii="Times New Roman" w:hAnsi="Times New Roman" w:cs="Times New Roman"/>
                <w:sz w:val="20"/>
              </w:rPr>
              <w:t>по настоянию представителей западных держав  на Берлинском конгрессе южная часть Болгарии осталась под игом Турции</w:t>
            </w:r>
          </w:p>
          <w:p w:rsidR="002D08E5" w:rsidRPr="002D08E5" w:rsidRDefault="002D08E5" w:rsidP="002D08E5">
            <w:pPr>
              <w:rPr>
                <w:rFonts w:ascii="Times New Roman" w:hAnsi="Times New Roman" w:cs="Times New Roman"/>
              </w:rPr>
            </w:pPr>
          </w:p>
        </w:tc>
        <w:tc>
          <w:tcPr>
            <w:tcW w:w="2438" w:type="dxa"/>
          </w:tcPr>
          <w:p w:rsidR="00D80041" w:rsidRPr="00ED5AE0" w:rsidRDefault="00ED5AE0">
            <w:pPr>
              <w:rPr>
                <w:rFonts w:ascii="Times New Roman" w:hAnsi="Times New Roman" w:cs="Times New Roman"/>
              </w:rPr>
            </w:pPr>
            <w:r w:rsidRPr="00ED5AE0">
              <w:rPr>
                <w:rFonts w:ascii="Times New Roman" w:hAnsi="Times New Roman" w:cs="Times New Roman"/>
                <w:sz w:val="20"/>
              </w:rPr>
              <w:lastRenderedPageBreak/>
              <w:t xml:space="preserve">ЕГЭ – 2009: История: реальные задания/авт.-сост. Я.В. Соловьев, Е.А. </w:t>
            </w:r>
            <w:proofErr w:type="spellStart"/>
            <w:r w:rsidRPr="00ED5AE0">
              <w:rPr>
                <w:rFonts w:ascii="Times New Roman" w:hAnsi="Times New Roman" w:cs="Times New Roman"/>
                <w:sz w:val="20"/>
              </w:rPr>
              <w:t>Гевуркова</w:t>
            </w:r>
            <w:proofErr w:type="spellEnd"/>
            <w:r w:rsidRPr="00ED5AE0">
              <w:rPr>
                <w:rFonts w:ascii="Times New Roman" w:hAnsi="Times New Roman" w:cs="Times New Roman"/>
                <w:sz w:val="20"/>
              </w:rPr>
              <w:t xml:space="preserve">, </w:t>
            </w:r>
            <w:proofErr w:type="spellStart"/>
            <w:r w:rsidRPr="00ED5AE0">
              <w:rPr>
                <w:rFonts w:ascii="Times New Roman" w:hAnsi="Times New Roman" w:cs="Times New Roman"/>
                <w:sz w:val="20"/>
              </w:rPr>
              <w:t>В.И.Егорова</w:t>
            </w:r>
            <w:proofErr w:type="spellEnd"/>
            <w:r w:rsidRPr="00ED5AE0">
              <w:rPr>
                <w:rFonts w:ascii="Times New Roman" w:hAnsi="Times New Roman" w:cs="Times New Roman"/>
                <w:sz w:val="20"/>
              </w:rPr>
              <w:t xml:space="preserve">, Л.И. Ларина. – М.: АСТ: </w:t>
            </w:r>
            <w:proofErr w:type="spellStart"/>
            <w:r w:rsidRPr="00ED5AE0">
              <w:rPr>
                <w:rFonts w:ascii="Times New Roman" w:hAnsi="Times New Roman" w:cs="Times New Roman"/>
                <w:sz w:val="20"/>
              </w:rPr>
              <w:t>Астрель</w:t>
            </w:r>
            <w:proofErr w:type="spellEnd"/>
            <w:r w:rsidRPr="00ED5AE0">
              <w:rPr>
                <w:rFonts w:ascii="Times New Roman" w:hAnsi="Times New Roman" w:cs="Times New Roman"/>
                <w:sz w:val="20"/>
              </w:rPr>
              <w:t xml:space="preserve">, 2009. – 151 с. – </w:t>
            </w:r>
            <w:r w:rsidRPr="00ED5AE0">
              <w:rPr>
                <w:rFonts w:ascii="Times New Roman" w:hAnsi="Times New Roman" w:cs="Times New Roman"/>
                <w:sz w:val="20"/>
              </w:rPr>
              <w:lastRenderedPageBreak/>
              <w:t>(Федеральный институт педагогических измерений).</w:t>
            </w:r>
          </w:p>
        </w:tc>
      </w:tr>
      <w:tr w:rsidR="00D80041" w:rsidTr="000C127F">
        <w:tc>
          <w:tcPr>
            <w:tcW w:w="809" w:type="dxa"/>
          </w:tcPr>
          <w:p w:rsidR="00D80041" w:rsidRDefault="00D80041" w:rsidP="00673BDF">
            <w:pPr>
              <w:pStyle w:val="a4"/>
              <w:numPr>
                <w:ilvl w:val="0"/>
                <w:numId w:val="1"/>
              </w:numPr>
            </w:pPr>
          </w:p>
        </w:tc>
        <w:tc>
          <w:tcPr>
            <w:tcW w:w="6811" w:type="dxa"/>
          </w:tcPr>
          <w:p w:rsidR="00D80041" w:rsidRPr="00F07CA1" w:rsidRDefault="002D08E5">
            <w:pPr>
              <w:rPr>
                <w:rFonts w:ascii="Times New Roman" w:hAnsi="Times New Roman" w:cs="Times New Roman"/>
              </w:rPr>
            </w:pPr>
            <w:r w:rsidRPr="00F07CA1">
              <w:rPr>
                <w:rFonts w:ascii="Times New Roman" w:hAnsi="Times New Roman" w:cs="Times New Roman"/>
                <w:sz w:val="20"/>
              </w:rPr>
              <w:t>Назовите</w:t>
            </w:r>
            <w:r w:rsidR="00F07CA1">
              <w:rPr>
                <w:rFonts w:ascii="Times New Roman" w:hAnsi="Times New Roman" w:cs="Times New Roman"/>
                <w:sz w:val="20"/>
              </w:rPr>
              <w:t xml:space="preserve"> не менее двух объединений композиторов, художников, деятельность которых относится к </w:t>
            </w:r>
            <w:r w:rsidR="00F07CA1">
              <w:rPr>
                <w:rFonts w:ascii="Times New Roman" w:hAnsi="Times New Roman" w:cs="Times New Roman"/>
                <w:sz w:val="20"/>
                <w:lang w:val="en-US"/>
              </w:rPr>
              <w:t>XIX</w:t>
            </w:r>
            <w:r w:rsidR="00F07CA1" w:rsidRPr="00F07CA1">
              <w:rPr>
                <w:rFonts w:ascii="Times New Roman" w:hAnsi="Times New Roman" w:cs="Times New Roman"/>
                <w:sz w:val="20"/>
              </w:rPr>
              <w:t xml:space="preserve"> </w:t>
            </w:r>
            <w:r w:rsidR="00F07CA1">
              <w:rPr>
                <w:rFonts w:ascii="Times New Roman" w:hAnsi="Times New Roman" w:cs="Times New Roman"/>
                <w:sz w:val="20"/>
              </w:rPr>
              <w:t xml:space="preserve">–началу </w:t>
            </w:r>
            <w:r w:rsidR="00F07CA1">
              <w:rPr>
                <w:rFonts w:ascii="Times New Roman" w:hAnsi="Times New Roman" w:cs="Times New Roman"/>
                <w:sz w:val="20"/>
                <w:lang w:val="en-US"/>
              </w:rPr>
              <w:t>XX</w:t>
            </w:r>
            <w:r w:rsidR="00F07CA1">
              <w:rPr>
                <w:rFonts w:ascii="Times New Roman" w:hAnsi="Times New Roman" w:cs="Times New Roman"/>
                <w:sz w:val="20"/>
              </w:rPr>
              <w:t xml:space="preserve"> в. Приведите не менее трех характерных черт одного из названных объединений.</w:t>
            </w:r>
          </w:p>
        </w:tc>
        <w:tc>
          <w:tcPr>
            <w:tcW w:w="5556" w:type="dxa"/>
          </w:tcPr>
          <w:p w:rsidR="00D80041" w:rsidRDefault="005A69BE" w:rsidP="005A69BE">
            <w:pPr>
              <w:rPr>
                <w:rFonts w:ascii="Times New Roman" w:hAnsi="Times New Roman" w:cs="Times New Roman"/>
                <w:sz w:val="20"/>
              </w:rPr>
            </w:pPr>
            <w:r>
              <w:rPr>
                <w:rFonts w:ascii="Times New Roman" w:hAnsi="Times New Roman" w:cs="Times New Roman"/>
                <w:sz w:val="20"/>
              </w:rPr>
              <w:t>1.Могут быть названы следующие творческие объединения:</w:t>
            </w:r>
          </w:p>
          <w:p w:rsidR="005A69BE" w:rsidRDefault="005A69BE" w:rsidP="00DE61E9">
            <w:pPr>
              <w:pStyle w:val="a4"/>
              <w:numPr>
                <w:ilvl w:val="0"/>
                <w:numId w:val="45"/>
              </w:numPr>
              <w:rPr>
                <w:rFonts w:ascii="Times New Roman" w:hAnsi="Times New Roman" w:cs="Times New Roman"/>
                <w:sz w:val="20"/>
              </w:rPr>
            </w:pPr>
            <w:r>
              <w:rPr>
                <w:rFonts w:ascii="Times New Roman" w:hAnsi="Times New Roman" w:cs="Times New Roman"/>
                <w:sz w:val="20"/>
              </w:rPr>
              <w:t>«Могучая кучка» (</w:t>
            </w:r>
            <w:proofErr w:type="spellStart"/>
            <w:r>
              <w:rPr>
                <w:rFonts w:ascii="Times New Roman" w:hAnsi="Times New Roman" w:cs="Times New Roman"/>
                <w:sz w:val="20"/>
              </w:rPr>
              <w:t>Балакиревский</w:t>
            </w:r>
            <w:proofErr w:type="spellEnd"/>
            <w:r>
              <w:rPr>
                <w:rFonts w:ascii="Times New Roman" w:hAnsi="Times New Roman" w:cs="Times New Roman"/>
                <w:sz w:val="20"/>
              </w:rPr>
              <w:t xml:space="preserve"> кружок)</w:t>
            </w:r>
          </w:p>
          <w:p w:rsidR="005A69BE" w:rsidRDefault="005A69BE" w:rsidP="00DE61E9">
            <w:pPr>
              <w:pStyle w:val="a4"/>
              <w:numPr>
                <w:ilvl w:val="0"/>
                <w:numId w:val="45"/>
              </w:numPr>
              <w:rPr>
                <w:rFonts w:ascii="Times New Roman" w:hAnsi="Times New Roman" w:cs="Times New Roman"/>
                <w:sz w:val="20"/>
              </w:rPr>
            </w:pPr>
            <w:r>
              <w:rPr>
                <w:rFonts w:ascii="Times New Roman" w:hAnsi="Times New Roman" w:cs="Times New Roman"/>
                <w:sz w:val="20"/>
              </w:rPr>
              <w:t>«Товарищество передвижных художественных выставок» (передвижники)</w:t>
            </w:r>
          </w:p>
          <w:p w:rsidR="005A69BE" w:rsidRDefault="005A69BE" w:rsidP="00DE61E9">
            <w:pPr>
              <w:pStyle w:val="a4"/>
              <w:numPr>
                <w:ilvl w:val="0"/>
                <w:numId w:val="45"/>
              </w:numPr>
              <w:rPr>
                <w:rFonts w:ascii="Times New Roman" w:hAnsi="Times New Roman" w:cs="Times New Roman"/>
                <w:sz w:val="20"/>
              </w:rPr>
            </w:pPr>
            <w:r>
              <w:rPr>
                <w:rFonts w:ascii="Times New Roman" w:hAnsi="Times New Roman" w:cs="Times New Roman"/>
                <w:sz w:val="20"/>
              </w:rPr>
              <w:t>«Мир искусства»</w:t>
            </w:r>
          </w:p>
          <w:p w:rsidR="005A69BE" w:rsidRDefault="005A69BE" w:rsidP="005A69BE">
            <w:pPr>
              <w:rPr>
                <w:rFonts w:ascii="Times New Roman" w:hAnsi="Times New Roman" w:cs="Times New Roman"/>
                <w:sz w:val="20"/>
              </w:rPr>
            </w:pPr>
            <w:r>
              <w:rPr>
                <w:rFonts w:ascii="Times New Roman" w:hAnsi="Times New Roman" w:cs="Times New Roman"/>
                <w:sz w:val="20"/>
              </w:rPr>
              <w:t>2.Могут быть приведены характерные черты одного из названных объединений:</w:t>
            </w:r>
          </w:p>
          <w:p w:rsidR="005A69BE" w:rsidRDefault="005A69BE" w:rsidP="005A69BE">
            <w:pPr>
              <w:rPr>
                <w:rFonts w:ascii="Times New Roman" w:hAnsi="Times New Roman" w:cs="Times New Roman"/>
                <w:sz w:val="20"/>
              </w:rPr>
            </w:pPr>
            <w:r>
              <w:rPr>
                <w:rFonts w:ascii="Times New Roman" w:hAnsi="Times New Roman" w:cs="Times New Roman"/>
                <w:sz w:val="20"/>
              </w:rPr>
              <w:t>а) «Могучая кучка»:</w:t>
            </w:r>
          </w:p>
          <w:p w:rsidR="005A69BE" w:rsidRDefault="005A69BE" w:rsidP="00DE61E9">
            <w:pPr>
              <w:pStyle w:val="a4"/>
              <w:numPr>
                <w:ilvl w:val="0"/>
                <w:numId w:val="46"/>
              </w:numPr>
              <w:rPr>
                <w:rFonts w:ascii="Times New Roman" w:hAnsi="Times New Roman" w:cs="Times New Roman"/>
                <w:sz w:val="20"/>
              </w:rPr>
            </w:pPr>
            <w:r>
              <w:rPr>
                <w:rFonts w:ascii="Times New Roman" w:hAnsi="Times New Roman" w:cs="Times New Roman"/>
                <w:sz w:val="20"/>
              </w:rPr>
              <w:t>отказ от шаблонов итальянского музыкального искусства</w:t>
            </w:r>
          </w:p>
          <w:p w:rsidR="005A69BE" w:rsidRDefault="005A69BE" w:rsidP="00DE61E9">
            <w:pPr>
              <w:pStyle w:val="a4"/>
              <w:numPr>
                <w:ilvl w:val="0"/>
                <w:numId w:val="46"/>
              </w:numPr>
              <w:rPr>
                <w:rFonts w:ascii="Times New Roman" w:hAnsi="Times New Roman" w:cs="Times New Roman"/>
                <w:sz w:val="20"/>
              </w:rPr>
            </w:pPr>
            <w:r>
              <w:rPr>
                <w:rFonts w:ascii="Times New Roman" w:hAnsi="Times New Roman" w:cs="Times New Roman"/>
                <w:sz w:val="20"/>
              </w:rPr>
              <w:t>создание национальной оперы</w:t>
            </w:r>
          </w:p>
          <w:p w:rsidR="005A69BE" w:rsidRDefault="005A69BE" w:rsidP="00DE61E9">
            <w:pPr>
              <w:pStyle w:val="a4"/>
              <w:numPr>
                <w:ilvl w:val="0"/>
                <w:numId w:val="46"/>
              </w:numPr>
              <w:rPr>
                <w:rFonts w:ascii="Times New Roman" w:hAnsi="Times New Roman" w:cs="Times New Roman"/>
                <w:sz w:val="20"/>
              </w:rPr>
            </w:pPr>
            <w:r>
              <w:rPr>
                <w:rFonts w:ascii="Times New Roman" w:hAnsi="Times New Roman" w:cs="Times New Roman"/>
                <w:sz w:val="20"/>
              </w:rPr>
              <w:t>использование в му</w:t>
            </w:r>
            <w:r w:rsidR="004D1CC5">
              <w:rPr>
                <w:rFonts w:ascii="Times New Roman" w:hAnsi="Times New Roman" w:cs="Times New Roman"/>
                <w:sz w:val="20"/>
              </w:rPr>
              <w:t>з</w:t>
            </w:r>
            <w:r>
              <w:rPr>
                <w:rFonts w:ascii="Times New Roman" w:hAnsi="Times New Roman" w:cs="Times New Roman"/>
                <w:sz w:val="20"/>
              </w:rPr>
              <w:t>ыкальных произведениях народных мотивов</w:t>
            </w:r>
          </w:p>
          <w:p w:rsidR="004D1CC5" w:rsidRDefault="004D1CC5" w:rsidP="00DE61E9">
            <w:pPr>
              <w:pStyle w:val="a4"/>
              <w:numPr>
                <w:ilvl w:val="0"/>
                <w:numId w:val="46"/>
              </w:numPr>
              <w:rPr>
                <w:rFonts w:ascii="Times New Roman" w:hAnsi="Times New Roman" w:cs="Times New Roman"/>
                <w:sz w:val="20"/>
              </w:rPr>
            </w:pPr>
            <w:r>
              <w:rPr>
                <w:rFonts w:ascii="Times New Roman" w:hAnsi="Times New Roman" w:cs="Times New Roman"/>
                <w:sz w:val="20"/>
              </w:rPr>
              <w:t>народ – участник сценического музыкального действа (оперы «Борис Годунов», «</w:t>
            </w:r>
            <w:proofErr w:type="spellStart"/>
            <w:r>
              <w:rPr>
                <w:rFonts w:ascii="Times New Roman" w:hAnsi="Times New Roman" w:cs="Times New Roman"/>
                <w:sz w:val="20"/>
              </w:rPr>
              <w:t>Псковитянка</w:t>
            </w:r>
            <w:proofErr w:type="spellEnd"/>
            <w:r>
              <w:rPr>
                <w:rFonts w:ascii="Times New Roman" w:hAnsi="Times New Roman" w:cs="Times New Roman"/>
                <w:sz w:val="20"/>
              </w:rPr>
              <w:t>», «</w:t>
            </w:r>
            <w:proofErr w:type="spellStart"/>
            <w:r>
              <w:rPr>
                <w:rFonts w:ascii="Times New Roman" w:hAnsi="Times New Roman" w:cs="Times New Roman"/>
                <w:sz w:val="20"/>
              </w:rPr>
              <w:t>Хованщина</w:t>
            </w:r>
            <w:proofErr w:type="spellEnd"/>
            <w:r>
              <w:rPr>
                <w:rFonts w:ascii="Times New Roman" w:hAnsi="Times New Roman" w:cs="Times New Roman"/>
                <w:sz w:val="20"/>
              </w:rPr>
              <w:t>»)</w:t>
            </w:r>
          </w:p>
          <w:p w:rsidR="004D1CC5" w:rsidRDefault="004D1CC5" w:rsidP="004D1CC5">
            <w:pPr>
              <w:rPr>
                <w:rFonts w:ascii="Times New Roman" w:hAnsi="Times New Roman" w:cs="Times New Roman"/>
                <w:sz w:val="20"/>
              </w:rPr>
            </w:pPr>
            <w:r w:rsidRPr="004D1CC5">
              <w:rPr>
                <w:rFonts w:ascii="Times New Roman" w:hAnsi="Times New Roman" w:cs="Times New Roman"/>
                <w:sz w:val="20"/>
              </w:rPr>
              <w:lastRenderedPageBreak/>
              <w:t>б)</w:t>
            </w:r>
            <w:proofErr w:type="gramStart"/>
            <w:r w:rsidRPr="004D1CC5">
              <w:rPr>
                <w:rFonts w:ascii="Times New Roman" w:hAnsi="Times New Roman" w:cs="Times New Roman"/>
                <w:sz w:val="20"/>
              </w:rPr>
              <w:t>»Т</w:t>
            </w:r>
            <w:proofErr w:type="gramEnd"/>
            <w:r w:rsidRPr="004D1CC5">
              <w:rPr>
                <w:rFonts w:ascii="Times New Roman" w:hAnsi="Times New Roman" w:cs="Times New Roman"/>
                <w:sz w:val="20"/>
              </w:rPr>
              <w:t>оварищество передвижных художественных выставок» (передвижники)</w:t>
            </w:r>
            <w:r>
              <w:rPr>
                <w:rFonts w:ascii="Times New Roman" w:hAnsi="Times New Roman" w:cs="Times New Roman"/>
                <w:sz w:val="20"/>
              </w:rPr>
              <w:t>:</w:t>
            </w:r>
          </w:p>
          <w:p w:rsidR="004D1CC5" w:rsidRDefault="004D1CC5" w:rsidP="00DE61E9">
            <w:pPr>
              <w:pStyle w:val="a4"/>
              <w:numPr>
                <w:ilvl w:val="0"/>
                <w:numId w:val="47"/>
              </w:numPr>
              <w:rPr>
                <w:rFonts w:ascii="Times New Roman" w:hAnsi="Times New Roman" w:cs="Times New Roman"/>
                <w:sz w:val="20"/>
              </w:rPr>
            </w:pPr>
            <w:r>
              <w:rPr>
                <w:rFonts w:ascii="Times New Roman" w:hAnsi="Times New Roman" w:cs="Times New Roman"/>
                <w:sz w:val="20"/>
              </w:rPr>
              <w:t>отказ от эстетических канонов академизма</w:t>
            </w:r>
          </w:p>
          <w:p w:rsidR="004D1CC5" w:rsidRDefault="004D1CC5" w:rsidP="00DE61E9">
            <w:pPr>
              <w:pStyle w:val="a4"/>
              <w:numPr>
                <w:ilvl w:val="0"/>
                <w:numId w:val="47"/>
              </w:numPr>
              <w:rPr>
                <w:rFonts w:ascii="Times New Roman" w:hAnsi="Times New Roman" w:cs="Times New Roman"/>
                <w:sz w:val="20"/>
              </w:rPr>
            </w:pPr>
            <w:r>
              <w:rPr>
                <w:rFonts w:ascii="Times New Roman" w:hAnsi="Times New Roman" w:cs="Times New Roman"/>
                <w:sz w:val="20"/>
              </w:rPr>
              <w:t>противопоставление творчества «</w:t>
            </w:r>
            <w:proofErr w:type="spellStart"/>
            <w:r>
              <w:rPr>
                <w:rFonts w:ascii="Times New Roman" w:hAnsi="Times New Roman" w:cs="Times New Roman"/>
                <w:sz w:val="20"/>
              </w:rPr>
              <w:t>мирискуссников</w:t>
            </w:r>
            <w:proofErr w:type="spellEnd"/>
            <w:r>
              <w:rPr>
                <w:rFonts w:ascii="Times New Roman" w:hAnsi="Times New Roman" w:cs="Times New Roman"/>
                <w:sz w:val="20"/>
              </w:rPr>
              <w:t>» реалистическому направлению</w:t>
            </w:r>
          </w:p>
          <w:p w:rsidR="004D1CC5" w:rsidRDefault="004D1CC5" w:rsidP="00DE61E9">
            <w:pPr>
              <w:pStyle w:val="a4"/>
              <w:numPr>
                <w:ilvl w:val="0"/>
                <w:numId w:val="47"/>
              </w:numPr>
              <w:rPr>
                <w:rFonts w:ascii="Times New Roman" w:hAnsi="Times New Roman" w:cs="Times New Roman"/>
                <w:sz w:val="20"/>
              </w:rPr>
            </w:pPr>
            <w:r>
              <w:rPr>
                <w:rFonts w:ascii="Times New Roman" w:hAnsi="Times New Roman" w:cs="Times New Roman"/>
                <w:sz w:val="20"/>
              </w:rPr>
              <w:t>возрождение наследия прошлых эпох (</w:t>
            </w:r>
            <w:r>
              <w:rPr>
                <w:rFonts w:ascii="Times New Roman" w:hAnsi="Times New Roman" w:cs="Times New Roman"/>
                <w:sz w:val="20"/>
                <w:lang w:val="en-US"/>
              </w:rPr>
              <w:t>XVIII</w:t>
            </w:r>
            <w:r w:rsidRPr="004D1CC5">
              <w:rPr>
                <w:rFonts w:ascii="Times New Roman" w:hAnsi="Times New Roman" w:cs="Times New Roman"/>
                <w:sz w:val="20"/>
              </w:rPr>
              <w:t xml:space="preserve"> </w:t>
            </w:r>
            <w:r>
              <w:rPr>
                <w:rFonts w:ascii="Times New Roman" w:hAnsi="Times New Roman" w:cs="Times New Roman"/>
                <w:sz w:val="20"/>
              </w:rPr>
              <w:t>–</w:t>
            </w:r>
            <w:r w:rsidRPr="004D1CC5">
              <w:rPr>
                <w:rFonts w:ascii="Times New Roman" w:hAnsi="Times New Roman" w:cs="Times New Roman"/>
                <w:sz w:val="20"/>
              </w:rPr>
              <w:t xml:space="preserve"> </w:t>
            </w:r>
            <w:r>
              <w:rPr>
                <w:rFonts w:ascii="Times New Roman" w:hAnsi="Times New Roman" w:cs="Times New Roman"/>
                <w:sz w:val="20"/>
              </w:rPr>
              <w:t xml:space="preserve">начало </w:t>
            </w:r>
            <w:r>
              <w:rPr>
                <w:rFonts w:ascii="Times New Roman" w:hAnsi="Times New Roman" w:cs="Times New Roman"/>
                <w:sz w:val="20"/>
                <w:lang w:val="en-US"/>
              </w:rPr>
              <w:t>XIX</w:t>
            </w:r>
            <w:r>
              <w:rPr>
                <w:rFonts w:ascii="Times New Roman" w:hAnsi="Times New Roman" w:cs="Times New Roman"/>
                <w:sz w:val="20"/>
              </w:rPr>
              <w:t xml:space="preserve"> в.)</w:t>
            </w:r>
          </w:p>
          <w:p w:rsidR="004D1CC5" w:rsidRPr="004D1CC5" w:rsidRDefault="004D1CC5" w:rsidP="00DE61E9">
            <w:pPr>
              <w:pStyle w:val="a4"/>
              <w:numPr>
                <w:ilvl w:val="0"/>
                <w:numId w:val="47"/>
              </w:numPr>
              <w:rPr>
                <w:rFonts w:ascii="Times New Roman" w:hAnsi="Times New Roman" w:cs="Times New Roman"/>
                <w:sz w:val="20"/>
              </w:rPr>
            </w:pPr>
            <w:r>
              <w:rPr>
                <w:rFonts w:ascii="Times New Roman" w:hAnsi="Times New Roman" w:cs="Times New Roman"/>
                <w:sz w:val="20"/>
              </w:rPr>
              <w:t>популяризация западноевропейского искусства</w:t>
            </w:r>
          </w:p>
          <w:p w:rsidR="004D1CC5" w:rsidRPr="004D1CC5" w:rsidRDefault="004D1CC5" w:rsidP="004D1CC5">
            <w:pPr>
              <w:rPr>
                <w:rFonts w:ascii="Times New Roman" w:hAnsi="Times New Roman" w:cs="Times New Roman"/>
                <w:sz w:val="20"/>
              </w:rPr>
            </w:pPr>
          </w:p>
        </w:tc>
        <w:tc>
          <w:tcPr>
            <w:tcW w:w="2438" w:type="dxa"/>
          </w:tcPr>
          <w:p w:rsidR="00D80041" w:rsidRPr="00ED5AE0" w:rsidRDefault="00ED5AE0">
            <w:pPr>
              <w:rPr>
                <w:rFonts w:ascii="Times New Roman" w:hAnsi="Times New Roman" w:cs="Times New Roman"/>
              </w:rPr>
            </w:pPr>
            <w:r w:rsidRPr="00ED5AE0">
              <w:rPr>
                <w:rFonts w:ascii="Times New Roman" w:hAnsi="Times New Roman" w:cs="Times New Roman"/>
                <w:sz w:val="20"/>
              </w:rPr>
              <w:lastRenderedPageBreak/>
              <w:t xml:space="preserve">ЕГЭ – 2009: История: реальные задания/авт.-сост. Я.В. Соловьев, Е.А. </w:t>
            </w:r>
            <w:proofErr w:type="spellStart"/>
            <w:r w:rsidRPr="00ED5AE0">
              <w:rPr>
                <w:rFonts w:ascii="Times New Roman" w:hAnsi="Times New Roman" w:cs="Times New Roman"/>
                <w:sz w:val="20"/>
              </w:rPr>
              <w:t>Гевуркова</w:t>
            </w:r>
            <w:proofErr w:type="spellEnd"/>
            <w:r w:rsidRPr="00ED5AE0">
              <w:rPr>
                <w:rFonts w:ascii="Times New Roman" w:hAnsi="Times New Roman" w:cs="Times New Roman"/>
                <w:sz w:val="20"/>
              </w:rPr>
              <w:t xml:space="preserve">, </w:t>
            </w:r>
            <w:proofErr w:type="spellStart"/>
            <w:r w:rsidRPr="00ED5AE0">
              <w:rPr>
                <w:rFonts w:ascii="Times New Roman" w:hAnsi="Times New Roman" w:cs="Times New Roman"/>
                <w:sz w:val="20"/>
              </w:rPr>
              <w:t>В.И.Егорова</w:t>
            </w:r>
            <w:proofErr w:type="spellEnd"/>
            <w:r w:rsidRPr="00ED5AE0">
              <w:rPr>
                <w:rFonts w:ascii="Times New Roman" w:hAnsi="Times New Roman" w:cs="Times New Roman"/>
                <w:sz w:val="20"/>
              </w:rPr>
              <w:t xml:space="preserve">, Л.И. Ларина. – М.: АСТ: </w:t>
            </w:r>
            <w:proofErr w:type="spellStart"/>
            <w:r w:rsidRPr="00ED5AE0">
              <w:rPr>
                <w:rFonts w:ascii="Times New Roman" w:hAnsi="Times New Roman" w:cs="Times New Roman"/>
                <w:sz w:val="20"/>
              </w:rPr>
              <w:t>Астрель</w:t>
            </w:r>
            <w:proofErr w:type="spellEnd"/>
            <w:r w:rsidRPr="00ED5AE0">
              <w:rPr>
                <w:rFonts w:ascii="Times New Roman" w:hAnsi="Times New Roman" w:cs="Times New Roman"/>
                <w:sz w:val="20"/>
              </w:rPr>
              <w:t>, 2009. – 151 с. – (Федеральный институт педагогических измерений).</w:t>
            </w:r>
          </w:p>
        </w:tc>
      </w:tr>
      <w:tr w:rsidR="00D80041" w:rsidTr="000C127F">
        <w:tc>
          <w:tcPr>
            <w:tcW w:w="809" w:type="dxa"/>
          </w:tcPr>
          <w:p w:rsidR="00D80041" w:rsidRDefault="00D80041" w:rsidP="00673BDF">
            <w:pPr>
              <w:pStyle w:val="a4"/>
              <w:numPr>
                <w:ilvl w:val="0"/>
                <w:numId w:val="1"/>
              </w:numPr>
            </w:pPr>
          </w:p>
        </w:tc>
        <w:tc>
          <w:tcPr>
            <w:tcW w:w="6811" w:type="dxa"/>
          </w:tcPr>
          <w:p w:rsidR="00D80041" w:rsidRDefault="004D1CC5">
            <w:pPr>
              <w:rPr>
                <w:rFonts w:ascii="Times New Roman" w:hAnsi="Times New Roman" w:cs="Times New Roman"/>
                <w:sz w:val="20"/>
              </w:rPr>
            </w:pPr>
            <w:r>
              <w:rPr>
                <w:rFonts w:ascii="Times New Roman" w:hAnsi="Times New Roman" w:cs="Times New Roman"/>
                <w:sz w:val="20"/>
              </w:rPr>
              <w:t xml:space="preserve">Сравните положение освободившихся от крепостной зависимости русских крестьян в периоды 1861-1881 гг. и после принятия Положения 1881 г. – вплоть до конца </w:t>
            </w:r>
            <w:r>
              <w:rPr>
                <w:rFonts w:ascii="Times New Roman" w:hAnsi="Times New Roman" w:cs="Times New Roman"/>
                <w:sz w:val="20"/>
                <w:lang w:val="en-US"/>
              </w:rPr>
              <w:t>XIX</w:t>
            </w:r>
            <w:r>
              <w:rPr>
                <w:rFonts w:ascii="Times New Roman" w:hAnsi="Times New Roman" w:cs="Times New Roman"/>
                <w:sz w:val="20"/>
              </w:rPr>
              <w:t xml:space="preserve"> в.</w:t>
            </w:r>
          </w:p>
          <w:p w:rsidR="00B942F9" w:rsidRPr="004D1CC5" w:rsidRDefault="004D1CC5">
            <w:pPr>
              <w:rPr>
                <w:rFonts w:ascii="Times New Roman" w:hAnsi="Times New Roman" w:cs="Times New Roman"/>
                <w:sz w:val="20"/>
              </w:rPr>
            </w:pPr>
            <w:r>
              <w:rPr>
                <w:rFonts w:ascii="Times New Roman" w:hAnsi="Times New Roman" w:cs="Times New Roman"/>
                <w:sz w:val="20"/>
              </w:rPr>
              <w:t xml:space="preserve">Укажите, что было общим </w:t>
            </w:r>
            <w:r w:rsidR="00B942F9">
              <w:rPr>
                <w:rFonts w:ascii="Times New Roman" w:hAnsi="Times New Roman" w:cs="Times New Roman"/>
                <w:sz w:val="20"/>
              </w:rPr>
              <w:t>(не менее двух общих характеристик), а что различным (не менее трех различий).</w:t>
            </w:r>
          </w:p>
        </w:tc>
        <w:tc>
          <w:tcPr>
            <w:tcW w:w="5556" w:type="dxa"/>
          </w:tcPr>
          <w:p w:rsidR="00D80041" w:rsidRDefault="00367EE4">
            <w:pPr>
              <w:rPr>
                <w:rFonts w:ascii="Times New Roman" w:hAnsi="Times New Roman" w:cs="Times New Roman"/>
                <w:sz w:val="20"/>
              </w:rPr>
            </w:pPr>
            <w:r w:rsidRPr="00367EE4">
              <w:rPr>
                <w:rFonts w:ascii="Times New Roman" w:hAnsi="Times New Roman" w:cs="Times New Roman"/>
                <w:sz w:val="20"/>
              </w:rPr>
              <w:t xml:space="preserve">1.В качестве общих характеристик могут быть </w:t>
            </w:r>
            <w:proofErr w:type="gramStart"/>
            <w:r w:rsidRPr="00367EE4">
              <w:rPr>
                <w:rFonts w:ascii="Times New Roman" w:hAnsi="Times New Roman" w:cs="Times New Roman"/>
                <w:sz w:val="20"/>
              </w:rPr>
              <w:t>приведены</w:t>
            </w:r>
            <w:proofErr w:type="gramEnd"/>
            <w:r w:rsidRPr="00367EE4">
              <w:rPr>
                <w:rFonts w:ascii="Times New Roman" w:hAnsi="Times New Roman" w:cs="Times New Roman"/>
                <w:sz w:val="20"/>
              </w:rPr>
              <w:t>:</w:t>
            </w:r>
          </w:p>
          <w:p w:rsidR="00367EE4" w:rsidRDefault="00367EE4" w:rsidP="00DE61E9">
            <w:pPr>
              <w:pStyle w:val="a4"/>
              <w:numPr>
                <w:ilvl w:val="0"/>
                <w:numId w:val="48"/>
              </w:numPr>
              <w:rPr>
                <w:rFonts w:ascii="Times New Roman" w:hAnsi="Times New Roman" w:cs="Times New Roman"/>
              </w:rPr>
            </w:pPr>
            <w:r>
              <w:rPr>
                <w:rFonts w:ascii="Times New Roman" w:hAnsi="Times New Roman" w:cs="Times New Roman"/>
              </w:rPr>
              <w:t>крестьяне должны были платить выкуп за землю</w:t>
            </w:r>
          </w:p>
          <w:p w:rsidR="00367EE4" w:rsidRDefault="00367EE4" w:rsidP="00DE61E9">
            <w:pPr>
              <w:pStyle w:val="a4"/>
              <w:numPr>
                <w:ilvl w:val="0"/>
                <w:numId w:val="48"/>
              </w:numPr>
              <w:rPr>
                <w:rFonts w:ascii="Times New Roman" w:hAnsi="Times New Roman" w:cs="Times New Roman"/>
              </w:rPr>
            </w:pPr>
            <w:r>
              <w:rPr>
                <w:rFonts w:ascii="Times New Roman" w:hAnsi="Times New Roman" w:cs="Times New Roman"/>
              </w:rPr>
              <w:t>сохранилось малоземелье крестьян</w:t>
            </w:r>
          </w:p>
          <w:p w:rsidR="00367EE4" w:rsidRDefault="00367EE4" w:rsidP="00DE61E9">
            <w:pPr>
              <w:pStyle w:val="a4"/>
              <w:numPr>
                <w:ilvl w:val="0"/>
                <w:numId w:val="48"/>
              </w:numPr>
              <w:rPr>
                <w:rFonts w:ascii="Times New Roman" w:hAnsi="Times New Roman" w:cs="Times New Roman"/>
              </w:rPr>
            </w:pPr>
            <w:r>
              <w:rPr>
                <w:rFonts w:ascii="Times New Roman" w:hAnsi="Times New Roman" w:cs="Times New Roman"/>
              </w:rPr>
              <w:t>крестьянам не вернули отрезки</w:t>
            </w:r>
          </w:p>
          <w:p w:rsidR="00367EE4" w:rsidRDefault="00367EE4" w:rsidP="00DE61E9">
            <w:pPr>
              <w:pStyle w:val="a4"/>
              <w:numPr>
                <w:ilvl w:val="0"/>
                <w:numId w:val="48"/>
              </w:numPr>
              <w:rPr>
                <w:rFonts w:ascii="Times New Roman" w:hAnsi="Times New Roman" w:cs="Times New Roman"/>
              </w:rPr>
            </w:pPr>
            <w:r>
              <w:rPr>
                <w:rFonts w:ascii="Times New Roman" w:hAnsi="Times New Roman" w:cs="Times New Roman"/>
              </w:rPr>
              <w:t>запрещен выход крестьян из общины с землей</w:t>
            </w:r>
          </w:p>
          <w:p w:rsidR="00367EE4" w:rsidRDefault="00367EE4" w:rsidP="00DE61E9">
            <w:pPr>
              <w:pStyle w:val="a4"/>
              <w:numPr>
                <w:ilvl w:val="0"/>
                <w:numId w:val="48"/>
              </w:numPr>
              <w:rPr>
                <w:rFonts w:ascii="Times New Roman" w:hAnsi="Times New Roman" w:cs="Times New Roman"/>
              </w:rPr>
            </w:pPr>
            <w:r>
              <w:rPr>
                <w:rFonts w:ascii="Times New Roman" w:hAnsi="Times New Roman" w:cs="Times New Roman"/>
              </w:rPr>
              <w:t>крестьянство осталось неполноправным сословием</w:t>
            </w:r>
          </w:p>
          <w:p w:rsidR="00367EE4" w:rsidRPr="00367EE4" w:rsidRDefault="00367EE4" w:rsidP="00367EE4">
            <w:pPr>
              <w:rPr>
                <w:rFonts w:ascii="Times New Roman" w:hAnsi="Times New Roman" w:cs="Times New Roman"/>
                <w:sz w:val="20"/>
              </w:rPr>
            </w:pPr>
            <w:r w:rsidRPr="00367EE4">
              <w:rPr>
                <w:rFonts w:ascii="Times New Roman" w:hAnsi="Times New Roman" w:cs="Times New Roman"/>
                <w:sz w:val="20"/>
              </w:rPr>
              <w:t>Различия:</w:t>
            </w:r>
          </w:p>
          <w:tbl>
            <w:tblPr>
              <w:tblStyle w:val="a3"/>
              <w:tblW w:w="0" w:type="auto"/>
              <w:tblLook w:val="04A0" w:firstRow="1" w:lastRow="0" w:firstColumn="1" w:lastColumn="0" w:noHBand="0" w:noVBand="1"/>
            </w:tblPr>
            <w:tblGrid>
              <w:gridCol w:w="2611"/>
              <w:gridCol w:w="2506"/>
            </w:tblGrid>
            <w:tr w:rsidR="00367EE4" w:rsidTr="00D9547D">
              <w:tc>
                <w:tcPr>
                  <w:tcW w:w="2611" w:type="dxa"/>
                </w:tcPr>
                <w:p w:rsidR="00367EE4" w:rsidRDefault="00367EE4" w:rsidP="00367EE4">
                  <w:pPr>
                    <w:rPr>
                      <w:rFonts w:ascii="Times New Roman" w:hAnsi="Times New Roman" w:cs="Times New Roman"/>
                      <w:sz w:val="20"/>
                    </w:rPr>
                  </w:pPr>
                  <w:r>
                    <w:rPr>
                      <w:rFonts w:ascii="Times New Roman" w:hAnsi="Times New Roman" w:cs="Times New Roman"/>
                      <w:sz w:val="20"/>
                    </w:rPr>
                    <w:t>1861-1881 гг.</w:t>
                  </w:r>
                </w:p>
              </w:tc>
              <w:tc>
                <w:tcPr>
                  <w:tcW w:w="2506" w:type="dxa"/>
                </w:tcPr>
                <w:p w:rsidR="00367EE4" w:rsidRDefault="00367EE4" w:rsidP="00367EE4">
                  <w:pPr>
                    <w:rPr>
                      <w:rFonts w:ascii="Times New Roman" w:hAnsi="Times New Roman" w:cs="Times New Roman"/>
                      <w:sz w:val="20"/>
                    </w:rPr>
                  </w:pPr>
                  <w:r>
                    <w:rPr>
                      <w:rFonts w:ascii="Times New Roman" w:hAnsi="Times New Roman" w:cs="Times New Roman"/>
                      <w:sz w:val="20"/>
                    </w:rPr>
                    <w:t>После Положения 1881 г.</w:t>
                  </w:r>
                </w:p>
              </w:tc>
            </w:tr>
            <w:tr w:rsidR="00367EE4" w:rsidTr="00D9547D">
              <w:tc>
                <w:tcPr>
                  <w:tcW w:w="2611" w:type="dxa"/>
                </w:tcPr>
                <w:p w:rsidR="00367EE4" w:rsidRDefault="00BB09F3" w:rsidP="00367EE4">
                  <w:pPr>
                    <w:rPr>
                      <w:rFonts w:ascii="Times New Roman" w:hAnsi="Times New Roman" w:cs="Times New Roman"/>
                      <w:sz w:val="20"/>
                    </w:rPr>
                  </w:pPr>
                  <w:r>
                    <w:rPr>
                      <w:rFonts w:ascii="Times New Roman" w:hAnsi="Times New Roman" w:cs="Times New Roman"/>
                      <w:sz w:val="20"/>
                    </w:rPr>
                    <w:t xml:space="preserve">существование </w:t>
                  </w:r>
                  <w:proofErr w:type="spellStart"/>
                  <w:r>
                    <w:rPr>
                      <w:rFonts w:ascii="Times New Roman" w:hAnsi="Times New Roman" w:cs="Times New Roman"/>
                      <w:sz w:val="20"/>
                    </w:rPr>
                    <w:t>временнообязанного</w:t>
                  </w:r>
                  <w:proofErr w:type="spellEnd"/>
                  <w:r>
                    <w:rPr>
                      <w:rFonts w:ascii="Times New Roman" w:hAnsi="Times New Roman" w:cs="Times New Roman"/>
                      <w:sz w:val="20"/>
                    </w:rPr>
                    <w:t xml:space="preserve"> положения крестьян</w:t>
                  </w:r>
                </w:p>
              </w:tc>
              <w:tc>
                <w:tcPr>
                  <w:tcW w:w="2506" w:type="dxa"/>
                  <w:tcBorders>
                    <w:bottom w:val="single" w:sz="4" w:space="0" w:color="auto"/>
                  </w:tcBorders>
                </w:tcPr>
                <w:p w:rsidR="00367EE4" w:rsidRDefault="00BB09F3" w:rsidP="00367EE4">
                  <w:pPr>
                    <w:rPr>
                      <w:rFonts w:ascii="Times New Roman" w:hAnsi="Times New Roman" w:cs="Times New Roman"/>
                      <w:sz w:val="20"/>
                    </w:rPr>
                  </w:pPr>
                  <w:r>
                    <w:rPr>
                      <w:rFonts w:ascii="Times New Roman" w:hAnsi="Times New Roman" w:cs="Times New Roman"/>
                      <w:sz w:val="20"/>
                    </w:rPr>
                    <w:t xml:space="preserve">отмена </w:t>
                  </w:r>
                  <w:proofErr w:type="spellStart"/>
                  <w:r>
                    <w:rPr>
                      <w:rFonts w:ascii="Times New Roman" w:hAnsi="Times New Roman" w:cs="Times New Roman"/>
                      <w:sz w:val="20"/>
                    </w:rPr>
                    <w:t>временнообязанного</w:t>
                  </w:r>
                  <w:proofErr w:type="spellEnd"/>
                  <w:r>
                    <w:rPr>
                      <w:rFonts w:ascii="Times New Roman" w:hAnsi="Times New Roman" w:cs="Times New Roman"/>
                      <w:sz w:val="20"/>
                    </w:rPr>
                    <w:t xml:space="preserve"> положения крестьян</w:t>
                  </w:r>
                </w:p>
              </w:tc>
            </w:tr>
            <w:tr w:rsidR="00367EE4" w:rsidTr="00D9547D">
              <w:tc>
                <w:tcPr>
                  <w:tcW w:w="2611" w:type="dxa"/>
                  <w:tcBorders>
                    <w:bottom w:val="single" w:sz="4" w:space="0" w:color="auto"/>
                  </w:tcBorders>
                </w:tcPr>
                <w:p w:rsidR="00367EE4" w:rsidRDefault="00BB09F3" w:rsidP="00367EE4">
                  <w:pPr>
                    <w:rPr>
                      <w:rFonts w:ascii="Times New Roman" w:hAnsi="Times New Roman" w:cs="Times New Roman"/>
                      <w:sz w:val="20"/>
                    </w:rPr>
                  </w:pPr>
                  <w:r>
                    <w:rPr>
                      <w:rFonts w:ascii="Times New Roman" w:hAnsi="Times New Roman" w:cs="Times New Roman"/>
                      <w:sz w:val="20"/>
                    </w:rPr>
                    <w:t>необходимость</w:t>
                  </w:r>
                  <w:r w:rsidR="002A1E70">
                    <w:rPr>
                      <w:rFonts w:ascii="Times New Roman" w:hAnsi="Times New Roman" w:cs="Times New Roman"/>
                      <w:sz w:val="20"/>
                    </w:rPr>
                    <w:t xml:space="preserve"> </w:t>
                  </w:r>
                  <w:r>
                    <w:rPr>
                      <w:rFonts w:ascii="Times New Roman" w:hAnsi="Times New Roman" w:cs="Times New Roman"/>
                      <w:sz w:val="20"/>
                    </w:rPr>
                    <w:t>выплачивать высокие выкупные платежи</w:t>
                  </w:r>
                </w:p>
              </w:tc>
              <w:tc>
                <w:tcPr>
                  <w:tcW w:w="2506" w:type="dxa"/>
                  <w:tcBorders>
                    <w:bottom w:val="single" w:sz="4" w:space="0" w:color="auto"/>
                  </w:tcBorders>
                </w:tcPr>
                <w:p w:rsidR="00367EE4" w:rsidRDefault="00D9547D" w:rsidP="00367EE4">
                  <w:pPr>
                    <w:rPr>
                      <w:rFonts w:ascii="Times New Roman" w:hAnsi="Times New Roman" w:cs="Times New Roman"/>
                      <w:sz w:val="20"/>
                    </w:rPr>
                  </w:pPr>
                  <w:r>
                    <w:rPr>
                      <w:rFonts w:ascii="Times New Roman" w:hAnsi="Times New Roman" w:cs="Times New Roman"/>
                      <w:sz w:val="20"/>
                    </w:rPr>
                    <w:t>снижены выкупные платежи</w:t>
                  </w:r>
                </w:p>
              </w:tc>
            </w:tr>
            <w:tr w:rsidR="00367EE4" w:rsidTr="00D9547D">
              <w:tc>
                <w:tcPr>
                  <w:tcW w:w="2611" w:type="dxa"/>
                </w:tcPr>
                <w:p w:rsidR="00367EE4" w:rsidRDefault="00D9547D" w:rsidP="00367EE4">
                  <w:pPr>
                    <w:rPr>
                      <w:rFonts w:ascii="Times New Roman" w:hAnsi="Times New Roman" w:cs="Times New Roman"/>
                      <w:sz w:val="20"/>
                    </w:rPr>
                  </w:pPr>
                  <w:r>
                    <w:rPr>
                      <w:rFonts w:ascii="Times New Roman" w:hAnsi="Times New Roman" w:cs="Times New Roman"/>
                      <w:sz w:val="20"/>
                    </w:rPr>
                    <w:t>выплата крестьянами выкупных платежей за землю</w:t>
                  </w:r>
                  <w:r w:rsidR="002A1E70">
                    <w:rPr>
                      <w:rFonts w:ascii="Times New Roman" w:hAnsi="Times New Roman" w:cs="Times New Roman"/>
                      <w:sz w:val="20"/>
                    </w:rPr>
                    <w:t xml:space="preserve"> помещикам</w:t>
                  </w:r>
                </w:p>
              </w:tc>
              <w:tc>
                <w:tcPr>
                  <w:tcW w:w="2506" w:type="dxa"/>
                  <w:tcBorders>
                    <w:top w:val="nil"/>
                  </w:tcBorders>
                </w:tcPr>
                <w:p w:rsidR="00367EE4" w:rsidRDefault="002A1E70" w:rsidP="00367EE4">
                  <w:pPr>
                    <w:rPr>
                      <w:rFonts w:ascii="Times New Roman" w:hAnsi="Times New Roman" w:cs="Times New Roman"/>
                      <w:sz w:val="20"/>
                    </w:rPr>
                  </w:pPr>
                  <w:r w:rsidRPr="002A1E70">
                    <w:rPr>
                      <w:rFonts w:ascii="Times New Roman" w:hAnsi="Times New Roman" w:cs="Times New Roman"/>
                      <w:sz w:val="20"/>
                    </w:rPr>
                    <w:t>крестьяне обязаны были отдавать государству долг за невыплаченные помещикам выкупные платежи</w:t>
                  </w:r>
                </w:p>
              </w:tc>
            </w:tr>
          </w:tbl>
          <w:p w:rsidR="00367EE4" w:rsidRPr="00367EE4" w:rsidRDefault="00367EE4" w:rsidP="00367EE4">
            <w:pPr>
              <w:rPr>
                <w:rFonts w:ascii="Times New Roman" w:hAnsi="Times New Roman" w:cs="Times New Roman"/>
                <w:sz w:val="20"/>
              </w:rPr>
            </w:pPr>
          </w:p>
        </w:tc>
        <w:tc>
          <w:tcPr>
            <w:tcW w:w="2438" w:type="dxa"/>
          </w:tcPr>
          <w:p w:rsidR="00D80041" w:rsidRPr="00ED5AE0" w:rsidRDefault="00ED5AE0">
            <w:pPr>
              <w:rPr>
                <w:rFonts w:ascii="Times New Roman" w:hAnsi="Times New Roman" w:cs="Times New Roman"/>
              </w:rPr>
            </w:pPr>
            <w:r w:rsidRPr="00ED5AE0">
              <w:rPr>
                <w:rFonts w:ascii="Times New Roman" w:hAnsi="Times New Roman" w:cs="Times New Roman"/>
                <w:sz w:val="20"/>
              </w:rPr>
              <w:t xml:space="preserve">ЕГЭ – 2009: История: реальные задания/авт.-сост. Я.В. Соловьев, Е.А. </w:t>
            </w:r>
            <w:proofErr w:type="spellStart"/>
            <w:r w:rsidRPr="00ED5AE0">
              <w:rPr>
                <w:rFonts w:ascii="Times New Roman" w:hAnsi="Times New Roman" w:cs="Times New Roman"/>
                <w:sz w:val="20"/>
              </w:rPr>
              <w:t>Гевуркова</w:t>
            </w:r>
            <w:proofErr w:type="spellEnd"/>
            <w:r w:rsidRPr="00ED5AE0">
              <w:rPr>
                <w:rFonts w:ascii="Times New Roman" w:hAnsi="Times New Roman" w:cs="Times New Roman"/>
                <w:sz w:val="20"/>
              </w:rPr>
              <w:t xml:space="preserve">, </w:t>
            </w:r>
            <w:proofErr w:type="spellStart"/>
            <w:r w:rsidRPr="00ED5AE0">
              <w:rPr>
                <w:rFonts w:ascii="Times New Roman" w:hAnsi="Times New Roman" w:cs="Times New Roman"/>
                <w:sz w:val="20"/>
              </w:rPr>
              <w:t>В.И.Егорова</w:t>
            </w:r>
            <w:proofErr w:type="spellEnd"/>
            <w:r w:rsidRPr="00ED5AE0">
              <w:rPr>
                <w:rFonts w:ascii="Times New Roman" w:hAnsi="Times New Roman" w:cs="Times New Roman"/>
                <w:sz w:val="20"/>
              </w:rPr>
              <w:t xml:space="preserve">, Л.И. Ларина. – М.: АСТ: </w:t>
            </w:r>
            <w:proofErr w:type="spellStart"/>
            <w:r w:rsidRPr="00ED5AE0">
              <w:rPr>
                <w:rFonts w:ascii="Times New Roman" w:hAnsi="Times New Roman" w:cs="Times New Roman"/>
                <w:sz w:val="20"/>
              </w:rPr>
              <w:t>Астрель</w:t>
            </w:r>
            <w:proofErr w:type="spellEnd"/>
            <w:r w:rsidRPr="00ED5AE0">
              <w:rPr>
                <w:rFonts w:ascii="Times New Roman" w:hAnsi="Times New Roman" w:cs="Times New Roman"/>
                <w:sz w:val="20"/>
              </w:rPr>
              <w:t>, 2009. – 151 с. – (Федеральный институт педагогических измерений).</w:t>
            </w:r>
          </w:p>
        </w:tc>
      </w:tr>
      <w:tr w:rsidR="00D80041" w:rsidTr="000C127F">
        <w:tc>
          <w:tcPr>
            <w:tcW w:w="809" w:type="dxa"/>
          </w:tcPr>
          <w:p w:rsidR="00D80041" w:rsidRDefault="00D80041" w:rsidP="00673BDF">
            <w:pPr>
              <w:pStyle w:val="a4"/>
              <w:numPr>
                <w:ilvl w:val="0"/>
                <w:numId w:val="1"/>
              </w:numPr>
            </w:pPr>
          </w:p>
        </w:tc>
        <w:tc>
          <w:tcPr>
            <w:tcW w:w="6811" w:type="dxa"/>
          </w:tcPr>
          <w:p w:rsidR="00D80041" w:rsidRPr="00D9547D" w:rsidRDefault="00D9547D">
            <w:pPr>
              <w:rPr>
                <w:rFonts w:ascii="Times New Roman" w:hAnsi="Times New Roman" w:cs="Times New Roman"/>
                <w:sz w:val="20"/>
                <w:szCs w:val="20"/>
              </w:rPr>
            </w:pPr>
            <w:r w:rsidRPr="00D9547D">
              <w:rPr>
                <w:rFonts w:ascii="Times New Roman" w:hAnsi="Times New Roman" w:cs="Times New Roman"/>
                <w:sz w:val="20"/>
                <w:szCs w:val="20"/>
              </w:rPr>
              <w:t>Рассмотрите историческую ситуацию и выполните задание.</w:t>
            </w:r>
          </w:p>
          <w:p w:rsidR="00D9547D" w:rsidRDefault="00D9547D">
            <w:pPr>
              <w:rPr>
                <w:rFonts w:ascii="Times New Roman" w:hAnsi="Times New Roman" w:cs="Times New Roman"/>
                <w:sz w:val="20"/>
                <w:szCs w:val="20"/>
              </w:rPr>
            </w:pPr>
            <w:r w:rsidRPr="00D9547D">
              <w:rPr>
                <w:rFonts w:ascii="Times New Roman" w:hAnsi="Times New Roman" w:cs="Times New Roman"/>
                <w:sz w:val="20"/>
                <w:szCs w:val="20"/>
              </w:rPr>
              <w:t xml:space="preserve">В России во второй половине </w:t>
            </w:r>
            <w:r w:rsidRPr="00D9547D">
              <w:rPr>
                <w:rFonts w:ascii="Times New Roman" w:hAnsi="Times New Roman" w:cs="Times New Roman"/>
                <w:sz w:val="20"/>
                <w:szCs w:val="20"/>
                <w:lang w:val="en-US"/>
              </w:rPr>
              <w:t>XIX</w:t>
            </w:r>
            <w:r w:rsidRPr="00D9547D">
              <w:rPr>
                <w:rFonts w:ascii="Times New Roman" w:hAnsi="Times New Roman" w:cs="Times New Roman"/>
                <w:sz w:val="20"/>
                <w:szCs w:val="20"/>
              </w:rPr>
              <w:t xml:space="preserve"> в</w:t>
            </w:r>
            <w:r>
              <w:rPr>
                <w:rFonts w:ascii="Times New Roman" w:hAnsi="Times New Roman" w:cs="Times New Roman"/>
                <w:sz w:val="20"/>
                <w:szCs w:val="20"/>
              </w:rPr>
              <w:t>. проводились мероприятия, направленные на решение крестьянского вопроса.</w:t>
            </w:r>
          </w:p>
          <w:p w:rsidR="00D9547D" w:rsidRPr="00DE61E9" w:rsidRDefault="00D9547D">
            <w:r>
              <w:rPr>
                <w:rFonts w:ascii="Times New Roman" w:hAnsi="Times New Roman" w:cs="Times New Roman"/>
                <w:sz w:val="20"/>
                <w:szCs w:val="20"/>
              </w:rPr>
              <w:t xml:space="preserve">Каковы были итоги попыток решения крестьянского вопроса, начиная с середины </w:t>
            </w:r>
            <w:r w:rsidRPr="00D9547D">
              <w:rPr>
                <w:rFonts w:ascii="Times New Roman" w:hAnsi="Times New Roman" w:cs="Times New Roman"/>
                <w:sz w:val="20"/>
                <w:szCs w:val="20"/>
                <w:lang w:val="en-US"/>
              </w:rPr>
              <w:t>XIX</w:t>
            </w:r>
            <w:r w:rsidRPr="00D9547D">
              <w:rPr>
                <w:rFonts w:ascii="Times New Roman" w:hAnsi="Times New Roman" w:cs="Times New Roman"/>
                <w:sz w:val="20"/>
                <w:szCs w:val="20"/>
              </w:rPr>
              <w:t xml:space="preserve"> в</w:t>
            </w:r>
            <w:r>
              <w:rPr>
                <w:rFonts w:ascii="Times New Roman" w:hAnsi="Times New Roman" w:cs="Times New Roman"/>
                <w:sz w:val="20"/>
                <w:szCs w:val="20"/>
              </w:rPr>
              <w:t>.</w:t>
            </w:r>
            <w:r w:rsidR="00DE61E9">
              <w:rPr>
                <w:rFonts w:ascii="Times New Roman" w:hAnsi="Times New Roman" w:cs="Times New Roman"/>
                <w:sz w:val="20"/>
                <w:szCs w:val="20"/>
              </w:rPr>
              <w:t xml:space="preserve"> вплоть до начала </w:t>
            </w:r>
            <w:r w:rsidR="00DE61E9" w:rsidRPr="00D9547D">
              <w:rPr>
                <w:rFonts w:ascii="Times New Roman" w:hAnsi="Times New Roman" w:cs="Times New Roman"/>
                <w:sz w:val="20"/>
                <w:szCs w:val="20"/>
                <w:lang w:val="en-US"/>
              </w:rPr>
              <w:t>XX</w:t>
            </w:r>
            <w:r w:rsidR="00DE61E9">
              <w:rPr>
                <w:rFonts w:ascii="Times New Roman" w:hAnsi="Times New Roman" w:cs="Times New Roman"/>
                <w:sz w:val="20"/>
                <w:szCs w:val="20"/>
              </w:rPr>
              <w:t xml:space="preserve"> в.? Назовите не менее двух итогов. Какие причины обусловили эти итоги? Приведите не менее трех причин.</w:t>
            </w:r>
          </w:p>
        </w:tc>
        <w:tc>
          <w:tcPr>
            <w:tcW w:w="5556" w:type="dxa"/>
          </w:tcPr>
          <w:p w:rsidR="00D80041" w:rsidRDefault="00DE61E9">
            <w:pPr>
              <w:rPr>
                <w:rFonts w:ascii="Times New Roman" w:hAnsi="Times New Roman" w:cs="Times New Roman"/>
                <w:sz w:val="20"/>
                <w:szCs w:val="20"/>
              </w:rPr>
            </w:pPr>
            <w:r>
              <w:rPr>
                <w:rFonts w:ascii="Times New Roman" w:hAnsi="Times New Roman" w:cs="Times New Roman"/>
                <w:sz w:val="20"/>
              </w:rPr>
              <w:t xml:space="preserve">Могут быть названы следующие итоги попыток решения крестьянского вопроса, начиная с </w:t>
            </w:r>
            <w:r>
              <w:rPr>
                <w:rFonts w:ascii="Times New Roman" w:hAnsi="Times New Roman" w:cs="Times New Roman"/>
                <w:sz w:val="20"/>
                <w:szCs w:val="20"/>
              </w:rPr>
              <w:t xml:space="preserve">середины </w:t>
            </w:r>
            <w:r w:rsidRPr="00D9547D">
              <w:rPr>
                <w:rFonts w:ascii="Times New Roman" w:hAnsi="Times New Roman" w:cs="Times New Roman"/>
                <w:sz w:val="20"/>
                <w:szCs w:val="20"/>
                <w:lang w:val="en-US"/>
              </w:rPr>
              <w:t>XIX</w:t>
            </w:r>
            <w:r w:rsidRPr="00D9547D">
              <w:rPr>
                <w:rFonts w:ascii="Times New Roman" w:hAnsi="Times New Roman" w:cs="Times New Roman"/>
                <w:sz w:val="20"/>
                <w:szCs w:val="20"/>
              </w:rPr>
              <w:t xml:space="preserve"> в</w:t>
            </w:r>
            <w:r>
              <w:rPr>
                <w:rFonts w:ascii="Times New Roman" w:hAnsi="Times New Roman" w:cs="Times New Roman"/>
                <w:sz w:val="20"/>
                <w:szCs w:val="20"/>
              </w:rPr>
              <w:t xml:space="preserve">. вплоть до начала </w:t>
            </w:r>
            <w:r w:rsidRPr="00D9547D">
              <w:rPr>
                <w:rFonts w:ascii="Times New Roman" w:hAnsi="Times New Roman" w:cs="Times New Roman"/>
                <w:sz w:val="20"/>
                <w:szCs w:val="20"/>
                <w:lang w:val="en-US"/>
              </w:rPr>
              <w:t>XX</w:t>
            </w:r>
            <w:r>
              <w:rPr>
                <w:rFonts w:ascii="Times New Roman" w:hAnsi="Times New Roman" w:cs="Times New Roman"/>
                <w:sz w:val="20"/>
                <w:szCs w:val="20"/>
              </w:rPr>
              <w:t xml:space="preserve"> в.:</w:t>
            </w:r>
          </w:p>
          <w:p w:rsidR="00DE61E9" w:rsidRDefault="00DE61E9">
            <w:pPr>
              <w:rPr>
                <w:rFonts w:ascii="Times New Roman" w:hAnsi="Times New Roman" w:cs="Times New Roman"/>
                <w:sz w:val="20"/>
                <w:szCs w:val="20"/>
              </w:rPr>
            </w:pPr>
            <w:r>
              <w:rPr>
                <w:rFonts w:ascii="Times New Roman" w:hAnsi="Times New Roman" w:cs="Times New Roman"/>
                <w:sz w:val="20"/>
                <w:szCs w:val="20"/>
              </w:rPr>
              <w:t>а</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роведение Крестьянской реформы:</w:t>
            </w:r>
          </w:p>
          <w:p w:rsidR="00DE61E9" w:rsidRDefault="00DE61E9" w:rsidP="00DE61E9">
            <w:pPr>
              <w:pStyle w:val="a4"/>
              <w:numPr>
                <w:ilvl w:val="0"/>
                <w:numId w:val="49"/>
              </w:numPr>
              <w:rPr>
                <w:rFonts w:ascii="Times New Roman" w:hAnsi="Times New Roman" w:cs="Times New Roman"/>
                <w:sz w:val="20"/>
              </w:rPr>
            </w:pPr>
            <w:r>
              <w:rPr>
                <w:rFonts w:ascii="Times New Roman" w:hAnsi="Times New Roman" w:cs="Times New Roman"/>
                <w:sz w:val="20"/>
              </w:rPr>
              <w:t>крестьяне освобождены от крепостной зависимости и получили права</w:t>
            </w:r>
          </w:p>
          <w:p w:rsidR="00DE61E9" w:rsidRDefault="00DE61E9" w:rsidP="00DE61E9">
            <w:pPr>
              <w:pStyle w:val="a4"/>
              <w:numPr>
                <w:ilvl w:val="0"/>
                <w:numId w:val="49"/>
              </w:numPr>
              <w:rPr>
                <w:rFonts w:ascii="Times New Roman" w:hAnsi="Times New Roman" w:cs="Times New Roman"/>
                <w:sz w:val="20"/>
              </w:rPr>
            </w:pPr>
            <w:r>
              <w:rPr>
                <w:rFonts w:ascii="Times New Roman" w:hAnsi="Times New Roman" w:cs="Times New Roman"/>
                <w:sz w:val="20"/>
              </w:rPr>
              <w:t>заключать сделки (на свое имя)</w:t>
            </w:r>
          </w:p>
          <w:p w:rsidR="00DE61E9" w:rsidRDefault="00DE61E9" w:rsidP="00DE61E9">
            <w:pPr>
              <w:pStyle w:val="a4"/>
              <w:numPr>
                <w:ilvl w:val="0"/>
                <w:numId w:val="49"/>
              </w:numPr>
              <w:rPr>
                <w:rFonts w:ascii="Times New Roman" w:hAnsi="Times New Roman" w:cs="Times New Roman"/>
                <w:sz w:val="20"/>
              </w:rPr>
            </w:pPr>
            <w:r>
              <w:rPr>
                <w:rFonts w:ascii="Times New Roman" w:hAnsi="Times New Roman" w:cs="Times New Roman"/>
                <w:sz w:val="20"/>
              </w:rPr>
              <w:t>переходить в другие сословия</w:t>
            </w:r>
          </w:p>
          <w:p w:rsidR="00DE61E9" w:rsidRDefault="00DE61E9" w:rsidP="00DE61E9">
            <w:pPr>
              <w:pStyle w:val="a4"/>
              <w:numPr>
                <w:ilvl w:val="0"/>
                <w:numId w:val="49"/>
              </w:numPr>
              <w:rPr>
                <w:rFonts w:ascii="Times New Roman" w:hAnsi="Times New Roman" w:cs="Times New Roman"/>
                <w:sz w:val="20"/>
              </w:rPr>
            </w:pPr>
            <w:r>
              <w:rPr>
                <w:rFonts w:ascii="Times New Roman" w:hAnsi="Times New Roman" w:cs="Times New Roman"/>
                <w:sz w:val="20"/>
              </w:rPr>
              <w:t>участвовать в работе земств</w:t>
            </w:r>
          </w:p>
          <w:p w:rsidR="00DE61E9" w:rsidRDefault="00DE61E9" w:rsidP="00DE61E9">
            <w:pPr>
              <w:pStyle w:val="a4"/>
              <w:numPr>
                <w:ilvl w:val="0"/>
                <w:numId w:val="49"/>
              </w:numPr>
              <w:rPr>
                <w:rFonts w:ascii="Times New Roman" w:hAnsi="Times New Roman" w:cs="Times New Roman"/>
                <w:sz w:val="20"/>
              </w:rPr>
            </w:pPr>
            <w:r>
              <w:rPr>
                <w:rFonts w:ascii="Times New Roman" w:hAnsi="Times New Roman" w:cs="Times New Roman"/>
                <w:sz w:val="20"/>
              </w:rPr>
              <w:t>получать ссуду в Крестьянском банке</w:t>
            </w:r>
          </w:p>
          <w:p w:rsidR="00DE61E9" w:rsidRDefault="00DE61E9" w:rsidP="00DE61E9">
            <w:pPr>
              <w:rPr>
                <w:rFonts w:ascii="Times New Roman" w:hAnsi="Times New Roman" w:cs="Times New Roman"/>
                <w:sz w:val="20"/>
                <w:szCs w:val="20"/>
              </w:rPr>
            </w:pPr>
            <w:r>
              <w:rPr>
                <w:rFonts w:ascii="Times New Roman" w:hAnsi="Times New Roman" w:cs="Times New Roman"/>
                <w:sz w:val="20"/>
              </w:rPr>
              <w:t xml:space="preserve">б) К началу </w:t>
            </w:r>
            <w:r w:rsidRPr="00D9547D">
              <w:rPr>
                <w:rFonts w:ascii="Times New Roman" w:hAnsi="Times New Roman" w:cs="Times New Roman"/>
                <w:sz w:val="20"/>
                <w:szCs w:val="20"/>
                <w:lang w:val="en-US"/>
              </w:rPr>
              <w:t>XX</w:t>
            </w:r>
            <w:r>
              <w:rPr>
                <w:rFonts w:ascii="Times New Roman" w:hAnsi="Times New Roman" w:cs="Times New Roman"/>
                <w:sz w:val="20"/>
                <w:szCs w:val="20"/>
              </w:rPr>
              <w:t xml:space="preserve"> в. не был решен крестьянский вопрос:</w:t>
            </w:r>
          </w:p>
          <w:p w:rsidR="00DE61E9" w:rsidRDefault="00AF0EC5" w:rsidP="00DE61E9">
            <w:pPr>
              <w:pStyle w:val="a4"/>
              <w:numPr>
                <w:ilvl w:val="0"/>
                <w:numId w:val="50"/>
              </w:numPr>
              <w:rPr>
                <w:rFonts w:ascii="Times New Roman" w:hAnsi="Times New Roman" w:cs="Times New Roman"/>
                <w:sz w:val="20"/>
              </w:rPr>
            </w:pPr>
            <w:r>
              <w:rPr>
                <w:rFonts w:ascii="Times New Roman" w:hAnsi="Times New Roman" w:cs="Times New Roman"/>
                <w:sz w:val="20"/>
              </w:rPr>
              <w:t>не были завершены выкупные операции</w:t>
            </w:r>
          </w:p>
          <w:p w:rsidR="00AF0EC5" w:rsidRDefault="00AF0EC5" w:rsidP="00DE61E9">
            <w:pPr>
              <w:pStyle w:val="a4"/>
              <w:numPr>
                <w:ilvl w:val="0"/>
                <w:numId w:val="50"/>
              </w:numPr>
              <w:rPr>
                <w:rFonts w:ascii="Times New Roman" w:hAnsi="Times New Roman" w:cs="Times New Roman"/>
                <w:sz w:val="20"/>
              </w:rPr>
            </w:pPr>
            <w:r>
              <w:rPr>
                <w:rFonts w:ascii="Times New Roman" w:hAnsi="Times New Roman" w:cs="Times New Roman"/>
                <w:sz w:val="20"/>
              </w:rPr>
              <w:t>не были возвращены отрезки крестьянам</w:t>
            </w:r>
          </w:p>
          <w:p w:rsidR="00AF0EC5" w:rsidRDefault="00AF0EC5" w:rsidP="00DE61E9">
            <w:pPr>
              <w:pStyle w:val="a4"/>
              <w:numPr>
                <w:ilvl w:val="0"/>
                <w:numId w:val="50"/>
              </w:numPr>
              <w:rPr>
                <w:rFonts w:ascii="Times New Roman" w:hAnsi="Times New Roman" w:cs="Times New Roman"/>
                <w:sz w:val="20"/>
              </w:rPr>
            </w:pPr>
            <w:r>
              <w:rPr>
                <w:rFonts w:ascii="Times New Roman" w:hAnsi="Times New Roman" w:cs="Times New Roman"/>
                <w:sz w:val="20"/>
              </w:rPr>
              <w:t>сохранилось малоземелье крестьян</w:t>
            </w:r>
          </w:p>
          <w:p w:rsidR="00AF0EC5" w:rsidRDefault="00AF0EC5" w:rsidP="00DE61E9">
            <w:pPr>
              <w:pStyle w:val="a4"/>
              <w:numPr>
                <w:ilvl w:val="0"/>
                <w:numId w:val="50"/>
              </w:numPr>
              <w:rPr>
                <w:rFonts w:ascii="Times New Roman" w:hAnsi="Times New Roman" w:cs="Times New Roman"/>
                <w:sz w:val="20"/>
              </w:rPr>
            </w:pPr>
            <w:r>
              <w:rPr>
                <w:rFonts w:ascii="Times New Roman" w:hAnsi="Times New Roman" w:cs="Times New Roman"/>
                <w:sz w:val="20"/>
              </w:rPr>
              <w:t>сохранилось сословное неполноправие крестьян</w:t>
            </w:r>
          </w:p>
          <w:p w:rsidR="00AF0EC5" w:rsidRDefault="00AF0EC5" w:rsidP="00AF0EC5">
            <w:pPr>
              <w:rPr>
                <w:rFonts w:ascii="Times New Roman" w:hAnsi="Times New Roman" w:cs="Times New Roman"/>
                <w:sz w:val="20"/>
              </w:rPr>
            </w:pPr>
            <w:r>
              <w:rPr>
                <w:rFonts w:ascii="Times New Roman" w:hAnsi="Times New Roman" w:cs="Times New Roman"/>
                <w:sz w:val="20"/>
              </w:rPr>
              <w:lastRenderedPageBreak/>
              <w:t>2. Могут быть названы причины, обусловившие эти итоги:</w:t>
            </w:r>
          </w:p>
          <w:p w:rsidR="00AF0EC5" w:rsidRDefault="00AF0EC5" w:rsidP="00A1375C">
            <w:pPr>
              <w:pStyle w:val="a4"/>
              <w:numPr>
                <w:ilvl w:val="0"/>
                <w:numId w:val="51"/>
              </w:numPr>
              <w:rPr>
                <w:rFonts w:ascii="Times New Roman" w:hAnsi="Times New Roman" w:cs="Times New Roman"/>
                <w:sz w:val="20"/>
              </w:rPr>
            </w:pPr>
            <w:r>
              <w:rPr>
                <w:rFonts w:ascii="Times New Roman" w:hAnsi="Times New Roman" w:cs="Times New Roman"/>
                <w:sz w:val="20"/>
              </w:rPr>
              <w:t xml:space="preserve">осознание Александром </w:t>
            </w:r>
            <w:r>
              <w:rPr>
                <w:rFonts w:ascii="Times New Roman" w:hAnsi="Times New Roman" w:cs="Times New Roman"/>
                <w:sz w:val="20"/>
                <w:lang w:val="en-US"/>
              </w:rPr>
              <w:t>II</w:t>
            </w:r>
            <w:r>
              <w:rPr>
                <w:rFonts w:ascii="Times New Roman" w:hAnsi="Times New Roman" w:cs="Times New Roman"/>
                <w:sz w:val="20"/>
              </w:rPr>
              <w:t xml:space="preserve"> экономической неэффективности крепостной системы хозяйства</w:t>
            </w:r>
          </w:p>
          <w:p w:rsidR="00AF0EC5" w:rsidRDefault="00AF0EC5" w:rsidP="00A1375C">
            <w:pPr>
              <w:pStyle w:val="a4"/>
              <w:numPr>
                <w:ilvl w:val="0"/>
                <w:numId w:val="51"/>
              </w:numPr>
              <w:rPr>
                <w:rFonts w:ascii="Times New Roman" w:hAnsi="Times New Roman" w:cs="Times New Roman"/>
                <w:sz w:val="20"/>
              </w:rPr>
            </w:pPr>
            <w:r>
              <w:rPr>
                <w:rFonts w:ascii="Times New Roman" w:hAnsi="Times New Roman" w:cs="Times New Roman"/>
                <w:sz w:val="20"/>
              </w:rPr>
              <w:t xml:space="preserve">осознание Александром </w:t>
            </w:r>
            <w:r>
              <w:rPr>
                <w:rFonts w:ascii="Times New Roman" w:hAnsi="Times New Roman" w:cs="Times New Roman"/>
                <w:sz w:val="20"/>
                <w:lang w:val="en-US"/>
              </w:rPr>
              <w:t>II</w:t>
            </w:r>
            <w:r>
              <w:rPr>
                <w:rFonts w:ascii="Times New Roman" w:hAnsi="Times New Roman" w:cs="Times New Roman"/>
                <w:sz w:val="20"/>
              </w:rPr>
              <w:t xml:space="preserve"> аморальности крепостного права</w:t>
            </w:r>
          </w:p>
          <w:p w:rsidR="00AF0EC5" w:rsidRDefault="00AF0EC5" w:rsidP="00A1375C">
            <w:pPr>
              <w:pStyle w:val="a4"/>
              <w:numPr>
                <w:ilvl w:val="0"/>
                <w:numId w:val="51"/>
              </w:numPr>
              <w:rPr>
                <w:rFonts w:ascii="Times New Roman" w:hAnsi="Times New Roman" w:cs="Times New Roman"/>
                <w:sz w:val="20"/>
              </w:rPr>
            </w:pPr>
            <w:r>
              <w:rPr>
                <w:rFonts w:ascii="Times New Roman" w:hAnsi="Times New Roman" w:cs="Times New Roman"/>
                <w:sz w:val="20"/>
              </w:rPr>
              <w:t>крестьянские волнения (накануне Крестьянской реформы 1861 г. и в пореформенное время)</w:t>
            </w:r>
          </w:p>
          <w:p w:rsidR="00AF0EC5" w:rsidRDefault="00AF0EC5" w:rsidP="00A1375C">
            <w:pPr>
              <w:pStyle w:val="a4"/>
              <w:numPr>
                <w:ilvl w:val="0"/>
                <w:numId w:val="51"/>
              </w:numPr>
              <w:rPr>
                <w:rFonts w:ascii="Times New Roman" w:hAnsi="Times New Roman" w:cs="Times New Roman"/>
                <w:sz w:val="20"/>
              </w:rPr>
            </w:pPr>
            <w:r>
              <w:rPr>
                <w:rFonts w:ascii="Times New Roman" w:hAnsi="Times New Roman" w:cs="Times New Roman"/>
                <w:sz w:val="20"/>
              </w:rPr>
              <w:t xml:space="preserve">стремление Александра </w:t>
            </w:r>
            <w:r>
              <w:rPr>
                <w:rFonts w:ascii="Times New Roman" w:hAnsi="Times New Roman" w:cs="Times New Roman"/>
                <w:sz w:val="20"/>
                <w:lang w:val="en-US"/>
              </w:rPr>
              <w:t>II</w:t>
            </w:r>
            <w:r>
              <w:rPr>
                <w:rFonts w:ascii="Times New Roman" w:hAnsi="Times New Roman" w:cs="Times New Roman"/>
                <w:sz w:val="20"/>
              </w:rPr>
              <w:t xml:space="preserve"> и Александра </w:t>
            </w:r>
            <w:r>
              <w:rPr>
                <w:rFonts w:ascii="Times New Roman" w:hAnsi="Times New Roman" w:cs="Times New Roman"/>
                <w:sz w:val="20"/>
                <w:lang w:val="en-US"/>
              </w:rPr>
              <w:t>III</w:t>
            </w:r>
            <w:r>
              <w:rPr>
                <w:rFonts w:ascii="Times New Roman" w:hAnsi="Times New Roman" w:cs="Times New Roman"/>
                <w:sz w:val="20"/>
              </w:rPr>
              <w:t xml:space="preserve"> стабилизировать ситуацию в деревне (ослабить  социальные противоречия в деревне за счет </w:t>
            </w:r>
            <w:proofErr w:type="spellStart"/>
            <w:r>
              <w:rPr>
                <w:rFonts w:ascii="Times New Roman" w:hAnsi="Times New Roman" w:cs="Times New Roman"/>
                <w:sz w:val="20"/>
              </w:rPr>
              <w:t>провеления</w:t>
            </w:r>
            <w:proofErr w:type="spellEnd"/>
            <w:r>
              <w:rPr>
                <w:rFonts w:ascii="Times New Roman" w:hAnsi="Times New Roman" w:cs="Times New Roman"/>
                <w:sz w:val="20"/>
              </w:rPr>
              <w:t xml:space="preserve"> реформ, мероприятий, направленных на решение крестьянского вопроса, учитывая интересы крестьян и дворян)</w:t>
            </w:r>
          </w:p>
          <w:p w:rsidR="00AF0EC5" w:rsidRDefault="00AF0EC5" w:rsidP="00A1375C">
            <w:pPr>
              <w:pStyle w:val="a4"/>
              <w:numPr>
                <w:ilvl w:val="0"/>
                <w:numId w:val="51"/>
              </w:numPr>
              <w:rPr>
                <w:rFonts w:ascii="Times New Roman" w:hAnsi="Times New Roman" w:cs="Times New Roman"/>
                <w:sz w:val="20"/>
              </w:rPr>
            </w:pPr>
            <w:r>
              <w:rPr>
                <w:rFonts w:ascii="Times New Roman" w:hAnsi="Times New Roman" w:cs="Times New Roman"/>
                <w:sz w:val="20"/>
              </w:rPr>
              <w:t>влияние общественного мнения на правительственные решения по крестьянскому вопросу (критика экономической неэффективности, аморальности крепостного права)</w:t>
            </w:r>
          </w:p>
          <w:p w:rsidR="00AF0EC5" w:rsidRDefault="00AF0EC5" w:rsidP="00A1375C">
            <w:pPr>
              <w:pStyle w:val="a4"/>
              <w:numPr>
                <w:ilvl w:val="0"/>
                <w:numId w:val="51"/>
              </w:numPr>
              <w:rPr>
                <w:rFonts w:ascii="Times New Roman" w:hAnsi="Times New Roman" w:cs="Times New Roman"/>
                <w:sz w:val="20"/>
              </w:rPr>
            </w:pPr>
            <w:r>
              <w:rPr>
                <w:rFonts w:ascii="Times New Roman" w:hAnsi="Times New Roman" w:cs="Times New Roman"/>
                <w:sz w:val="20"/>
              </w:rPr>
              <w:t>влияние на общество, на правительственные круги произведений художественной литературы (живописи)</w:t>
            </w:r>
          </w:p>
          <w:p w:rsidR="00AF0EC5" w:rsidRDefault="0086464A" w:rsidP="00A1375C">
            <w:pPr>
              <w:pStyle w:val="a4"/>
              <w:numPr>
                <w:ilvl w:val="0"/>
                <w:numId w:val="51"/>
              </w:numPr>
              <w:rPr>
                <w:rFonts w:ascii="Times New Roman" w:hAnsi="Times New Roman" w:cs="Times New Roman"/>
                <w:sz w:val="20"/>
              </w:rPr>
            </w:pPr>
            <w:r>
              <w:rPr>
                <w:rFonts w:ascii="Times New Roman" w:hAnsi="Times New Roman" w:cs="Times New Roman"/>
                <w:sz w:val="20"/>
              </w:rPr>
              <w:t>внешнеполитический кризис (поражение России в Крымской войне 1856 г</w:t>
            </w:r>
            <w:proofErr w:type="gramStart"/>
            <w:r>
              <w:rPr>
                <w:rFonts w:ascii="Times New Roman" w:hAnsi="Times New Roman" w:cs="Times New Roman"/>
                <w:sz w:val="20"/>
              </w:rPr>
              <w:t xml:space="preserve">,, </w:t>
            </w:r>
            <w:proofErr w:type="gramEnd"/>
            <w:r>
              <w:rPr>
                <w:rFonts w:ascii="Times New Roman" w:hAnsi="Times New Roman" w:cs="Times New Roman"/>
                <w:sz w:val="20"/>
              </w:rPr>
              <w:t>вызванное отсталостью России, убедило правительственные круги, широкие слои российского общества в необходимости отмены крепостного права)</w:t>
            </w:r>
          </w:p>
          <w:p w:rsidR="0086464A" w:rsidRPr="00AF0EC5" w:rsidRDefault="0086464A" w:rsidP="00A1375C">
            <w:pPr>
              <w:pStyle w:val="a4"/>
              <w:numPr>
                <w:ilvl w:val="0"/>
                <w:numId w:val="51"/>
              </w:numPr>
              <w:rPr>
                <w:rFonts w:ascii="Times New Roman" w:hAnsi="Times New Roman" w:cs="Times New Roman"/>
                <w:sz w:val="20"/>
              </w:rPr>
            </w:pPr>
            <w:r>
              <w:rPr>
                <w:rFonts w:ascii="Times New Roman" w:hAnsi="Times New Roman" w:cs="Times New Roman"/>
                <w:sz w:val="20"/>
              </w:rPr>
              <w:t>давление со стороны европейских держав (некоторые участники Парижского мирного конгресса 1856 г. предлагали  не признавать Россию европейской державой из-за сохранения крепостного права)</w:t>
            </w:r>
          </w:p>
        </w:tc>
        <w:tc>
          <w:tcPr>
            <w:tcW w:w="2438" w:type="dxa"/>
          </w:tcPr>
          <w:p w:rsidR="00D80041" w:rsidRPr="00ED5AE0" w:rsidRDefault="00ED5AE0">
            <w:pPr>
              <w:rPr>
                <w:rFonts w:ascii="Times New Roman" w:hAnsi="Times New Roman" w:cs="Times New Roman"/>
              </w:rPr>
            </w:pPr>
            <w:r w:rsidRPr="00ED5AE0">
              <w:rPr>
                <w:rFonts w:ascii="Times New Roman" w:hAnsi="Times New Roman" w:cs="Times New Roman"/>
                <w:sz w:val="20"/>
              </w:rPr>
              <w:lastRenderedPageBreak/>
              <w:t xml:space="preserve">ЕГЭ – 2009: История: реальные задания/авт.-сост. Я.В. Соловьев, Е.А. </w:t>
            </w:r>
            <w:proofErr w:type="spellStart"/>
            <w:r w:rsidRPr="00ED5AE0">
              <w:rPr>
                <w:rFonts w:ascii="Times New Roman" w:hAnsi="Times New Roman" w:cs="Times New Roman"/>
                <w:sz w:val="20"/>
              </w:rPr>
              <w:t>Гевуркова</w:t>
            </w:r>
            <w:proofErr w:type="spellEnd"/>
            <w:r w:rsidRPr="00ED5AE0">
              <w:rPr>
                <w:rFonts w:ascii="Times New Roman" w:hAnsi="Times New Roman" w:cs="Times New Roman"/>
                <w:sz w:val="20"/>
              </w:rPr>
              <w:t xml:space="preserve">, </w:t>
            </w:r>
            <w:proofErr w:type="spellStart"/>
            <w:r w:rsidRPr="00ED5AE0">
              <w:rPr>
                <w:rFonts w:ascii="Times New Roman" w:hAnsi="Times New Roman" w:cs="Times New Roman"/>
                <w:sz w:val="20"/>
              </w:rPr>
              <w:t>В.И.Егорова</w:t>
            </w:r>
            <w:proofErr w:type="spellEnd"/>
            <w:r w:rsidRPr="00ED5AE0">
              <w:rPr>
                <w:rFonts w:ascii="Times New Roman" w:hAnsi="Times New Roman" w:cs="Times New Roman"/>
                <w:sz w:val="20"/>
              </w:rPr>
              <w:t xml:space="preserve">, Л.И. Ларина. – М.: АСТ: </w:t>
            </w:r>
            <w:proofErr w:type="spellStart"/>
            <w:r w:rsidRPr="00ED5AE0">
              <w:rPr>
                <w:rFonts w:ascii="Times New Roman" w:hAnsi="Times New Roman" w:cs="Times New Roman"/>
                <w:sz w:val="20"/>
              </w:rPr>
              <w:t>Астрель</w:t>
            </w:r>
            <w:proofErr w:type="spellEnd"/>
            <w:r w:rsidRPr="00ED5AE0">
              <w:rPr>
                <w:rFonts w:ascii="Times New Roman" w:hAnsi="Times New Roman" w:cs="Times New Roman"/>
                <w:sz w:val="20"/>
              </w:rPr>
              <w:t>, 2009. – 151 с. – (Федеральный институт педагогических измерений).</w:t>
            </w:r>
          </w:p>
        </w:tc>
      </w:tr>
      <w:tr w:rsidR="00D80041" w:rsidTr="000C127F">
        <w:tc>
          <w:tcPr>
            <w:tcW w:w="809" w:type="dxa"/>
          </w:tcPr>
          <w:p w:rsidR="00D80041" w:rsidRDefault="00D80041" w:rsidP="00673BDF">
            <w:pPr>
              <w:pStyle w:val="a4"/>
              <w:numPr>
                <w:ilvl w:val="0"/>
                <w:numId w:val="1"/>
              </w:numPr>
            </w:pPr>
          </w:p>
        </w:tc>
        <w:tc>
          <w:tcPr>
            <w:tcW w:w="6811" w:type="dxa"/>
          </w:tcPr>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Ниже приведены два суждения о причинах возникновения тайных обществ в первой четверти XIX в., формирование политических идей декабристов:</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1. «Превращение&lt;в первой четверти XIX в.&gt; общественного движения в революционное было вызвано самим правительством, его наклонностью подавлять каждое независимое … побуждение и мнение отдельных лиц и всего общества» (историк А.А. Корнилов).</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2.События 14 декабря 1825 г. были навеяны извне, порождены мятежным духом Запада (Манифест 13 июля 1826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Укажите, какая из названных точек зрения вам представляется более предпочтительной.</w:t>
            </w:r>
          </w:p>
          <w:p w:rsidR="00D80041" w:rsidRDefault="00962334" w:rsidP="00962334">
            <w:r w:rsidRPr="00962334">
              <w:rPr>
                <w:rFonts w:ascii="Times New Roman" w:hAnsi="Times New Roman" w:cs="Times New Roman"/>
                <w:sz w:val="20"/>
              </w:rPr>
              <w:t>Приведите не менее трех фактов, положений, которые могут служить аргументами, подтверждающими избранную вами точку зрения</w:t>
            </w:r>
          </w:p>
        </w:tc>
        <w:tc>
          <w:tcPr>
            <w:tcW w:w="5556" w:type="dxa"/>
          </w:tcPr>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Выпускник может вы</w:t>
            </w:r>
            <w:r w:rsidRPr="00962334">
              <w:rPr>
                <w:rFonts w:ascii="Times New Roman" w:hAnsi="Times New Roman" w:cs="Times New Roman"/>
                <w:sz w:val="20"/>
              </w:rPr>
              <w:softHyphen/>
              <w:t>брать одно из на</w:t>
            </w:r>
            <w:r w:rsidRPr="00962334">
              <w:rPr>
                <w:rFonts w:ascii="Times New Roman" w:hAnsi="Times New Roman" w:cs="Times New Roman"/>
                <w:sz w:val="20"/>
              </w:rPr>
              <w:softHyphen/>
              <w:t>зван</w:t>
            </w:r>
            <w:r w:rsidRPr="00962334">
              <w:rPr>
                <w:rFonts w:ascii="Times New Roman" w:hAnsi="Times New Roman" w:cs="Times New Roman"/>
                <w:sz w:val="20"/>
              </w:rPr>
              <w:softHyphen/>
              <w:t>ных суждений, но при этом дол</w:t>
            </w:r>
            <w:r w:rsidRPr="00962334">
              <w:rPr>
                <w:rFonts w:ascii="Times New Roman" w:hAnsi="Times New Roman" w:cs="Times New Roman"/>
                <w:sz w:val="20"/>
              </w:rPr>
              <w:softHyphen/>
              <w:t>жен привести под</w:t>
            </w:r>
            <w:r w:rsidRPr="00962334">
              <w:rPr>
                <w:rFonts w:ascii="Times New Roman" w:hAnsi="Times New Roman" w:cs="Times New Roman"/>
                <w:sz w:val="20"/>
              </w:rPr>
              <w:softHyphen/>
              <w:t>твер</w:t>
            </w:r>
            <w:r w:rsidRPr="00962334">
              <w:rPr>
                <w:rFonts w:ascii="Times New Roman" w:hAnsi="Times New Roman" w:cs="Times New Roman"/>
                <w:sz w:val="20"/>
              </w:rPr>
              <w:softHyphen/>
              <w:t>жда</w:t>
            </w:r>
            <w:r w:rsidRPr="00962334">
              <w:rPr>
                <w:rFonts w:ascii="Times New Roman" w:hAnsi="Times New Roman" w:cs="Times New Roman"/>
                <w:sz w:val="20"/>
              </w:rPr>
              <w:softHyphen/>
              <w:t>ю</w:t>
            </w:r>
            <w:r w:rsidRPr="00962334">
              <w:rPr>
                <w:rFonts w:ascii="Times New Roman" w:hAnsi="Times New Roman" w:cs="Times New Roman"/>
                <w:sz w:val="20"/>
              </w:rPr>
              <w:softHyphen/>
              <w:t>щие его аргументы, например:</w:t>
            </w:r>
          </w:p>
          <w:p w:rsidR="00962334" w:rsidRPr="00962334" w:rsidRDefault="00623FB1" w:rsidP="00962334">
            <w:pPr>
              <w:rPr>
                <w:rFonts w:ascii="Times New Roman" w:hAnsi="Times New Roman" w:cs="Times New Roman"/>
                <w:sz w:val="20"/>
              </w:rPr>
            </w:pPr>
            <w:r>
              <w:rPr>
                <w:rFonts w:ascii="Times New Roman" w:hAnsi="Times New Roman" w:cs="Times New Roman"/>
                <w:sz w:val="20"/>
              </w:rPr>
              <w:t> </w:t>
            </w:r>
            <w:r w:rsidR="00962334" w:rsidRPr="00962334">
              <w:rPr>
                <w:rFonts w:ascii="Times New Roman" w:hAnsi="Times New Roman" w:cs="Times New Roman"/>
                <w:sz w:val="20"/>
              </w:rPr>
              <w:t>При вы</w:t>
            </w:r>
            <w:r w:rsidR="00962334" w:rsidRPr="00962334">
              <w:rPr>
                <w:rFonts w:ascii="Times New Roman" w:hAnsi="Times New Roman" w:cs="Times New Roman"/>
                <w:sz w:val="20"/>
              </w:rPr>
              <w:softHyphen/>
              <w:t>бо</w:t>
            </w:r>
            <w:r w:rsidR="00962334" w:rsidRPr="00962334">
              <w:rPr>
                <w:rFonts w:ascii="Times New Roman" w:hAnsi="Times New Roman" w:cs="Times New Roman"/>
                <w:sz w:val="20"/>
              </w:rPr>
              <w:softHyphen/>
              <w:t>ре первого суждения:</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к числу при</w:t>
            </w:r>
            <w:r w:rsidRPr="00962334">
              <w:rPr>
                <w:rFonts w:ascii="Times New Roman" w:hAnsi="Times New Roman" w:cs="Times New Roman"/>
                <w:sz w:val="20"/>
              </w:rPr>
              <w:softHyphen/>
              <w:t>чин возникновения тай</w:t>
            </w:r>
            <w:r w:rsidRPr="00962334">
              <w:rPr>
                <w:rFonts w:ascii="Times New Roman" w:hAnsi="Times New Roman" w:cs="Times New Roman"/>
                <w:sz w:val="20"/>
              </w:rPr>
              <w:softHyphen/>
              <w:t>ных обществ де</w:t>
            </w:r>
            <w:r w:rsidRPr="00962334">
              <w:rPr>
                <w:rFonts w:ascii="Times New Roman" w:hAnsi="Times New Roman" w:cs="Times New Roman"/>
                <w:sz w:val="20"/>
              </w:rPr>
              <w:softHyphen/>
              <w:t>каб</w:t>
            </w:r>
            <w:r w:rsidRPr="00962334">
              <w:rPr>
                <w:rFonts w:ascii="Times New Roman" w:hAnsi="Times New Roman" w:cs="Times New Roman"/>
                <w:sz w:val="20"/>
              </w:rPr>
              <w:softHyphen/>
              <w:t>ри</w:t>
            </w:r>
            <w:r w:rsidRPr="00962334">
              <w:rPr>
                <w:rFonts w:ascii="Times New Roman" w:hAnsi="Times New Roman" w:cs="Times New Roman"/>
                <w:sz w:val="20"/>
              </w:rPr>
              <w:softHyphen/>
              <w:t>стов относятся сле</w:t>
            </w:r>
            <w:r w:rsidRPr="00962334">
              <w:rPr>
                <w:rFonts w:ascii="Times New Roman" w:hAnsi="Times New Roman" w:cs="Times New Roman"/>
                <w:sz w:val="20"/>
              </w:rPr>
              <w:softHyphen/>
              <w:t>ду</w:t>
            </w:r>
            <w:r w:rsidRPr="00962334">
              <w:rPr>
                <w:rFonts w:ascii="Times New Roman" w:hAnsi="Times New Roman" w:cs="Times New Roman"/>
                <w:sz w:val="20"/>
              </w:rPr>
              <w:softHyphen/>
              <w:t>ю</w:t>
            </w:r>
            <w:r w:rsidRPr="00962334">
              <w:rPr>
                <w:rFonts w:ascii="Times New Roman" w:hAnsi="Times New Roman" w:cs="Times New Roman"/>
                <w:sz w:val="20"/>
              </w:rPr>
              <w:softHyphen/>
              <w:t>щие мероприятия власти:</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введение во</w:t>
            </w:r>
            <w:r w:rsidRPr="00962334">
              <w:rPr>
                <w:rFonts w:ascii="Times New Roman" w:hAnsi="Times New Roman" w:cs="Times New Roman"/>
                <w:sz w:val="20"/>
              </w:rPr>
              <w:softHyphen/>
              <w:t>ен</w:t>
            </w:r>
            <w:r w:rsidRPr="00962334">
              <w:rPr>
                <w:rFonts w:ascii="Times New Roman" w:hAnsi="Times New Roman" w:cs="Times New Roman"/>
                <w:sz w:val="20"/>
              </w:rPr>
              <w:softHyphen/>
              <w:t>ных поселений</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ужесточение дис</w:t>
            </w:r>
            <w:r w:rsidRPr="00962334">
              <w:rPr>
                <w:rFonts w:ascii="Times New Roman" w:hAnsi="Times New Roman" w:cs="Times New Roman"/>
                <w:sz w:val="20"/>
              </w:rPr>
              <w:softHyphen/>
              <w:t>ци</w:t>
            </w:r>
            <w:r w:rsidRPr="00962334">
              <w:rPr>
                <w:rFonts w:ascii="Times New Roman" w:hAnsi="Times New Roman" w:cs="Times New Roman"/>
                <w:sz w:val="20"/>
              </w:rPr>
              <w:softHyphen/>
              <w:t>пли</w:t>
            </w:r>
            <w:r w:rsidRPr="00962334">
              <w:rPr>
                <w:rFonts w:ascii="Times New Roman" w:hAnsi="Times New Roman" w:cs="Times New Roman"/>
                <w:sz w:val="20"/>
              </w:rPr>
              <w:softHyphen/>
              <w:t>ны в армии</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ужесточение цензуры</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подавление вы</w:t>
            </w:r>
            <w:r w:rsidRPr="00962334">
              <w:rPr>
                <w:rFonts w:ascii="Times New Roman" w:hAnsi="Times New Roman" w:cs="Times New Roman"/>
                <w:sz w:val="20"/>
              </w:rPr>
              <w:softHyphen/>
              <w:t>ступ</w:t>
            </w:r>
            <w:r w:rsidRPr="00962334">
              <w:rPr>
                <w:rFonts w:ascii="Times New Roman" w:hAnsi="Times New Roman" w:cs="Times New Roman"/>
                <w:sz w:val="20"/>
              </w:rPr>
              <w:softHyphen/>
              <w:t>ле</w:t>
            </w:r>
            <w:r w:rsidRPr="00962334">
              <w:rPr>
                <w:rFonts w:ascii="Times New Roman" w:hAnsi="Times New Roman" w:cs="Times New Roman"/>
                <w:sz w:val="20"/>
              </w:rPr>
              <w:softHyphen/>
              <w:t>ния Семёновского полка</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запрещение тай</w:t>
            </w:r>
            <w:r w:rsidRPr="00962334">
              <w:rPr>
                <w:rFonts w:ascii="Times New Roman" w:hAnsi="Times New Roman" w:cs="Times New Roman"/>
                <w:sz w:val="20"/>
              </w:rPr>
              <w:softHyphen/>
              <w:t>ных (масонских) обществ</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усиление над</w:t>
            </w:r>
            <w:r w:rsidRPr="00962334">
              <w:rPr>
                <w:rFonts w:ascii="Times New Roman" w:hAnsi="Times New Roman" w:cs="Times New Roman"/>
                <w:sz w:val="20"/>
              </w:rPr>
              <w:softHyphen/>
              <w:t>зо</w:t>
            </w:r>
            <w:r w:rsidRPr="00962334">
              <w:rPr>
                <w:rFonts w:ascii="Times New Roman" w:hAnsi="Times New Roman" w:cs="Times New Roman"/>
                <w:sz w:val="20"/>
              </w:rPr>
              <w:softHyphen/>
              <w:t>ра за де</w:t>
            </w:r>
            <w:r w:rsidRPr="00962334">
              <w:rPr>
                <w:rFonts w:ascii="Times New Roman" w:hAnsi="Times New Roman" w:cs="Times New Roman"/>
                <w:sz w:val="20"/>
              </w:rPr>
              <w:softHyphen/>
              <w:t>я</w:t>
            </w:r>
            <w:r w:rsidRPr="00962334">
              <w:rPr>
                <w:rFonts w:ascii="Times New Roman" w:hAnsi="Times New Roman" w:cs="Times New Roman"/>
                <w:sz w:val="20"/>
              </w:rPr>
              <w:softHyphen/>
              <w:t>тель</w:t>
            </w:r>
            <w:r w:rsidRPr="00962334">
              <w:rPr>
                <w:rFonts w:ascii="Times New Roman" w:hAnsi="Times New Roman" w:cs="Times New Roman"/>
                <w:sz w:val="20"/>
              </w:rPr>
              <w:softHyphen/>
              <w:t>но</w:t>
            </w:r>
            <w:r w:rsidRPr="00962334">
              <w:rPr>
                <w:rFonts w:ascii="Times New Roman" w:hAnsi="Times New Roman" w:cs="Times New Roman"/>
                <w:sz w:val="20"/>
              </w:rPr>
              <w:softHyphen/>
              <w:t>стью университетов (увольнение профессоров)</w:t>
            </w:r>
          </w:p>
          <w:p w:rsidR="00962334" w:rsidRPr="00962334" w:rsidRDefault="00623FB1" w:rsidP="00962334">
            <w:pPr>
              <w:rPr>
                <w:rFonts w:ascii="Times New Roman" w:hAnsi="Times New Roman" w:cs="Times New Roman"/>
                <w:sz w:val="20"/>
              </w:rPr>
            </w:pPr>
            <w:r>
              <w:rPr>
                <w:rFonts w:ascii="Times New Roman" w:hAnsi="Times New Roman" w:cs="Times New Roman"/>
                <w:sz w:val="20"/>
              </w:rPr>
              <w:t> </w:t>
            </w:r>
            <w:r w:rsidR="00962334" w:rsidRPr="00962334">
              <w:rPr>
                <w:rFonts w:ascii="Times New Roman" w:hAnsi="Times New Roman" w:cs="Times New Roman"/>
                <w:sz w:val="20"/>
              </w:rPr>
              <w:t>При вы</w:t>
            </w:r>
            <w:r w:rsidR="00962334" w:rsidRPr="00962334">
              <w:rPr>
                <w:rFonts w:ascii="Times New Roman" w:hAnsi="Times New Roman" w:cs="Times New Roman"/>
                <w:sz w:val="20"/>
              </w:rPr>
              <w:softHyphen/>
              <w:t>бо</w:t>
            </w:r>
            <w:r w:rsidR="00962334" w:rsidRPr="00962334">
              <w:rPr>
                <w:rFonts w:ascii="Times New Roman" w:hAnsi="Times New Roman" w:cs="Times New Roman"/>
                <w:sz w:val="20"/>
              </w:rPr>
              <w:softHyphen/>
              <w:t>ре второго суждения:</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на фор</w:t>
            </w:r>
            <w:r w:rsidRPr="00962334">
              <w:rPr>
                <w:rFonts w:ascii="Times New Roman" w:hAnsi="Times New Roman" w:cs="Times New Roman"/>
                <w:sz w:val="20"/>
              </w:rPr>
              <w:softHyphen/>
              <w:t>ми</w:t>
            </w:r>
            <w:r w:rsidRPr="00962334">
              <w:rPr>
                <w:rFonts w:ascii="Times New Roman" w:hAnsi="Times New Roman" w:cs="Times New Roman"/>
                <w:sz w:val="20"/>
              </w:rPr>
              <w:softHyphen/>
              <w:t>ро</w:t>
            </w:r>
            <w:r w:rsidRPr="00962334">
              <w:rPr>
                <w:rFonts w:ascii="Times New Roman" w:hAnsi="Times New Roman" w:cs="Times New Roman"/>
                <w:sz w:val="20"/>
              </w:rPr>
              <w:softHyphen/>
              <w:t>ва</w:t>
            </w:r>
            <w:r w:rsidRPr="00962334">
              <w:rPr>
                <w:rFonts w:ascii="Times New Roman" w:hAnsi="Times New Roman" w:cs="Times New Roman"/>
                <w:sz w:val="20"/>
              </w:rPr>
              <w:softHyphen/>
              <w:t>ние политических идей де</w:t>
            </w:r>
            <w:r w:rsidRPr="00962334">
              <w:rPr>
                <w:rFonts w:ascii="Times New Roman" w:hAnsi="Times New Roman" w:cs="Times New Roman"/>
                <w:sz w:val="20"/>
              </w:rPr>
              <w:softHyphen/>
              <w:t>каб</w:t>
            </w:r>
            <w:r w:rsidRPr="00962334">
              <w:rPr>
                <w:rFonts w:ascii="Times New Roman" w:hAnsi="Times New Roman" w:cs="Times New Roman"/>
                <w:sz w:val="20"/>
              </w:rPr>
              <w:softHyphen/>
              <w:t>ри</w:t>
            </w:r>
            <w:r w:rsidRPr="00962334">
              <w:rPr>
                <w:rFonts w:ascii="Times New Roman" w:hAnsi="Times New Roman" w:cs="Times New Roman"/>
                <w:sz w:val="20"/>
              </w:rPr>
              <w:softHyphen/>
              <w:t>стов оказали влияние: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lastRenderedPageBreak/>
              <w:t>- личный опыт участ</w:t>
            </w:r>
            <w:r w:rsidRPr="00962334">
              <w:rPr>
                <w:rFonts w:ascii="Times New Roman" w:hAnsi="Times New Roman" w:cs="Times New Roman"/>
                <w:sz w:val="20"/>
              </w:rPr>
              <w:softHyphen/>
              <w:t>ни</w:t>
            </w:r>
            <w:r w:rsidRPr="00962334">
              <w:rPr>
                <w:rFonts w:ascii="Times New Roman" w:hAnsi="Times New Roman" w:cs="Times New Roman"/>
                <w:sz w:val="20"/>
              </w:rPr>
              <w:softHyphen/>
              <w:t>ков Заграничного по</w:t>
            </w:r>
            <w:r w:rsidRPr="00962334">
              <w:rPr>
                <w:rFonts w:ascii="Times New Roman" w:hAnsi="Times New Roman" w:cs="Times New Roman"/>
                <w:sz w:val="20"/>
              </w:rPr>
              <w:softHyphen/>
              <w:t>хо</w:t>
            </w:r>
            <w:r w:rsidRPr="00962334">
              <w:rPr>
                <w:rFonts w:ascii="Times New Roman" w:hAnsi="Times New Roman" w:cs="Times New Roman"/>
                <w:sz w:val="20"/>
              </w:rPr>
              <w:softHyphen/>
              <w:t>да (1813—1814 гг.)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революционные со</w:t>
            </w:r>
            <w:r w:rsidRPr="00962334">
              <w:rPr>
                <w:rFonts w:ascii="Times New Roman" w:hAnsi="Times New Roman" w:cs="Times New Roman"/>
                <w:sz w:val="20"/>
              </w:rPr>
              <w:softHyphen/>
              <w:t>бы</w:t>
            </w:r>
            <w:r w:rsidRPr="00962334">
              <w:rPr>
                <w:rFonts w:ascii="Times New Roman" w:hAnsi="Times New Roman" w:cs="Times New Roman"/>
                <w:sz w:val="20"/>
              </w:rPr>
              <w:softHyphen/>
              <w:t>тия в стра</w:t>
            </w:r>
            <w:r w:rsidRPr="00962334">
              <w:rPr>
                <w:rFonts w:ascii="Times New Roman" w:hAnsi="Times New Roman" w:cs="Times New Roman"/>
                <w:sz w:val="20"/>
              </w:rPr>
              <w:softHyphen/>
              <w:t>нах Европы (Испании, Пруссии, Неа</w:t>
            </w:r>
            <w:r w:rsidRPr="00962334">
              <w:rPr>
                <w:rFonts w:ascii="Times New Roman" w:hAnsi="Times New Roman" w:cs="Times New Roman"/>
                <w:sz w:val="20"/>
              </w:rPr>
              <w:softHyphen/>
              <w:t>по</w:t>
            </w:r>
            <w:r w:rsidRPr="00962334">
              <w:rPr>
                <w:rFonts w:ascii="Times New Roman" w:hAnsi="Times New Roman" w:cs="Times New Roman"/>
                <w:sz w:val="20"/>
              </w:rPr>
              <w:softHyphen/>
              <w:t>ли</w:t>
            </w:r>
            <w:r w:rsidRPr="00962334">
              <w:rPr>
                <w:rFonts w:ascii="Times New Roman" w:hAnsi="Times New Roman" w:cs="Times New Roman"/>
                <w:sz w:val="20"/>
              </w:rPr>
              <w:softHyphen/>
              <w:t>тан</w:t>
            </w:r>
            <w:r w:rsidRPr="00962334">
              <w:rPr>
                <w:rFonts w:ascii="Times New Roman" w:hAnsi="Times New Roman" w:cs="Times New Roman"/>
                <w:sz w:val="20"/>
              </w:rPr>
              <w:softHyphen/>
              <w:t>ском королевстве), Ла</w:t>
            </w:r>
            <w:r w:rsidRPr="00962334">
              <w:rPr>
                <w:rFonts w:ascii="Times New Roman" w:hAnsi="Times New Roman" w:cs="Times New Roman"/>
                <w:sz w:val="20"/>
              </w:rPr>
              <w:softHyphen/>
              <w:t>тин</w:t>
            </w:r>
            <w:r w:rsidRPr="00962334">
              <w:rPr>
                <w:rFonts w:ascii="Times New Roman" w:hAnsi="Times New Roman" w:cs="Times New Roman"/>
                <w:sz w:val="20"/>
              </w:rPr>
              <w:softHyphen/>
              <w:t>ской Америки</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идеи Просвещения</w:t>
            </w:r>
          </w:p>
          <w:p w:rsidR="00D80041" w:rsidRPr="00962334" w:rsidRDefault="00962334">
            <w:pPr>
              <w:rPr>
                <w:rFonts w:ascii="Times New Roman" w:hAnsi="Times New Roman" w:cs="Times New Roman"/>
                <w:sz w:val="20"/>
              </w:rPr>
            </w:pPr>
            <w:r w:rsidRPr="00962334">
              <w:rPr>
                <w:rFonts w:ascii="Times New Roman" w:hAnsi="Times New Roman" w:cs="Times New Roman"/>
                <w:sz w:val="20"/>
              </w:rPr>
              <w:t>- Французская ре</w:t>
            </w:r>
            <w:r w:rsidRPr="00962334">
              <w:rPr>
                <w:rFonts w:ascii="Times New Roman" w:hAnsi="Times New Roman" w:cs="Times New Roman"/>
                <w:sz w:val="20"/>
              </w:rPr>
              <w:softHyphen/>
              <w:t>во</w:t>
            </w:r>
            <w:r w:rsidRPr="00962334">
              <w:rPr>
                <w:rFonts w:ascii="Times New Roman" w:hAnsi="Times New Roman" w:cs="Times New Roman"/>
                <w:sz w:val="20"/>
              </w:rPr>
              <w:softHyphen/>
              <w:t>лю</w:t>
            </w:r>
            <w:r w:rsidRPr="00962334">
              <w:rPr>
                <w:rFonts w:ascii="Times New Roman" w:hAnsi="Times New Roman" w:cs="Times New Roman"/>
                <w:sz w:val="20"/>
              </w:rPr>
              <w:softHyphen/>
              <w:t>ция конца XVIII в.</w:t>
            </w:r>
          </w:p>
        </w:tc>
        <w:tc>
          <w:tcPr>
            <w:tcW w:w="2438" w:type="dxa"/>
          </w:tcPr>
          <w:p w:rsidR="00962334" w:rsidRPr="00962334" w:rsidRDefault="00962334" w:rsidP="00962334">
            <w:pPr>
              <w:rPr>
                <w:rFonts w:ascii="Times New Roman" w:eastAsia="Calibri" w:hAnsi="Times New Roman" w:cs="Times New Roman"/>
                <w:sz w:val="20"/>
              </w:rPr>
            </w:pPr>
            <w:r w:rsidRPr="00962334">
              <w:rPr>
                <w:rFonts w:ascii="Times New Roman" w:eastAsia="Calibri" w:hAnsi="Times New Roman" w:cs="Times New Roman"/>
                <w:sz w:val="20"/>
              </w:rPr>
              <w:lastRenderedPageBreak/>
              <w:t xml:space="preserve">Самое полное издание типовых вариантов реальных заданий ЕГЭ: 2009: История/авт.-сост. </w:t>
            </w:r>
            <w:proofErr w:type="spellStart"/>
            <w:r w:rsidRPr="00962334">
              <w:rPr>
                <w:rFonts w:ascii="Times New Roman" w:eastAsia="Calibri" w:hAnsi="Times New Roman" w:cs="Times New Roman"/>
                <w:sz w:val="20"/>
              </w:rPr>
              <w:t>Я.В.Соловьев</w:t>
            </w:r>
            <w:proofErr w:type="spellEnd"/>
            <w:r w:rsidRPr="00962334">
              <w:rPr>
                <w:rFonts w:ascii="Times New Roman" w:eastAsia="Calibri" w:hAnsi="Times New Roman" w:cs="Times New Roman"/>
                <w:sz w:val="20"/>
              </w:rPr>
              <w:t xml:space="preserve">, </w:t>
            </w:r>
            <w:proofErr w:type="spellStart"/>
            <w:r w:rsidRPr="00962334">
              <w:rPr>
                <w:rFonts w:ascii="Times New Roman" w:eastAsia="Calibri" w:hAnsi="Times New Roman" w:cs="Times New Roman"/>
                <w:sz w:val="20"/>
              </w:rPr>
              <w:t>Е.А.Гевуркова</w:t>
            </w:r>
            <w:proofErr w:type="spellEnd"/>
            <w:r w:rsidRPr="00962334">
              <w:rPr>
                <w:rFonts w:ascii="Times New Roman" w:eastAsia="Calibri" w:hAnsi="Times New Roman" w:cs="Times New Roman"/>
                <w:sz w:val="20"/>
              </w:rPr>
              <w:t xml:space="preserve">, Л.И. Ларина, В.И. Егорова. – М.: АСТ: </w:t>
            </w:r>
            <w:proofErr w:type="spellStart"/>
            <w:r w:rsidRPr="00962334">
              <w:rPr>
                <w:rFonts w:ascii="Times New Roman" w:eastAsia="Calibri" w:hAnsi="Times New Roman" w:cs="Times New Roman"/>
                <w:sz w:val="20"/>
              </w:rPr>
              <w:t>Астрель</w:t>
            </w:r>
            <w:proofErr w:type="spellEnd"/>
            <w:r w:rsidRPr="00962334">
              <w:rPr>
                <w:rFonts w:ascii="Times New Roman" w:eastAsia="Calibri" w:hAnsi="Times New Roman" w:cs="Times New Roman"/>
                <w:sz w:val="20"/>
              </w:rPr>
              <w:t>, 2009. – 282 с. – (Федеральный институт педагогических измерений).</w:t>
            </w:r>
          </w:p>
          <w:p w:rsidR="00D80041" w:rsidRDefault="00D80041"/>
        </w:tc>
      </w:tr>
      <w:tr w:rsidR="00D80041" w:rsidTr="000C127F">
        <w:tc>
          <w:tcPr>
            <w:tcW w:w="809" w:type="dxa"/>
          </w:tcPr>
          <w:p w:rsidR="00D80041" w:rsidRDefault="00D80041" w:rsidP="00673BDF">
            <w:pPr>
              <w:pStyle w:val="a4"/>
              <w:numPr>
                <w:ilvl w:val="0"/>
                <w:numId w:val="1"/>
              </w:numPr>
            </w:pPr>
          </w:p>
        </w:tc>
        <w:tc>
          <w:tcPr>
            <w:tcW w:w="6811" w:type="dxa"/>
          </w:tcPr>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Назовите основные внешнеполитические задачи, которые решались в царствование Александра II. Укажите не менее двух задач.</w:t>
            </w:r>
          </w:p>
          <w:p w:rsidR="00D80041" w:rsidRDefault="00962334" w:rsidP="00962334">
            <w:r w:rsidRPr="00962334">
              <w:rPr>
                <w:rFonts w:ascii="Times New Roman" w:hAnsi="Times New Roman" w:cs="Times New Roman"/>
                <w:sz w:val="20"/>
              </w:rPr>
              <w:t>Приведите примеры событий, относящихся к решению одной из названных задач (не менее трех примеров)</w:t>
            </w:r>
          </w:p>
        </w:tc>
        <w:tc>
          <w:tcPr>
            <w:tcW w:w="5556" w:type="dxa"/>
          </w:tcPr>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1. Могут быть названы следующие внешнеполитические задачи, которые решались в царствование Александра II:</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усиление позиций России в Европе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решение Восточного вопроса (попытки решения Восточного вопроса)</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закрепление России в Средней Азии</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усиление позиций на Дальнем Востоке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2. Могут быть приведены следующие примеры:</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укрепление позиций России в Европе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участие России в русско-турецкой войне 1877—1878 гг.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подписание Сан-</w:t>
            </w:r>
            <w:proofErr w:type="spellStart"/>
            <w:r w:rsidRPr="00962334">
              <w:rPr>
                <w:rFonts w:ascii="Times New Roman" w:hAnsi="Times New Roman" w:cs="Times New Roman"/>
                <w:sz w:val="20"/>
              </w:rPr>
              <w:t>Стефанского</w:t>
            </w:r>
            <w:proofErr w:type="spellEnd"/>
            <w:r w:rsidRPr="00962334">
              <w:rPr>
                <w:rFonts w:ascii="Times New Roman" w:hAnsi="Times New Roman" w:cs="Times New Roman"/>
                <w:sz w:val="20"/>
              </w:rPr>
              <w:t xml:space="preserve"> мирного договора (1878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подписание Берлинского трактата (1878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заключение Союза трех императоров (между Российской империей, Германией и Австро-Венгрией в 1873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начало оформления Тройственного союза (1878—1882 гг.)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Восточный вопрос во внешней политике России</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участие России в Крымской войне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заключение Парижского трактата (1856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отмена ограничительных статей Парижского трактата (на Лондонской конференции держав в 1871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завершение Кавказской войны</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участие России в русско-турецкой войне (1877—1878 гг.)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подписание Сан-</w:t>
            </w:r>
            <w:proofErr w:type="spellStart"/>
            <w:r w:rsidRPr="00962334">
              <w:rPr>
                <w:rFonts w:ascii="Times New Roman" w:hAnsi="Times New Roman" w:cs="Times New Roman"/>
                <w:sz w:val="20"/>
              </w:rPr>
              <w:t>Стефанского</w:t>
            </w:r>
            <w:proofErr w:type="spellEnd"/>
            <w:r w:rsidRPr="00962334">
              <w:rPr>
                <w:rFonts w:ascii="Times New Roman" w:hAnsi="Times New Roman" w:cs="Times New Roman"/>
                <w:sz w:val="20"/>
              </w:rPr>
              <w:t xml:space="preserve"> мирного договора (1878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подписание Берлинского трактата (1878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закрепление России в Средней Азии</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поражение в войнах с Россией:</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xml:space="preserve">— </w:t>
            </w:r>
            <w:proofErr w:type="spellStart"/>
            <w:r w:rsidRPr="00962334">
              <w:rPr>
                <w:rFonts w:ascii="Times New Roman" w:hAnsi="Times New Roman" w:cs="Times New Roman"/>
                <w:sz w:val="20"/>
              </w:rPr>
              <w:t>Кокандского</w:t>
            </w:r>
            <w:proofErr w:type="spellEnd"/>
            <w:r w:rsidRPr="00962334">
              <w:rPr>
                <w:rFonts w:ascii="Times New Roman" w:hAnsi="Times New Roman" w:cs="Times New Roman"/>
                <w:sz w:val="20"/>
              </w:rPr>
              <w:t xml:space="preserve"> ханства</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Хивинского ханства</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Бухарского эмирата</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усиление позиций России на Дальнем Востоке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заключение договора России с Японией (о «мире и дружбе» в 1855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заключение Пекинского договора России с Китаем (1860 г.)</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подписание трактата России и Японии о разделе владений на Курильских островах и острове Сахалин (1875 г.)</w:t>
            </w:r>
          </w:p>
          <w:p w:rsidR="00D80041" w:rsidRPr="00962334" w:rsidRDefault="00D80041">
            <w:pPr>
              <w:rPr>
                <w:rFonts w:ascii="Times New Roman" w:hAnsi="Times New Roman" w:cs="Times New Roman"/>
                <w:sz w:val="20"/>
              </w:rPr>
            </w:pPr>
          </w:p>
        </w:tc>
        <w:tc>
          <w:tcPr>
            <w:tcW w:w="2438" w:type="dxa"/>
          </w:tcPr>
          <w:p w:rsidR="00962334" w:rsidRPr="00962334" w:rsidRDefault="00962334" w:rsidP="00962334">
            <w:pPr>
              <w:rPr>
                <w:rFonts w:ascii="Times New Roman" w:eastAsia="Calibri" w:hAnsi="Times New Roman" w:cs="Times New Roman"/>
                <w:sz w:val="20"/>
              </w:rPr>
            </w:pPr>
            <w:r w:rsidRPr="00962334">
              <w:rPr>
                <w:rFonts w:ascii="Times New Roman" w:eastAsia="Calibri" w:hAnsi="Times New Roman" w:cs="Times New Roman"/>
                <w:sz w:val="20"/>
              </w:rPr>
              <w:t xml:space="preserve">Самое полное издание типовых вариантов реальных заданий ЕГЭ: 2009: История/авт.-сост. </w:t>
            </w:r>
            <w:proofErr w:type="spellStart"/>
            <w:r w:rsidRPr="00962334">
              <w:rPr>
                <w:rFonts w:ascii="Times New Roman" w:eastAsia="Calibri" w:hAnsi="Times New Roman" w:cs="Times New Roman"/>
                <w:sz w:val="20"/>
              </w:rPr>
              <w:t>Я.В.Соловьев</w:t>
            </w:r>
            <w:proofErr w:type="spellEnd"/>
            <w:r w:rsidRPr="00962334">
              <w:rPr>
                <w:rFonts w:ascii="Times New Roman" w:eastAsia="Calibri" w:hAnsi="Times New Roman" w:cs="Times New Roman"/>
                <w:sz w:val="20"/>
              </w:rPr>
              <w:t xml:space="preserve">, </w:t>
            </w:r>
            <w:proofErr w:type="spellStart"/>
            <w:r w:rsidRPr="00962334">
              <w:rPr>
                <w:rFonts w:ascii="Times New Roman" w:eastAsia="Calibri" w:hAnsi="Times New Roman" w:cs="Times New Roman"/>
                <w:sz w:val="20"/>
              </w:rPr>
              <w:t>Е.А.Гевуркова</w:t>
            </w:r>
            <w:proofErr w:type="spellEnd"/>
            <w:r w:rsidRPr="00962334">
              <w:rPr>
                <w:rFonts w:ascii="Times New Roman" w:eastAsia="Calibri" w:hAnsi="Times New Roman" w:cs="Times New Roman"/>
                <w:sz w:val="20"/>
              </w:rPr>
              <w:t xml:space="preserve">, Л.И. Ларина, В.И. Егорова. – М.: АСТ: </w:t>
            </w:r>
            <w:proofErr w:type="spellStart"/>
            <w:r w:rsidRPr="00962334">
              <w:rPr>
                <w:rFonts w:ascii="Times New Roman" w:eastAsia="Calibri" w:hAnsi="Times New Roman" w:cs="Times New Roman"/>
                <w:sz w:val="20"/>
              </w:rPr>
              <w:t>Астрель</w:t>
            </w:r>
            <w:proofErr w:type="spellEnd"/>
            <w:r w:rsidRPr="00962334">
              <w:rPr>
                <w:rFonts w:ascii="Times New Roman" w:eastAsia="Calibri" w:hAnsi="Times New Roman" w:cs="Times New Roman"/>
                <w:sz w:val="20"/>
              </w:rPr>
              <w:t>, 2009. – 282 с. – (Федеральный институт педагогических измерений).</w:t>
            </w:r>
          </w:p>
          <w:p w:rsidR="00D80041" w:rsidRDefault="00D80041"/>
        </w:tc>
      </w:tr>
      <w:tr w:rsidR="00D80041" w:rsidTr="000C127F">
        <w:tc>
          <w:tcPr>
            <w:tcW w:w="809" w:type="dxa"/>
          </w:tcPr>
          <w:p w:rsidR="00D80041" w:rsidRDefault="00D80041" w:rsidP="00673BDF">
            <w:pPr>
              <w:pStyle w:val="a4"/>
              <w:numPr>
                <w:ilvl w:val="0"/>
                <w:numId w:val="1"/>
              </w:numPr>
            </w:pPr>
          </w:p>
        </w:tc>
        <w:tc>
          <w:tcPr>
            <w:tcW w:w="6811" w:type="dxa"/>
          </w:tcPr>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Сравните положение русских дворян в последние годы царствования Николая I и в последние годы царствования Александра II.</w:t>
            </w:r>
          </w:p>
          <w:p w:rsidR="00D80041" w:rsidRDefault="00962334" w:rsidP="00962334">
            <w:r w:rsidRPr="00962334">
              <w:rPr>
                <w:rFonts w:ascii="Times New Roman" w:hAnsi="Times New Roman" w:cs="Times New Roman"/>
                <w:sz w:val="20"/>
              </w:rPr>
              <w:lastRenderedPageBreak/>
              <w:t>Укажите, что было общим (не менее трех общих характеристик), а что – различным (не менее двух различий).</w:t>
            </w:r>
          </w:p>
        </w:tc>
        <w:tc>
          <w:tcPr>
            <w:tcW w:w="5556" w:type="dxa"/>
          </w:tcPr>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lastRenderedPageBreak/>
              <w:t xml:space="preserve">1. В качестве общего могут быть </w:t>
            </w:r>
            <w:proofErr w:type="gramStart"/>
            <w:r w:rsidRPr="00962334">
              <w:rPr>
                <w:rFonts w:ascii="Times New Roman" w:hAnsi="Times New Roman" w:cs="Times New Roman"/>
                <w:sz w:val="20"/>
              </w:rPr>
              <w:t>названы</w:t>
            </w:r>
            <w:proofErr w:type="gramEnd"/>
            <w:r w:rsidRPr="00962334">
              <w:rPr>
                <w:rFonts w:ascii="Times New Roman" w:hAnsi="Times New Roman" w:cs="Times New Roman"/>
                <w:sz w:val="20"/>
              </w:rPr>
              <w:t>:</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xml:space="preserve">— привилегированное сословное положение дворян </w:t>
            </w:r>
            <w:r w:rsidRPr="00962334">
              <w:rPr>
                <w:rFonts w:ascii="Times New Roman" w:hAnsi="Times New Roman" w:cs="Times New Roman"/>
                <w:sz w:val="20"/>
              </w:rPr>
              <w:lastRenderedPageBreak/>
              <w:t>(дворянство — неподатное сословие)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существование потомственного и личного дворянства</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продвижение по службе в соответствии с «Табелью о рангах»</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сохранение помещичьего землевладения</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разорение мелкопоместных дворян</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лишение дворянского звания по суду (по воле царя)</w:t>
            </w:r>
          </w:p>
          <w:p w:rsidR="00D80041" w:rsidRDefault="00962334" w:rsidP="00962334">
            <w:pPr>
              <w:rPr>
                <w:rFonts w:ascii="Times New Roman" w:hAnsi="Times New Roman" w:cs="Times New Roman"/>
                <w:sz w:val="20"/>
              </w:rPr>
            </w:pPr>
            <w:r w:rsidRPr="00962334">
              <w:rPr>
                <w:rFonts w:ascii="Times New Roman" w:hAnsi="Times New Roman" w:cs="Times New Roman"/>
                <w:sz w:val="20"/>
              </w:rPr>
              <w:t>— дворяне не подлежали телесным наказаниям</w:t>
            </w:r>
          </w:p>
          <w:tbl>
            <w:tblPr>
              <w:tblW w:w="533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37"/>
              <w:gridCol w:w="2693"/>
            </w:tblGrid>
            <w:tr w:rsidR="00962334" w:rsidRPr="00B96382" w:rsidTr="00962334">
              <w:trPr>
                <w:tblCellSpacing w:w="0" w:type="dxa"/>
              </w:trPr>
              <w:tc>
                <w:tcPr>
                  <w:tcW w:w="5330" w:type="dxa"/>
                  <w:gridSpan w:val="2"/>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bCs/>
                      <w:i/>
                      <w:iCs/>
                      <w:sz w:val="20"/>
                      <w:szCs w:val="24"/>
                      <w:lang w:eastAsia="ru-RU"/>
                    </w:rPr>
                    <w:t>Различия</w:t>
                  </w:r>
                  <w:r w:rsidRPr="00B96382">
                    <w:rPr>
                      <w:rFonts w:ascii="Times New Roman" w:eastAsia="Times New Roman" w:hAnsi="Times New Roman" w:cs="Times New Roman"/>
                      <w:bCs/>
                      <w:sz w:val="20"/>
                      <w:szCs w:val="24"/>
                      <w:lang w:eastAsia="ru-RU"/>
                    </w:rPr>
                    <w:t>:</w:t>
                  </w:r>
                </w:p>
              </w:tc>
            </w:tr>
            <w:tr w:rsidR="00962334" w:rsidRPr="00B96382" w:rsidTr="00962334">
              <w:trPr>
                <w:tblCellSpacing w:w="0" w:type="dxa"/>
              </w:trPr>
              <w:tc>
                <w:tcPr>
                  <w:tcW w:w="2637"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bCs/>
                      <w:sz w:val="20"/>
                      <w:szCs w:val="24"/>
                      <w:lang w:eastAsia="ru-RU"/>
                    </w:rPr>
                    <w:t>Положение русских дворян в последние годы царствования Николая I</w:t>
                  </w:r>
                </w:p>
              </w:tc>
              <w:tc>
                <w:tcPr>
                  <w:tcW w:w="2693"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bCs/>
                      <w:sz w:val="20"/>
                      <w:szCs w:val="24"/>
                      <w:lang w:eastAsia="ru-RU"/>
                    </w:rPr>
                    <w:t>Положение русских дворян в последние годы царствования Александра II</w:t>
                  </w:r>
                </w:p>
              </w:tc>
            </w:tr>
            <w:tr w:rsidR="00962334" w:rsidRPr="00B96382" w:rsidTr="00962334">
              <w:trPr>
                <w:tblCellSpacing w:w="0" w:type="dxa"/>
              </w:trPr>
              <w:tc>
                <w:tcPr>
                  <w:tcW w:w="2637"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владели крепостными крестьянами</w:t>
                  </w:r>
                </w:p>
              </w:tc>
              <w:tc>
                <w:tcPr>
                  <w:tcW w:w="2693"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дворяне лишились права продавать (покупать) крестьян</w:t>
                  </w:r>
                </w:p>
              </w:tc>
            </w:tr>
            <w:tr w:rsidR="00962334" w:rsidRPr="00B96382" w:rsidTr="00962334">
              <w:trPr>
                <w:tblCellSpacing w:w="0" w:type="dxa"/>
              </w:trPr>
              <w:tc>
                <w:tcPr>
                  <w:tcW w:w="2637"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право дворян на барщину</w:t>
                  </w:r>
                </w:p>
              </w:tc>
              <w:tc>
                <w:tcPr>
                  <w:tcW w:w="2693"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 xml:space="preserve">работа </w:t>
                  </w:r>
                  <w:proofErr w:type="spellStart"/>
                  <w:r w:rsidRPr="00B96382">
                    <w:rPr>
                      <w:rFonts w:ascii="Times New Roman" w:eastAsia="Times New Roman" w:hAnsi="Times New Roman" w:cs="Times New Roman"/>
                      <w:bCs/>
                      <w:sz w:val="20"/>
                      <w:szCs w:val="24"/>
                      <w:lang w:eastAsia="ru-RU"/>
                    </w:rPr>
                    <w:t>временнообязанных</w:t>
                  </w:r>
                  <w:proofErr w:type="spellEnd"/>
                  <w:r w:rsidRPr="00B96382">
                    <w:rPr>
                      <w:rFonts w:ascii="Times New Roman" w:eastAsia="Times New Roman" w:hAnsi="Times New Roman" w:cs="Times New Roman"/>
                      <w:bCs/>
                      <w:sz w:val="20"/>
                      <w:szCs w:val="24"/>
                      <w:lang w:eastAsia="ru-RU"/>
                    </w:rPr>
                    <w:t xml:space="preserve"> крестьян на помещика</w:t>
                  </w:r>
                </w:p>
              </w:tc>
            </w:tr>
            <w:tr w:rsidR="00962334" w:rsidRPr="00B96382" w:rsidTr="00962334">
              <w:trPr>
                <w:tblCellSpacing w:w="0" w:type="dxa"/>
              </w:trPr>
              <w:tc>
                <w:tcPr>
                  <w:tcW w:w="2637"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право дворян на получение оброка</w:t>
                  </w:r>
                </w:p>
              </w:tc>
              <w:tc>
                <w:tcPr>
                  <w:tcW w:w="2693"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более широкое использование труда наёмных работников</w:t>
                  </w:r>
                </w:p>
              </w:tc>
            </w:tr>
            <w:tr w:rsidR="00962334" w:rsidRPr="00B96382" w:rsidTr="00962334">
              <w:trPr>
                <w:tblCellSpacing w:w="0" w:type="dxa"/>
              </w:trPr>
              <w:tc>
                <w:tcPr>
                  <w:tcW w:w="2637"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подчинение дворянскому суду</w:t>
                  </w:r>
                </w:p>
              </w:tc>
              <w:tc>
                <w:tcPr>
                  <w:tcW w:w="2693"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получение дворянами выкупных платежей</w:t>
                  </w:r>
                </w:p>
              </w:tc>
            </w:tr>
            <w:tr w:rsidR="00962334" w:rsidRPr="00B96382" w:rsidTr="00962334">
              <w:trPr>
                <w:tblCellSpacing w:w="0" w:type="dxa"/>
              </w:trPr>
              <w:tc>
                <w:tcPr>
                  <w:tcW w:w="2637"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право на освобождение от военной службы</w:t>
                  </w:r>
                </w:p>
              </w:tc>
              <w:tc>
                <w:tcPr>
                  <w:tcW w:w="2693"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подчинение всесословному суду</w:t>
                  </w:r>
                </w:p>
              </w:tc>
            </w:tr>
            <w:tr w:rsidR="00962334" w:rsidRPr="00B96382" w:rsidTr="00962334">
              <w:trPr>
                <w:tblCellSpacing w:w="0" w:type="dxa"/>
              </w:trPr>
              <w:tc>
                <w:tcPr>
                  <w:tcW w:w="2637"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w:t>
                  </w:r>
                </w:p>
              </w:tc>
              <w:tc>
                <w:tcPr>
                  <w:tcW w:w="2693" w:type="dxa"/>
                  <w:tcBorders>
                    <w:top w:val="single" w:sz="4" w:space="0" w:color="auto"/>
                    <w:left w:val="single" w:sz="4" w:space="0" w:color="auto"/>
                    <w:bottom w:val="single" w:sz="4" w:space="0" w:color="auto"/>
                    <w:right w:val="single" w:sz="4" w:space="0" w:color="auto"/>
                  </w:tcBorders>
                  <w:hideMark/>
                </w:tcPr>
                <w:p w:rsidR="00962334" w:rsidRPr="00B96382" w:rsidRDefault="00962334" w:rsidP="00962334">
                  <w:pPr>
                    <w:spacing w:before="100" w:beforeAutospacing="1" w:after="100" w:afterAutospacing="1" w:line="240" w:lineRule="auto"/>
                    <w:rPr>
                      <w:rFonts w:ascii="Times New Roman" w:eastAsia="Times New Roman" w:hAnsi="Times New Roman" w:cs="Times New Roman"/>
                      <w:sz w:val="20"/>
                      <w:szCs w:val="24"/>
                      <w:lang w:eastAsia="ru-RU"/>
                    </w:rPr>
                  </w:pPr>
                  <w:r w:rsidRPr="00B96382">
                    <w:rPr>
                      <w:rFonts w:ascii="Times New Roman" w:eastAsia="Times New Roman" w:hAnsi="Times New Roman" w:cs="Times New Roman"/>
                      <w:sz w:val="20"/>
                      <w:szCs w:val="24"/>
                      <w:lang w:eastAsia="ru-RU"/>
                    </w:rPr>
                    <w:t xml:space="preserve">— </w:t>
                  </w:r>
                  <w:r w:rsidRPr="00B96382">
                    <w:rPr>
                      <w:rFonts w:ascii="Times New Roman" w:eastAsia="Times New Roman" w:hAnsi="Times New Roman" w:cs="Times New Roman"/>
                      <w:bCs/>
                      <w:sz w:val="20"/>
                      <w:szCs w:val="24"/>
                      <w:lang w:eastAsia="ru-RU"/>
                    </w:rPr>
                    <w:t>обязательность военной службы (всесословная воинская повинность с 1874 г.)</w:t>
                  </w:r>
                </w:p>
              </w:tc>
            </w:tr>
          </w:tbl>
          <w:p w:rsidR="00962334" w:rsidRDefault="00962334" w:rsidP="00962334">
            <w:pPr>
              <w:rPr>
                <w:rFonts w:ascii="Times New Roman" w:hAnsi="Times New Roman" w:cs="Times New Roman"/>
                <w:sz w:val="16"/>
              </w:rPr>
            </w:pPr>
          </w:p>
          <w:p w:rsidR="00962334" w:rsidRPr="00962334" w:rsidRDefault="00962334" w:rsidP="00962334">
            <w:pPr>
              <w:rPr>
                <w:rFonts w:ascii="Times New Roman" w:hAnsi="Times New Roman" w:cs="Times New Roman"/>
                <w:sz w:val="20"/>
              </w:rPr>
            </w:pPr>
          </w:p>
        </w:tc>
        <w:tc>
          <w:tcPr>
            <w:tcW w:w="2438" w:type="dxa"/>
          </w:tcPr>
          <w:p w:rsidR="00962334" w:rsidRPr="00962334" w:rsidRDefault="00962334" w:rsidP="00962334">
            <w:pPr>
              <w:rPr>
                <w:rFonts w:ascii="Times New Roman" w:eastAsia="Calibri" w:hAnsi="Times New Roman" w:cs="Times New Roman"/>
                <w:sz w:val="20"/>
              </w:rPr>
            </w:pPr>
            <w:r w:rsidRPr="00962334">
              <w:rPr>
                <w:rFonts w:ascii="Times New Roman" w:eastAsia="Calibri" w:hAnsi="Times New Roman" w:cs="Times New Roman"/>
                <w:sz w:val="20"/>
              </w:rPr>
              <w:lastRenderedPageBreak/>
              <w:t xml:space="preserve">Самое полное издание типовых вариантов </w:t>
            </w:r>
            <w:r w:rsidRPr="00962334">
              <w:rPr>
                <w:rFonts w:ascii="Times New Roman" w:eastAsia="Calibri" w:hAnsi="Times New Roman" w:cs="Times New Roman"/>
                <w:sz w:val="20"/>
              </w:rPr>
              <w:lastRenderedPageBreak/>
              <w:t xml:space="preserve">реальных заданий ЕГЭ: 2009: История/авт.-сост. </w:t>
            </w:r>
            <w:proofErr w:type="spellStart"/>
            <w:r w:rsidRPr="00962334">
              <w:rPr>
                <w:rFonts w:ascii="Times New Roman" w:eastAsia="Calibri" w:hAnsi="Times New Roman" w:cs="Times New Roman"/>
                <w:sz w:val="20"/>
              </w:rPr>
              <w:t>Я.В.Соловьев</w:t>
            </w:r>
            <w:proofErr w:type="spellEnd"/>
            <w:r w:rsidRPr="00962334">
              <w:rPr>
                <w:rFonts w:ascii="Times New Roman" w:eastAsia="Calibri" w:hAnsi="Times New Roman" w:cs="Times New Roman"/>
                <w:sz w:val="20"/>
              </w:rPr>
              <w:t xml:space="preserve">, </w:t>
            </w:r>
            <w:proofErr w:type="spellStart"/>
            <w:r w:rsidRPr="00962334">
              <w:rPr>
                <w:rFonts w:ascii="Times New Roman" w:eastAsia="Calibri" w:hAnsi="Times New Roman" w:cs="Times New Roman"/>
                <w:sz w:val="20"/>
              </w:rPr>
              <w:t>Е.А.Гевуркова</w:t>
            </w:r>
            <w:proofErr w:type="spellEnd"/>
            <w:r w:rsidRPr="00962334">
              <w:rPr>
                <w:rFonts w:ascii="Times New Roman" w:eastAsia="Calibri" w:hAnsi="Times New Roman" w:cs="Times New Roman"/>
                <w:sz w:val="20"/>
              </w:rPr>
              <w:t xml:space="preserve">, Л.И. Ларина, В.И. Егорова. – М.: АСТ: </w:t>
            </w:r>
            <w:proofErr w:type="spellStart"/>
            <w:r w:rsidRPr="00962334">
              <w:rPr>
                <w:rFonts w:ascii="Times New Roman" w:eastAsia="Calibri" w:hAnsi="Times New Roman" w:cs="Times New Roman"/>
                <w:sz w:val="20"/>
              </w:rPr>
              <w:t>Астрель</w:t>
            </w:r>
            <w:proofErr w:type="spellEnd"/>
            <w:r w:rsidRPr="00962334">
              <w:rPr>
                <w:rFonts w:ascii="Times New Roman" w:eastAsia="Calibri" w:hAnsi="Times New Roman" w:cs="Times New Roman"/>
                <w:sz w:val="20"/>
              </w:rPr>
              <w:t>, 2009. – 282 с. – (Федеральный институт педагогических измерений).</w:t>
            </w:r>
          </w:p>
          <w:p w:rsidR="00D80041" w:rsidRDefault="00D80041"/>
        </w:tc>
      </w:tr>
      <w:tr w:rsidR="00962334" w:rsidTr="000C127F">
        <w:tc>
          <w:tcPr>
            <w:tcW w:w="809" w:type="dxa"/>
          </w:tcPr>
          <w:p w:rsidR="00962334" w:rsidRDefault="00962334" w:rsidP="00673BDF">
            <w:pPr>
              <w:pStyle w:val="a4"/>
              <w:numPr>
                <w:ilvl w:val="0"/>
                <w:numId w:val="1"/>
              </w:numPr>
            </w:pPr>
          </w:p>
        </w:tc>
        <w:tc>
          <w:tcPr>
            <w:tcW w:w="6811" w:type="dxa"/>
          </w:tcPr>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Рассмотрите историческую ситуацию и ответьте на вопросы.</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В начале царствования Александр I свою главную задачу в сфере внешней политики видел в борьбе против наполеоновской Франции. В этом вопросе царь был принципиален и тверд. Однако в 1807 г. Александр I был вынужден подписать с Наполеоном мирный договор в Тильзите.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xml:space="preserve">Каково было отношение дворянства, купечества к подписанию, условиям </w:t>
            </w:r>
            <w:r w:rsidRPr="00962334">
              <w:rPr>
                <w:rFonts w:ascii="Times New Roman" w:hAnsi="Times New Roman" w:cs="Times New Roman"/>
                <w:sz w:val="20"/>
              </w:rPr>
              <w:lastRenderedPageBreak/>
              <w:t>Тильзитского мирного договора? Как изменилось их отношение к Александру I? (Укажите не менее двух положений)</w:t>
            </w:r>
          </w:p>
          <w:p w:rsidR="00962334" w:rsidRDefault="00962334" w:rsidP="00962334">
            <w:r w:rsidRPr="00962334">
              <w:rPr>
                <w:rFonts w:ascii="Times New Roman" w:hAnsi="Times New Roman" w:cs="Times New Roman"/>
                <w:sz w:val="20"/>
              </w:rPr>
              <w:t>Чем объяснялось такое отношение дворянства, купечества к подписанию, условиям Тильзитского мирного договора? (Укажите не менее двух причин)</w:t>
            </w:r>
          </w:p>
        </w:tc>
        <w:tc>
          <w:tcPr>
            <w:tcW w:w="5556" w:type="dxa"/>
          </w:tcPr>
          <w:p w:rsidR="00962334" w:rsidRPr="00962334" w:rsidRDefault="00962334" w:rsidP="00962334">
            <w:pPr>
              <w:rPr>
                <w:rFonts w:ascii="Times New Roman" w:eastAsia="Calibri" w:hAnsi="Times New Roman" w:cs="Times New Roman"/>
                <w:b/>
                <w:sz w:val="20"/>
              </w:rPr>
            </w:pPr>
            <w:r w:rsidRPr="00962334">
              <w:rPr>
                <w:rFonts w:ascii="Times New Roman" w:eastAsia="Calibri" w:hAnsi="Times New Roman" w:cs="Times New Roman"/>
                <w:b/>
                <w:sz w:val="20"/>
              </w:rPr>
              <w:lastRenderedPageBreak/>
              <w:t>1.Может быть указано, что подписание Тильзитского мирного договора вызвало</w:t>
            </w:r>
          </w:p>
          <w:p w:rsidR="00962334" w:rsidRPr="00962334" w:rsidRDefault="00962334" w:rsidP="00962334">
            <w:pPr>
              <w:rPr>
                <w:rFonts w:ascii="Times New Roman" w:eastAsia="Calibri" w:hAnsi="Times New Roman" w:cs="Times New Roman"/>
                <w:sz w:val="20"/>
              </w:rPr>
            </w:pPr>
            <w:r w:rsidRPr="00962334">
              <w:rPr>
                <w:rFonts w:ascii="Times New Roman" w:eastAsia="Calibri" w:hAnsi="Times New Roman" w:cs="Times New Roman"/>
                <w:sz w:val="20"/>
              </w:rPr>
              <w:t>Возмущение (отрицательное отношение)</w:t>
            </w:r>
          </w:p>
          <w:p w:rsidR="00962334" w:rsidRPr="00962334" w:rsidRDefault="00962334" w:rsidP="00A1375C">
            <w:pPr>
              <w:numPr>
                <w:ilvl w:val="0"/>
                <w:numId w:val="52"/>
              </w:numPr>
              <w:contextualSpacing/>
              <w:rPr>
                <w:rFonts w:ascii="Times New Roman" w:eastAsia="Calibri" w:hAnsi="Times New Roman" w:cs="Times New Roman"/>
                <w:sz w:val="20"/>
              </w:rPr>
            </w:pPr>
            <w:r w:rsidRPr="00962334">
              <w:rPr>
                <w:rFonts w:ascii="Times New Roman" w:eastAsia="Calibri" w:hAnsi="Times New Roman" w:cs="Times New Roman"/>
                <w:sz w:val="20"/>
              </w:rPr>
              <w:t>Дворянства</w:t>
            </w:r>
          </w:p>
          <w:p w:rsidR="00962334" w:rsidRPr="00962334" w:rsidRDefault="00962334" w:rsidP="00A1375C">
            <w:pPr>
              <w:numPr>
                <w:ilvl w:val="0"/>
                <w:numId w:val="52"/>
              </w:numPr>
              <w:contextualSpacing/>
              <w:rPr>
                <w:rFonts w:ascii="Times New Roman" w:eastAsia="Calibri" w:hAnsi="Times New Roman" w:cs="Times New Roman"/>
                <w:sz w:val="20"/>
              </w:rPr>
            </w:pPr>
            <w:r w:rsidRPr="00962334">
              <w:rPr>
                <w:rFonts w:ascii="Times New Roman" w:eastAsia="Calibri" w:hAnsi="Times New Roman" w:cs="Times New Roman"/>
                <w:sz w:val="20"/>
              </w:rPr>
              <w:t>Купечества</w:t>
            </w:r>
          </w:p>
          <w:p w:rsidR="00962334" w:rsidRPr="00962334" w:rsidRDefault="00962334" w:rsidP="00A1375C">
            <w:pPr>
              <w:numPr>
                <w:ilvl w:val="0"/>
                <w:numId w:val="52"/>
              </w:numPr>
              <w:contextualSpacing/>
              <w:rPr>
                <w:rFonts w:ascii="Times New Roman" w:eastAsia="Calibri" w:hAnsi="Times New Roman" w:cs="Times New Roman"/>
                <w:sz w:val="20"/>
              </w:rPr>
            </w:pPr>
            <w:r w:rsidRPr="00962334">
              <w:rPr>
                <w:rFonts w:ascii="Times New Roman" w:eastAsia="Calibri" w:hAnsi="Times New Roman" w:cs="Times New Roman"/>
                <w:sz w:val="20"/>
              </w:rPr>
              <w:t>Падение авторитета Александра I</w:t>
            </w:r>
          </w:p>
          <w:p w:rsidR="00962334" w:rsidRPr="00962334" w:rsidRDefault="00962334" w:rsidP="00962334">
            <w:pPr>
              <w:rPr>
                <w:rFonts w:ascii="Times New Roman" w:eastAsia="Times New Roman" w:hAnsi="Times New Roman" w:cs="Times New Roman"/>
                <w:b/>
                <w:bCs/>
                <w:sz w:val="20"/>
                <w:szCs w:val="24"/>
                <w:lang w:eastAsia="ru-RU"/>
              </w:rPr>
            </w:pPr>
            <w:r w:rsidRPr="00962334">
              <w:rPr>
                <w:rFonts w:ascii="Times New Roman" w:eastAsia="Times New Roman" w:hAnsi="Times New Roman" w:cs="Times New Roman"/>
                <w:b/>
                <w:bCs/>
                <w:sz w:val="20"/>
                <w:szCs w:val="24"/>
                <w:lang w:eastAsia="ru-RU"/>
              </w:rPr>
              <w:lastRenderedPageBreak/>
              <w:t>2. Может быть указано, чем объяснялось негативное отношение дворянства и купечества к подписанию Тильзитского договора:</w:t>
            </w:r>
          </w:p>
          <w:p w:rsidR="00962334" w:rsidRPr="00962334" w:rsidRDefault="00962334" w:rsidP="00962334">
            <w:pPr>
              <w:rPr>
                <w:rFonts w:ascii="Times New Roman" w:eastAsia="Times New Roman" w:hAnsi="Times New Roman" w:cs="Times New Roman"/>
                <w:i/>
                <w:sz w:val="20"/>
                <w:szCs w:val="24"/>
                <w:lang w:eastAsia="ru-RU"/>
              </w:rPr>
            </w:pPr>
            <w:r w:rsidRPr="00962334">
              <w:rPr>
                <w:rFonts w:ascii="Times New Roman" w:eastAsia="Times New Roman" w:hAnsi="Times New Roman" w:cs="Times New Roman"/>
                <w:bCs/>
                <w:i/>
                <w:sz w:val="20"/>
                <w:szCs w:val="24"/>
                <w:lang w:eastAsia="ru-RU"/>
              </w:rPr>
              <w:t>Условия Тильзитского мирного договора были невыгодны для России, так как</w:t>
            </w:r>
          </w:p>
          <w:p w:rsidR="00962334" w:rsidRPr="00962334" w:rsidRDefault="00962334" w:rsidP="00962334">
            <w:pPr>
              <w:rPr>
                <w:rFonts w:ascii="Times New Roman" w:eastAsia="Times New Roman" w:hAnsi="Times New Roman" w:cs="Times New Roman"/>
                <w:sz w:val="20"/>
                <w:szCs w:val="24"/>
                <w:lang w:eastAsia="ru-RU"/>
              </w:rPr>
            </w:pPr>
            <w:r w:rsidRPr="00962334">
              <w:rPr>
                <w:rFonts w:ascii="Times New Roman" w:eastAsia="Times New Roman" w:hAnsi="Times New Roman" w:cs="Times New Roman"/>
                <w:sz w:val="20"/>
                <w:szCs w:val="24"/>
                <w:lang w:eastAsia="ru-RU"/>
              </w:rPr>
              <w:t>- присоединение России к Континентальной блокад</w:t>
            </w:r>
            <w:proofErr w:type="gramStart"/>
            <w:r w:rsidRPr="00962334">
              <w:rPr>
                <w:rFonts w:ascii="Times New Roman" w:eastAsia="Times New Roman" w:hAnsi="Times New Roman" w:cs="Times New Roman"/>
                <w:sz w:val="20"/>
                <w:szCs w:val="24"/>
                <w:lang w:eastAsia="ru-RU"/>
              </w:rPr>
              <w:t>е(</w:t>
            </w:r>
            <w:proofErr w:type="gramEnd"/>
            <w:r w:rsidRPr="00962334">
              <w:rPr>
                <w:rFonts w:ascii="Times New Roman" w:eastAsia="Times New Roman" w:hAnsi="Times New Roman" w:cs="Times New Roman"/>
                <w:sz w:val="20"/>
                <w:szCs w:val="24"/>
                <w:lang w:eastAsia="ru-RU"/>
              </w:rPr>
              <w:t xml:space="preserve"> способствовало обеднению поместного дворянства, экспортировавшего в Англию сельскохозяйственную продукцию, и купечества, торговавшего английскими товарами)</w:t>
            </w:r>
          </w:p>
          <w:p w:rsidR="00962334" w:rsidRPr="00962334" w:rsidRDefault="00962334" w:rsidP="00962334">
            <w:pPr>
              <w:rPr>
                <w:rFonts w:ascii="Times New Roman" w:eastAsia="Times New Roman" w:hAnsi="Times New Roman" w:cs="Times New Roman"/>
                <w:sz w:val="20"/>
                <w:szCs w:val="24"/>
                <w:lang w:eastAsia="ru-RU"/>
              </w:rPr>
            </w:pPr>
            <w:r w:rsidRPr="00962334">
              <w:rPr>
                <w:rFonts w:ascii="Times New Roman" w:eastAsia="Times New Roman" w:hAnsi="Times New Roman" w:cs="Times New Roman"/>
                <w:sz w:val="20"/>
                <w:szCs w:val="24"/>
                <w:lang w:eastAsia="ru-RU"/>
              </w:rPr>
              <w:t>- было создано герцогство Варшавское  (как средство давления на Россию)</w:t>
            </w:r>
          </w:p>
          <w:p w:rsidR="00962334" w:rsidRPr="00962334" w:rsidRDefault="00962334" w:rsidP="00962334">
            <w:pPr>
              <w:rPr>
                <w:rFonts w:ascii="Times New Roman" w:eastAsia="Times New Roman" w:hAnsi="Times New Roman" w:cs="Times New Roman"/>
                <w:sz w:val="20"/>
                <w:szCs w:val="24"/>
                <w:lang w:eastAsia="ru-RU"/>
              </w:rPr>
            </w:pPr>
            <w:r w:rsidRPr="00962334">
              <w:rPr>
                <w:rFonts w:ascii="Times New Roman" w:eastAsia="Times New Roman" w:hAnsi="Times New Roman" w:cs="Times New Roman"/>
                <w:sz w:val="20"/>
                <w:szCs w:val="24"/>
                <w:lang w:eastAsia="ru-RU"/>
              </w:rPr>
              <w:t>- Россия теряла свои позиции на Средиземном море</w:t>
            </w:r>
          </w:p>
          <w:p w:rsidR="00962334" w:rsidRPr="00962334" w:rsidRDefault="00962334" w:rsidP="00962334">
            <w:pPr>
              <w:rPr>
                <w:rFonts w:ascii="Times New Roman" w:eastAsia="Times New Roman" w:hAnsi="Times New Roman" w:cs="Times New Roman"/>
                <w:sz w:val="20"/>
                <w:szCs w:val="24"/>
                <w:lang w:eastAsia="ru-RU"/>
              </w:rPr>
            </w:pPr>
            <w:r w:rsidRPr="00962334">
              <w:rPr>
                <w:rFonts w:ascii="Times New Roman" w:eastAsia="Times New Roman" w:hAnsi="Times New Roman" w:cs="Times New Roman"/>
                <w:sz w:val="20"/>
                <w:szCs w:val="24"/>
                <w:lang w:eastAsia="ru-RU"/>
              </w:rPr>
              <w:t>- Наполеон воспринимался как порождение Французской революции и не считался легитимным монархом</w:t>
            </w:r>
          </w:p>
          <w:p w:rsidR="00962334" w:rsidRPr="00962334" w:rsidRDefault="00962334" w:rsidP="00962334">
            <w:pPr>
              <w:rPr>
                <w:rFonts w:ascii="Times New Roman" w:eastAsia="Times New Roman" w:hAnsi="Times New Roman" w:cs="Times New Roman"/>
                <w:sz w:val="20"/>
                <w:szCs w:val="24"/>
                <w:lang w:eastAsia="ru-RU"/>
              </w:rPr>
            </w:pPr>
            <w:r w:rsidRPr="00962334">
              <w:rPr>
                <w:rFonts w:ascii="Times New Roman" w:eastAsia="Times New Roman" w:hAnsi="Times New Roman" w:cs="Times New Roman"/>
                <w:sz w:val="20"/>
                <w:szCs w:val="24"/>
                <w:lang w:eastAsia="ru-RU"/>
              </w:rPr>
              <w:t>-решение Тильзитского мирного договора о начале Россией военных действий против Швеции (отказавшейся присоединиться к Континентальной блокаде) позволяло Наполеону достичь своих целей за счет России</w:t>
            </w:r>
          </w:p>
          <w:p w:rsidR="00962334" w:rsidRPr="00962334" w:rsidRDefault="00962334" w:rsidP="00962334">
            <w:pPr>
              <w:rPr>
                <w:rFonts w:ascii="Times New Roman" w:eastAsia="Times New Roman" w:hAnsi="Times New Roman" w:cs="Times New Roman"/>
                <w:bCs/>
                <w:sz w:val="20"/>
                <w:szCs w:val="24"/>
                <w:lang w:eastAsia="ru-RU"/>
              </w:rPr>
            </w:pPr>
            <w:r w:rsidRPr="00962334">
              <w:rPr>
                <w:rFonts w:ascii="Times New Roman" w:eastAsia="Times New Roman" w:hAnsi="Times New Roman" w:cs="Times New Roman"/>
                <w:bCs/>
                <w:i/>
                <w:sz w:val="20"/>
                <w:szCs w:val="24"/>
                <w:lang w:eastAsia="ru-RU"/>
              </w:rPr>
              <w:t>Тильзитский мир воспринимался представителями русского общества как унизительный для России, так как:</w:t>
            </w:r>
          </w:p>
          <w:p w:rsidR="00962334" w:rsidRPr="00962334" w:rsidRDefault="00962334" w:rsidP="00962334">
            <w:pPr>
              <w:rPr>
                <w:rFonts w:ascii="Times New Roman" w:eastAsia="Times New Roman" w:hAnsi="Times New Roman" w:cs="Times New Roman"/>
                <w:bCs/>
                <w:sz w:val="20"/>
                <w:szCs w:val="24"/>
                <w:lang w:eastAsia="ru-RU"/>
              </w:rPr>
            </w:pPr>
            <w:r w:rsidRPr="00962334">
              <w:rPr>
                <w:rFonts w:ascii="Times New Roman" w:eastAsia="Times New Roman" w:hAnsi="Times New Roman" w:cs="Times New Roman"/>
                <w:bCs/>
                <w:sz w:val="20"/>
                <w:szCs w:val="24"/>
                <w:lang w:eastAsia="ru-RU"/>
              </w:rPr>
              <w:t>-заключение Тильзитского мира было во многом обусловлено непривычными для России военными поражениями</w:t>
            </w:r>
          </w:p>
          <w:p w:rsidR="00962334" w:rsidRPr="00962334" w:rsidRDefault="00962334" w:rsidP="00962334">
            <w:pPr>
              <w:rPr>
                <w:rFonts w:ascii="Times New Roman" w:eastAsia="Times New Roman" w:hAnsi="Times New Roman" w:cs="Times New Roman"/>
                <w:sz w:val="20"/>
                <w:szCs w:val="24"/>
                <w:lang w:eastAsia="ru-RU"/>
              </w:rPr>
            </w:pPr>
            <w:r w:rsidRPr="00962334">
              <w:rPr>
                <w:rFonts w:ascii="Times New Roman" w:eastAsia="Times New Roman" w:hAnsi="Times New Roman" w:cs="Times New Roman"/>
                <w:bCs/>
                <w:sz w:val="20"/>
                <w:szCs w:val="24"/>
                <w:lang w:eastAsia="ru-RU"/>
              </w:rPr>
              <w:t>-</w:t>
            </w:r>
            <w:r w:rsidRPr="00962334">
              <w:rPr>
                <w:rFonts w:ascii="Times New Roman" w:eastAsia="Times New Roman" w:hAnsi="Times New Roman" w:cs="Times New Roman"/>
                <w:sz w:val="20"/>
                <w:szCs w:val="24"/>
                <w:lang w:eastAsia="ru-RU"/>
              </w:rPr>
              <w:t>- Наполеон воспринимался как порождение Французской революции и не считался легитимным монархом</w:t>
            </w:r>
          </w:p>
          <w:p w:rsidR="00962334" w:rsidRPr="00962334" w:rsidRDefault="00962334" w:rsidP="00962334">
            <w:pPr>
              <w:rPr>
                <w:rFonts w:ascii="Times New Roman" w:eastAsia="Times New Roman" w:hAnsi="Times New Roman" w:cs="Times New Roman"/>
                <w:bCs/>
                <w:sz w:val="20"/>
                <w:szCs w:val="24"/>
                <w:lang w:eastAsia="ru-RU"/>
              </w:rPr>
            </w:pPr>
          </w:p>
          <w:p w:rsidR="00962334" w:rsidRPr="00962334" w:rsidRDefault="00962334">
            <w:pPr>
              <w:rPr>
                <w:rFonts w:ascii="Times New Roman" w:hAnsi="Times New Roman" w:cs="Times New Roman"/>
                <w:sz w:val="20"/>
              </w:rPr>
            </w:pPr>
          </w:p>
        </w:tc>
        <w:tc>
          <w:tcPr>
            <w:tcW w:w="2438" w:type="dxa"/>
          </w:tcPr>
          <w:p w:rsidR="00962334" w:rsidRPr="00962334" w:rsidRDefault="00962334" w:rsidP="00962334">
            <w:pPr>
              <w:rPr>
                <w:rFonts w:ascii="Times New Roman" w:eastAsia="Calibri" w:hAnsi="Times New Roman" w:cs="Times New Roman"/>
                <w:sz w:val="20"/>
              </w:rPr>
            </w:pPr>
            <w:r w:rsidRPr="00962334">
              <w:rPr>
                <w:rFonts w:ascii="Times New Roman" w:eastAsia="Calibri" w:hAnsi="Times New Roman" w:cs="Times New Roman"/>
                <w:sz w:val="20"/>
              </w:rPr>
              <w:lastRenderedPageBreak/>
              <w:t xml:space="preserve">Самое полное издание типовых вариантов реальных заданий ЕГЭ: 2009: История/авт.-сост. </w:t>
            </w:r>
            <w:proofErr w:type="spellStart"/>
            <w:r w:rsidRPr="00962334">
              <w:rPr>
                <w:rFonts w:ascii="Times New Roman" w:eastAsia="Calibri" w:hAnsi="Times New Roman" w:cs="Times New Roman"/>
                <w:sz w:val="20"/>
              </w:rPr>
              <w:t>Я.В.Соловьев</w:t>
            </w:r>
            <w:proofErr w:type="spellEnd"/>
            <w:r w:rsidRPr="00962334">
              <w:rPr>
                <w:rFonts w:ascii="Times New Roman" w:eastAsia="Calibri" w:hAnsi="Times New Roman" w:cs="Times New Roman"/>
                <w:sz w:val="20"/>
              </w:rPr>
              <w:t xml:space="preserve">, </w:t>
            </w:r>
            <w:proofErr w:type="spellStart"/>
            <w:r w:rsidRPr="00962334">
              <w:rPr>
                <w:rFonts w:ascii="Times New Roman" w:eastAsia="Calibri" w:hAnsi="Times New Roman" w:cs="Times New Roman"/>
                <w:sz w:val="20"/>
              </w:rPr>
              <w:t>Е.А.Гевуркова</w:t>
            </w:r>
            <w:proofErr w:type="spellEnd"/>
            <w:r w:rsidRPr="00962334">
              <w:rPr>
                <w:rFonts w:ascii="Times New Roman" w:eastAsia="Calibri" w:hAnsi="Times New Roman" w:cs="Times New Roman"/>
                <w:sz w:val="20"/>
              </w:rPr>
              <w:t xml:space="preserve">, Л.И. </w:t>
            </w:r>
            <w:r w:rsidRPr="00962334">
              <w:rPr>
                <w:rFonts w:ascii="Times New Roman" w:eastAsia="Calibri" w:hAnsi="Times New Roman" w:cs="Times New Roman"/>
                <w:sz w:val="20"/>
              </w:rPr>
              <w:lastRenderedPageBreak/>
              <w:t xml:space="preserve">Ларина, В.И. Егорова. – М.: АСТ: </w:t>
            </w:r>
            <w:proofErr w:type="spellStart"/>
            <w:r w:rsidRPr="00962334">
              <w:rPr>
                <w:rFonts w:ascii="Times New Roman" w:eastAsia="Calibri" w:hAnsi="Times New Roman" w:cs="Times New Roman"/>
                <w:sz w:val="20"/>
              </w:rPr>
              <w:t>Астрель</w:t>
            </w:r>
            <w:proofErr w:type="spellEnd"/>
            <w:r w:rsidRPr="00962334">
              <w:rPr>
                <w:rFonts w:ascii="Times New Roman" w:eastAsia="Calibri" w:hAnsi="Times New Roman" w:cs="Times New Roman"/>
                <w:sz w:val="20"/>
              </w:rPr>
              <w:t>, 2009. – 282 с. – (Федеральный институт педагогических измерений).</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Назовите не менее двух основных направлений общественного движения в России в середине 80-х - 90-х гг. XIX в.</w:t>
            </w:r>
          </w:p>
          <w:p w:rsidR="00962334" w:rsidRDefault="00962334" w:rsidP="00962334">
            <w:r w:rsidRPr="00962334">
              <w:rPr>
                <w:rFonts w:ascii="Times New Roman" w:hAnsi="Times New Roman" w:cs="Times New Roman"/>
                <w:sz w:val="20"/>
              </w:rPr>
              <w:t>Укажите, каковы были политические цели и способ их достижения у представителей одного из направлений (всего не менее трех положений).</w:t>
            </w:r>
          </w:p>
        </w:tc>
        <w:tc>
          <w:tcPr>
            <w:tcW w:w="5556" w:type="dxa"/>
          </w:tcPr>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1. Могут быть названы следующие основные направления общественного движения в России в середине 80-х — 90-х гг. XIX в.:</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либеральное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консервативное (охранительное)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радикальное (социалистическое)</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2. Могут быть указаны политические цели и способ их достижения:</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xml:space="preserve">Либеральное направление </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Цели:</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---введение конституционных начал</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расширение демократических свобод</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xml:space="preserve">— продолжение реформ 1860—1870-х гг. </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Способ достижения целей:</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реформы «сверху»</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xml:space="preserve">Консервативное (охранительное) направление </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Цели:</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__сохранение самодержавия</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lastRenderedPageBreak/>
              <w:t>— ограничение демократических свобод</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xml:space="preserve">— ограничение достижений реформ 1860—1870-х гг. </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Способ достижения целей:</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контрреформы</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xml:space="preserve">Радикальное (социалистическое) направление. </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Цели:</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преобразование общества на социалистических началах</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xml:space="preserve">— свержение самодержавия </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Способ достижения целей:</w:t>
            </w:r>
          </w:p>
          <w:p w:rsidR="00962334" w:rsidRPr="00962334" w:rsidRDefault="00962334" w:rsidP="00962334">
            <w:pPr>
              <w:rPr>
                <w:rFonts w:ascii="Times New Roman" w:hAnsi="Times New Roman" w:cs="Times New Roman"/>
                <w:sz w:val="20"/>
              </w:rPr>
            </w:pPr>
            <w:r w:rsidRPr="00962334">
              <w:rPr>
                <w:rFonts w:ascii="Times New Roman" w:hAnsi="Times New Roman" w:cs="Times New Roman"/>
                <w:sz w:val="20"/>
              </w:rPr>
              <w:t>— революция (вариант ответа: насильственные методы преобразований)</w:t>
            </w:r>
          </w:p>
        </w:tc>
        <w:tc>
          <w:tcPr>
            <w:tcW w:w="2438" w:type="dxa"/>
          </w:tcPr>
          <w:p w:rsidR="00962334" w:rsidRPr="00962334" w:rsidRDefault="00962334" w:rsidP="00962334">
            <w:pPr>
              <w:rPr>
                <w:rFonts w:ascii="Times New Roman" w:eastAsia="Calibri" w:hAnsi="Times New Roman" w:cs="Times New Roman"/>
                <w:sz w:val="20"/>
              </w:rPr>
            </w:pPr>
            <w:r w:rsidRPr="00962334">
              <w:rPr>
                <w:rFonts w:ascii="Times New Roman" w:eastAsia="Calibri" w:hAnsi="Times New Roman" w:cs="Times New Roman"/>
                <w:sz w:val="20"/>
              </w:rPr>
              <w:lastRenderedPageBreak/>
              <w:t xml:space="preserve">Самое полное издание типовых вариантов реальных заданий ЕГЭ: 2009: История/авт.-сост. </w:t>
            </w:r>
            <w:proofErr w:type="spellStart"/>
            <w:r w:rsidRPr="00962334">
              <w:rPr>
                <w:rFonts w:ascii="Times New Roman" w:eastAsia="Calibri" w:hAnsi="Times New Roman" w:cs="Times New Roman"/>
                <w:sz w:val="20"/>
              </w:rPr>
              <w:t>Я.В.Соловьев</w:t>
            </w:r>
            <w:proofErr w:type="spellEnd"/>
            <w:r w:rsidRPr="00962334">
              <w:rPr>
                <w:rFonts w:ascii="Times New Roman" w:eastAsia="Calibri" w:hAnsi="Times New Roman" w:cs="Times New Roman"/>
                <w:sz w:val="20"/>
              </w:rPr>
              <w:t xml:space="preserve">, </w:t>
            </w:r>
            <w:proofErr w:type="spellStart"/>
            <w:r w:rsidRPr="00962334">
              <w:rPr>
                <w:rFonts w:ascii="Times New Roman" w:eastAsia="Calibri" w:hAnsi="Times New Roman" w:cs="Times New Roman"/>
                <w:sz w:val="20"/>
              </w:rPr>
              <w:t>Е.А.Гевуркова</w:t>
            </w:r>
            <w:proofErr w:type="spellEnd"/>
            <w:r w:rsidRPr="00962334">
              <w:rPr>
                <w:rFonts w:ascii="Times New Roman" w:eastAsia="Calibri" w:hAnsi="Times New Roman" w:cs="Times New Roman"/>
                <w:sz w:val="20"/>
              </w:rPr>
              <w:t xml:space="preserve">, Л.И. Ларина, В.И. Егорова. – М.: АСТ: </w:t>
            </w:r>
            <w:proofErr w:type="spellStart"/>
            <w:r w:rsidRPr="00962334">
              <w:rPr>
                <w:rFonts w:ascii="Times New Roman" w:eastAsia="Calibri" w:hAnsi="Times New Roman" w:cs="Times New Roman"/>
                <w:sz w:val="20"/>
              </w:rPr>
              <w:t>Астрель</w:t>
            </w:r>
            <w:proofErr w:type="spellEnd"/>
            <w:r w:rsidRPr="00962334">
              <w:rPr>
                <w:rFonts w:ascii="Times New Roman" w:eastAsia="Calibri" w:hAnsi="Times New Roman" w:cs="Times New Roman"/>
                <w:sz w:val="20"/>
              </w:rPr>
              <w:t>, 2009. – 282 с. – (Федеральный институт педагогических измерений).</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416D1E" w:rsidRPr="00416D1E" w:rsidRDefault="00416D1E" w:rsidP="00416D1E">
            <w:pPr>
              <w:rPr>
                <w:rFonts w:ascii="Times New Roman" w:hAnsi="Times New Roman" w:cs="Times New Roman"/>
                <w:sz w:val="20"/>
              </w:rPr>
            </w:pPr>
            <w:r w:rsidRPr="00416D1E">
              <w:rPr>
                <w:rFonts w:ascii="Times New Roman" w:hAnsi="Times New Roman" w:cs="Times New Roman"/>
                <w:sz w:val="20"/>
              </w:rPr>
              <w:t>Ниже приведены две точки зрения на причины поражения армии Наполеона в 1812 г. в России.</w:t>
            </w:r>
          </w:p>
          <w:p w:rsidR="00416D1E" w:rsidRPr="00416D1E" w:rsidRDefault="00416D1E" w:rsidP="00416D1E">
            <w:pPr>
              <w:rPr>
                <w:rFonts w:ascii="Times New Roman" w:hAnsi="Times New Roman" w:cs="Times New Roman"/>
                <w:sz w:val="20"/>
              </w:rPr>
            </w:pPr>
            <w:r w:rsidRPr="00416D1E">
              <w:rPr>
                <w:rFonts w:ascii="Times New Roman" w:hAnsi="Times New Roman" w:cs="Times New Roman"/>
                <w:sz w:val="20"/>
              </w:rPr>
              <w:t>1.Основными причинами поражения французской армии в 1812 г. в России были стратегические просчеты Наполеона.</w:t>
            </w:r>
          </w:p>
          <w:p w:rsidR="00416D1E" w:rsidRPr="00416D1E" w:rsidRDefault="00416D1E" w:rsidP="00416D1E">
            <w:pPr>
              <w:rPr>
                <w:rFonts w:ascii="Times New Roman" w:hAnsi="Times New Roman" w:cs="Times New Roman"/>
                <w:sz w:val="20"/>
              </w:rPr>
            </w:pPr>
            <w:r w:rsidRPr="00416D1E">
              <w:rPr>
                <w:rFonts w:ascii="Times New Roman" w:hAnsi="Times New Roman" w:cs="Times New Roman"/>
                <w:sz w:val="20"/>
              </w:rPr>
              <w:t>2. Основной причиной поражения армии Наполеона в 1812 г. в России был талант российских полководцев.</w:t>
            </w:r>
          </w:p>
          <w:p w:rsidR="00962334" w:rsidRDefault="00416D1E" w:rsidP="00416D1E">
            <w:r w:rsidRPr="00416D1E">
              <w:rPr>
                <w:rFonts w:ascii="Times New Roman" w:hAnsi="Times New Roman" w:cs="Times New Roman"/>
                <w:sz w:val="20"/>
              </w:rPr>
              <w:t>Укажите, какая из названных точек зрения вам представляется более предпочтительной. Приведите не менее трех фактов, положений, которые могут служить аргументами, подтверждающими избранную вами точку зрения.</w:t>
            </w:r>
          </w:p>
        </w:tc>
        <w:tc>
          <w:tcPr>
            <w:tcW w:w="5556" w:type="dxa"/>
          </w:tcPr>
          <w:p w:rsidR="00416D1E" w:rsidRPr="00416D1E" w:rsidRDefault="00416D1E" w:rsidP="00416D1E">
            <w:pPr>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Ученик может выбрать одну из названных точек зрения, но при этом должен привести подтверждающие ее аргументы, например:</w:t>
            </w:r>
          </w:p>
          <w:p w:rsidR="00416D1E" w:rsidRPr="00416D1E" w:rsidRDefault="00416D1E" w:rsidP="00416D1E">
            <w:pPr>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При выборе первой точки зрения:</w:t>
            </w:r>
          </w:p>
          <w:p w:rsidR="00416D1E" w:rsidRPr="00416D1E" w:rsidRDefault="00416D1E" w:rsidP="00416D1E">
            <w:pPr>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1.Стратегические просчеты Наполеона:</w:t>
            </w:r>
          </w:p>
          <w:p w:rsidR="00416D1E" w:rsidRPr="00416D1E" w:rsidRDefault="00416D1E" w:rsidP="00A1375C">
            <w:pPr>
              <w:numPr>
                <w:ilvl w:val="0"/>
                <w:numId w:val="53"/>
              </w:numPr>
              <w:contextualSpacing/>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Неверно оценил возможную силу сопротивления российской армии и народа</w:t>
            </w:r>
          </w:p>
          <w:p w:rsidR="00416D1E" w:rsidRPr="00416D1E" w:rsidRDefault="00416D1E" w:rsidP="00A1375C">
            <w:pPr>
              <w:numPr>
                <w:ilvl w:val="0"/>
                <w:numId w:val="53"/>
              </w:numPr>
              <w:contextualSpacing/>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Не смог разбить русские армии поодиночке до их соединения в Смоленске</w:t>
            </w:r>
          </w:p>
          <w:p w:rsidR="00416D1E" w:rsidRPr="00416D1E" w:rsidRDefault="00416D1E" w:rsidP="00A1375C">
            <w:pPr>
              <w:numPr>
                <w:ilvl w:val="0"/>
                <w:numId w:val="53"/>
              </w:numPr>
              <w:contextualSpacing/>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 xml:space="preserve">Не сумел заключить мирный договор с </w:t>
            </w:r>
            <w:r w:rsidRPr="00416D1E">
              <w:rPr>
                <w:rFonts w:ascii="Times New Roman" w:eastAsia="Calibri" w:hAnsi="Times New Roman" w:cs="Times New Roman"/>
                <w:sz w:val="20"/>
              </w:rPr>
              <w:t>Александром I после взятия Москвы</w:t>
            </w:r>
          </w:p>
          <w:p w:rsidR="00416D1E" w:rsidRPr="00416D1E" w:rsidRDefault="00416D1E" w:rsidP="00416D1E">
            <w:pPr>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При выборе второй точки зрения:</w:t>
            </w:r>
          </w:p>
          <w:p w:rsidR="00416D1E" w:rsidRPr="00416D1E" w:rsidRDefault="00416D1E" w:rsidP="00416D1E">
            <w:pPr>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 xml:space="preserve">Талант российских полководцев проявился </w:t>
            </w:r>
            <w:proofErr w:type="gramStart"/>
            <w:r w:rsidRPr="00416D1E">
              <w:rPr>
                <w:rFonts w:ascii="Times New Roman" w:eastAsia="Times New Roman" w:hAnsi="Times New Roman" w:cs="Times New Roman"/>
                <w:bCs/>
                <w:sz w:val="20"/>
                <w:szCs w:val="24"/>
                <w:lang w:eastAsia="ru-RU"/>
              </w:rPr>
              <w:t>в</w:t>
            </w:r>
            <w:proofErr w:type="gramEnd"/>
            <w:r w:rsidRPr="00416D1E">
              <w:rPr>
                <w:rFonts w:ascii="Times New Roman" w:eastAsia="Times New Roman" w:hAnsi="Times New Roman" w:cs="Times New Roman"/>
                <w:bCs/>
                <w:sz w:val="20"/>
                <w:szCs w:val="24"/>
                <w:lang w:eastAsia="ru-RU"/>
              </w:rPr>
              <w:t>:</w:t>
            </w:r>
          </w:p>
          <w:p w:rsidR="00416D1E" w:rsidRPr="00416D1E" w:rsidRDefault="00416D1E" w:rsidP="00A1375C">
            <w:pPr>
              <w:numPr>
                <w:ilvl w:val="0"/>
                <w:numId w:val="54"/>
              </w:numPr>
              <w:contextualSpacing/>
              <w:rPr>
                <w:rFonts w:ascii="Times New Roman" w:eastAsia="Times New Roman" w:hAnsi="Times New Roman" w:cs="Times New Roman"/>
                <w:bCs/>
                <w:sz w:val="20"/>
                <w:szCs w:val="24"/>
                <w:lang w:eastAsia="ru-RU"/>
              </w:rPr>
            </w:pPr>
            <w:proofErr w:type="gramStart"/>
            <w:r w:rsidRPr="00416D1E">
              <w:rPr>
                <w:rFonts w:ascii="Times New Roman" w:eastAsia="Times New Roman" w:hAnsi="Times New Roman" w:cs="Times New Roman"/>
                <w:bCs/>
                <w:sz w:val="20"/>
                <w:szCs w:val="24"/>
                <w:lang w:eastAsia="ru-RU"/>
              </w:rPr>
              <w:t>Соединении</w:t>
            </w:r>
            <w:proofErr w:type="gramEnd"/>
            <w:r w:rsidRPr="00416D1E">
              <w:rPr>
                <w:rFonts w:ascii="Times New Roman" w:eastAsia="Times New Roman" w:hAnsi="Times New Roman" w:cs="Times New Roman"/>
                <w:bCs/>
                <w:sz w:val="20"/>
                <w:szCs w:val="24"/>
                <w:lang w:eastAsia="ru-RU"/>
              </w:rPr>
              <w:t xml:space="preserve"> 1-й и 2-й Западных армий</w:t>
            </w:r>
          </w:p>
          <w:p w:rsidR="00416D1E" w:rsidRPr="00416D1E" w:rsidRDefault="00416D1E" w:rsidP="00A1375C">
            <w:pPr>
              <w:numPr>
                <w:ilvl w:val="0"/>
                <w:numId w:val="54"/>
              </w:numPr>
              <w:contextualSpacing/>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 xml:space="preserve">Бородинском </w:t>
            </w:r>
            <w:proofErr w:type="gramStart"/>
            <w:r w:rsidRPr="00416D1E">
              <w:rPr>
                <w:rFonts w:ascii="Times New Roman" w:eastAsia="Times New Roman" w:hAnsi="Times New Roman" w:cs="Times New Roman"/>
                <w:bCs/>
                <w:sz w:val="20"/>
                <w:szCs w:val="24"/>
                <w:lang w:eastAsia="ru-RU"/>
              </w:rPr>
              <w:t>сражении</w:t>
            </w:r>
            <w:proofErr w:type="gramEnd"/>
          </w:p>
          <w:p w:rsidR="00416D1E" w:rsidRPr="00416D1E" w:rsidRDefault="00416D1E" w:rsidP="00A1375C">
            <w:pPr>
              <w:numPr>
                <w:ilvl w:val="0"/>
                <w:numId w:val="54"/>
              </w:numPr>
              <w:contextualSpacing/>
              <w:rPr>
                <w:rFonts w:ascii="Times New Roman" w:eastAsia="Times New Roman" w:hAnsi="Times New Roman" w:cs="Times New Roman"/>
                <w:bCs/>
                <w:sz w:val="20"/>
                <w:szCs w:val="24"/>
                <w:lang w:eastAsia="ru-RU"/>
              </w:rPr>
            </w:pPr>
            <w:proofErr w:type="spellStart"/>
            <w:r w:rsidRPr="00416D1E">
              <w:rPr>
                <w:rFonts w:ascii="Times New Roman" w:eastAsia="Times New Roman" w:hAnsi="Times New Roman" w:cs="Times New Roman"/>
                <w:bCs/>
                <w:sz w:val="20"/>
                <w:szCs w:val="24"/>
                <w:lang w:eastAsia="ru-RU"/>
              </w:rPr>
              <w:t>Тарутинском</w:t>
            </w:r>
            <w:proofErr w:type="spellEnd"/>
            <w:r w:rsidRPr="00416D1E">
              <w:rPr>
                <w:rFonts w:ascii="Times New Roman" w:eastAsia="Times New Roman" w:hAnsi="Times New Roman" w:cs="Times New Roman"/>
                <w:bCs/>
                <w:sz w:val="20"/>
                <w:szCs w:val="24"/>
                <w:lang w:eastAsia="ru-RU"/>
              </w:rPr>
              <w:t xml:space="preserve"> </w:t>
            </w:r>
            <w:proofErr w:type="gramStart"/>
            <w:r w:rsidRPr="00416D1E">
              <w:rPr>
                <w:rFonts w:ascii="Times New Roman" w:eastAsia="Times New Roman" w:hAnsi="Times New Roman" w:cs="Times New Roman"/>
                <w:bCs/>
                <w:sz w:val="20"/>
                <w:szCs w:val="24"/>
                <w:lang w:eastAsia="ru-RU"/>
              </w:rPr>
              <w:t>марш-маневре</w:t>
            </w:r>
            <w:proofErr w:type="gramEnd"/>
          </w:p>
          <w:p w:rsidR="00962334" w:rsidRPr="00962334" w:rsidRDefault="00962334">
            <w:pPr>
              <w:rPr>
                <w:rFonts w:ascii="Times New Roman" w:hAnsi="Times New Roman" w:cs="Times New Roman"/>
                <w:sz w:val="20"/>
              </w:rPr>
            </w:pPr>
          </w:p>
        </w:tc>
        <w:tc>
          <w:tcPr>
            <w:tcW w:w="2438" w:type="dxa"/>
          </w:tcPr>
          <w:p w:rsidR="00416D1E" w:rsidRPr="00416D1E" w:rsidRDefault="00416D1E" w:rsidP="00416D1E">
            <w:pPr>
              <w:rPr>
                <w:rFonts w:ascii="Times New Roman" w:eastAsia="Times New Roman" w:hAnsi="Times New Roman" w:cs="Times New Roman"/>
                <w:bCs/>
                <w:sz w:val="20"/>
                <w:szCs w:val="24"/>
                <w:lang w:eastAsia="ru-RU"/>
              </w:rPr>
            </w:pPr>
            <w:proofErr w:type="spellStart"/>
            <w:r w:rsidRPr="00416D1E">
              <w:rPr>
                <w:rFonts w:ascii="Times New Roman" w:eastAsia="Times New Roman" w:hAnsi="Times New Roman" w:cs="Times New Roman"/>
                <w:bCs/>
                <w:sz w:val="20"/>
                <w:szCs w:val="24"/>
                <w:lang w:eastAsia="ru-RU"/>
              </w:rPr>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t>Ю.В.Шамрай</w:t>
            </w:r>
            <w:proofErr w:type="spellEnd"/>
            <w:r w:rsidRPr="00416D1E">
              <w:rPr>
                <w:rFonts w:ascii="Times New Roman" w:eastAsia="Times New Roman" w:hAnsi="Times New Roman" w:cs="Times New Roman"/>
                <w:bCs/>
                <w:sz w:val="20"/>
                <w:szCs w:val="24"/>
                <w:lang w:eastAsia="ru-RU"/>
              </w:rPr>
              <w:t>. – Ростов 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Легион, 2009. – 368 с. – (Готовимся к ЕГЭ).</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416D1E" w:rsidRPr="00416D1E" w:rsidRDefault="00416D1E" w:rsidP="00416D1E">
            <w:pPr>
              <w:rPr>
                <w:rFonts w:ascii="Times New Roman" w:hAnsi="Times New Roman" w:cs="Times New Roman"/>
                <w:sz w:val="20"/>
              </w:rPr>
            </w:pPr>
            <w:r w:rsidRPr="00416D1E">
              <w:rPr>
                <w:rFonts w:ascii="Times New Roman" w:hAnsi="Times New Roman" w:cs="Times New Roman"/>
                <w:sz w:val="20"/>
              </w:rPr>
              <w:t>27 августа 1855 г. после 349-дневной героической обороны русские войска оставили Севастополь. Падение Севастополя предрешило исход Крымской войны.</w:t>
            </w:r>
          </w:p>
          <w:p w:rsidR="00962334" w:rsidRDefault="00416D1E" w:rsidP="00416D1E">
            <w:r w:rsidRPr="00416D1E">
              <w:rPr>
                <w:rFonts w:ascii="Times New Roman" w:hAnsi="Times New Roman" w:cs="Times New Roman"/>
                <w:sz w:val="20"/>
              </w:rPr>
              <w:t>Каковы были итоги войны? Назовите не менее двух итогов. Как они повлияли на дальнейшее развитие России? Приведите не менее двух последствий</w:t>
            </w:r>
          </w:p>
        </w:tc>
        <w:tc>
          <w:tcPr>
            <w:tcW w:w="5556" w:type="dxa"/>
          </w:tcPr>
          <w:p w:rsidR="00416D1E" w:rsidRPr="00416D1E" w:rsidRDefault="00416D1E" w:rsidP="00416D1E">
            <w:pPr>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 xml:space="preserve">1.Могут быть </w:t>
            </w:r>
            <w:proofErr w:type="gramStart"/>
            <w:r w:rsidRPr="00416D1E">
              <w:rPr>
                <w:rFonts w:ascii="Times New Roman" w:eastAsia="Times New Roman" w:hAnsi="Times New Roman" w:cs="Times New Roman"/>
                <w:bCs/>
                <w:sz w:val="20"/>
                <w:szCs w:val="24"/>
                <w:lang w:eastAsia="ru-RU"/>
              </w:rPr>
              <w:t>названы</w:t>
            </w:r>
            <w:proofErr w:type="gramEnd"/>
            <w:r w:rsidRPr="00416D1E">
              <w:rPr>
                <w:rFonts w:ascii="Times New Roman" w:eastAsia="Times New Roman" w:hAnsi="Times New Roman" w:cs="Times New Roman"/>
                <w:bCs/>
                <w:sz w:val="20"/>
                <w:szCs w:val="24"/>
                <w:lang w:eastAsia="ru-RU"/>
              </w:rPr>
              <w:t>:</w:t>
            </w:r>
          </w:p>
          <w:p w:rsidR="00416D1E" w:rsidRPr="00416D1E" w:rsidRDefault="00416D1E" w:rsidP="00A1375C">
            <w:pPr>
              <w:numPr>
                <w:ilvl w:val="0"/>
                <w:numId w:val="55"/>
              </w:numPr>
              <w:contextualSpacing/>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России запрещалось держать военный флот на Черном море</w:t>
            </w:r>
          </w:p>
          <w:p w:rsidR="00416D1E" w:rsidRPr="00416D1E" w:rsidRDefault="00416D1E" w:rsidP="00A1375C">
            <w:pPr>
              <w:numPr>
                <w:ilvl w:val="0"/>
                <w:numId w:val="55"/>
              </w:numPr>
              <w:contextualSpacing/>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России запрещалось строить военные базы на берегах Черного моря</w:t>
            </w:r>
          </w:p>
          <w:p w:rsidR="00416D1E" w:rsidRPr="00416D1E" w:rsidRDefault="00416D1E" w:rsidP="00A1375C">
            <w:pPr>
              <w:numPr>
                <w:ilvl w:val="0"/>
                <w:numId w:val="55"/>
              </w:numPr>
              <w:contextualSpacing/>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Южные границы России остались беззащитными</w:t>
            </w:r>
          </w:p>
          <w:p w:rsidR="00416D1E" w:rsidRPr="00416D1E" w:rsidRDefault="00416D1E" w:rsidP="00416D1E">
            <w:pPr>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2.Может быть указано, что:</w:t>
            </w:r>
          </w:p>
          <w:p w:rsidR="00416D1E" w:rsidRPr="00416D1E" w:rsidRDefault="00416D1E" w:rsidP="00416D1E">
            <w:pPr>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Поражение России в Крымской войне выдвинуло задачи:</w:t>
            </w:r>
          </w:p>
          <w:p w:rsidR="00416D1E" w:rsidRPr="00416D1E" w:rsidRDefault="00416D1E" w:rsidP="00A1375C">
            <w:pPr>
              <w:numPr>
                <w:ilvl w:val="0"/>
                <w:numId w:val="56"/>
              </w:numPr>
              <w:contextualSpacing/>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Отмены крепостного права</w:t>
            </w:r>
          </w:p>
          <w:p w:rsidR="00962334" w:rsidRPr="00416D1E" w:rsidRDefault="00416D1E" w:rsidP="00A1375C">
            <w:pPr>
              <w:numPr>
                <w:ilvl w:val="0"/>
                <w:numId w:val="56"/>
              </w:numPr>
              <w:contextualSpacing/>
              <w:rPr>
                <w:rFonts w:ascii="Times New Roman" w:eastAsia="Times New Roman" w:hAnsi="Times New Roman" w:cs="Times New Roman"/>
                <w:bCs/>
                <w:sz w:val="20"/>
                <w:szCs w:val="24"/>
                <w:lang w:eastAsia="ru-RU"/>
              </w:rPr>
            </w:pPr>
            <w:r w:rsidRPr="00416D1E">
              <w:rPr>
                <w:rFonts w:ascii="Times New Roman" w:eastAsia="Times New Roman" w:hAnsi="Times New Roman" w:cs="Times New Roman"/>
                <w:bCs/>
                <w:sz w:val="20"/>
                <w:szCs w:val="24"/>
                <w:lang w:eastAsia="ru-RU"/>
              </w:rPr>
              <w:t>Реформирования армии</w:t>
            </w:r>
          </w:p>
        </w:tc>
        <w:tc>
          <w:tcPr>
            <w:tcW w:w="2438" w:type="dxa"/>
          </w:tcPr>
          <w:p w:rsidR="00416D1E" w:rsidRPr="00416D1E" w:rsidRDefault="00416D1E" w:rsidP="00416D1E">
            <w:pPr>
              <w:rPr>
                <w:rFonts w:ascii="Times New Roman" w:eastAsia="Times New Roman" w:hAnsi="Times New Roman" w:cs="Times New Roman"/>
                <w:bCs/>
                <w:sz w:val="20"/>
                <w:szCs w:val="24"/>
                <w:lang w:eastAsia="ru-RU"/>
              </w:rPr>
            </w:pPr>
            <w:proofErr w:type="spellStart"/>
            <w:r w:rsidRPr="00416D1E">
              <w:rPr>
                <w:rFonts w:ascii="Times New Roman" w:eastAsia="Times New Roman" w:hAnsi="Times New Roman" w:cs="Times New Roman"/>
                <w:bCs/>
                <w:sz w:val="20"/>
                <w:szCs w:val="24"/>
                <w:lang w:eastAsia="ru-RU"/>
              </w:rPr>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t>Ю.В.Шамрай</w:t>
            </w:r>
            <w:proofErr w:type="spellEnd"/>
            <w:r w:rsidRPr="00416D1E">
              <w:rPr>
                <w:rFonts w:ascii="Times New Roman" w:eastAsia="Times New Roman" w:hAnsi="Times New Roman" w:cs="Times New Roman"/>
                <w:bCs/>
                <w:sz w:val="20"/>
                <w:szCs w:val="24"/>
                <w:lang w:eastAsia="ru-RU"/>
              </w:rPr>
              <w:t>. – Ростов 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Легион, 2009. – 368 с. – (Готовимся к ЕГЭ).</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962334" w:rsidRPr="00416D1E" w:rsidRDefault="00416D1E">
            <w:pPr>
              <w:rPr>
                <w:rFonts w:ascii="Times New Roman" w:hAnsi="Times New Roman" w:cs="Times New Roman"/>
                <w:sz w:val="20"/>
              </w:rPr>
            </w:pPr>
            <w:r>
              <w:rPr>
                <w:rFonts w:ascii="Times New Roman" w:hAnsi="Times New Roman" w:cs="Times New Roman"/>
                <w:sz w:val="20"/>
              </w:rPr>
              <w:t xml:space="preserve">Назовите не менее трех причин возникновение движения декабристов. Укажите не менее двух факторов, обусловивших </w:t>
            </w:r>
            <w:r w:rsidR="00AD0232">
              <w:rPr>
                <w:rFonts w:ascii="Times New Roman" w:hAnsi="Times New Roman" w:cs="Times New Roman"/>
                <w:sz w:val="20"/>
              </w:rPr>
              <w:t>поражение восстания 14  декабря 1825 года</w:t>
            </w:r>
          </w:p>
        </w:tc>
        <w:tc>
          <w:tcPr>
            <w:tcW w:w="5556" w:type="dxa"/>
          </w:tcPr>
          <w:p w:rsidR="00962334" w:rsidRDefault="00A81D0F">
            <w:pPr>
              <w:rPr>
                <w:rFonts w:ascii="Times New Roman" w:hAnsi="Times New Roman" w:cs="Times New Roman"/>
                <w:sz w:val="20"/>
              </w:rPr>
            </w:pPr>
            <w:r>
              <w:rPr>
                <w:rFonts w:ascii="Times New Roman" w:hAnsi="Times New Roman" w:cs="Times New Roman"/>
                <w:sz w:val="20"/>
              </w:rPr>
              <w:t>Могут быть названы следующие причины:</w:t>
            </w:r>
          </w:p>
          <w:p w:rsidR="00A81D0F" w:rsidRDefault="00A81D0F" w:rsidP="00A1375C">
            <w:pPr>
              <w:pStyle w:val="a4"/>
              <w:numPr>
                <w:ilvl w:val="0"/>
                <w:numId w:val="57"/>
              </w:numPr>
              <w:rPr>
                <w:rFonts w:ascii="Times New Roman" w:hAnsi="Times New Roman" w:cs="Times New Roman"/>
                <w:sz w:val="20"/>
              </w:rPr>
            </w:pPr>
            <w:r>
              <w:rPr>
                <w:rFonts w:ascii="Times New Roman" w:hAnsi="Times New Roman" w:cs="Times New Roman"/>
                <w:sz w:val="20"/>
              </w:rPr>
              <w:t>влияние войны 1812 года и заграничных походов армии</w:t>
            </w:r>
          </w:p>
          <w:p w:rsidR="00A81D0F" w:rsidRDefault="00A81D0F" w:rsidP="00A1375C">
            <w:pPr>
              <w:pStyle w:val="a4"/>
              <w:numPr>
                <w:ilvl w:val="0"/>
                <w:numId w:val="57"/>
              </w:numPr>
              <w:rPr>
                <w:rFonts w:ascii="Times New Roman" w:hAnsi="Times New Roman" w:cs="Times New Roman"/>
                <w:sz w:val="20"/>
              </w:rPr>
            </w:pPr>
            <w:r>
              <w:rPr>
                <w:rFonts w:ascii="Times New Roman" w:hAnsi="Times New Roman" w:cs="Times New Roman"/>
                <w:sz w:val="20"/>
              </w:rPr>
              <w:t>патриотический подъем, рост национального самосознания</w:t>
            </w:r>
          </w:p>
          <w:p w:rsidR="00A81D0F" w:rsidRDefault="00A81D0F" w:rsidP="00A1375C">
            <w:pPr>
              <w:pStyle w:val="a4"/>
              <w:numPr>
                <w:ilvl w:val="0"/>
                <w:numId w:val="57"/>
              </w:numPr>
              <w:rPr>
                <w:rFonts w:ascii="Times New Roman" w:hAnsi="Times New Roman" w:cs="Times New Roman"/>
                <w:sz w:val="20"/>
              </w:rPr>
            </w:pPr>
            <w:r>
              <w:rPr>
                <w:rFonts w:ascii="Times New Roman" w:hAnsi="Times New Roman" w:cs="Times New Roman"/>
                <w:sz w:val="20"/>
              </w:rPr>
              <w:t>непоследовательность Александра</w:t>
            </w:r>
            <w:r w:rsidRPr="00962334">
              <w:rPr>
                <w:rFonts w:ascii="Times New Roman" w:hAnsi="Times New Roman" w:cs="Times New Roman"/>
                <w:sz w:val="20"/>
              </w:rPr>
              <w:t xml:space="preserve"> I</w:t>
            </w:r>
            <w:r>
              <w:rPr>
                <w:rFonts w:ascii="Times New Roman" w:hAnsi="Times New Roman" w:cs="Times New Roman"/>
                <w:sz w:val="20"/>
              </w:rPr>
              <w:t xml:space="preserve"> в проведении реформ, разочарование в возможности официальной </w:t>
            </w:r>
            <w:r>
              <w:rPr>
                <w:rFonts w:ascii="Times New Roman" w:hAnsi="Times New Roman" w:cs="Times New Roman"/>
                <w:sz w:val="20"/>
              </w:rPr>
              <w:lastRenderedPageBreak/>
              <w:t>власти изменить порядки в России</w:t>
            </w:r>
          </w:p>
          <w:p w:rsidR="00A81D0F" w:rsidRDefault="001A6E64" w:rsidP="00A1375C">
            <w:pPr>
              <w:pStyle w:val="a4"/>
              <w:numPr>
                <w:ilvl w:val="0"/>
                <w:numId w:val="57"/>
              </w:numPr>
              <w:rPr>
                <w:rFonts w:ascii="Times New Roman" w:hAnsi="Times New Roman" w:cs="Times New Roman"/>
                <w:sz w:val="20"/>
              </w:rPr>
            </w:pPr>
            <w:r>
              <w:rPr>
                <w:rFonts w:ascii="Times New Roman" w:hAnsi="Times New Roman" w:cs="Times New Roman"/>
                <w:sz w:val="20"/>
              </w:rPr>
              <w:t>российская действительность с бесправием основной массы населения и господством крепостного права</w:t>
            </w:r>
          </w:p>
          <w:p w:rsidR="001A6E64" w:rsidRDefault="001A6E64" w:rsidP="00A1375C">
            <w:pPr>
              <w:pStyle w:val="a4"/>
              <w:numPr>
                <w:ilvl w:val="0"/>
                <w:numId w:val="57"/>
              </w:numPr>
              <w:rPr>
                <w:rFonts w:ascii="Times New Roman" w:hAnsi="Times New Roman" w:cs="Times New Roman"/>
                <w:sz w:val="20"/>
              </w:rPr>
            </w:pPr>
            <w:r>
              <w:rPr>
                <w:rFonts w:ascii="Times New Roman" w:hAnsi="Times New Roman" w:cs="Times New Roman"/>
                <w:sz w:val="20"/>
              </w:rPr>
              <w:t>распространение идей французского просвещения</w:t>
            </w:r>
          </w:p>
          <w:p w:rsidR="001A6E64" w:rsidRDefault="001A6E64" w:rsidP="001A6E64">
            <w:pPr>
              <w:rPr>
                <w:rFonts w:ascii="Times New Roman" w:hAnsi="Times New Roman" w:cs="Times New Roman"/>
                <w:sz w:val="20"/>
              </w:rPr>
            </w:pPr>
            <w:r>
              <w:rPr>
                <w:rFonts w:ascii="Times New Roman" w:hAnsi="Times New Roman" w:cs="Times New Roman"/>
                <w:sz w:val="20"/>
              </w:rPr>
              <w:t>Могут быть приведены следующие факторы:</w:t>
            </w:r>
          </w:p>
          <w:p w:rsidR="001A6E64" w:rsidRDefault="001A6E64" w:rsidP="00A1375C">
            <w:pPr>
              <w:pStyle w:val="a4"/>
              <w:numPr>
                <w:ilvl w:val="0"/>
                <w:numId w:val="58"/>
              </w:numPr>
              <w:rPr>
                <w:rFonts w:ascii="Times New Roman" w:hAnsi="Times New Roman" w:cs="Times New Roman"/>
                <w:sz w:val="20"/>
              </w:rPr>
            </w:pPr>
            <w:r>
              <w:rPr>
                <w:rFonts w:ascii="Times New Roman" w:hAnsi="Times New Roman" w:cs="Times New Roman"/>
                <w:sz w:val="20"/>
              </w:rPr>
              <w:t>отсутствие общей идейной основы восстания</w:t>
            </w:r>
          </w:p>
          <w:p w:rsidR="001A6E64" w:rsidRDefault="001A6E64" w:rsidP="00A1375C">
            <w:pPr>
              <w:pStyle w:val="a4"/>
              <w:numPr>
                <w:ilvl w:val="0"/>
                <w:numId w:val="58"/>
              </w:numPr>
              <w:rPr>
                <w:rFonts w:ascii="Times New Roman" w:hAnsi="Times New Roman" w:cs="Times New Roman"/>
                <w:sz w:val="20"/>
              </w:rPr>
            </w:pPr>
            <w:r>
              <w:rPr>
                <w:rFonts w:ascii="Times New Roman" w:hAnsi="Times New Roman" w:cs="Times New Roman"/>
                <w:sz w:val="20"/>
              </w:rPr>
              <w:t>заговорщическая тактика декабристов</w:t>
            </w:r>
          </w:p>
          <w:p w:rsidR="001A6E64" w:rsidRPr="001A6E64" w:rsidRDefault="001A6E64" w:rsidP="00A1375C">
            <w:pPr>
              <w:pStyle w:val="a4"/>
              <w:numPr>
                <w:ilvl w:val="0"/>
                <w:numId w:val="58"/>
              </w:numPr>
              <w:rPr>
                <w:rFonts w:ascii="Times New Roman" w:hAnsi="Times New Roman" w:cs="Times New Roman"/>
                <w:sz w:val="20"/>
              </w:rPr>
            </w:pPr>
            <w:r>
              <w:rPr>
                <w:rFonts w:ascii="Times New Roman" w:hAnsi="Times New Roman" w:cs="Times New Roman"/>
                <w:sz w:val="20"/>
              </w:rPr>
              <w:t>разрушение плана восстания, разработанного С.П.</w:t>
            </w:r>
            <w:r w:rsidR="006D28B0">
              <w:rPr>
                <w:rFonts w:ascii="Times New Roman" w:hAnsi="Times New Roman" w:cs="Times New Roman"/>
                <w:sz w:val="20"/>
              </w:rPr>
              <w:t xml:space="preserve"> </w:t>
            </w:r>
            <w:r>
              <w:rPr>
                <w:rFonts w:ascii="Times New Roman" w:hAnsi="Times New Roman" w:cs="Times New Roman"/>
                <w:sz w:val="20"/>
              </w:rPr>
              <w:t>Трубецким</w:t>
            </w:r>
          </w:p>
        </w:tc>
        <w:tc>
          <w:tcPr>
            <w:tcW w:w="2438" w:type="dxa"/>
          </w:tcPr>
          <w:p w:rsidR="00AD0232" w:rsidRPr="00416D1E" w:rsidRDefault="00AD0232" w:rsidP="00AD0232">
            <w:pPr>
              <w:rPr>
                <w:rFonts w:ascii="Times New Roman" w:eastAsia="Times New Roman" w:hAnsi="Times New Roman" w:cs="Times New Roman"/>
                <w:bCs/>
                <w:sz w:val="20"/>
                <w:szCs w:val="24"/>
                <w:lang w:eastAsia="ru-RU"/>
              </w:rPr>
            </w:pPr>
            <w:proofErr w:type="spellStart"/>
            <w:r w:rsidRPr="00416D1E">
              <w:rPr>
                <w:rFonts w:ascii="Times New Roman" w:eastAsia="Times New Roman" w:hAnsi="Times New Roman" w:cs="Times New Roman"/>
                <w:bCs/>
                <w:sz w:val="20"/>
                <w:szCs w:val="24"/>
                <w:lang w:eastAsia="ru-RU"/>
              </w:rPr>
              <w:lastRenderedPageBreak/>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t>Ю.В.Шамрай</w:t>
            </w:r>
            <w:proofErr w:type="spellEnd"/>
            <w:r w:rsidRPr="00416D1E">
              <w:rPr>
                <w:rFonts w:ascii="Times New Roman" w:eastAsia="Times New Roman" w:hAnsi="Times New Roman" w:cs="Times New Roman"/>
                <w:bCs/>
                <w:sz w:val="20"/>
                <w:szCs w:val="24"/>
                <w:lang w:eastAsia="ru-RU"/>
              </w:rPr>
              <w:t>. – Ростов 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xml:space="preserve">: Легион, 2009. – 368 </w:t>
            </w:r>
            <w:r w:rsidRPr="00416D1E">
              <w:rPr>
                <w:rFonts w:ascii="Times New Roman" w:eastAsia="Times New Roman" w:hAnsi="Times New Roman" w:cs="Times New Roman"/>
                <w:bCs/>
                <w:sz w:val="20"/>
                <w:szCs w:val="24"/>
                <w:lang w:eastAsia="ru-RU"/>
              </w:rPr>
              <w:lastRenderedPageBreak/>
              <w:t>с. – (Готовимся к ЕГЭ).</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962334" w:rsidRPr="00AD0232" w:rsidRDefault="00AD0232">
            <w:pPr>
              <w:rPr>
                <w:rFonts w:ascii="Times New Roman" w:hAnsi="Times New Roman" w:cs="Times New Roman"/>
              </w:rPr>
            </w:pPr>
            <w:r w:rsidRPr="00AD0232">
              <w:rPr>
                <w:rFonts w:ascii="Times New Roman" w:hAnsi="Times New Roman" w:cs="Times New Roman"/>
                <w:sz w:val="20"/>
              </w:rPr>
              <w:t>Раскройте содержание реформы 1861 г. Приведите не менее трех изменений в правовом статусе крестьян.</w:t>
            </w:r>
          </w:p>
        </w:tc>
        <w:tc>
          <w:tcPr>
            <w:tcW w:w="5556" w:type="dxa"/>
          </w:tcPr>
          <w:p w:rsidR="00962334" w:rsidRDefault="006D28B0">
            <w:pPr>
              <w:rPr>
                <w:rFonts w:ascii="Times New Roman" w:hAnsi="Times New Roman" w:cs="Times New Roman"/>
                <w:sz w:val="20"/>
              </w:rPr>
            </w:pPr>
            <w:r>
              <w:rPr>
                <w:rFonts w:ascii="Times New Roman" w:hAnsi="Times New Roman" w:cs="Times New Roman"/>
                <w:sz w:val="20"/>
              </w:rPr>
              <w:t>1.Может быть указано, что:</w:t>
            </w:r>
          </w:p>
          <w:p w:rsidR="006D28B0" w:rsidRDefault="006D28B0" w:rsidP="00A1375C">
            <w:pPr>
              <w:pStyle w:val="a4"/>
              <w:numPr>
                <w:ilvl w:val="0"/>
                <w:numId w:val="59"/>
              </w:numPr>
              <w:rPr>
                <w:rFonts w:ascii="Times New Roman" w:hAnsi="Times New Roman" w:cs="Times New Roman"/>
                <w:sz w:val="20"/>
              </w:rPr>
            </w:pPr>
            <w:r>
              <w:rPr>
                <w:rFonts w:ascii="Times New Roman" w:hAnsi="Times New Roman" w:cs="Times New Roman"/>
                <w:sz w:val="20"/>
              </w:rPr>
              <w:t>помещичьи крестьяне освобождались от крепостной зависимости</w:t>
            </w:r>
          </w:p>
          <w:p w:rsidR="006D28B0" w:rsidRDefault="006D28B0" w:rsidP="00A1375C">
            <w:pPr>
              <w:pStyle w:val="a4"/>
              <w:numPr>
                <w:ilvl w:val="0"/>
                <w:numId w:val="59"/>
              </w:numPr>
              <w:rPr>
                <w:rFonts w:ascii="Times New Roman" w:hAnsi="Times New Roman" w:cs="Times New Roman"/>
                <w:sz w:val="20"/>
              </w:rPr>
            </w:pPr>
            <w:r>
              <w:rPr>
                <w:rFonts w:ascii="Times New Roman" w:hAnsi="Times New Roman" w:cs="Times New Roman"/>
                <w:sz w:val="20"/>
              </w:rPr>
              <w:t>крестьяне получали земельный надел за выкуп</w:t>
            </w:r>
          </w:p>
          <w:p w:rsidR="006D28B0" w:rsidRDefault="006D28B0" w:rsidP="00A1375C">
            <w:pPr>
              <w:pStyle w:val="a4"/>
              <w:numPr>
                <w:ilvl w:val="0"/>
                <w:numId w:val="59"/>
              </w:numPr>
              <w:rPr>
                <w:rFonts w:ascii="Times New Roman" w:hAnsi="Times New Roman" w:cs="Times New Roman"/>
                <w:sz w:val="20"/>
              </w:rPr>
            </w:pPr>
            <w:r>
              <w:rPr>
                <w:rFonts w:ascii="Times New Roman" w:hAnsi="Times New Roman" w:cs="Times New Roman"/>
                <w:sz w:val="20"/>
              </w:rPr>
              <w:t xml:space="preserve">до завершения выкупной сделки крестьяне считались </w:t>
            </w:r>
            <w:proofErr w:type="spellStart"/>
            <w:r>
              <w:rPr>
                <w:rFonts w:ascii="Times New Roman" w:hAnsi="Times New Roman" w:cs="Times New Roman"/>
                <w:sz w:val="20"/>
              </w:rPr>
              <w:t>временнообязанными</w:t>
            </w:r>
            <w:proofErr w:type="spellEnd"/>
          </w:p>
          <w:p w:rsidR="006D28B0" w:rsidRDefault="006D28B0" w:rsidP="00A1375C">
            <w:pPr>
              <w:pStyle w:val="a4"/>
              <w:numPr>
                <w:ilvl w:val="0"/>
                <w:numId w:val="59"/>
              </w:numPr>
              <w:rPr>
                <w:rFonts w:ascii="Times New Roman" w:hAnsi="Times New Roman" w:cs="Times New Roman"/>
                <w:sz w:val="20"/>
              </w:rPr>
            </w:pPr>
            <w:r>
              <w:rPr>
                <w:rFonts w:ascii="Times New Roman" w:hAnsi="Times New Roman" w:cs="Times New Roman"/>
                <w:sz w:val="20"/>
              </w:rPr>
              <w:t>крестьяне должны были единовременно уплатить помещику за надел около 20% установленной за землю суммы, остальную часть платило государство, крестьяне должны были возвращать эту сумму (с процентами) ежегодными платежами в течение 49 лет</w:t>
            </w:r>
          </w:p>
          <w:p w:rsidR="006D28B0" w:rsidRDefault="006D28B0" w:rsidP="00A1375C">
            <w:pPr>
              <w:pStyle w:val="a4"/>
              <w:numPr>
                <w:ilvl w:val="0"/>
                <w:numId w:val="59"/>
              </w:numPr>
              <w:rPr>
                <w:rFonts w:ascii="Times New Roman" w:hAnsi="Times New Roman" w:cs="Times New Roman"/>
                <w:sz w:val="20"/>
              </w:rPr>
            </w:pPr>
            <w:r>
              <w:rPr>
                <w:rFonts w:ascii="Times New Roman" w:hAnsi="Times New Roman" w:cs="Times New Roman"/>
                <w:sz w:val="20"/>
              </w:rPr>
              <w:t>часть крестьянской земли перешла к помещикам в качестве «отрезков», крестьяне могли арендовать у помещиков эти «отрезки» за дополнительные повинности</w:t>
            </w:r>
          </w:p>
          <w:p w:rsidR="006D28B0" w:rsidRDefault="006D28B0" w:rsidP="00A1375C">
            <w:pPr>
              <w:pStyle w:val="a4"/>
              <w:numPr>
                <w:ilvl w:val="0"/>
                <w:numId w:val="59"/>
              </w:numPr>
              <w:rPr>
                <w:rFonts w:ascii="Times New Roman" w:hAnsi="Times New Roman" w:cs="Times New Roman"/>
                <w:sz w:val="20"/>
              </w:rPr>
            </w:pPr>
            <w:r>
              <w:rPr>
                <w:rFonts w:ascii="Times New Roman" w:hAnsi="Times New Roman" w:cs="Times New Roman"/>
                <w:sz w:val="20"/>
              </w:rPr>
              <w:t>сохранилась крестьянская община; крестьяне каждого помещичьего имения объединились в сельское общество</w:t>
            </w:r>
          </w:p>
          <w:p w:rsidR="006D28B0" w:rsidRDefault="006D28B0" w:rsidP="00A1375C">
            <w:pPr>
              <w:pStyle w:val="a4"/>
              <w:numPr>
                <w:ilvl w:val="0"/>
                <w:numId w:val="59"/>
              </w:numPr>
              <w:rPr>
                <w:rFonts w:ascii="Times New Roman" w:hAnsi="Times New Roman" w:cs="Times New Roman"/>
                <w:sz w:val="20"/>
              </w:rPr>
            </w:pPr>
            <w:r>
              <w:rPr>
                <w:rFonts w:ascii="Times New Roman" w:hAnsi="Times New Roman" w:cs="Times New Roman"/>
                <w:sz w:val="20"/>
              </w:rPr>
              <w:t>взаимоотношения между крестьянами и помещиками контролировались мировыми посредниками</w:t>
            </w:r>
          </w:p>
          <w:p w:rsidR="006D28B0" w:rsidRDefault="006D28B0" w:rsidP="006D28B0">
            <w:pPr>
              <w:rPr>
                <w:rFonts w:ascii="Times New Roman" w:hAnsi="Times New Roman" w:cs="Times New Roman"/>
                <w:sz w:val="20"/>
              </w:rPr>
            </w:pPr>
            <w:r>
              <w:rPr>
                <w:rFonts w:ascii="Times New Roman" w:hAnsi="Times New Roman" w:cs="Times New Roman"/>
                <w:sz w:val="20"/>
              </w:rPr>
              <w:t>2.Могут быть приведены следующие права крестьян:</w:t>
            </w:r>
          </w:p>
          <w:p w:rsidR="006D28B0" w:rsidRDefault="006D28B0" w:rsidP="00A1375C">
            <w:pPr>
              <w:pStyle w:val="a4"/>
              <w:numPr>
                <w:ilvl w:val="0"/>
                <w:numId w:val="60"/>
              </w:numPr>
              <w:rPr>
                <w:rFonts w:ascii="Times New Roman" w:hAnsi="Times New Roman" w:cs="Times New Roman"/>
                <w:sz w:val="20"/>
              </w:rPr>
            </w:pPr>
            <w:r>
              <w:rPr>
                <w:rFonts w:ascii="Times New Roman" w:hAnsi="Times New Roman" w:cs="Times New Roman"/>
                <w:sz w:val="20"/>
              </w:rPr>
              <w:t>владеть движимым и недвижимым имуществом</w:t>
            </w:r>
          </w:p>
          <w:p w:rsidR="006D28B0" w:rsidRDefault="00792449" w:rsidP="00A1375C">
            <w:pPr>
              <w:pStyle w:val="a4"/>
              <w:numPr>
                <w:ilvl w:val="0"/>
                <w:numId w:val="60"/>
              </w:numPr>
              <w:rPr>
                <w:rFonts w:ascii="Times New Roman" w:hAnsi="Times New Roman" w:cs="Times New Roman"/>
                <w:sz w:val="20"/>
              </w:rPr>
            </w:pPr>
            <w:r>
              <w:rPr>
                <w:rFonts w:ascii="Times New Roman" w:hAnsi="Times New Roman" w:cs="Times New Roman"/>
                <w:sz w:val="20"/>
              </w:rPr>
              <w:t xml:space="preserve">переходить  в </w:t>
            </w:r>
            <w:r w:rsidR="006D28B0">
              <w:rPr>
                <w:rFonts w:ascii="Times New Roman" w:hAnsi="Times New Roman" w:cs="Times New Roman"/>
                <w:sz w:val="20"/>
              </w:rPr>
              <w:t xml:space="preserve">сословия </w:t>
            </w:r>
            <w:r>
              <w:rPr>
                <w:rFonts w:ascii="Times New Roman" w:hAnsi="Times New Roman" w:cs="Times New Roman"/>
                <w:sz w:val="20"/>
              </w:rPr>
              <w:t>мещан и купцов</w:t>
            </w:r>
          </w:p>
          <w:p w:rsidR="00792449" w:rsidRDefault="00792449" w:rsidP="00A1375C">
            <w:pPr>
              <w:pStyle w:val="a4"/>
              <w:numPr>
                <w:ilvl w:val="0"/>
                <w:numId w:val="60"/>
              </w:numPr>
              <w:rPr>
                <w:rFonts w:ascii="Times New Roman" w:hAnsi="Times New Roman" w:cs="Times New Roman"/>
                <w:sz w:val="20"/>
              </w:rPr>
            </w:pPr>
            <w:r>
              <w:rPr>
                <w:rFonts w:ascii="Times New Roman" w:hAnsi="Times New Roman" w:cs="Times New Roman"/>
                <w:sz w:val="20"/>
              </w:rPr>
              <w:t>заключать сделки</w:t>
            </w:r>
          </w:p>
          <w:p w:rsidR="00792449" w:rsidRPr="006D28B0" w:rsidRDefault="00792449" w:rsidP="00A1375C">
            <w:pPr>
              <w:pStyle w:val="a4"/>
              <w:numPr>
                <w:ilvl w:val="0"/>
                <w:numId w:val="60"/>
              </w:numPr>
              <w:rPr>
                <w:rFonts w:ascii="Times New Roman" w:hAnsi="Times New Roman" w:cs="Times New Roman"/>
                <w:sz w:val="20"/>
              </w:rPr>
            </w:pPr>
            <w:r>
              <w:rPr>
                <w:rFonts w:ascii="Times New Roman" w:hAnsi="Times New Roman" w:cs="Times New Roman"/>
                <w:sz w:val="20"/>
              </w:rPr>
              <w:t>самостоятельно заключать договоры и вести судебные дела</w:t>
            </w:r>
          </w:p>
        </w:tc>
        <w:tc>
          <w:tcPr>
            <w:tcW w:w="2438" w:type="dxa"/>
          </w:tcPr>
          <w:p w:rsidR="00AD0232" w:rsidRPr="00416D1E" w:rsidRDefault="00AD0232" w:rsidP="00AD0232">
            <w:pPr>
              <w:rPr>
                <w:rFonts w:ascii="Times New Roman" w:eastAsia="Times New Roman" w:hAnsi="Times New Roman" w:cs="Times New Roman"/>
                <w:bCs/>
                <w:sz w:val="20"/>
                <w:szCs w:val="24"/>
                <w:lang w:eastAsia="ru-RU"/>
              </w:rPr>
            </w:pPr>
            <w:proofErr w:type="spellStart"/>
            <w:r w:rsidRPr="00416D1E">
              <w:rPr>
                <w:rFonts w:ascii="Times New Roman" w:eastAsia="Times New Roman" w:hAnsi="Times New Roman" w:cs="Times New Roman"/>
                <w:bCs/>
                <w:sz w:val="20"/>
                <w:szCs w:val="24"/>
                <w:lang w:eastAsia="ru-RU"/>
              </w:rPr>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t>Ю.В.Шамрай</w:t>
            </w:r>
            <w:proofErr w:type="spellEnd"/>
            <w:r w:rsidRPr="00416D1E">
              <w:rPr>
                <w:rFonts w:ascii="Times New Roman" w:eastAsia="Times New Roman" w:hAnsi="Times New Roman" w:cs="Times New Roman"/>
                <w:bCs/>
                <w:sz w:val="20"/>
                <w:szCs w:val="24"/>
                <w:lang w:eastAsia="ru-RU"/>
              </w:rPr>
              <w:t>. – Ростов 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Легион, 2009. – 368 с. – (Готовимся к ЕГЭ).</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962334" w:rsidRDefault="00AD0232">
            <w:pPr>
              <w:rPr>
                <w:rFonts w:ascii="Times New Roman" w:hAnsi="Times New Roman" w:cs="Times New Roman"/>
                <w:sz w:val="20"/>
                <w:szCs w:val="20"/>
              </w:rPr>
            </w:pPr>
            <w:r w:rsidRPr="00B847B2">
              <w:rPr>
                <w:rFonts w:ascii="Times New Roman" w:hAnsi="Times New Roman" w:cs="Times New Roman"/>
                <w:sz w:val="20"/>
                <w:szCs w:val="20"/>
              </w:rPr>
              <w:t xml:space="preserve">1 марта 1881 г. Александр </w:t>
            </w:r>
            <w:r w:rsidRPr="00B847B2">
              <w:rPr>
                <w:rFonts w:ascii="Times New Roman" w:hAnsi="Times New Roman" w:cs="Times New Roman"/>
                <w:sz w:val="20"/>
                <w:szCs w:val="20"/>
                <w:lang w:val="en-US"/>
              </w:rPr>
              <w:t>II</w:t>
            </w:r>
            <w:r w:rsidRPr="00B847B2">
              <w:rPr>
                <w:rFonts w:ascii="Times New Roman" w:hAnsi="Times New Roman" w:cs="Times New Roman"/>
                <w:sz w:val="20"/>
                <w:szCs w:val="20"/>
              </w:rPr>
              <w:t xml:space="preserve"> одобрил план государственных преобразований</w:t>
            </w:r>
            <w:r w:rsidR="00B847B2">
              <w:rPr>
                <w:rFonts w:ascii="Times New Roman" w:hAnsi="Times New Roman" w:cs="Times New Roman"/>
                <w:sz w:val="20"/>
                <w:szCs w:val="20"/>
              </w:rPr>
              <w:t xml:space="preserve"> </w:t>
            </w:r>
            <w:proofErr w:type="spellStart"/>
            <w:r w:rsidR="00B847B2">
              <w:rPr>
                <w:rFonts w:ascii="Times New Roman" w:hAnsi="Times New Roman" w:cs="Times New Roman"/>
                <w:sz w:val="20"/>
                <w:szCs w:val="20"/>
              </w:rPr>
              <w:t>Лорис</w:t>
            </w:r>
            <w:proofErr w:type="spellEnd"/>
            <w:r w:rsidR="00B847B2">
              <w:rPr>
                <w:rFonts w:ascii="Times New Roman" w:hAnsi="Times New Roman" w:cs="Times New Roman"/>
                <w:sz w:val="20"/>
                <w:szCs w:val="20"/>
              </w:rPr>
              <w:t xml:space="preserve">-Меликова. Его рассмотрение Советом министров было назначено на 4 марта. Однако днем 1 марта </w:t>
            </w:r>
            <w:r w:rsidR="00B847B2" w:rsidRPr="00B847B2">
              <w:rPr>
                <w:rFonts w:ascii="Times New Roman" w:hAnsi="Times New Roman" w:cs="Times New Roman"/>
                <w:sz w:val="20"/>
                <w:szCs w:val="20"/>
              </w:rPr>
              <w:t xml:space="preserve">Александр </w:t>
            </w:r>
            <w:r w:rsidR="00B847B2" w:rsidRPr="00B847B2">
              <w:rPr>
                <w:rFonts w:ascii="Times New Roman" w:hAnsi="Times New Roman" w:cs="Times New Roman"/>
                <w:sz w:val="20"/>
                <w:szCs w:val="20"/>
                <w:lang w:val="en-US"/>
              </w:rPr>
              <w:t>II</w:t>
            </w:r>
            <w:r w:rsidR="00B847B2">
              <w:rPr>
                <w:rFonts w:ascii="Times New Roman" w:hAnsi="Times New Roman" w:cs="Times New Roman"/>
                <w:sz w:val="20"/>
                <w:szCs w:val="20"/>
              </w:rPr>
              <w:t xml:space="preserve"> погиб в результате террористического акта.</w:t>
            </w:r>
          </w:p>
          <w:p w:rsidR="00B847B2" w:rsidRDefault="00B847B2">
            <w:pPr>
              <w:rPr>
                <w:rFonts w:ascii="Times New Roman" w:hAnsi="Times New Roman" w:cs="Times New Roman"/>
                <w:sz w:val="20"/>
                <w:szCs w:val="20"/>
              </w:rPr>
            </w:pPr>
            <w:r>
              <w:rPr>
                <w:rFonts w:ascii="Times New Roman" w:hAnsi="Times New Roman" w:cs="Times New Roman"/>
                <w:sz w:val="20"/>
                <w:szCs w:val="20"/>
              </w:rPr>
              <w:t>Кто организовал покушение на императора? Укажите название организации и не менее двух фамилий организаторов покушения.</w:t>
            </w:r>
          </w:p>
          <w:p w:rsidR="00B847B2" w:rsidRPr="00B847B2" w:rsidRDefault="00B847B2">
            <w:pPr>
              <w:rPr>
                <w:rFonts w:ascii="Times New Roman" w:hAnsi="Times New Roman" w:cs="Times New Roman"/>
                <w:sz w:val="20"/>
                <w:szCs w:val="20"/>
              </w:rPr>
            </w:pPr>
            <w:r>
              <w:rPr>
                <w:rFonts w:ascii="Times New Roman" w:hAnsi="Times New Roman" w:cs="Times New Roman"/>
                <w:sz w:val="20"/>
                <w:szCs w:val="20"/>
              </w:rPr>
              <w:t>Как повлияло убийство царя на дальнейшее развитие России? Приведите не менее двух последствий.</w:t>
            </w:r>
          </w:p>
        </w:tc>
        <w:tc>
          <w:tcPr>
            <w:tcW w:w="5556" w:type="dxa"/>
          </w:tcPr>
          <w:p w:rsidR="00962334" w:rsidRDefault="00B42A70">
            <w:pPr>
              <w:rPr>
                <w:rFonts w:ascii="Times New Roman" w:hAnsi="Times New Roman" w:cs="Times New Roman"/>
                <w:sz w:val="20"/>
              </w:rPr>
            </w:pPr>
            <w:r>
              <w:rPr>
                <w:rFonts w:ascii="Times New Roman" w:hAnsi="Times New Roman" w:cs="Times New Roman"/>
                <w:sz w:val="20"/>
              </w:rPr>
              <w:t>1.Может быть указано, что:</w:t>
            </w:r>
          </w:p>
          <w:p w:rsidR="00B42A70" w:rsidRDefault="00B42A70" w:rsidP="009B0D79">
            <w:pPr>
              <w:pStyle w:val="a4"/>
              <w:numPr>
                <w:ilvl w:val="0"/>
                <w:numId w:val="61"/>
              </w:numPr>
              <w:rPr>
                <w:rFonts w:ascii="Times New Roman" w:hAnsi="Times New Roman" w:cs="Times New Roman"/>
                <w:sz w:val="20"/>
              </w:rPr>
            </w:pPr>
            <w:r>
              <w:rPr>
                <w:rFonts w:ascii="Times New Roman" w:hAnsi="Times New Roman" w:cs="Times New Roman"/>
                <w:sz w:val="20"/>
              </w:rPr>
              <w:t>покушение было организовано участниками организации «Народная воля»</w:t>
            </w:r>
          </w:p>
          <w:p w:rsidR="00B42A70" w:rsidRDefault="00B42A70" w:rsidP="009B0D79">
            <w:pPr>
              <w:pStyle w:val="a4"/>
              <w:numPr>
                <w:ilvl w:val="0"/>
                <w:numId w:val="61"/>
              </w:numPr>
              <w:rPr>
                <w:rFonts w:ascii="Times New Roman" w:hAnsi="Times New Roman" w:cs="Times New Roman"/>
                <w:sz w:val="20"/>
              </w:rPr>
            </w:pPr>
            <w:r>
              <w:rPr>
                <w:rFonts w:ascii="Times New Roman" w:hAnsi="Times New Roman" w:cs="Times New Roman"/>
                <w:sz w:val="20"/>
              </w:rPr>
              <w:t>организаторами покушения были С. Перовская и А. Желябов</w:t>
            </w:r>
          </w:p>
          <w:p w:rsidR="00B42A70" w:rsidRDefault="00B42A70" w:rsidP="00B42A70">
            <w:pPr>
              <w:rPr>
                <w:rFonts w:ascii="Times New Roman" w:hAnsi="Times New Roman" w:cs="Times New Roman"/>
                <w:sz w:val="20"/>
              </w:rPr>
            </w:pPr>
            <w:r>
              <w:rPr>
                <w:rFonts w:ascii="Times New Roman" w:hAnsi="Times New Roman" w:cs="Times New Roman"/>
                <w:sz w:val="20"/>
              </w:rPr>
              <w:t>2. Может быть указано, что:</w:t>
            </w:r>
          </w:p>
          <w:p w:rsidR="00B42A70" w:rsidRDefault="00B42A70" w:rsidP="009B0D79">
            <w:pPr>
              <w:pStyle w:val="a4"/>
              <w:numPr>
                <w:ilvl w:val="0"/>
                <w:numId w:val="62"/>
              </w:numPr>
              <w:rPr>
                <w:rFonts w:ascii="Times New Roman" w:hAnsi="Times New Roman" w:cs="Times New Roman"/>
                <w:sz w:val="20"/>
              </w:rPr>
            </w:pPr>
            <w:r>
              <w:rPr>
                <w:rFonts w:ascii="Times New Roman" w:hAnsi="Times New Roman" w:cs="Times New Roman"/>
                <w:sz w:val="20"/>
              </w:rPr>
              <w:t>организация «Народная воля» была разгромлена</w:t>
            </w:r>
          </w:p>
          <w:p w:rsidR="00B42A70" w:rsidRDefault="00B42A70" w:rsidP="009B0D79">
            <w:pPr>
              <w:pStyle w:val="a4"/>
              <w:numPr>
                <w:ilvl w:val="0"/>
                <w:numId w:val="62"/>
              </w:numPr>
              <w:rPr>
                <w:rFonts w:ascii="Times New Roman" w:hAnsi="Times New Roman" w:cs="Times New Roman"/>
                <w:sz w:val="20"/>
              </w:rPr>
            </w:pPr>
            <w:r>
              <w:rPr>
                <w:rFonts w:ascii="Times New Roman" w:hAnsi="Times New Roman" w:cs="Times New Roman"/>
                <w:sz w:val="20"/>
              </w:rPr>
              <w:t>руководители – казнены</w:t>
            </w:r>
          </w:p>
          <w:p w:rsidR="00B42A70" w:rsidRDefault="00B42A70" w:rsidP="009B0D79">
            <w:pPr>
              <w:pStyle w:val="a4"/>
              <w:numPr>
                <w:ilvl w:val="0"/>
                <w:numId w:val="62"/>
              </w:numPr>
              <w:rPr>
                <w:rFonts w:ascii="Times New Roman" w:hAnsi="Times New Roman" w:cs="Times New Roman"/>
                <w:sz w:val="20"/>
              </w:rPr>
            </w:pPr>
            <w:r>
              <w:rPr>
                <w:rFonts w:ascii="Times New Roman" w:hAnsi="Times New Roman" w:cs="Times New Roman"/>
                <w:sz w:val="20"/>
              </w:rPr>
              <w:t xml:space="preserve">от власти были отстранены все государственные </w:t>
            </w:r>
            <w:r>
              <w:rPr>
                <w:rFonts w:ascii="Times New Roman" w:hAnsi="Times New Roman" w:cs="Times New Roman"/>
                <w:sz w:val="20"/>
              </w:rPr>
              <w:lastRenderedPageBreak/>
              <w:t>деятели, связанные с политикой реформ</w:t>
            </w:r>
          </w:p>
          <w:p w:rsidR="00B42A70" w:rsidRPr="00B42A70" w:rsidRDefault="00B42A70" w:rsidP="009B0D79">
            <w:pPr>
              <w:pStyle w:val="a4"/>
              <w:numPr>
                <w:ilvl w:val="0"/>
                <w:numId w:val="62"/>
              </w:numPr>
              <w:rPr>
                <w:rFonts w:ascii="Times New Roman" w:hAnsi="Times New Roman" w:cs="Times New Roman"/>
                <w:sz w:val="20"/>
              </w:rPr>
            </w:pPr>
            <w:r>
              <w:rPr>
                <w:rFonts w:ascii="Times New Roman" w:hAnsi="Times New Roman" w:cs="Times New Roman"/>
                <w:sz w:val="20"/>
              </w:rPr>
              <w:t>в стране началась политика контрреформ</w:t>
            </w:r>
          </w:p>
        </w:tc>
        <w:tc>
          <w:tcPr>
            <w:tcW w:w="2438" w:type="dxa"/>
          </w:tcPr>
          <w:p w:rsidR="00962334" w:rsidRPr="00B847B2" w:rsidRDefault="00B847B2">
            <w:pPr>
              <w:rPr>
                <w:rFonts w:ascii="Times New Roman" w:eastAsia="Times New Roman" w:hAnsi="Times New Roman" w:cs="Times New Roman"/>
                <w:bCs/>
                <w:sz w:val="20"/>
                <w:szCs w:val="24"/>
                <w:lang w:eastAsia="ru-RU"/>
              </w:rPr>
            </w:pPr>
            <w:proofErr w:type="spellStart"/>
            <w:r w:rsidRPr="00416D1E">
              <w:rPr>
                <w:rFonts w:ascii="Times New Roman" w:eastAsia="Times New Roman" w:hAnsi="Times New Roman" w:cs="Times New Roman"/>
                <w:bCs/>
                <w:sz w:val="20"/>
                <w:szCs w:val="24"/>
                <w:lang w:eastAsia="ru-RU"/>
              </w:rPr>
              <w:lastRenderedPageBreak/>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t>Ю.В.Шамрай</w:t>
            </w:r>
            <w:proofErr w:type="spellEnd"/>
            <w:r w:rsidRPr="00416D1E">
              <w:rPr>
                <w:rFonts w:ascii="Times New Roman" w:eastAsia="Times New Roman" w:hAnsi="Times New Roman" w:cs="Times New Roman"/>
                <w:bCs/>
                <w:sz w:val="20"/>
                <w:szCs w:val="24"/>
                <w:lang w:eastAsia="ru-RU"/>
              </w:rPr>
              <w:t>. – Ростов 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Легион, 2009. – 368 с. – (Готовимся к ЕГЭ).</w:t>
            </w:r>
          </w:p>
        </w:tc>
      </w:tr>
      <w:tr w:rsidR="00962334" w:rsidTr="000C127F">
        <w:tc>
          <w:tcPr>
            <w:tcW w:w="809" w:type="dxa"/>
          </w:tcPr>
          <w:p w:rsidR="00962334" w:rsidRDefault="00962334" w:rsidP="00673BDF">
            <w:pPr>
              <w:pStyle w:val="a4"/>
              <w:numPr>
                <w:ilvl w:val="0"/>
                <w:numId w:val="1"/>
              </w:numPr>
            </w:pPr>
          </w:p>
        </w:tc>
        <w:tc>
          <w:tcPr>
            <w:tcW w:w="6811" w:type="dxa"/>
          </w:tcPr>
          <w:p w:rsidR="00962334" w:rsidRPr="0088309B" w:rsidRDefault="00B847B2">
            <w:pPr>
              <w:rPr>
                <w:rFonts w:ascii="Times New Roman" w:hAnsi="Times New Roman" w:cs="Times New Roman"/>
                <w:sz w:val="20"/>
              </w:rPr>
            </w:pPr>
            <w:r w:rsidRPr="0088309B">
              <w:rPr>
                <w:rFonts w:ascii="Times New Roman" w:hAnsi="Times New Roman" w:cs="Times New Roman"/>
                <w:sz w:val="20"/>
              </w:rPr>
              <w:t>Рассмотрите историческую ситуацию и ответьте на вопросы.</w:t>
            </w:r>
          </w:p>
          <w:p w:rsidR="00B847B2" w:rsidRPr="0088309B" w:rsidRDefault="00B847B2">
            <w:pPr>
              <w:rPr>
                <w:rFonts w:ascii="Times New Roman" w:hAnsi="Times New Roman" w:cs="Times New Roman"/>
                <w:sz w:val="20"/>
              </w:rPr>
            </w:pPr>
            <w:r w:rsidRPr="0088309B">
              <w:rPr>
                <w:rFonts w:ascii="Times New Roman" w:hAnsi="Times New Roman" w:cs="Times New Roman"/>
                <w:sz w:val="20"/>
              </w:rPr>
              <w:t>Во время разработки проектов Крестьянской реформы в 1859 – 1861 гг. авторы различных проектов предлагали разные условия освобождения крестьян от крепостной зависимости.</w:t>
            </w:r>
          </w:p>
          <w:p w:rsidR="00B847B2" w:rsidRDefault="0088309B">
            <w:r w:rsidRPr="0088309B">
              <w:rPr>
                <w:rFonts w:ascii="Times New Roman" w:hAnsi="Times New Roman" w:cs="Times New Roman"/>
                <w:sz w:val="20"/>
              </w:rPr>
              <w:t>По каким основным вопросам проявились противоречия при подготовке реформы? Назовите не менее двух вопросов. Как были решены эти вопросы во время проведения реформы 1861 г.? Приведите не менее трех примеров.</w:t>
            </w:r>
          </w:p>
        </w:tc>
        <w:tc>
          <w:tcPr>
            <w:tcW w:w="5556" w:type="dxa"/>
          </w:tcPr>
          <w:p w:rsidR="00962334" w:rsidRDefault="00B42A70">
            <w:pPr>
              <w:rPr>
                <w:rFonts w:ascii="Times New Roman" w:hAnsi="Times New Roman" w:cs="Times New Roman"/>
                <w:sz w:val="20"/>
              </w:rPr>
            </w:pPr>
            <w:r>
              <w:rPr>
                <w:rFonts w:ascii="Times New Roman" w:hAnsi="Times New Roman" w:cs="Times New Roman"/>
                <w:sz w:val="20"/>
              </w:rPr>
              <w:t>1.Могут быть названы вопросы:</w:t>
            </w:r>
          </w:p>
          <w:p w:rsidR="00B42A70" w:rsidRDefault="00B42A70" w:rsidP="009B0D79">
            <w:pPr>
              <w:pStyle w:val="a4"/>
              <w:numPr>
                <w:ilvl w:val="0"/>
                <w:numId w:val="63"/>
              </w:numPr>
              <w:rPr>
                <w:rFonts w:ascii="Times New Roman" w:hAnsi="Times New Roman" w:cs="Times New Roman"/>
                <w:sz w:val="20"/>
              </w:rPr>
            </w:pPr>
            <w:r>
              <w:rPr>
                <w:rFonts w:ascii="Times New Roman" w:hAnsi="Times New Roman" w:cs="Times New Roman"/>
                <w:sz w:val="20"/>
              </w:rPr>
              <w:t>об условиях личного освобождения крестьян</w:t>
            </w:r>
          </w:p>
          <w:p w:rsidR="00B42A70" w:rsidRDefault="00B42A70" w:rsidP="009B0D79">
            <w:pPr>
              <w:pStyle w:val="a4"/>
              <w:numPr>
                <w:ilvl w:val="0"/>
                <w:numId w:val="63"/>
              </w:numPr>
              <w:rPr>
                <w:rFonts w:ascii="Times New Roman" w:hAnsi="Times New Roman" w:cs="Times New Roman"/>
                <w:sz w:val="20"/>
              </w:rPr>
            </w:pPr>
            <w:r>
              <w:rPr>
                <w:rFonts w:ascii="Times New Roman" w:hAnsi="Times New Roman" w:cs="Times New Roman"/>
                <w:sz w:val="20"/>
              </w:rPr>
              <w:t>о наделении крестьян землей</w:t>
            </w:r>
          </w:p>
          <w:p w:rsidR="00B42A70" w:rsidRDefault="00B42A70" w:rsidP="009B0D79">
            <w:pPr>
              <w:pStyle w:val="a4"/>
              <w:numPr>
                <w:ilvl w:val="0"/>
                <w:numId w:val="63"/>
              </w:numPr>
              <w:rPr>
                <w:rFonts w:ascii="Times New Roman" w:hAnsi="Times New Roman" w:cs="Times New Roman"/>
                <w:sz w:val="20"/>
              </w:rPr>
            </w:pPr>
            <w:r>
              <w:rPr>
                <w:rFonts w:ascii="Times New Roman" w:hAnsi="Times New Roman" w:cs="Times New Roman"/>
                <w:sz w:val="20"/>
              </w:rPr>
              <w:t>о размерах надела</w:t>
            </w:r>
          </w:p>
          <w:p w:rsidR="00B42A70" w:rsidRDefault="00B42A70" w:rsidP="009B0D79">
            <w:pPr>
              <w:pStyle w:val="a4"/>
              <w:numPr>
                <w:ilvl w:val="0"/>
                <w:numId w:val="63"/>
              </w:numPr>
              <w:rPr>
                <w:rFonts w:ascii="Times New Roman" w:hAnsi="Times New Roman" w:cs="Times New Roman"/>
                <w:sz w:val="20"/>
              </w:rPr>
            </w:pPr>
            <w:r>
              <w:rPr>
                <w:rFonts w:ascii="Times New Roman" w:hAnsi="Times New Roman" w:cs="Times New Roman"/>
                <w:sz w:val="20"/>
              </w:rPr>
              <w:t>о выкупной сделке</w:t>
            </w:r>
          </w:p>
          <w:p w:rsidR="00B42A70" w:rsidRDefault="00B42A70" w:rsidP="009B0D79">
            <w:pPr>
              <w:pStyle w:val="a4"/>
              <w:numPr>
                <w:ilvl w:val="0"/>
                <w:numId w:val="63"/>
              </w:numPr>
              <w:rPr>
                <w:rFonts w:ascii="Times New Roman" w:hAnsi="Times New Roman" w:cs="Times New Roman"/>
                <w:sz w:val="20"/>
              </w:rPr>
            </w:pPr>
            <w:r>
              <w:rPr>
                <w:rFonts w:ascii="Times New Roman" w:hAnsi="Times New Roman" w:cs="Times New Roman"/>
                <w:sz w:val="20"/>
              </w:rPr>
              <w:t>о размерах выкупа</w:t>
            </w:r>
          </w:p>
          <w:p w:rsidR="00B42A70" w:rsidRDefault="00B42A70" w:rsidP="00B42A70">
            <w:pPr>
              <w:rPr>
                <w:rFonts w:ascii="Times New Roman" w:hAnsi="Times New Roman" w:cs="Times New Roman"/>
                <w:sz w:val="20"/>
              </w:rPr>
            </w:pPr>
            <w:r>
              <w:rPr>
                <w:rFonts w:ascii="Times New Roman" w:hAnsi="Times New Roman" w:cs="Times New Roman"/>
                <w:sz w:val="20"/>
              </w:rPr>
              <w:t>2.Может быть указано, что</w:t>
            </w:r>
          </w:p>
          <w:p w:rsidR="00B42A70" w:rsidRDefault="00B42A70" w:rsidP="009B0D79">
            <w:pPr>
              <w:pStyle w:val="a4"/>
              <w:numPr>
                <w:ilvl w:val="0"/>
                <w:numId w:val="64"/>
              </w:numPr>
              <w:rPr>
                <w:rFonts w:ascii="Times New Roman" w:hAnsi="Times New Roman" w:cs="Times New Roman"/>
                <w:sz w:val="20"/>
              </w:rPr>
            </w:pPr>
            <w:r>
              <w:rPr>
                <w:rFonts w:ascii="Times New Roman" w:hAnsi="Times New Roman" w:cs="Times New Roman"/>
                <w:sz w:val="20"/>
              </w:rPr>
              <w:t>крестьяне получили личную свободу</w:t>
            </w:r>
          </w:p>
          <w:p w:rsidR="00B42A70" w:rsidRDefault="00B42A70" w:rsidP="009B0D79">
            <w:pPr>
              <w:pStyle w:val="a4"/>
              <w:numPr>
                <w:ilvl w:val="0"/>
                <w:numId w:val="64"/>
              </w:numPr>
              <w:rPr>
                <w:rFonts w:ascii="Times New Roman" w:hAnsi="Times New Roman" w:cs="Times New Roman"/>
                <w:sz w:val="20"/>
              </w:rPr>
            </w:pPr>
            <w:r>
              <w:rPr>
                <w:rFonts w:ascii="Times New Roman" w:hAnsi="Times New Roman" w:cs="Times New Roman"/>
                <w:sz w:val="20"/>
              </w:rPr>
              <w:t>крестьяне получили земельный надел за выкуп</w:t>
            </w:r>
          </w:p>
          <w:p w:rsidR="00B42A70" w:rsidRDefault="00B42A70" w:rsidP="009B0D79">
            <w:pPr>
              <w:pStyle w:val="a4"/>
              <w:numPr>
                <w:ilvl w:val="0"/>
                <w:numId w:val="64"/>
              </w:numPr>
              <w:rPr>
                <w:rFonts w:ascii="Times New Roman" w:hAnsi="Times New Roman" w:cs="Times New Roman"/>
                <w:sz w:val="20"/>
              </w:rPr>
            </w:pPr>
            <w:r>
              <w:rPr>
                <w:rFonts w:ascii="Times New Roman" w:hAnsi="Times New Roman" w:cs="Times New Roman"/>
                <w:sz w:val="20"/>
              </w:rPr>
              <w:t>заключалась сделка крестьян с помещиком об условиях выкупа земли</w:t>
            </w:r>
          </w:p>
          <w:p w:rsidR="00B42A70" w:rsidRDefault="00B42A70" w:rsidP="009B0D79">
            <w:pPr>
              <w:pStyle w:val="a4"/>
              <w:numPr>
                <w:ilvl w:val="0"/>
                <w:numId w:val="64"/>
              </w:numPr>
              <w:rPr>
                <w:rFonts w:ascii="Times New Roman" w:hAnsi="Times New Roman" w:cs="Times New Roman"/>
                <w:sz w:val="20"/>
              </w:rPr>
            </w:pPr>
            <w:r>
              <w:rPr>
                <w:rFonts w:ascii="Times New Roman" w:hAnsi="Times New Roman" w:cs="Times New Roman"/>
                <w:sz w:val="20"/>
              </w:rPr>
              <w:t>часть крестьянской земли (отрезки) перешла помещикам</w:t>
            </w:r>
          </w:p>
          <w:p w:rsidR="00B42A70" w:rsidRDefault="00B42A70" w:rsidP="009B0D79">
            <w:pPr>
              <w:pStyle w:val="a4"/>
              <w:numPr>
                <w:ilvl w:val="0"/>
                <w:numId w:val="64"/>
              </w:numPr>
              <w:rPr>
                <w:rFonts w:ascii="Times New Roman" w:hAnsi="Times New Roman" w:cs="Times New Roman"/>
                <w:sz w:val="20"/>
              </w:rPr>
            </w:pPr>
            <w:r>
              <w:rPr>
                <w:rFonts w:ascii="Times New Roman" w:hAnsi="Times New Roman" w:cs="Times New Roman"/>
                <w:sz w:val="20"/>
              </w:rPr>
              <w:t>крестьяне получали ссуду от государства (в размере 80% стоимости наделов)</w:t>
            </w:r>
          </w:p>
          <w:p w:rsidR="00B42A70" w:rsidRPr="00B42A70" w:rsidRDefault="00B42A70" w:rsidP="009B0D79">
            <w:pPr>
              <w:pStyle w:val="a4"/>
              <w:numPr>
                <w:ilvl w:val="0"/>
                <w:numId w:val="64"/>
              </w:numPr>
              <w:rPr>
                <w:rFonts w:ascii="Times New Roman" w:hAnsi="Times New Roman" w:cs="Times New Roman"/>
                <w:sz w:val="20"/>
              </w:rPr>
            </w:pPr>
            <w:r>
              <w:rPr>
                <w:rFonts w:ascii="Times New Roman" w:hAnsi="Times New Roman" w:cs="Times New Roman"/>
                <w:sz w:val="20"/>
              </w:rPr>
              <w:t>крестьянская община выплачивала помещику 20% стоимости наделов</w:t>
            </w:r>
          </w:p>
        </w:tc>
        <w:tc>
          <w:tcPr>
            <w:tcW w:w="2438" w:type="dxa"/>
          </w:tcPr>
          <w:p w:rsidR="00962334" w:rsidRDefault="0088309B">
            <w:proofErr w:type="spellStart"/>
            <w:r w:rsidRPr="00416D1E">
              <w:rPr>
                <w:rFonts w:ascii="Times New Roman" w:eastAsia="Times New Roman" w:hAnsi="Times New Roman" w:cs="Times New Roman"/>
                <w:bCs/>
                <w:sz w:val="20"/>
                <w:szCs w:val="24"/>
                <w:lang w:eastAsia="ru-RU"/>
              </w:rPr>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t>Ю.В.Шамрай</w:t>
            </w:r>
            <w:proofErr w:type="spellEnd"/>
            <w:r w:rsidRPr="00416D1E">
              <w:rPr>
                <w:rFonts w:ascii="Times New Roman" w:eastAsia="Times New Roman" w:hAnsi="Times New Roman" w:cs="Times New Roman"/>
                <w:bCs/>
                <w:sz w:val="20"/>
                <w:szCs w:val="24"/>
                <w:lang w:eastAsia="ru-RU"/>
              </w:rPr>
              <w:t>. – Ростов 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Легион, 2009. – 368 с. – (Готовимся к ЕГЭ).</w:t>
            </w:r>
          </w:p>
        </w:tc>
      </w:tr>
      <w:tr w:rsidR="00962334" w:rsidTr="000C127F">
        <w:tc>
          <w:tcPr>
            <w:tcW w:w="809" w:type="dxa"/>
          </w:tcPr>
          <w:p w:rsidR="00962334" w:rsidRDefault="00962334" w:rsidP="00673BDF">
            <w:pPr>
              <w:pStyle w:val="a4"/>
              <w:numPr>
                <w:ilvl w:val="0"/>
                <w:numId w:val="1"/>
              </w:numPr>
            </w:pPr>
          </w:p>
        </w:tc>
        <w:tc>
          <w:tcPr>
            <w:tcW w:w="6811" w:type="dxa"/>
          </w:tcPr>
          <w:p w:rsidR="00962334" w:rsidRDefault="0088309B">
            <w:pPr>
              <w:rPr>
                <w:rFonts w:ascii="Times New Roman" w:hAnsi="Times New Roman" w:cs="Times New Roman"/>
                <w:sz w:val="20"/>
                <w:szCs w:val="20"/>
              </w:rPr>
            </w:pPr>
            <w:r w:rsidRPr="0088309B">
              <w:rPr>
                <w:rFonts w:ascii="Times New Roman" w:hAnsi="Times New Roman" w:cs="Times New Roman"/>
                <w:sz w:val="20"/>
                <w:szCs w:val="20"/>
              </w:rPr>
              <w:t xml:space="preserve">Ниже приведены две точки зрения на оценку деятельности Николая </w:t>
            </w:r>
            <w:r w:rsidRPr="0088309B">
              <w:rPr>
                <w:rFonts w:ascii="Times New Roman" w:hAnsi="Times New Roman" w:cs="Times New Roman"/>
                <w:sz w:val="20"/>
                <w:szCs w:val="20"/>
                <w:lang w:val="en-US"/>
              </w:rPr>
              <w:t>I</w:t>
            </w:r>
            <w:r>
              <w:rPr>
                <w:rFonts w:ascii="Times New Roman" w:hAnsi="Times New Roman" w:cs="Times New Roman"/>
                <w:sz w:val="20"/>
                <w:szCs w:val="20"/>
              </w:rPr>
              <w:t>.</w:t>
            </w:r>
          </w:p>
          <w:p w:rsidR="0088309B" w:rsidRDefault="0088309B">
            <w:pPr>
              <w:rPr>
                <w:rFonts w:ascii="Times New Roman" w:hAnsi="Times New Roman" w:cs="Times New Roman"/>
                <w:sz w:val="20"/>
                <w:szCs w:val="20"/>
              </w:rPr>
            </w:pPr>
            <w:r>
              <w:rPr>
                <w:rFonts w:ascii="Times New Roman" w:hAnsi="Times New Roman" w:cs="Times New Roman"/>
                <w:sz w:val="20"/>
                <w:szCs w:val="20"/>
              </w:rPr>
              <w:t xml:space="preserve">1.Поддержка Николаем </w:t>
            </w:r>
            <w:r w:rsidRPr="0088309B">
              <w:rPr>
                <w:rFonts w:ascii="Times New Roman" w:hAnsi="Times New Roman" w:cs="Times New Roman"/>
                <w:sz w:val="20"/>
                <w:szCs w:val="20"/>
                <w:lang w:val="en-US"/>
              </w:rPr>
              <w:t>I</w:t>
            </w:r>
            <w:r>
              <w:rPr>
                <w:rFonts w:ascii="Times New Roman" w:hAnsi="Times New Roman" w:cs="Times New Roman"/>
                <w:sz w:val="20"/>
                <w:szCs w:val="20"/>
              </w:rPr>
              <w:t xml:space="preserve"> борьбы греков против османского владычества дала современникам основание называть его «знаменосцем свободы».</w:t>
            </w:r>
          </w:p>
          <w:p w:rsidR="0088309B" w:rsidRDefault="0088309B">
            <w:pPr>
              <w:rPr>
                <w:rFonts w:ascii="Times New Roman" w:hAnsi="Times New Roman" w:cs="Times New Roman"/>
                <w:sz w:val="20"/>
                <w:szCs w:val="20"/>
              </w:rPr>
            </w:pPr>
            <w:r>
              <w:rPr>
                <w:rFonts w:ascii="Times New Roman" w:hAnsi="Times New Roman" w:cs="Times New Roman"/>
                <w:sz w:val="20"/>
                <w:szCs w:val="20"/>
              </w:rPr>
              <w:t>2. Николай</w:t>
            </w:r>
            <w:r w:rsidRPr="0088309B">
              <w:rPr>
                <w:rFonts w:ascii="Times New Roman" w:hAnsi="Times New Roman" w:cs="Times New Roman"/>
                <w:sz w:val="20"/>
                <w:szCs w:val="20"/>
              </w:rPr>
              <w:t xml:space="preserve"> </w:t>
            </w:r>
            <w:r w:rsidRPr="0088309B">
              <w:rPr>
                <w:rFonts w:ascii="Times New Roman" w:hAnsi="Times New Roman" w:cs="Times New Roman"/>
                <w:sz w:val="20"/>
                <w:szCs w:val="20"/>
                <w:lang w:val="en-US"/>
              </w:rPr>
              <w:t>I</w:t>
            </w:r>
            <w:r>
              <w:rPr>
                <w:rFonts w:ascii="Times New Roman" w:hAnsi="Times New Roman" w:cs="Times New Roman"/>
                <w:sz w:val="20"/>
                <w:szCs w:val="20"/>
              </w:rPr>
              <w:t xml:space="preserve"> активно участвовал в борьбе с революционным движением в Европе, за что Россия получила прозвище «жандарм Европы»</w:t>
            </w:r>
          </w:p>
          <w:p w:rsidR="0088309B" w:rsidRPr="0088309B" w:rsidRDefault="0088309B">
            <w:pPr>
              <w:rPr>
                <w:rFonts w:ascii="Times New Roman" w:hAnsi="Times New Roman" w:cs="Times New Roman"/>
                <w:sz w:val="20"/>
                <w:szCs w:val="20"/>
              </w:rPr>
            </w:pPr>
            <w:r>
              <w:rPr>
                <w:rFonts w:ascii="Times New Roman" w:hAnsi="Times New Roman" w:cs="Times New Roman"/>
                <w:sz w:val="20"/>
                <w:szCs w:val="20"/>
              </w:rPr>
              <w:t>Укажите, какая из названных точек зрения вам представляется более предпочтительной. Приведите не менее трех фактов, положений, которые могут служить аргументами, подтверждающими избранную вами точку зрения.</w:t>
            </w:r>
          </w:p>
        </w:tc>
        <w:tc>
          <w:tcPr>
            <w:tcW w:w="5556" w:type="dxa"/>
          </w:tcPr>
          <w:p w:rsidR="00962334" w:rsidRDefault="004F7346">
            <w:pPr>
              <w:rPr>
                <w:rFonts w:ascii="Times New Roman" w:hAnsi="Times New Roman" w:cs="Times New Roman"/>
                <w:sz w:val="20"/>
              </w:rPr>
            </w:pPr>
            <w:r>
              <w:rPr>
                <w:rFonts w:ascii="Times New Roman" w:hAnsi="Times New Roman" w:cs="Times New Roman"/>
                <w:sz w:val="20"/>
              </w:rPr>
              <w:t>Ученик может выбрать одну из названных точек зрения, но при этом должен привести подтверждающие ее аргументы, например:</w:t>
            </w:r>
          </w:p>
          <w:p w:rsidR="004F7346" w:rsidRDefault="004F7346">
            <w:pPr>
              <w:rPr>
                <w:rFonts w:ascii="Times New Roman" w:hAnsi="Times New Roman" w:cs="Times New Roman"/>
                <w:sz w:val="20"/>
              </w:rPr>
            </w:pPr>
            <w:r>
              <w:rPr>
                <w:rFonts w:ascii="Times New Roman" w:hAnsi="Times New Roman" w:cs="Times New Roman"/>
                <w:sz w:val="20"/>
              </w:rPr>
              <w:t>При выборе первой точки зрения</w:t>
            </w:r>
          </w:p>
          <w:p w:rsidR="004F7346" w:rsidRDefault="004F7346">
            <w:pPr>
              <w:rPr>
                <w:rFonts w:ascii="Times New Roman" w:hAnsi="Times New Roman" w:cs="Times New Roman"/>
                <w:sz w:val="20"/>
              </w:rPr>
            </w:pPr>
            <w:r>
              <w:rPr>
                <w:rFonts w:ascii="Times New Roman" w:hAnsi="Times New Roman" w:cs="Times New Roman"/>
                <w:sz w:val="20"/>
              </w:rPr>
              <w:t xml:space="preserve">Поддержка Россией освободительной борьбы балканских народов против османского владычества привела (по </w:t>
            </w:r>
            <w:proofErr w:type="spellStart"/>
            <w:r>
              <w:rPr>
                <w:rFonts w:ascii="Times New Roman" w:hAnsi="Times New Roman" w:cs="Times New Roman"/>
                <w:sz w:val="20"/>
              </w:rPr>
              <w:t>Адрианопольскому</w:t>
            </w:r>
            <w:proofErr w:type="spellEnd"/>
            <w:r>
              <w:rPr>
                <w:rFonts w:ascii="Times New Roman" w:hAnsi="Times New Roman" w:cs="Times New Roman"/>
                <w:sz w:val="20"/>
              </w:rPr>
              <w:t xml:space="preserve"> мирному договору между Россией и Турцией) к тому, что</w:t>
            </w:r>
          </w:p>
          <w:p w:rsidR="004F7346" w:rsidRDefault="00287960" w:rsidP="009B0D79">
            <w:pPr>
              <w:pStyle w:val="a4"/>
              <w:numPr>
                <w:ilvl w:val="0"/>
                <w:numId w:val="65"/>
              </w:numPr>
              <w:rPr>
                <w:rFonts w:ascii="Times New Roman" w:hAnsi="Times New Roman" w:cs="Times New Roman"/>
                <w:sz w:val="20"/>
              </w:rPr>
            </w:pPr>
            <w:r>
              <w:rPr>
                <w:rFonts w:ascii="Times New Roman" w:hAnsi="Times New Roman" w:cs="Times New Roman"/>
                <w:sz w:val="20"/>
              </w:rPr>
              <w:t>упрочилась автономия Дунайских княжеств</w:t>
            </w:r>
          </w:p>
          <w:p w:rsidR="00287960" w:rsidRDefault="00287960" w:rsidP="009B0D79">
            <w:pPr>
              <w:pStyle w:val="a4"/>
              <w:numPr>
                <w:ilvl w:val="0"/>
                <w:numId w:val="65"/>
              </w:numPr>
              <w:rPr>
                <w:rFonts w:ascii="Times New Roman" w:hAnsi="Times New Roman" w:cs="Times New Roman"/>
                <w:sz w:val="20"/>
              </w:rPr>
            </w:pPr>
            <w:r>
              <w:rPr>
                <w:rFonts w:ascii="Times New Roman" w:hAnsi="Times New Roman" w:cs="Times New Roman"/>
                <w:sz w:val="20"/>
              </w:rPr>
              <w:t>укрепилась автономия Сербии</w:t>
            </w:r>
          </w:p>
          <w:p w:rsidR="00287960" w:rsidRDefault="00287960" w:rsidP="009B0D79">
            <w:pPr>
              <w:pStyle w:val="a4"/>
              <w:numPr>
                <w:ilvl w:val="0"/>
                <w:numId w:val="65"/>
              </w:numPr>
              <w:rPr>
                <w:rFonts w:ascii="Times New Roman" w:hAnsi="Times New Roman" w:cs="Times New Roman"/>
                <w:sz w:val="20"/>
              </w:rPr>
            </w:pPr>
            <w:r>
              <w:rPr>
                <w:rFonts w:ascii="Times New Roman" w:hAnsi="Times New Roman" w:cs="Times New Roman"/>
                <w:sz w:val="20"/>
              </w:rPr>
              <w:t>возникло самостоятельное греческое государство</w:t>
            </w:r>
          </w:p>
          <w:p w:rsidR="00287960" w:rsidRDefault="00287960" w:rsidP="00287960">
            <w:pPr>
              <w:rPr>
                <w:rFonts w:ascii="Times New Roman" w:hAnsi="Times New Roman" w:cs="Times New Roman"/>
                <w:sz w:val="20"/>
              </w:rPr>
            </w:pPr>
            <w:r>
              <w:rPr>
                <w:rFonts w:ascii="Times New Roman" w:hAnsi="Times New Roman" w:cs="Times New Roman"/>
                <w:sz w:val="20"/>
              </w:rPr>
              <w:t>При выборе второй точки зрения</w:t>
            </w:r>
          </w:p>
          <w:p w:rsidR="00287960" w:rsidRDefault="00287960" w:rsidP="009B0D79">
            <w:pPr>
              <w:pStyle w:val="a4"/>
              <w:numPr>
                <w:ilvl w:val="0"/>
                <w:numId w:val="66"/>
              </w:numPr>
              <w:rPr>
                <w:rFonts w:ascii="Times New Roman" w:hAnsi="Times New Roman" w:cs="Times New Roman"/>
                <w:sz w:val="20"/>
              </w:rPr>
            </w:pPr>
            <w:r>
              <w:rPr>
                <w:rFonts w:ascii="Times New Roman" w:hAnsi="Times New Roman" w:cs="Times New Roman"/>
                <w:sz w:val="20"/>
              </w:rPr>
              <w:t>в 1830 г. было жестоко подавлено в Польше, а польская конституция отменена</w:t>
            </w:r>
          </w:p>
          <w:p w:rsidR="00287960" w:rsidRDefault="00287960" w:rsidP="009B0D79">
            <w:pPr>
              <w:pStyle w:val="a4"/>
              <w:numPr>
                <w:ilvl w:val="0"/>
                <w:numId w:val="66"/>
              </w:numPr>
              <w:rPr>
                <w:rFonts w:ascii="Times New Roman" w:hAnsi="Times New Roman" w:cs="Times New Roman"/>
                <w:sz w:val="20"/>
              </w:rPr>
            </w:pPr>
            <w:r>
              <w:rPr>
                <w:rFonts w:ascii="Times New Roman" w:hAnsi="Times New Roman" w:cs="Times New Roman"/>
                <w:sz w:val="20"/>
              </w:rPr>
              <w:t>в 1848 г. русская армия вторглась в Венгрию и подавляла разгоревшуюся там революцию</w:t>
            </w:r>
          </w:p>
          <w:p w:rsidR="00287960" w:rsidRPr="00287960" w:rsidRDefault="00287960" w:rsidP="009B0D79">
            <w:pPr>
              <w:pStyle w:val="a4"/>
              <w:numPr>
                <w:ilvl w:val="0"/>
                <w:numId w:val="66"/>
              </w:numPr>
              <w:rPr>
                <w:rFonts w:ascii="Times New Roman" w:hAnsi="Times New Roman" w:cs="Times New Roman"/>
                <w:sz w:val="20"/>
              </w:rPr>
            </w:pPr>
            <w:r>
              <w:rPr>
                <w:rFonts w:ascii="Times New Roman" w:hAnsi="Times New Roman" w:cs="Times New Roman"/>
                <w:sz w:val="20"/>
              </w:rPr>
              <w:t xml:space="preserve">Николай </w:t>
            </w:r>
            <w:r>
              <w:rPr>
                <w:rFonts w:ascii="Times New Roman" w:hAnsi="Times New Roman" w:cs="Times New Roman"/>
                <w:sz w:val="20"/>
                <w:lang w:val="en-US"/>
              </w:rPr>
              <w:t>I</w:t>
            </w:r>
            <w:r>
              <w:rPr>
                <w:rFonts w:ascii="Times New Roman" w:hAnsi="Times New Roman" w:cs="Times New Roman"/>
                <w:sz w:val="20"/>
              </w:rPr>
              <w:t xml:space="preserve"> практически запретил своим подданным въезд за границу через западные пределы страны, чтобы не допустить контактов с революционной Европой</w:t>
            </w:r>
          </w:p>
        </w:tc>
        <w:tc>
          <w:tcPr>
            <w:tcW w:w="2438" w:type="dxa"/>
          </w:tcPr>
          <w:p w:rsidR="00962334" w:rsidRDefault="002D325F">
            <w:proofErr w:type="spellStart"/>
            <w:r w:rsidRPr="00416D1E">
              <w:rPr>
                <w:rFonts w:ascii="Times New Roman" w:eastAsia="Times New Roman" w:hAnsi="Times New Roman" w:cs="Times New Roman"/>
                <w:bCs/>
                <w:sz w:val="20"/>
                <w:szCs w:val="24"/>
                <w:lang w:eastAsia="ru-RU"/>
              </w:rPr>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t>Ю.В.Шамрай</w:t>
            </w:r>
            <w:proofErr w:type="spellEnd"/>
            <w:r w:rsidRPr="00416D1E">
              <w:rPr>
                <w:rFonts w:ascii="Times New Roman" w:eastAsia="Times New Roman" w:hAnsi="Times New Roman" w:cs="Times New Roman"/>
                <w:bCs/>
                <w:sz w:val="20"/>
                <w:szCs w:val="24"/>
                <w:lang w:eastAsia="ru-RU"/>
              </w:rPr>
              <w:t>. – Ростов 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Легион, 2009. – 368 с. – (Готовимся к ЕГЭ).</w:t>
            </w:r>
          </w:p>
        </w:tc>
      </w:tr>
      <w:tr w:rsidR="00962334" w:rsidTr="000C127F">
        <w:tc>
          <w:tcPr>
            <w:tcW w:w="809" w:type="dxa"/>
          </w:tcPr>
          <w:p w:rsidR="00962334" w:rsidRDefault="00962334" w:rsidP="00673BDF">
            <w:pPr>
              <w:pStyle w:val="a4"/>
              <w:numPr>
                <w:ilvl w:val="0"/>
                <w:numId w:val="1"/>
              </w:numPr>
            </w:pPr>
          </w:p>
        </w:tc>
        <w:tc>
          <w:tcPr>
            <w:tcW w:w="6811" w:type="dxa"/>
          </w:tcPr>
          <w:p w:rsidR="00962334" w:rsidRDefault="002D325F">
            <w:pPr>
              <w:rPr>
                <w:rFonts w:ascii="Times New Roman" w:hAnsi="Times New Roman" w:cs="Times New Roman"/>
                <w:sz w:val="20"/>
              </w:rPr>
            </w:pPr>
            <w:r>
              <w:rPr>
                <w:rFonts w:ascii="Times New Roman" w:hAnsi="Times New Roman" w:cs="Times New Roman"/>
                <w:sz w:val="20"/>
              </w:rPr>
              <w:t>Ниже приведены две точки зрения на причины проведения реформы 1861 г.</w:t>
            </w:r>
          </w:p>
          <w:p w:rsidR="002D325F" w:rsidRDefault="002D325F">
            <w:pPr>
              <w:rPr>
                <w:rFonts w:ascii="Times New Roman" w:hAnsi="Times New Roman" w:cs="Times New Roman"/>
                <w:sz w:val="20"/>
              </w:rPr>
            </w:pPr>
            <w:r>
              <w:rPr>
                <w:rFonts w:ascii="Times New Roman" w:hAnsi="Times New Roman" w:cs="Times New Roman"/>
                <w:sz w:val="20"/>
              </w:rPr>
              <w:t>1.Основной причиной проведения в России в 1861 г. Крестьянской реформы был рост крестьянского движения.</w:t>
            </w:r>
          </w:p>
          <w:p w:rsidR="002D325F" w:rsidRDefault="002D325F">
            <w:pPr>
              <w:rPr>
                <w:rFonts w:ascii="Times New Roman" w:hAnsi="Times New Roman" w:cs="Times New Roman"/>
                <w:sz w:val="20"/>
              </w:rPr>
            </w:pPr>
            <w:r>
              <w:rPr>
                <w:rFonts w:ascii="Times New Roman" w:hAnsi="Times New Roman" w:cs="Times New Roman"/>
                <w:sz w:val="20"/>
              </w:rPr>
              <w:t>2.Необходимость</w:t>
            </w:r>
            <w:r w:rsidR="00E57488">
              <w:rPr>
                <w:rFonts w:ascii="Times New Roman" w:hAnsi="Times New Roman" w:cs="Times New Roman"/>
                <w:sz w:val="20"/>
              </w:rPr>
              <w:t>отказа от крепостнической экономики, осуществления модернизации страны была обусловлена всем ходом развития страны.</w:t>
            </w:r>
          </w:p>
          <w:p w:rsidR="00E57488" w:rsidRPr="002D325F" w:rsidRDefault="00E57488">
            <w:pPr>
              <w:rPr>
                <w:rFonts w:ascii="Times New Roman" w:hAnsi="Times New Roman" w:cs="Times New Roman"/>
                <w:sz w:val="20"/>
              </w:rPr>
            </w:pPr>
            <w:r>
              <w:rPr>
                <w:rFonts w:ascii="Times New Roman" w:hAnsi="Times New Roman" w:cs="Times New Roman"/>
                <w:sz w:val="20"/>
              </w:rPr>
              <w:t xml:space="preserve">Укажите, какая из названных точек зрения вам представляется более </w:t>
            </w:r>
            <w:r>
              <w:rPr>
                <w:rFonts w:ascii="Times New Roman" w:hAnsi="Times New Roman" w:cs="Times New Roman"/>
                <w:sz w:val="20"/>
              </w:rPr>
              <w:lastRenderedPageBreak/>
              <w:t>предпочтительной. Приведите не менее трех фактов, положений, которые могут служить аргументами, подтверждаю</w:t>
            </w:r>
            <w:r w:rsidR="006A0248">
              <w:rPr>
                <w:rFonts w:ascii="Times New Roman" w:hAnsi="Times New Roman" w:cs="Times New Roman"/>
                <w:sz w:val="20"/>
              </w:rPr>
              <w:t>щими избранную вами точку зрения.</w:t>
            </w:r>
          </w:p>
        </w:tc>
        <w:tc>
          <w:tcPr>
            <w:tcW w:w="5556" w:type="dxa"/>
          </w:tcPr>
          <w:p w:rsidR="00287960" w:rsidRDefault="00287960" w:rsidP="00287960">
            <w:pPr>
              <w:rPr>
                <w:rFonts w:ascii="Times New Roman" w:hAnsi="Times New Roman" w:cs="Times New Roman"/>
                <w:sz w:val="20"/>
              </w:rPr>
            </w:pPr>
            <w:r>
              <w:rPr>
                <w:rFonts w:ascii="Times New Roman" w:hAnsi="Times New Roman" w:cs="Times New Roman"/>
                <w:sz w:val="20"/>
              </w:rPr>
              <w:lastRenderedPageBreak/>
              <w:t>Ученик может выбрать одну из названных точек зрения, но при этом должен привести подтверждающие ее аргументы, например:</w:t>
            </w:r>
          </w:p>
          <w:p w:rsidR="00287960" w:rsidRDefault="00287960" w:rsidP="00287960">
            <w:pPr>
              <w:rPr>
                <w:rFonts w:ascii="Times New Roman" w:hAnsi="Times New Roman" w:cs="Times New Roman"/>
                <w:sz w:val="20"/>
              </w:rPr>
            </w:pPr>
            <w:r>
              <w:rPr>
                <w:rFonts w:ascii="Times New Roman" w:hAnsi="Times New Roman" w:cs="Times New Roman"/>
                <w:sz w:val="20"/>
              </w:rPr>
              <w:t>При выборе первой точки зрения</w:t>
            </w:r>
          </w:p>
          <w:p w:rsidR="00962334" w:rsidRDefault="00287960" w:rsidP="009B0D79">
            <w:pPr>
              <w:pStyle w:val="a4"/>
              <w:numPr>
                <w:ilvl w:val="0"/>
                <w:numId w:val="67"/>
              </w:numPr>
              <w:rPr>
                <w:rFonts w:ascii="Times New Roman" w:hAnsi="Times New Roman" w:cs="Times New Roman"/>
                <w:sz w:val="20"/>
              </w:rPr>
            </w:pPr>
            <w:r>
              <w:rPr>
                <w:rFonts w:ascii="Times New Roman" w:hAnsi="Times New Roman" w:cs="Times New Roman"/>
                <w:sz w:val="20"/>
              </w:rPr>
              <w:t>невыплата крестьянами растущих повинностей</w:t>
            </w:r>
          </w:p>
          <w:p w:rsidR="00287960" w:rsidRDefault="00287960" w:rsidP="009B0D79">
            <w:pPr>
              <w:pStyle w:val="a4"/>
              <w:numPr>
                <w:ilvl w:val="0"/>
                <w:numId w:val="67"/>
              </w:numPr>
              <w:rPr>
                <w:rFonts w:ascii="Times New Roman" w:hAnsi="Times New Roman" w:cs="Times New Roman"/>
                <w:sz w:val="20"/>
              </w:rPr>
            </w:pPr>
            <w:r>
              <w:rPr>
                <w:rFonts w:ascii="Times New Roman" w:hAnsi="Times New Roman" w:cs="Times New Roman"/>
                <w:sz w:val="20"/>
              </w:rPr>
              <w:t xml:space="preserve">всплеск крестьянских волнений (в 1848 г. – 160 </w:t>
            </w:r>
            <w:r>
              <w:rPr>
                <w:rFonts w:ascii="Times New Roman" w:hAnsi="Times New Roman" w:cs="Times New Roman"/>
                <w:sz w:val="20"/>
              </w:rPr>
              <w:lastRenderedPageBreak/>
              <w:t>крестьянских волнений, в четыре раза выше среднего уровня)</w:t>
            </w:r>
          </w:p>
          <w:p w:rsidR="00287960" w:rsidRDefault="00826B7C" w:rsidP="009B0D79">
            <w:pPr>
              <w:pStyle w:val="a4"/>
              <w:numPr>
                <w:ilvl w:val="0"/>
                <w:numId w:val="67"/>
              </w:numPr>
              <w:rPr>
                <w:rFonts w:ascii="Times New Roman" w:hAnsi="Times New Roman" w:cs="Times New Roman"/>
                <w:sz w:val="20"/>
              </w:rPr>
            </w:pPr>
            <w:r>
              <w:rPr>
                <w:rFonts w:ascii="Times New Roman" w:hAnsi="Times New Roman" w:cs="Times New Roman"/>
                <w:sz w:val="20"/>
              </w:rPr>
              <w:t>самовольные уходы крестьян от помещиков в ополчение во время Крымской войны, за что якобы полагалась свобода от крепостной зависимости</w:t>
            </w:r>
          </w:p>
          <w:p w:rsidR="00826B7C" w:rsidRDefault="00826B7C" w:rsidP="00826B7C">
            <w:pPr>
              <w:rPr>
                <w:rFonts w:ascii="Times New Roman" w:hAnsi="Times New Roman" w:cs="Times New Roman"/>
                <w:sz w:val="20"/>
              </w:rPr>
            </w:pPr>
            <w:r w:rsidRPr="00826B7C">
              <w:rPr>
                <w:rFonts w:ascii="Times New Roman" w:hAnsi="Times New Roman" w:cs="Times New Roman"/>
                <w:sz w:val="20"/>
              </w:rPr>
              <w:t>При выборе второй точки зрения</w:t>
            </w:r>
          </w:p>
          <w:p w:rsidR="00826B7C" w:rsidRDefault="00826B7C" w:rsidP="00826B7C">
            <w:pPr>
              <w:rPr>
                <w:rFonts w:ascii="Times New Roman" w:hAnsi="Times New Roman" w:cs="Times New Roman"/>
                <w:sz w:val="20"/>
              </w:rPr>
            </w:pPr>
            <w:r>
              <w:rPr>
                <w:rFonts w:ascii="Times New Roman" w:hAnsi="Times New Roman" w:cs="Times New Roman"/>
                <w:sz w:val="20"/>
              </w:rPr>
              <w:t xml:space="preserve">В середине </w:t>
            </w:r>
            <w:r>
              <w:rPr>
                <w:rFonts w:ascii="Times New Roman" w:hAnsi="Times New Roman" w:cs="Times New Roman"/>
                <w:sz w:val="20"/>
                <w:lang w:val="en-US"/>
              </w:rPr>
              <w:t>XIX</w:t>
            </w:r>
            <w:r>
              <w:rPr>
                <w:rFonts w:ascii="Times New Roman" w:hAnsi="Times New Roman" w:cs="Times New Roman"/>
                <w:sz w:val="20"/>
              </w:rPr>
              <w:t xml:space="preserve"> века крепостническая экономика находилась в кризисном состоянии:</w:t>
            </w:r>
          </w:p>
          <w:p w:rsidR="00826B7C" w:rsidRDefault="00826B7C" w:rsidP="009B0D79">
            <w:pPr>
              <w:pStyle w:val="a4"/>
              <w:numPr>
                <w:ilvl w:val="0"/>
                <w:numId w:val="68"/>
              </w:numPr>
              <w:rPr>
                <w:rFonts w:ascii="Times New Roman" w:hAnsi="Times New Roman" w:cs="Times New Roman"/>
                <w:sz w:val="20"/>
              </w:rPr>
            </w:pPr>
            <w:r>
              <w:rPr>
                <w:rFonts w:ascii="Times New Roman" w:hAnsi="Times New Roman" w:cs="Times New Roman"/>
                <w:sz w:val="20"/>
              </w:rPr>
              <w:t>рост крестьянских повинностей, угрожающий разорению крестьянского хозяйства</w:t>
            </w:r>
          </w:p>
          <w:p w:rsidR="00826B7C" w:rsidRDefault="00826B7C" w:rsidP="009B0D79">
            <w:pPr>
              <w:pStyle w:val="a4"/>
              <w:numPr>
                <w:ilvl w:val="0"/>
                <w:numId w:val="68"/>
              </w:numPr>
              <w:rPr>
                <w:rFonts w:ascii="Times New Roman" w:hAnsi="Times New Roman" w:cs="Times New Roman"/>
                <w:sz w:val="20"/>
              </w:rPr>
            </w:pPr>
            <w:r>
              <w:rPr>
                <w:rFonts w:ascii="Times New Roman" w:hAnsi="Times New Roman" w:cs="Times New Roman"/>
                <w:sz w:val="20"/>
              </w:rPr>
              <w:t>перевод крестьян черноземных районов на месячину, что было проявлением фактического рабства</w:t>
            </w:r>
          </w:p>
          <w:p w:rsidR="00826B7C" w:rsidRDefault="00826B7C" w:rsidP="009B0D79">
            <w:pPr>
              <w:pStyle w:val="a4"/>
              <w:numPr>
                <w:ilvl w:val="0"/>
                <w:numId w:val="68"/>
              </w:numPr>
              <w:rPr>
                <w:rFonts w:ascii="Times New Roman" w:hAnsi="Times New Roman" w:cs="Times New Roman"/>
                <w:sz w:val="20"/>
              </w:rPr>
            </w:pPr>
            <w:r>
              <w:rPr>
                <w:rFonts w:ascii="Times New Roman" w:hAnsi="Times New Roman" w:cs="Times New Roman"/>
                <w:sz w:val="20"/>
              </w:rPr>
              <w:t>оскудение поместного дворянства</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д</w:t>
            </w:r>
            <w:proofErr w:type="gramEnd"/>
            <w:r>
              <w:rPr>
                <w:rFonts w:ascii="Times New Roman" w:hAnsi="Times New Roman" w:cs="Times New Roman"/>
                <w:sz w:val="20"/>
              </w:rPr>
              <w:t>ля поддержания привычного уровня жизни все чаще закладывавшего имения</w:t>
            </w:r>
          </w:p>
          <w:p w:rsidR="00826B7C" w:rsidRPr="00826B7C" w:rsidRDefault="00826B7C" w:rsidP="009B0D79">
            <w:pPr>
              <w:pStyle w:val="a4"/>
              <w:numPr>
                <w:ilvl w:val="0"/>
                <w:numId w:val="68"/>
              </w:numPr>
              <w:rPr>
                <w:rFonts w:ascii="Times New Roman" w:hAnsi="Times New Roman" w:cs="Times New Roman"/>
                <w:sz w:val="20"/>
              </w:rPr>
            </w:pPr>
            <w:r>
              <w:rPr>
                <w:rFonts w:ascii="Times New Roman" w:hAnsi="Times New Roman" w:cs="Times New Roman"/>
                <w:sz w:val="20"/>
              </w:rPr>
              <w:t>развитие в нечерноземной полосе отходничества, т.е. посторонних заработков, за счет которых и выплачивался оброк</w:t>
            </w:r>
          </w:p>
        </w:tc>
        <w:tc>
          <w:tcPr>
            <w:tcW w:w="2438" w:type="dxa"/>
          </w:tcPr>
          <w:p w:rsidR="00962334" w:rsidRDefault="006A0248">
            <w:proofErr w:type="spellStart"/>
            <w:r w:rsidRPr="00416D1E">
              <w:rPr>
                <w:rFonts w:ascii="Times New Roman" w:eastAsia="Times New Roman" w:hAnsi="Times New Roman" w:cs="Times New Roman"/>
                <w:bCs/>
                <w:sz w:val="20"/>
                <w:szCs w:val="24"/>
                <w:lang w:eastAsia="ru-RU"/>
              </w:rPr>
              <w:lastRenderedPageBreak/>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t>Ю.В.Шамрай</w:t>
            </w:r>
            <w:proofErr w:type="spellEnd"/>
            <w:r w:rsidRPr="00416D1E">
              <w:rPr>
                <w:rFonts w:ascii="Times New Roman" w:eastAsia="Times New Roman" w:hAnsi="Times New Roman" w:cs="Times New Roman"/>
                <w:bCs/>
                <w:sz w:val="20"/>
                <w:szCs w:val="24"/>
                <w:lang w:eastAsia="ru-RU"/>
              </w:rPr>
              <w:t xml:space="preserve">. – Ростов </w:t>
            </w:r>
            <w:r w:rsidRPr="00416D1E">
              <w:rPr>
                <w:rFonts w:ascii="Times New Roman" w:eastAsia="Times New Roman" w:hAnsi="Times New Roman" w:cs="Times New Roman"/>
                <w:bCs/>
                <w:sz w:val="20"/>
                <w:szCs w:val="24"/>
                <w:lang w:eastAsia="ru-RU"/>
              </w:rPr>
              <w:lastRenderedPageBreak/>
              <w:t>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Легион, 2009. – 368 с. – (Готовимся к ЕГЭ).</w:t>
            </w:r>
          </w:p>
        </w:tc>
      </w:tr>
      <w:tr w:rsidR="00962334" w:rsidTr="000C127F">
        <w:tc>
          <w:tcPr>
            <w:tcW w:w="809" w:type="dxa"/>
          </w:tcPr>
          <w:p w:rsidR="00962334" w:rsidRDefault="00962334" w:rsidP="00673BDF">
            <w:pPr>
              <w:pStyle w:val="a4"/>
              <w:numPr>
                <w:ilvl w:val="0"/>
                <w:numId w:val="1"/>
              </w:numPr>
            </w:pPr>
          </w:p>
        </w:tc>
        <w:tc>
          <w:tcPr>
            <w:tcW w:w="6811" w:type="dxa"/>
          </w:tcPr>
          <w:p w:rsidR="00962334" w:rsidRPr="006A0248" w:rsidRDefault="006A0248">
            <w:pPr>
              <w:rPr>
                <w:rFonts w:ascii="Times New Roman" w:hAnsi="Times New Roman" w:cs="Times New Roman"/>
                <w:sz w:val="20"/>
              </w:rPr>
            </w:pPr>
            <w:r>
              <w:rPr>
                <w:rFonts w:ascii="Times New Roman" w:hAnsi="Times New Roman" w:cs="Times New Roman"/>
                <w:sz w:val="20"/>
              </w:rPr>
              <w:t xml:space="preserve">Сравните положение фабричных работников в 20-е и 80-е гг. </w:t>
            </w:r>
            <w:r>
              <w:rPr>
                <w:rFonts w:ascii="Times New Roman" w:hAnsi="Times New Roman" w:cs="Times New Roman"/>
                <w:sz w:val="20"/>
                <w:lang w:val="en-US"/>
              </w:rPr>
              <w:t>XIX</w:t>
            </w:r>
            <w:r>
              <w:rPr>
                <w:rFonts w:ascii="Times New Roman" w:hAnsi="Times New Roman" w:cs="Times New Roman"/>
                <w:sz w:val="20"/>
              </w:rPr>
              <w:t xml:space="preserve"> в. Укажите, что было общим (не менее двух общих черт), а что – различным (не менее трех различий).</w:t>
            </w:r>
          </w:p>
        </w:tc>
        <w:tc>
          <w:tcPr>
            <w:tcW w:w="5556" w:type="dxa"/>
          </w:tcPr>
          <w:p w:rsidR="00962334" w:rsidRDefault="00826B7C">
            <w:pPr>
              <w:rPr>
                <w:rFonts w:ascii="Times New Roman" w:hAnsi="Times New Roman" w:cs="Times New Roman"/>
                <w:sz w:val="20"/>
              </w:rPr>
            </w:pPr>
            <w:r>
              <w:rPr>
                <w:rFonts w:ascii="Times New Roman" w:hAnsi="Times New Roman" w:cs="Times New Roman"/>
                <w:sz w:val="20"/>
              </w:rPr>
              <w:t xml:space="preserve">1.В качестве общих характеристик могут быть </w:t>
            </w:r>
            <w:proofErr w:type="gramStart"/>
            <w:r>
              <w:rPr>
                <w:rFonts w:ascii="Times New Roman" w:hAnsi="Times New Roman" w:cs="Times New Roman"/>
                <w:sz w:val="20"/>
              </w:rPr>
              <w:t>приведены</w:t>
            </w:r>
            <w:proofErr w:type="gramEnd"/>
            <w:r>
              <w:rPr>
                <w:rFonts w:ascii="Times New Roman" w:hAnsi="Times New Roman" w:cs="Times New Roman"/>
                <w:sz w:val="20"/>
              </w:rPr>
              <w:t>:</w:t>
            </w:r>
          </w:p>
          <w:p w:rsidR="00826B7C" w:rsidRDefault="00826B7C" w:rsidP="009B0D79">
            <w:pPr>
              <w:pStyle w:val="a4"/>
              <w:numPr>
                <w:ilvl w:val="0"/>
                <w:numId w:val="69"/>
              </w:numPr>
              <w:rPr>
                <w:rFonts w:ascii="Times New Roman" w:hAnsi="Times New Roman" w:cs="Times New Roman"/>
                <w:sz w:val="20"/>
              </w:rPr>
            </w:pPr>
            <w:r>
              <w:rPr>
                <w:rFonts w:ascii="Times New Roman" w:hAnsi="Times New Roman" w:cs="Times New Roman"/>
                <w:sz w:val="20"/>
              </w:rPr>
              <w:t>тяжелые условия труда</w:t>
            </w:r>
          </w:p>
          <w:p w:rsidR="00826B7C" w:rsidRDefault="00826B7C" w:rsidP="009B0D79">
            <w:pPr>
              <w:pStyle w:val="a4"/>
              <w:numPr>
                <w:ilvl w:val="0"/>
                <w:numId w:val="69"/>
              </w:numPr>
              <w:rPr>
                <w:rFonts w:ascii="Times New Roman" w:hAnsi="Times New Roman" w:cs="Times New Roman"/>
                <w:sz w:val="20"/>
              </w:rPr>
            </w:pPr>
            <w:r>
              <w:rPr>
                <w:rFonts w:ascii="Times New Roman" w:hAnsi="Times New Roman" w:cs="Times New Roman"/>
                <w:sz w:val="20"/>
              </w:rPr>
              <w:t>фактическое бесправие</w:t>
            </w:r>
          </w:p>
          <w:p w:rsidR="00826B7C" w:rsidRDefault="00826B7C" w:rsidP="00826B7C">
            <w:pPr>
              <w:rPr>
                <w:rFonts w:ascii="Times New Roman" w:hAnsi="Times New Roman" w:cs="Times New Roman"/>
                <w:sz w:val="20"/>
              </w:rPr>
            </w:pPr>
            <w:r>
              <w:rPr>
                <w:rFonts w:ascii="Times New Roman" w:hAnsi="Times New Roman" w:cs="Times New Roman"/>
                <w:sz w:val="20"/>
              </w:rPr>
              <w:t>Различия:</w:t>
            </w:r>
          </w:p>
          <w:tbl>
            <w:tblPr>
              <w:tblStyle w:val="a3"/>
              <w:tblW w:w="0" w:type="auto"/>
              <w:tblLook w:val="04A0" w:firstRow="1" w:lastRow="0" w:firstColumn="1" w:lastColumn="0" w:noHBand="0" w:noVBand="1"/>
            </w:tblPr>
            <w:tblGrid>
              <w:gridCol w:w="2662"/>
              <w:gridCol w:w="2663"/>
            </w:tblGrid>
            <w:tr w:rsidR="00826B7C" w:rsidTr="00826B7C">
              <w:tc>
                <w:tcPr>
                  <w:tcW w:w="2662" w:type="dxa"/>
                </w:tcPr>
                <w:p w:rsidR="00826B7C" w:rsidRDefault="00826B7C" w:rsidP="00826B7C">
                  <w:pPr>
                    <w:rPr>
                      <w:rFonts w:ascii="Times New Roman" w:hAnsi="Times New Roman" w:cs="Times New Roman"/>
                      <w:sz w:val="20"/>
                    </w:rPr>
                  </w:pPr>
                  <w:r>
                    <w:rPr>
                      <w:rFonts w:ascii="Times New Roman" w:hAnsi="Times New Roman" w:cs="Times New Roman"/>
                      <w:sz w:val="20"/>
                    </w:rPr>
                    <w:t>20-е гг.</w:t>
                  </w:r>
                  <w:r>
                    <w:rPr>
                      <w:rFonts w:ascii="Times New Roman" w:hAnsi="Times New Roman" w:cs="Times New Roman"/>
                      <w:sz w:val="20"/>
                      <w:lang w:val="en-US"/>
                    </w:rPr>
                    <w:t xml:space="preserve"> XIX</w:t>
                  </w:r>
                  <w:r>
                    <w:rPr>
                      <w:rFonts w:ascii="Times New Roman" w:hAnsi="Times New Roman" w:cs="Times New Roman"/>
                      <w:sz w:val="20"/>
                    </w:rPr>
                    <w:t xml:space="preserve"> века </w:t>
                  </w:r>
                </w:p>
              </w:tc>
              <w:tc>
                <w:tcPr>
                  <w:tcW w:w="2663" w:type="dxa"/>
                </w:tcPr>
                <w:p w:rsidR="00826B7C" w:rsidRDefault="00826B7C" w:rsidP="00826B7C">
                  <w:pPr>
                    <w:rPr>
                      <w:rFonts w:ascii="Times New Roman" w:hAnsi="Times New Roman" w:cs="Times New Roman"/>
                      <w:sz w:val="20"/>
                    </w:rPr>
                  </w:pPr>
                  <w:r>
                    <w:rPr>
                      <w:rFonts w:ascii="Times New Roman" w:hAnsi="Times New Roman" w:cs="Times New Roman"/>
                      <w:sz w:val="20"/>
                    </w:rPr>
                    <w:t xml:space="preserve">80-е гг. </w:t>
                  </w:r>
                  <w:r>
                    <w:rPr>
                      <w:rFonts w:ascii="Times New Roman" w:hAnsi="Times New Roman" w:cs="Times New Roman"/>
                      <w:sz w:val="20"/>
                      <w:lang w:val="en-US"/>
                    </w:rPr>
                    <w:t>XIX</w:t>
                  </w:r>
                  <w:r>
                    <w:rPr>
                      <w:rFonts w:ascii="Times New Roman" w:hAnsi="Times New Roman" w:cs="Times New Roman"/>
                      <w:sz w:val="20"/>
                    </w:rPr>
                    <w:t xml:space="preserve"> века</w:t>
                  </w:r>
                </w:p>
              </w:tc>
            </w:tr>
            <w:tr w:rsidR="00826B7C" w:rsidTr="00A1375C">
              <w:tc>
                <w:tcPr>
                  <w:tcW w:w="2662" w:type="dxa"/>
                  <w:tcBorders>
                    <w:bottom w:val="single" w:sz="4" w:space="0" w:color="auto"/>
                  </w:tcBorders>
                </w:tcPr>
                <w:p w:rsidR="00826B7C" w:rsidRDefault="00826B7C" w:rsidP="00826B7C">
                  <w:pPr>
                    <w:rPr>
                      <w:rFonts w:ascii="Times New Roman" w:hAnsi="Times New Roman" w:cs="Times New Roman"/>
                      <w:sz w:val="20"/>
                    </w:rPr>
                  </w:pPr>
                  <w:r>
                    <w:rPr>
                      <w:rFonts w:ascii="Times New Roman" w:hAnsi="Times New Roman" w:cs="Times New Roman"/>
                      <w:sz w:val="20"/>
                    </w:rPr>
                    <w:t>большинство наемных рабочих оставались крепостными, которые ушли в город на заработки</w:t>
                  </w:r>
                </w:p>
              </w:tc>
              <w:tc>
                <w:tcPr>
                  <w:tcW w:w="2663" w:type="dxa"/>
                </w:tcPr>
                <w:p w:rsidR="00826B7C" w:rsidRDefault="00826B7C" w:rsidP="00826B7C">
                  <w:pPr>
                    <w:rPr>
                      <w:rFonts w:ascii="Times New Roman" w:hAnsi="Times New Roman" w:cs="Times New Roman"/>
                      <w:sz w:val="20"/>
                    </w:rPr>
                  </w:pPr>
                  <w:r>
                    <w:rPr>
                      <w:rFonts w:ascii="Times New Roman" w:hAnsi="Times New Roman" w:cs="Times New Roman"/>
                      <w:sz w:val="20"/>
                    </w:rPr>
                    <w:t>наемные рабочие были лично свободны</w:t>
                  </w:r>
                </w:p>
              </w:tc>
            </w:tr>
            <w:tr w:rsidR="00826B7C" w:rsidTr="00826B7C">
              <w:tc>
                <w:tcPr>
                  <w:tcW w:w="2662" w:type="dxa"/>
                </w:tcPr>
                <w:p w:rsidR="00826B7C" w:rsidRDefault="00A1375C" w:rsidP="00826B7C">
                  <w:pPr>
                    <w:rPr>
                      <w:rFonts w:ascii="Times New Roman" w:hAnsi="Times New Roman" w:cs="Times New Roman"/>
                      <w:sz w:val="20"/>
                    </w:rPr>
                  </w:pPr>
                  <w:r>
                    <w:rPr>
                      <w:rFonts w:ascii="Times New Roman" w:hAnsi="Times New Roman" w:cs="Times New Roman"/>
                      <w:sz w:val="20"/>
                    </w:rPr>
                    <w:t>крестьянин-отходник сохранял прочную связь с деревней, где оставалась семья</w:t>
                  </w:r>
                </w:p>
              </w:tc>
              <w:tc>
                <w:tcPr>
                  <w:tcW w:w="2663" w:type="dxa"/>
                </w:tcPr>
                <w:p w:rsidR="00826B7C" w:rsidRDefault="00A1375C" w:rsidP="00826B7C">
                  <w:pPr>
                    <w:rPr>
                      <w:rFonts w:ascii="Times New Roman" w:hAnsi="Times New Roman" w:cs="Times New Roman"/>
                      <w:sz w:val="20"/>
                    </w:rPr>
                  </w:pPr>
                  <w:r>
                    <w:rPr>
                      <w:rFonts w:ascii="Times New Roman" w:hAnsi="Times New Roman" w:cs="Times New Roman"/>
                      <w:sz w:val="20"/>
                    </w:rPr>
                    <w:t>наемные рабочие фактически утратили связь с деревней</w:t>
                  </w:r>
                </w:p>
              </w:tc>
            </w:tr>
            <w:tr w:rsidR="00826B7C" w:rsidTr="00826B7C">
              <w:tc>
                <w:tcPr>
                  <w:tcW w:w="2662" w:type="dxa"/>
                </w:tcPr>
                <w:p w:rsidR="00826B7C" w:rsidRDefault="00A1375C" w:rsidP="00826B7C">
                  <w:pPr>
                    <w:rPr>
                      <w:rFonts w:ascii="Times New Roman" w:hAnsi="Times New Roman" w:cs="Times New Roman"/>
                      <w:sz w:val="20"/>
                    </w:rPr>
                  </w:pPr>
                  <w:r>
                    <w:rPr>
                      <w:rFonts w:ascii="Times New Roman" w:hAnsi="Times New Roman" w:cs="Times New Roman"/>
                      <w:sz w:val="20"/>
                    </w:rPr>
                    <w:t>приток рабочей силы на фабрики и мануфактуры имел сезонный характер</w:t>
                  </w:r>
                </w:p>
              </w:tc>
              <w:tc>
                <w:tcPr>
                  <w:tcW w:w="2663" w:type="dxa"/>
                </w:tcPr>
                <w:p w:rsidR="00826B7C" w:rsidRDefault="00A1375C" w:rsidP="00826B7C">
                  <w:pPr>
                    <w:rPr>
                      <w:rFonts w:ascii="Times New Roman" w:hAnsi="Times New Roman" w:cs="Times New Roman"/>
                      <w:sz w:val="20"/>
                    </w:rPr>
                  </w:pPr>
                  <w:r>
                    <w:rPr>
                      <w:rFonts w:ascii="Times New Roman" w:hAnsi="Times New Roman" w:cs="Times New Roman"/>
                      <w:sz w:val="20"/>
                    </w:rPr>
                    <w:t>работа на фабриках и заводах была постоянной, круглогодичной</w:t>
                  </w:r>
                </w:p>
              </w:tc>
            </w:tr>
          </w:tbl>
          <w:p w:rsidR="00826B7C" w:rsidRPr="00826B7C" w:rsidRDefault="00826B7C" w:rsidP="00826B7C">
            <w:pPr>
              <w:rPr>
                <w:rFonts w:ascii="Times New Roman" w:hAnsi="Times New Roman" w:cs="Times New Roman"/>
                <w:sz w:val="20"/>
              </w:rPr>
            </w:pPr>
          </w:p>
        </w:tc>
        <w:tc>
          <w:tcPr>
            <w:tcW w:w="2438" w:type="dxa"/>
          </w:tcPr>
          <w:p w:rsidR="00962334" w:rsidRDefault="006A0248">
            <w:proofErr w:type="spellStart"/>
            <w:r w:rsidRPr="00416D1E">
              <w:rPr>
                <w:rFonts w:ascii="Times New Roman" w:eastAsia="Times New Roman" w:hAnsi="Times New Roman" w:cs="Times New Roman"/>
                <w:bCs/>
                <w:sz w:val="20"/>
                <w:szCs w:val="24"/>
                <w:lang w:eastAsia="ru-RU"/>
              </w:rPr>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t>Ю.В.Шамрай</w:t>
            </w:r>
            <w:proofErr w:type="spellEnd"/>
            <w:r w:rsidRPr="00416D1E">
              <w:rPr>
                <w:rFonts w:ascii="Times New Roman" w:eastAsia="Times New Roman" w:hAnsi="Times New Roman" w:cs="Times New Roman"/>
                <w:bCs/>
                <w:sz w:val="20"/>
                <w:szCs w:val="24"/>
                <w:lang w:eastAsia="ru-RU"/>
              </w:rPr>
              <w:t>. – Ростов 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Легион, 2009. – 368 с. – (Готовимся к ЕГЭ).</w:t>
            </w:r>
          </w:p>
        </w:tc>
      </w:tr>
      <w:tr w:rsidR="00962334" w:rsidTr="000C127F">
        <w:tc>
          <w:tcPr>
            <w:tcW w:w="809" w:type="dxa"/>
          </w:tcPr>
          <w:p w:rsidR="00962334" w:rsidRDefault="00962334" w:rsidP="00673BDF">
            <w:pPr>
              <w:pStyle w:val="a4"/>
              <w:numPr>
                <w:ilvl w:val="0"/>
                <w:numId w:val="1"/>
              </w:numPr>
            </w:pPr>
          </w:p>
        </w:tc>
        <w:tc>
          <w:tcPr>
            <w:tcW w:w="6811" w:type="dxa"/>
          </w:tcPr>
          <w:p w:rsidR="00962334" w:rsidRPr="00D82C5A" w:rsidRDefault="00B118AB">
            <w:pPr>
              <w:rPr>
                <w:rFonts w:ascii="Times New Roman" w:hAnsi="Times New Roman" w:cs="Times New Roman"/>
                <w:sz w:val="20"/>
              </w:rPr>
            </w:pPr>
            <w:r w:rsidRPr="00D82C5A">
              <w:rPr>
                <w:rFonts w:ascii="Times New Roman" w:hAnsi="Times New Roman" w:cs="Times New Roman"/>
                <w:sz w:val="20"/>
              </w:rPr>
              <w:t xml:space="preserve">Ниже приведены два суждения о крестьянской поземельной общине в </w:t>
            </w:r>
            <w:r w:rsidRPr="00D82C5A">
              <w:rPr>
                <w:rFonts w:ascii="Times New Roman" w:hAnsi="Times New Roman" w:cs="Times New Roman"/>
                <w:sz w:val="20"/>
                <w:lang w:val="en-US"/>
              </w:rPr>
              <w:t>XIX</w:t>
            </w:r>
            <w:r w:rsidRPr="00D82C5A">
              <w:rPr>
                <w:rFonts w:ascii="Times New Roman" w:hAnsi="Times New Roman" w:cs="Times New Roman"/>
                <w:sz w:val="20"/>
              </w:rPr>
              <w:t xml:space="preserve"> в.:</w:t>
            </w:r>
          </w:p>
          <w:p w:rsidR="001D4E27" w:rsidRDefault="00B118AB">
            <w:pPr>
              <w:rPr>
                <w:rFonts w:ascii="Times New Roman" w:hAnsi="Times New Roman" w:cs="Times New Roman"/>
                <w:sz w:val="20"/>
              </w:rPr>
            </w:pPr>
            <w:r w:rsidRPr="00D82C5A">
              <w:rPr>
                <w:rFonts w:ascii="Times New Roman" w:hAnsi="Times New Roman" w:cs="Times New Roman"/>
                <w:sz w:val="20"/>
              </w:rPr>
              <w:t xml:space="preserve">1.Крестьянская поземельная община в </w:t>
            </w:r>
            <w:proofErr w:type="spellStart"/>
            <w:proofErr w:type="gramStart"/>
            <w:r w:rsidRPr="00D82C5A">
              <w:rPr>
                <w:rFonts w:ascii="Times New Roman" w:hAnsi="Times New Roman" w:cs="Times New Roman"/>
                <w:sz w:val="20"/>
              </w:rPr>
              <w:t>в</w:t>
            </w:r>
            <w:proofErr w:type="spellEnd"/>
            <w:proofErr w:type="gramEnd"/>
            <w:r w:rsidRPr="00D82C5A">
              <w:rPr>
                <w:rFonts w:ascii="Times New Roman" w:hAnsi="Times New Roman" w:cs="Times New Roman"/>
                <w:sz w:val="20"/>
              </w:rPr>
              <w:t xml:space="preserve"> </w:t>
            </w:r>
            <w:r w:rsidRPr="00D82C5A">
              <w:rPr>
                <w:rFonts w:ascii="Times New Roman" w:hAnsi="Times New Roman" w:cs="Times New Roman"/>
                <w:sz w:val="20"/>
                <w:lang w:val="en-US"/>
              </w:rPr>
              <w:t>XIX</w:t>
            </w:r>
            <w:r w:rsidRPr="00D82C5A">
              <w:rPr>
                <w:rFonts w:ascii="Times New Roman" w:hAnsi="Times New Roman" w:cs="Times New Roman"/>
                <w:sz w:val="20"/>
              </w:rPr>
              <w:t xml:space="preserve"> в. – опора и залог стабильности государства</w:t>
            </w:r>
            <w:r w:rsidR="001D4E27">
              <w:rPr>
                <w:rFonts w:ascii="Times New Roman" w:hAnsi="Times New Roman" w:cs="Times New Roman"/>
                <w:sz w:val="20"/>
              </w:rPr>
              <w:t>.</w:t>
            </w:r>
          </w:p>
          <w:p w:rsidR="00B118AB" w:rsidRPr="00D82C5A" w:rsidRDefault="001D4E27">
            <w:pPr>
              <w:rPr>
                <w:rFonts w:ascii="Times New Roman" w:hAnsi="Times New Roman" w:cs="Times New Roman"/>
                <w:sz w:val="20"/>
              </w:rPr>
            </w:pPr>
            <w:r>
              <w:rPr>
                <w:rFonts w:ascii="Times New Roman" w:hAnsi="Times New Roman" w:cs="Times New Roman"/>
                <w:sz w:val="20"/>
              </w:rPr>
              <w:t xml:space="preserve">                                                                                     К. И. Победоносцев</w:t>
            </w:r>
            <w:r w:rsidR="00B118AB" w:rsidRPr="00D82C5A">
              <w:rPr>
                <w:rFonts w:ascii="Times New Roman" w:hAnsi="Times New Roman" w:cs="Times New Roman"/>
                <w:sz w:val="20"/>
              </w:rPr>
              <w:t>.</w:t>
            </w:r>
          </w:p>
          <w:p w:rsidR="00B118AB" w:rsidRPr="00D82C5A" w:rsidRDefault="00B118AB">
            <w:pPr>
              <w:rPr>
                <w:rFonts w:ascii="Times New Roman" w:hAnsi="Times New Roman" w:cs="Times New Roman"/>
                <w:sz w:val="20"/>
              </w:rPr>
            </w:pPr>
            <w:r w:rsidRPr="00D82C5A">
              <w:rPr>
                <w:rFonts w:ascii="Times New Roman" w:hAnsi="Times New Roman" w:cs="Times New Roman"/>
                <w:sz w:val="20"/>
              </w:rPr>
              <w:t xml:space="preserve">2. </w:t>
            </w:r>
            <w:r w:rsidR="00D82C5A" w:rsidRPr="00D82C5A">
              <w:rPr>
                <w:rFonts w:ascii="Times New Roman" w:hAnsi="Times New Roman" w:cs="Times New Roman"/>
                <w:sz w:val="20"/>
              </w:rPr>
              <w:t xml:space="preserve">Крестьянская поземельная община в </w:t>
            </w:r>
            <w:proofErr w:type="spellStart"/>
            <w:proofErr w:type="gramStart"/>
            <w:r w:rsidR="00D82C5A" w:rsidRPr="00D82C5A">
              <w:rPr>
                <w:rFonts w:ascii="Times New Roman" w:hAnsi="Times New Roman" w:cs="Times New Roman"/>
                <w:sz w:val="20"/>
              </w:rPr>
              <w:t>в</w:t>
            </w:r>
            <w:proofErr w:type="spellEnd"/>
            <w:proofErr w:type="gramEnd"/>
            <w:r w:rsidR="00D82C5A" w:rsidRPr="00D82C5A">
              <w:rPr>
                <w:rFonts w:ascii="Times New Roman" w:hAnsi="Times New Roman" w:cs="Times New Roman"/>
                <w:sz w:val="20"/>
              </w:rPr>
              <w:t xml:space="preserve"> </w:t>
            </w:r>
            <w:r w:rsidR="00D82C5A" w:rsidRPr="00D82C5A">
              <w:rPr>
                <w:rFonts w:ascii="Times New Roman" w:hAnsi="Times New Roman" w:cs="Times New Roman"/>
                <w:sz w:val="20"/>
                <w:lang w:val="en-US"/>
              </w:rPr>
              <w:t>XIX</w:t>
            </w:r>
            <w:r w:rsidR="00D82C5A" w:rsidRPr="00D82C5A">
              <w:rPr>
                <w:rFonts w:ascii="Times New Roman" w:hAnsi="Times New Roman" w:cs="Times New Roman"/>
                <w:sz w:val="20"/>
              </w:rPr>
              <w:t xml:space="preserve"> в. – ячейка социализма.</w:t>
            </w:r>
          </w:p>
          <w:p w:rsidR="00D82C5A" w:rsidRPr="00D82C5A" w:rsidRDefault="00D82C5A">
            <w:pPr>
              <w:rPr>
                <w:rFonts w:ascii="Times New Roman" w:hAnsi="Times New Roman" w:cs="Times New Roman"/>
                <w:sz w:val="20"/>
              </w:rPr>
            </w:pPr>
            <w:r w:rsidRPr="00D82C5A">
              <w:rPr>
                <w:rFonts w:ascii="Times New Roman" w:hAnsi="Times New Roman" w:cs="Times New Roman"/>
                <w:sz w:val="20"/>
              </w:rPr>
              <w:t xml:space="preserve">                                                                                    А.И.Герцен</w:t>
            </w:r>
          </w:p>
          <w:p w:rsidR="00D82C5A" w:rsidRPr="00D82C5A" w:rsidRDefault="00D82C5A">
            <w:pPr>
              <w:rPr>
                <w:rFonts w:ascii="Times New Roman" w:hAnsi="Times New Roman" w:cs="Times New Roman"/>
                <w:sz w:val="20"/>
              </w:rPr>
            </w:pPr>
            <w:r w:rsidRPr="00D82C5A">
              <w:rPr>
                <w:rFonts w:ascii="Times New Roman" w:hAnsi="Times New Roman" w:cs="Times New Roman"/>
                <w:sz w:val="20"/>
              </w:rPr>
              <w:t xml:space="preserve">Укажите, какое из названных суждений вам представляется более предпочтительным. </w:t>
            </w:r>
          </w:p>
          <w:p w:rsidR="00D82C5A" w:rsidRPr="00B118AB" w:rsidRDefault="00D82C5A">
            <w:r w:rsidRPr="00D82C5A">
              <w:rPr>
                <w:rFonts w:ascii="Times New Roman" w:hAnsi="Times New Roman" w:cs="Times New Roman"/>
                <w:sz w:val="20"/>
              </w:rPr>
              <w:t>Приведите не менее трех фактов, положений, которые могут служить аргументами, подтверждающими избранное вами суждение.</w:t>
            </w:r>
          </w:p>
        </w:tc>
        <w:tc>
          <w:tcPr>
            <w:tcW w:w="5556" w:type="dxa"/>
          </w:tcPr>
          <w:p w:rsidR="00962334" w:rsidRDefault="00D82C5A">
            <w:pPr>
              <w:rPr>
                <w:rFonts w:ascii="Times New Roman" w:hAnsi="Times New Roman" w:cs="Times New Roman"/>
                <w:sz w:val="20"/>
              </w:rPr>
            </w:pPr>
            <w:r>
              <w:rPr>
                <w:rFonts w:ascii="Times New Roman" w:hAnsi="Times New Roman" w:cs="Times New Roman"/>
                <w:sz w:val="20"/>
              </w:rPr>
              <w:t>Ученик может выбрать одно из названных суждений, при этом должен привести подтверждающие его аргументы, например:</w:t>
            </w:r>
          </w:p>
          <w:p w:rsidR="00D82C5A" w:rsidRDefault="00D82C5A">
            <w:pPr>
              <w:rPr>
                <w:rFonts w:ascii="Times New Roman" w:hAnsi="Times New Roman" w:cs="Times New Roman"/>
                <w:sz w:val="20"/>
              </w:rPr>
            </w:pPr>
            <w:r>
              <w:rPr>
                <w:rFonts w:ascii="Times New Roman" w:hAnsi="Times New Roman" w:cs="Times New Roman"/>
                <w:sz w:val="20"/>
              </w:rPr>
              <w:t>При выборе первого суждения:</w:t>
            </w:r>
          </w:p>
          <w:p w:rsidR="00D82C5A" w:rsidRDefault="00D82C5A" w:rsidP="00D82C5A">
            <w:pPr>
              <w:rPr>
                <w:rFonts w:ascii="Times New Roman" w:hAnsi="Times New Roman" w:cs="Times New Roman"/>
                <w:sz w:val="20"/>
              </w:rPr>
            </w:pPr>
            <w:r>
              <w:rPr>
                <w:rFonts w:ascii="Times New Roman" w:hAnsi="Times New Roman" w:cs="Times New Roman"/>
                <w:sz w:val="20"/>
              </w:rPr>
              <w:t>порядки в общине обеспечивали</w:t>
            </w:r>
          </w:p>
          <w:p w:rsidR="00D82C5A" w:rsidRDefault="00D82C5A" w:rsidP="009B0D79">
            <w:pPr>
              <w:pStyle w:val="a4"/>
              <w:numPr>
                <w:ilvl w:val="0"/>
                <w:numId w:val="70"/>
              </w:numPr>
              <w:rPr>
                <w:rFonts w:ascii="Times New Roman" w:hAnsi="Times New Roman" w:cs="Times New Roman"/>
                <w:sz w:val="20"/>
              </w:rPr>
            </w:pPr>
            <w:r>
              <w:rPr>
                <w:rFonts w:ascii="Times New Roman" w:hAnsi="Times New Roman" w:cs="Times New Roman"/>
                <w:sz w:val="20"/>
              </w:rPr>
              <w:t>сбор податей (круговая порука)</w:t>
            </w:r>
          </w:p>
          <w:p w:rsidR="00D82C5A" w:rsidRDefault="00D82C5A" w:rsidP="009B0D79">
            <w:pPr>
              <w:pStyle w:val="a4"/>
              <w:numPr>
                <w:ilvl w:val="0"/>
                <w:numId w:val="70"/>
              </w:numPr>
              <w:rPr>
                <w:rFonts w:ascii="Times New Roman" w:hAnsi="Times New Roman" w:cs="Times New Roman"/>
                <w:sz w:val="20"/>
              </w:rPr>
            </w:pPr>
            <w:r>
              <w:rPr>
                <w:rFonts w:ascii="Times New Roman" w:hAnsi="Times New Roman" w:cs="Times New Roman"/>
                <w:sz w:val="20"/>
              </w:rPr>
              <w:t>рекрутские наборы (до 1874 г.)</w:t>
            </w:r>
          </w:p>
          <w:p w:rsidR="00D82C5A" w:rsidRDefault="00D82C5A" w:rsidP="009B0D79">
            <w:pPr>
              <w:pStyle w:val="a4"/>
              <w:numPr>
                <w:ilvl w:val="0"/>
                <w:numId w:val="70"/>
              </w:numPr>
              <w:rPr>
                <w:rFonts w:ascii="Times New Roman" w:hAnsi="Times New Roman" w:cs="Times New Roman"/>
                <w:sz w:val="20"/>
              </w:rPr>
            </w:pPr>
            <w:r>
              <w:rPr>
                <w:rFonts w:ascii="Times New Roman" w:hAnsi="Times New Roman" w:cs="Times New Roman"/>
                <w:sz w:val="20"/>
              </w:rPr>
              <w:t>замедленную пауперизацию (разорение) крестьян-общинников</w:t>
            </w:r>
          </w:p>
          <w:p w:rsidR="00D82C5A" w:rsidRDefault="00D82C5A" w:rsidP="009B0D79">
            <w:pPr>
              <w:pStyle w:val="a4"/>
              <w:numPr>
                <w:ilvl w:val="0"/>
                <w:numId w:val="70"/>
              </w:numPr>
              <w:rPr>
                <w:rFonts w:ascii="Times New Roman" w:hAnsi="Times New Roman" w:cs="Times New Roman"/>
                <w:sz w:val="20"/>
              </w:rPr>
            </w:pPr>
            <w:r>
              <w:rPr>
                <w:rFonts w:ascii="Times New Roman" w:hAnsi="Times New Roman" w:cs="Times New Roman"/>
                <w:sz w:val="20"/>
              </w:rPr>
              <w:t>выполнение (общиной) полицейских функций</w:t>
            </w:r>
          </w:p>
          <w:p w:rsidR="00D82C5A" w:rsidRDefault="00D82C5A" w:rsidP="009B0D79">
            <w:pPr>
              <w:pStyle w:val="a4"/>
              <w:numPr>
                <w:ilvl w:val="0"/>
                <w:numId w:val="70"/>
              </w:numPr>
              <w:rPr>
                <w:rFonts w:ascii="Times New Roman" w:hAnsi="Times New Roman" w:cs="Times New Roman"/>
                <w:sz w:val="20"/>
              </w:rPr>
            </w:pPr>
            <w:r>
              <w:rPr>
                <w:rFonts w:ascii="Times New Roman" w:hAnsi="Times New Roman" w:cs="Times New Roman"/>
                <w:sz w:val="20"/>
              </w:rPr>
              <w:t xml:space="preserve">решение внутри общины конфликтов между </w:t>
            </w:r>
            <w:r>
              <w:rPr>
                <w:rFonts w:ascii="Times New Roman" w:hAnsi="Times New Roman" w:cs="Times New Roman"/>
                <w:sz w:val="20"/>
              </w:rPr>
              <w:lastRenderedPageBreak/>
              <w:t>крестьянами препятствовало их перерастанию в открытые выступления</w:t>
            </w:r>
          </w:p>
          <w:p w:rsidR="00D82C5A" w:rsidRDefault="00D82C5A" w:rsidP="009B0D79">
            <w:pPr>
              <w:pStyle w:val="a4"/>
              <w:numPr>
                <w:ilvl w:val="0"/>
                <w:numId w:val="70"/>
              </w:numPr>
              <w:rPr>
                <w:rFonts w:ascii="Times New Roman" w:hAnsi="Times New Roman" w:cs="Times New Roman"/>
                <w:sz w:val="20"/>
              </w:rPr>
            </w:pPr>
            <w:r>
              <w:rPr>
                <w:rFonts w:ascii="Times New Roman" w:hAnsi="Times New Roman" w:cs="Times New Roman"/>
                <w:sz w:val="20"/>
              </w:rPr>
              <w:t>замкнутость жизни в общине способствовала сохранению религиозности крестьян</w:t>
            </w:r>
          </w:p>
          <w:p w:rsidR="00D82C5A" w:rsidRDefault="00D82C5A" w:rsidP="009B0D79">
            <w:pPr>
              <w:pStyle w:val="a4"/>
              <w:numPr>
                <w:ilvl w:val="0"/>
                <w:numId w:val="70"/>
              </w:numPr>
              <w:rPr>
                <w:rFonts w:ascii="Times New Roman" w:hAnsi="Times New Roman" w:cs="Times New Roman"/>
                <w:sz w:val="20"/>
              </w:rPr>
            </w:pPr>
            <w:r>
              <w:rPr>
                <w:rFonts w:ascii="Times New Roman" w:hAnsi="Times New Roman" w:cs="Times New Roman"/>
                <w:sz w:val="20"/>
              </w:rPr>
              <w:t>порядки в общине не изменялись в течение длительного времени</w:t>
            </w:r>
          </w:p>
          <w:p w:rsidR="00D82C5A" w:rsidRDefault="00D82C5A" w:rsidP="00D82C5A">
            <w:pPr>
              <w:rPr>
                <w:rFonts w:ascii="Times New Roman" w:hAnsi="Times New Roman" w:cs="Times New Roman"/>
                <w:sz w:val="20"/>
              </w:rPr>
            </w:pPr>
            <w:r>
              <w:rPr>
                <w:rFonts w:ascii="Times New Roman" w:hAnsi="Times New Roman" w:cs="Times New Roman"/>
                <w:sz w:val="20"/>
              </w:rPr>
              <w:t>При выборе второго суждения:</w:t>
            </w:r>
          </w:p>
          <w:p w:rsidR="00511A17" w:rsidRDefault="00511A17" w:rsidP="009B0D79">
            <w:pPr>
              <w:pStyle w:val="a4"/>
              <w:numPr>
                <w:ilvl w:val="0"/>
                <w:numId w:val="71"/>
              </w:numPr>
              <w:rPr>
                <w:rFonts w:ascii="Times New Roman" w:hAnsi="Times New Roman" w:cs="Times New Roman"/>
                <w:sz w:val="20"/>
              </w:rPr>
            </w:pPr>
            <w:r>
              <w:rPr>
                <w:rFonts w:ascii="Times New Roman" w:hAnsi="Times New Roman" w:cs="Times New Roman"/>
                <w:sz w:val="20"/>
              </w:rPr>
              <w:t>отсутствие у крестьян права собственности на общинную землю</w:t>
            </w:r>
          </w:p>
          <w:p w:rsidR="00511A17" w:rsidRDefault="00511A17" w:rsidP="009B0D79">
            <w:pPr>
              <w:pStyle w:val="a4"/>
              <w:numPr>
                <w:ilvl w:val="0"/>
                <w:numId w:val="71"/>
              </w:numPr>
              <w:rPr>
                <w:rFonts w:ascii="Times New Roman" w:hAnsi="Times New Roman" w:cs="Times New Roman"/>
                <w:sz w:val="20"/>
              </w:rPr>
            </w:pPr>
            <w:r>
              <w:rPr>
                <w:rFonts w:ascii="Times New Roman" w:hAnsi="Times New Roman" w:cs="Times New Roman"/>
                <w:sz w:val="20"/>
              </w:rPr>
              <w:t>переделы общинной земли</w:t>
            </w:r>
          </w:p>
          <w:p w:rsidR="00511A17" w:rsidRDefault="00511A17" w:rsidP="009B0D79">
            <w:pPr>
              <w:pStyle w:val="a4"/>
              <w:numPr>
                <w:ilvl w:val="0"/>
                <w:numId w:val="71"/>
              </w:numPr>
              <w:rPr>
                <w:rFonts w:ascii="Times New Roman" w:hAnsi="Times New Roman" w:cs="Times New Roman"/>
                <w:sz w:val="20"/>
              </w:rPr>
            </w:pPr>
            <w:r>
              <w:rPr>
                <w:rFonts w:ascii="Times New Roman" w:hAnsi="Times New Roman" w:cs="Times New Roman"/>
                <w:sz w:val="20"/>
              </w:rPr>
              <w:t>равенство членов общины</w:t>
            </w:r>
          </w:p>
          <w:p w:rsidR="00511A17" w:rsidRPr="00511A17" w:rsidRDefault="00511A17" w:rsidP="009B0D79">
            <w:pPr>
              <w:pStyle w:val="a4"/>
              <w:numPr>
                <w:ilvl w:val="0"/>
                <w:numId w:val="71"/>
              </w:numPr>
              <w:rPr>
                <w:rFonts w:ascii="Times New Roman" w:hAnsi="Times New Roman" w:cs="Times New Roman"/>
                <w:sz w:val="20"/>
              </w:rPr>
            </w:pPr>
            <w:r>
              <w:rPr>
                <w:rFonts w:ascii="Times New Roman" w:hAnsi="Times New Roman" w:cs="Times New Roman"/>
                <w:sz w:val="20"/>
              </w:rPr>
              <w:t>самоуправление крестьян</w:t>
            </w:r>
          </w:p>
        </w:tc>
        <w:tc>
          <w:tcPr>
            <w:tcW w:w="2438" w:type="dxa"/>
          </w:tcPr>
          <w:p w:rsidR="00962334" w:rsidRPr="00E15BCA" w:rsidRDefault="00E15BCA">
            <w:pPr>
              <w:rPr>
                <w:rFonts w:ascii="Times New Roman" w:hAnsi="Times New Roman" w:cs="Times New Roman"/>
                <w:sz w:val="20"/>
              </w:rPr>
            </w:pPr>
            <w:r>
              <w:rPr>
                <w:rFonts w:ascii="Times New Roman" w:hAnsi="Times New Roman" w:cs="Times New Roman"/>
                <w:sz w:val="20"/>
              </w:rPr>
              <w:lastRenderedPageBreak/>
              <w:t xml:space="preserve">Самое полное издание типовых вариантов реальных заданий ЕГЭ: 2010: История/ авт.-сост. Я.В. Соловьев, Е.А. </w:t>
            </w:r>
            <w:proofErr w:type="spellStart"/>
            <w:r>
              <w:rPr>
                <w:rFonts w:ascii="Times New Roman" w:hAnsi="Times New Roman" w:cs="Times New Roman"/>
                <w:sz w:val="20"/>
              </w:rPr>
              <w:t>Гевуркова</w:t>
            </w:r>
            <w:proofErr w:type="spellEnd"/>
            <w:r>
              <w:rPr>
                <w:rFonts w:ascii="Times New Roman" w:hAnsi="Times New Roman" w:cs="Times New Roman"/>
                <w:sz w:val="20"/>
              </w:rPr>
              <w:t xml:space="preserve">, Л.И. Ларина, В.И. Егорова. – М.: АСТ: </w:t>
            </w:r>
            <w:proofErr w:type="spellStart"/>
            <w:r>
              <w:rPr>
                <w:rFonts w:ascii="Times New Roman" w:hAnsi="Times New Roman" w:cs="Times New Roman"/>
                <w:sz w:val="20"/>
              </w:rPr>
              <w:t>Астрель</w:t>
            </w:r>
            <w:proofErr w:type="spellEnd"/>
            <w:r>
              <w:rPr>
                <w:rFonts w:ascii="Times New Roman" w:hAnsi="Times New Roman" w:cs="Times New Roman"/>
                <w:sz w:val="20"/>
              </w:rPr>
              <w:t>, 2010. – 287 с. – (Федеральный институт педагогических измерений).</w:t>
            </w:r>
          </w:p>
        </w:tc>
      </w:tr>
      <w:tr w:rsidR="00962334" w:rsidTr="000C127F">
        <w:tc>
          <w:tcPr>
            <w:tcW w:w="809" w:type="dxa"/>
          </w:tcPr>
          <w:p w:rsidR="00962334" w:rsidRDefault="00962334" w:rsidP="00673BDF">
            <w:pPr>
              <w:pStyle w:val="a4"/>
              <w:numPr>
                <w:ilvl w:val="0"/>
                <w:numId w:val="1"/>
              </w:numPr>
            </w:pPr>
          </w:p>
        </w:tc>
        <w:tc>
          <w:tcPr>
            <w:tcW w:w="6811" w:type="dxa"/>
          </w:tcPr>
          <w:p w:rsidR="00962334" w:rsidRDefault="00744724">
            <w:pPr>
              <w:rPr>
                <w:rFonts w:ascii="Times New Roman" w:hAnsi="Times New Roman" w:cs="Times New Roman"/>
                <w:sz w:val="20"/>
              </w:rPr>
            </w:pPr>
            <w:r>
              <w:rPr>
                <w:rFonts w:ascii="Times New Roman" w:hAnsi="Times New Roman" w:cs="Times New Roman"/>
                <w:sz w:val="20"/>
              </w:rPr>
              <w:t>Укажите характерные черты политики правительства в 1880-1890-е гг., направленной на развитие промышленности. Приведите не менее трех положений.</w:t>
            </w:r>
          </w:p>
          <w:p w:rsidR="00744724" w:rsidRPr="00744724" w:rsidRDefault="00744724">
            <w:pPr>
              <w:rPr>
                <w:rFonts w:ascii="Times New Roman" w:hAnsi="Times New Roman" w:cs="Times New Roman"/>
                <w:sz w:val="20"/>
              </w:rPr>
            </w:pPr>
            <w:r>
              <w:rPr>
                <w:rFonts w:ascii="Times New Roman" w:hAnsi="Times New Roman" w:cs="Times New Roman"/>
                <w:sz w:val="20"/>
              </w:rPr>
              <w:t>Приведите не менее двух фамилий государственных деятелей 1880-1890-х гг., проводивших политику, направленную на развитие национальной промышленности.</w:t>
            </w:r>
          </w:p>
        </w:tc>
        <w:tc>
          <w:tcPr>
            <w:tcW w:w="5556" w:type="dxa"/>
          </w:tcPr>
          <w:p w:rsidR="00962334" w:rsidRDefault="00333A79">
            <w:pPr>
              <w:rPr>
                <w:rFonts w:ascii="Times New Roman" w:hAnsi="Times New Roman" w:cs="Times New Roman"/>
                <w:sz w:val="20"/>
              </w:rPr>
            </w:pPr>
            <w:r>
              <w:rPr>
                <w:rFonts w:ascii="Times New Roman" w:hAnsi="Times New Roman" w:cs="Times New Roman"/>
                <w:sz w:val="20"/>
              </w:rPr>
              <w:t>Могут быть указаны следующие характерные черты политики правительства в 1880-1890-е гг.:</w:t>
            </w:r>
          </w:p>
          <w:p w:rsidR="00333A79" w:rsidRDefault="00333A79" w:rsidP="009B0D79">
            <w:pPr>
              <w:pStyle w:val="a4"/>
              <w:numPr>
                <w:ilvl w:val="0"/>
                <w:numId w:val="72"/>
              </w:numPr>
              <w:rPr>
                <w:rFonts w:ascii="Times New Roman" w:hAnsi="Times New Roman" w:cs="Times New Roman"/>
                <w:sz w:val="20"/>
              </w:rPr>
            </w:pPr>
            <w:r>
              <w:rPr>
                <w:rFonts w:ascii="Times New Roman" w:hAnsi="Times New Roman" w:cs="Times New Roman"/>
                <w:sz w:val="20"/>
              </w:rPr>
              <w:t>предоставление государством монопольных прав отдельным предпринимателям</w:t>
            </w:r>
          </w:p>
          <w:p w:rsidR="00333A79" w:rsidRDefault="00333A79" w:rsidP="009B0D79">
            <w:pPr>
              <w:pStyle w:val="a4"/>
              <w:numPr>
                <w:ilvl w:val="0"/>
                <w:numId w:val="72"/>
              </w:numPr>
              <w:rPr>
                <w:rFonts w:ascii="Times New Roman" w:hAnsi="Times New Roman" w:cs="Times New Roman"/>
                <w:sz w:val="20"/>
              </w:rPr>
            </w:pPr>
            <w:r>
              <w:rPr>
                <w:rFonts w:ascii="Times New Roman" w:hAnsi="Times New Roman" w:cs="Times New Roman"/>
                <w:sz w:val="20"/>
              </w:rPr>
              <w:t>законодательное  регулирование деятельности монополий</w:t>
            </w:r>
          </w:p>
          <w:p w:rsidR="00333A79" w:rsidRDefault="00333A79" w:rsidP="009B0D79">
            <w:pPr>
              <w:pStyle w:val="a4"/>
              <w:numPr>
                <w:ilvl w:val="0"/>
                <w:numId w:val="72"/>
              </w:numPr>
              <w:rPr>
                <w:rFonts w:ascii="Times New Roman" w:hAnsi="Times New Roman" w:cs="Times New Roman"/>
                <w:sz w:val="20"/>
              </w:rPr>
            </w:pPr>
            <w:r>
              <w:rPr>
                <w:rFonts w:ascii="Times New Roman" w:hAnsi="Times New Roman" w:cs="Times New Roman"/>
                <w:sz w:val="20"/>
              </w:rPr>
              <w:t>распределение государственных заказов</w:t>
            </w:r>
          </w:p>
          <w:p w:rsidR="00333A79" w:rsidRDefault="00333A79" w:rsidP="009B0D79">
            <w:pPr>
              <w:pStyle w:val="a4"/>
              <w:numPr>
                <w:ilvl w:val="0"/>
                <w:numId w:val="72"/>
              </w:numPr>
              <w:rPr>
                <w:rFonts w:ascii="Times New Roman" w:hAnsi="Times New Roman" w:cs="Times New Roman"/>
                <w:sz w:val="20"/>
              </w:rPr>
            </w:pPr>
            <w:r>
              <w:rPr>
                <w:rFonts w:ascii="Times New Roman" w:hAnsi="Times New Roman" w:cs="Times New Roman"/>
                <w:sz w:val="20"/>
              </w:rPr>
              <w:t>кредитование промышленников, предоставление им субсидий</w:t>
            </w:r>
          </w:p>
          <w:p w:rsidR="00333A79" w:rsidRDefault="00333A79" w:rsidP="009B0D79">
            <w:pPr>
              <w:pStyle w:val="a4"/>
              <w:numPr>
                <w:ilvl w:val="0"/>
                <w:numId w:val="72"/>
              </w:numPr>
              <w:rPr>
                <w:rFonts w:ascii="Times New Roman" w:hAnsi="Times New Roman" w:cs="Times New Roman"/>
                <w:sz w:val="20"/>
              </w:rPr>
            </w:pPr>
            <w:r>
              <w:rPr>
                <w:rFonts w:ascii="Times New Roman" w:hAnsi="Times New Roman" w:cs="Times New Roman"/>
                <w:sz w:val="20"/>
              </w:rPr>
              <w:t>привлечение иностранных инвестиций в промышленность</w:t>
            </w:r>
          </w:p>
          <w:p w:rsidR="00333A79" w:rsidRDefault="00333A79" w:rsidP="009B0D79">
            <w:pPr>
              <w:pStyle w:val="a4"/>
              <w:numPr>
                <w:ilvl w:val="0"/>
                <w:numId w:val="72"/>
              </w:numPr>
              <w:rPr>
                <w:rFonts w:ascii="Times New Roman" w:hAnsi="Times New Roman" w:cs="Times New Roman"/>
                <w:sz w:val="20"/>
              </w:rPr>
            </w:pPr>
            <w:r>
              <w:rPr>
                <w:rFonts w:ascii="Times New Roman" w:hAnsi="Times New Roman" w:cs="Times New Roman"/>
                <w:sz w:val="20"/>
              </w:rPr>
              <w:t>развитие фабричного законодательства</w:t>
            </w:r>
          </w:p>
          <w:p w:rsidR="00333A79" w:rsidRDefault="00333A79" w:rsidP="009B0D79">
            <w:pPr>
              <w:pStyle w:val="a4"/>
              <w:numPr>
                <w:ilvl w:val="0"/>
                <w:numId w:val="72"/>
              </w:numPr>
              <w:rPr>
                <w:rFonts w:ascii="Times New Roman" w:hAnsi="Times New Roman" w:cs="Times New Roman"/>
                <w:sz w:val="20"/>
              </w:rPr>
            </w:pPr>
            <w:r>
              <w:rPr>
                <w:rFonts w:ascii="Times New Roman" w:hAnsi="Times New Roman" w:cs="Times New Roman"/>
                <w:sz w:val="20"/>
              </w:rPr>
              <w:t>развитие железнодорожного строительства</w:t>
            </w:r>
          </w:p>
          <w:p w:rsidR="00333A79" w:rsidRDefault="00333A79" w:rsidP="009B0D79">
            <w:pPr>
              <w:pStyle w:val="a4"/>
              <w:numPr>
                <w:ilvl w:val="0"/>
                <w:numId w:val="72"/>
              </w:numPr>
              <w:rPr>
                <w:rFonts w:ascii="Times New Roman" w:hAnsi="Times New Roman" w:cs="Times New Roman"/>
                <w:sz w:val="20"/>
              </w:rPr>
            </w:pPr>
            <w:r>
              <w:rPr>
                <w:rFonts w:ascii="Times New Roman" w:hAnsi="Times New Roman" w:cs="Times New Roman"/>
                <w:sz w:val="20"/>
              </w:rPr>
              <w:t>проведение денежной реформы (установление золотого монометаллизма)</w:t>
            </w:r>
          </w:p>
          <w:p w:rsidR="00333A79" w:rsidRDefault="00333A79" w:rsidP="009B0D79">
            <w:pPr>
              <w:pStyle w:val="a4"/>
              <w:numPr>
                <w:ilvl w:val="0"/>
                <w:numId w:val="72"/>
              </w:numPr>
              <w:rPr>
                <w:rFonts w:ascii="Times New Roman" w:hAnsi="Times New Roman" w:cs="Times New Roman"/>
                <w:sz w:val="20"/>
              </w:rPr>
            </w:pPr>
            <w:r>
              <w:rPr>
                <w:rFonts w:ascii="Times New Roman" w:hAnsi="Times New Roman" w:cs="Times New Roman"/>
                <w:sz w:val="20"/>
              </w:rPr>
              <w:t>введение новых таможенных тарифов</w:t>
            </w:r>
          </w:p>
          <w:p w:rsidR="00333A79" w:rsidRDefault="00333A79" w:rsidP="00333A79">
            <w:pPr>
              <w:rPr>
                <w:rFonts w:ascii="Times New Roman" w:hAnsi="Times New Roman" w:cs="Times New Roman"/>
                <w:sz w:val="20"/>
              </w:rPr>
            </w:pPr>
            <w:r>
              <w:rPr>
                <w:rFonts w:ascii="Times New Roman" w:hAnsi="Times New Roman" w:cs="Times New Roman"/>
                <w:sz w:val="20"/>
              </w:rPr>
              <w:t>Могут быть названы следующие фамилии крупнейших чиновников:</w:t>
            </w:r>
          </w:p>
          <w:p w:rsidR="00333A79" w:rsidRDefault="00333A79" w:rsidP="009B0D79">
            <w:pPr>
              <w:pStyle w:val="a4"/>
              <w:numPr>
                <w:ilvl w:val="0"/>
                <w:numId w:val="73"/>
              </w:numPr>
              <w:rPr>
                <w:rFonts w:ascii="Times New Roman" w:hAnsi="Times New Roman" w:cs="Times New Roman"/>
                <w:sz w:val="20"/>
              </w:rPr>
            </w:pPr>
            <w:r>
              <w:rPr>
                <w:rFonts w:ascii="Times New Roman" w:hAnsi="Times New Roman" w:cs="Times New Roman"/>
                <w:sz w:val="20"/>
              </w:rPr>
              <w:t xml:space="preserve">Н.Х. </w:t>
            </w:r>
            <w:proofErr w:type="spellStart"/>
            <w:r>
              <w:rPr>
                <w:rFonts w:ascii="Times New Roman" w:hAnsi="Times New Roman" w:cs="Times New Roman"/>
                <w:sz w:val="20"/>
              </w:rPr>
              <w:t>Бунге</w:t>
            </w:r>
            <w:proofErr w:type="spellEnd"/>
          </w:p>
          <w:p w:rsidR="00333A79" w:rsidRDefault="00333A79" w:rsidP="009B0D79">
            <w:pPr>
              <w:pStyle w:val="a4"/>
              <w:numPr>
                <w:ilvl w:val="0"/>
                <w:numId w:val="73"/>
              </w:numPr>
              <w:rPr>
                <w:rFonts w:ascii="Times New Roman" w:hAnsi="Times New Roman" w:cs="Times New Roman"/>
                <w:sz w:val="20"/>
              </w:rPr>
            </w:pPr>
            <w:r>
              <w:rPr>
                <w:rFonts w:ascii="Times New Roman" w:hAnsi="Times New Roman" w:cs="Times New Roman"/>
                <w:sz w:val="20"/>
              </w:rPr>
              <w:t xml:space="preserve">И.А. </w:t>
            </w:r>
            <w:proofErr w:type="spellStart"/>
            <w:r>
              <w:rPr>
                <w:rFonts w:ascii="Times New Roman" w:hAnsi="Times New Roman" w:cs="Times New Roman"/>
                <w:sz w:val="20"/>
              </w:rPr>
              <w:t>Вышнеградский</w:t>
            </w:r>
            <w:proofErr w:type="spellEnd"/>
          </w:p>
          <w:p w:rsidR="00333A79" w:rsidRPr="00333A79" w:rsidRDefault="00333A79" w:rsidP="009B0D79">
            <w:pPr>
              <w:pStyle w:val="a4"/>
              <w:numPr>
                <w:ilvl w:val="0"/>
                <w:numId w:val="73"/>
              </w:numPr>
              <w:rPr>
                <w:rFonts w:ascii="Times New Roman" w:hAnsi="Times New Roman" w:cs="Times New Roman"/>
                <w:sz w:val="20"/>
              </w:rPr>
            </w:pPr>
            <w:r>
              <w:rPr>
                <w:rFonts w:ascii="Times New Roman" w:hAnsi="Times New Roman" w:cs="Times New Roman"/>
                <w:sz w:val="20"/>
              </w:rPr>
              <w:t>С.Ю. Витте</w:t>
            </w:r>
          </w:p>
        </w:tc>
        <w:tc>
          <w:tcPr>
            <w:tcW w:w="2438" w:type="dxa"/>
          </w:tcPr>
          <w:p w:rsidR="00962334" w:rsidRDefault="00E15BCA">
            <w:r>
              <w:rPr>
                <w:rFonts w:ascii="Times New Roman" w:hAnsi="Times New Roman" w:cs="Times New Roman"/>
                <w:sz w:val="20"/>
              </w:rPr>
              <w:t xml:space="preserve">Самое полное издание типовых вариантов реальных заданий ЕГЭ: 2010: История/ авт.-сост. Я.В. Соловьев, Е.А. </w:t>
            </w:r>
            <w:proofErr w:type="spellStart"/>
            <w:r>
              <w:rPr>
                <w:rFonts w:ascii="Times New Roman" w:hAnsi="Times New Roman" w:cs="Times New Roman"/>
                <w:sz w:val="20"/>
              </w:rPr>
              <w:t>Гевуркова</w:t>
            </w:r>
            <w:proofErr w:type="spellEnd"/>
            <w:r>
              <w:rPr>
                <w:rFonts w:ascii="Times New Roman" w:hAnsi="Times New Roman" w:cs="Times New Roman"/>
                <w:sz w:val="20"/>
              </w:rPr>
              <w:t xml:space="preserve">, Л.И. Ларина, В.И. Егорова. – М.: АСТ: </w:t>
            </w:r>
            <w:proofErr w:type="spellStart"/>
            <w:r>
              <w:rPr>
                <w:rFonts w:ascii="Times New Roman" w:hAnsi="Times New Roman" w:cs="Times New Roman"/>
                <w:sz w:val="20"/>
              </w:rPr>
              <w:t>Астрель</w:t>
            </w:r>
            <w:proofErr w:type="spellEnd"/>
            <w:r>
              <w:rPr>
                <w:rFonts w:ascii="Times New Roman" w:hAnsi="Times New Roman" w:cs="Times New Roman"/>
                <w:sz w:val="20"/>
              </w:rPr>
              <w:t>, 2010. – 287 с. – (Федеральный институт педагогических измерений).</w:t>
            </w:r>
          </w:p>
        </w:tc>
      </w:tr>
      <w:tr w:rsidR="00962334" w:rsidTr="000C127F">
        <w:tc>
          <w:tcPr>
            <w:tcW w:w="809" w:type="dxa"/>
          </w:tcPr>
          <w:p w:rsidR="00962334" w:rsidRDefault="00962334" w:rsidP="00673BDF">
            <w:pPr>
              <w:pStyle w:val="a4"/>
              <w:numPr>
                <w:ilvl w:val="0"/>
                <w:numId w:val="1"/>
              </w:numPr>
            </w:pPr>
          </w:p>
        </w:tc>
        <w:tc>
          <w:tcPr>
            <w:tcW w:w="6811" w:type="dxa"/>
          </w:tcPr>
          <w:p w:rsidR="00962334" w:rsidRDefault="001304ED">
            <w:pPr>
              <w:rPr>
                <w:rFonts w:ascii="Times New Roman" w:hAnsi="Times New Roman" w:cs="Times New Roman"/>
                <w:sz w:val="20"/>
              </w:rPr>
            </w:pPr>
            <w:r>
              <w:rPr>
                <w:rFonts w:ascii="Times New Roman" w:hAnsi="Times New Roman" w:cs="Times New Roman"/>
                <w:sz w:val="20"/>
              </w:rPr>
              <w:t>Рассмотрите историческую ситуацию и ответьте на вопросы.</w:t>
            </w:r>
          </w:p>
          <w:p w:rsidR="001304ED" w:rsidRDefault="001304ED">
            <w:pPr>
              <w:rPr>
                <w:rFonts w:ascii="Times New Roman" w:hAnsi="Times New Roman" w:cs="Times New Roman"/>
                <w:sz w:val="20"/>
              </w:rPr>
            </w:pPr>
            <w:r>
              <w:rPr>
                <w:rFonts w:ascii="Times New Roman" w:hAnsi="Times New Roman" w:cs="Times New Roman"/>
                <w:sz w:val="20"/>
              </w:rPr>
              <w:t xml:space="preserve">1860-1870-е гг. были переломными в истории русской армии. Для разработки проекта и проведения военной реформы Александр </w:t>
            </w:r>
            <w:r>
              <w:rPr>
                <w:rFonts w:ascii="Times New Roman" w:hAnsi="Times New Roman" w:cs="Times New Roman"/>
                <w:sz w:val="20"/>
                <w:lang w:val="en-US"/>
              </w:rPr>
              <w:t>II</w:t>
            </w:r>
            <w:r>
              <w:rPr>
                <w:rFonts w:ascii="Times New Roman" w:hAnsi="Times New Roman" w:cs="Times New Roman"/>
                <w:sz w:val="20"/>
              </w:rPr>
              <w:t xml:space="preserve"> привлек «либеральных бюрократов» Д.А. Милютина, Ф.Л. </w:t>
            </w:r>
            <w:proofErr w:type="spellStart"/>
            <w:r>
              <w:rPr>
                <w:rFonts w:ascii="Times New Roman" w:hAnsi="Times New Roman" w:cs="Times New Roman"/>
                <w:sz w:val="20"/>
              </w:rPr>
              <w:t>Гейдена</w:t>
            </w:r>
            <w:proofErr w:type="spellEnd"/>
            <w:r>
              <w:rPr>
                <w:rFonts w:ascii="Times New Roman" w:hAnsi="Times New Roman" w:cs="Times New Roman"/>
                <w:sz w:val="20"/>
              </w:rPr>
              <w:t>, Н.В. Исакова, Н.Н. Обручева.</w:t>
            </w:r>
          </w:p>
          <w:p w:rsidR="001304ED" w:rsidRDefault="001304ED">
            <w:pPr>
              <w:rPr>
                <w:rFonts w:ascii="Times New Roman" w:hAnsi="Times New Roman" w:cs="Times New Roman"/>
                <w:sz w:val="20"/>
              </w:rPr>
            </w:pPr>
            <w:r>
              <w:rPr>
                <w:rFonts w:ascii="Times New Roman" w:hAnsi="Times New Roman" w:cs="Times New Roman"/>
                <w:sz w:val="20"/>
              </w:rPr>
              <w:t xml:space="preserve">Какое воздействие оказала военная реформа на боеспособность вооруженных сил России? Укажите даты войны второй половины </w:t>
            </w:r>
            <w:r w:rsidRPr="00D82C5A">
              <w:rPr>
                <w:rFonts w:ascii="Times New Roman" w:hAnsi="Times New Roman" w:cs="Times New Roman"/>
                <w:sz w:val="20"/>
                <w:lang w:val="en-US"/>
              </w:rPr>
              <w:t>XIX</w:t>
            </w:r>
            <w:r w:rsidRPr="00D82C5A">
              <w:rPr>
                <w:rFonts w:ascii="Times New Roman" w:hAnsi="Times New Roman" w:cs="Times New Roman"/>
                <w:sz w:val="20"/>
              </w:rPr>
              <w:t xml:space="preserve"> в.</w:t>
            </w:r>
            <w:r>
              <w:rPr>
                <w:rFonts w:ascii="Times New Roman" w:hAnsi="Times New Roman" w:cs="Times New Roman"/>
                <w:sz w:val="20"/>
              </w:rPr>
              <w:t>, в ходе которой проявилось это воздействие. Приведите всего не менее двух положений.</w:t>
            </w:r>
          </w:p>
          <w:p w:rsidR="001304ED" w:rsidRPr="001304ED" w:rsidRDefault="001304ED">
            <w:pPr>
              <w:rPr>
                <w:rFonts w:ascii="Times New Roman" w:hAnsi="Times New Roman" w:cs="Times New Roman"/>
                <w:sz w:val="20"/>
              </w:rPr>
            </w:pPr>
            <w:r>
              <w:rPr>
                <w:rFonts w:ascii="Times New Roman" w:hAnsi="Times New Roman" w:cs="Times New Roman"/>
                <w:sz w:val="20"/>
              </w:rPr>
              <w:t>Какие мероприятия военной реформы предопределили названное воздействие? Укажите не менее трех мероприятий.</w:t>
            </w:r>
          </w:p>
        </w:tc>
        <w:tc>
          <w:tcPr>
            <w:tcW w:w="5556" w:type="dxa"/>
          </w:tcPr>
          <w:p w:rsidR="00962334" w:rsidRDefault="001304ED">
            <w:pPr>
              <w:rPr>
                <w:rFonts w:ascii="Times New Roman" w:hAnsi="Times New Roman" w:cs="Times New Roman"/>
                <w:sz w:val="20"/>
              </w:rPr>
            </w:pPr>
            <w:r>
              <w:rPr>
                <w:rFonts w:ascii="Times New Roman" w:hAnsi="Times New Roman" w:cs="Times New Roman"/>
                <w:sz w:val="20"/>
              </w:rPr>
              <w:t>Может быть указано, что:</w:t>
            </w:r>
          </w:p>
          <w:p w:rsidR="001304ED" w:rsidRDefault="001304ED" w:rsidP="009B0D79">
            <w:pPr>
              <w:pStyle w:val="a4"/>
              <w:numPr>
                <w:ilvl w:val="0"/>
                <w:numId w:val="74"/>
              </w:numPr>
              <w:rPr>
                <w:rFonts w:ascii="Times New Roman" w:hAnsi="Times New Roman" w:cs="Times New Roman"/>
                <w:sz w:val="20"/>
              </w:rPr>
            </w:pPr>
            <w:r>
              <w:rPr>
                <w:rFonts w:ascii="Times New Roman" w:hAnsi="Times New Roman" w:cs="Times New Roman"/>
                <w:sz w:val="20"/>
              </w:rPr>
              <w:t>военная реформа повысила боеспособность вооруженных сил России (сделала армию современной)</w:t>
            </w:r>
          </w:p>
          <w:p w:rsidR="001304ED" w:rsidRDefault="001304ED" w:rsidP="009B0D79">
            <w:pPr>
              <w:pStyle w:val="a4"/>
              <w:numPr>
                <w:ilvl w:val="0"/>
                <w:numId w:val="74"/>
              </w:numPr>
              <w:rPr>
                <w:rFonts w:ascii="Times New Roman" w:hAnsi="Times New Roman" w:cs="Times New Roman"/>
                <w:sz w:val="20"/>
              </w:rPr>
            </w:pPr>
            <w:r>
              <w:rPr>
                <w:rFonts w:ascii="Times New Roman" w:hAnsi="Times New Roman" w:cs="Times New Roman"/>
                <w:sz w:val="20"/>
              </w:rPr>
              <w:t>даты войны – 1877-1878 гг.</w:t>
            </w:r>
          </w:p>
          <w:p w:rsidR="00EF2DF9" w:rsidRDefault="00EF2DF9" w:rsidP="00EF2DF9">
            <w:pPr>
              <w:rPr>
                <w:rFonts w:ascii="Times New Roman" w:hAnsi="Times New Roman" w:cs="Times New Roman"/>
                <w:sz w:val="20"/>
              </w:rPr>
            </w:pPr>
            <w:r>
              <w:rPr>
                <w:rFonts w:ascii="Times New Roman" w:hAnsi="Times New Roman" w:cs="Times New Roman"/>
                <w:sz w:val="20"/>
              </w:rPr>
              <w:t>Могут быть указаны следующие мероприятия военной реформы, повысившие боеготовность российских вооруженных сил:</w:t>
            </w:r>
          </w:p>
          <w:p w:rsidR="00EF2DF9" w:rsidRDefault="00EF2DF9" w:rsidP="009B0D79">
            <w:pPr>
              <w:pStyle w:val="a4"/>
              <w:numPr>
                <w:ilvl w:val="0"/>
                <w:numId w:val="75"/>
              </w:numPr>
              <w:rPr>
                <w:rFonts w:ascii="Times New Roman" w:hAnsi="Times New Roman" w:cs="Times New Roman"/>
                <w:sz w:val="20"/>
              </w:rPr>
            </w:pPr>
            <w:r>
              <w:rPr>
                <w:rFonts w:ascii="Times New Roman" w:hAnsi="Times New Roman" w:cs="Times New Roman"/>
                <w:sz w:val="20"/>
              </w:rPr>
              <w:t>деление территории империи на военные округа</w:t>
            </w:r>
          </w:p>
          <w:p w:rsidR="00EF2DF9" w:rsidRDefault="00EF2DF9" w:rsidP="009B0D79">
            <w:pPr>
              <w:pStyle w:val="a4"/>
              <w:numPr>
                <w:ilvl w:val="0"/>
                <w:numId w:val="75"/>
              </w:numPr>
              <w:rPr>
                <w:rFonts w:ascii="Times New Roman" w:hAnsi="Times New Roman" w:cs="Times New Roman"/>
                <w:sz w:val="20"/>
              </w:rPr>
            </w:pPr>
            <w:r>
              <w:rPr>
                <w:rFonts w:ascii="Times New Roman" w:hAnsi="Times New Roman" w:cs="Times New Roman"/>
                <w:sz w:val="20"/>
              </w:rPr>
              <w:t>учреждение Главного штаба</w:t>
            </w:r>
          </w:p>
          <w:p w:rsidR="00EF2DF9" w:rsidRDefault="00EF2DF9" w:rsidP="009B0D79">
            <w:pPr>
              <w:pStyle w:val="a4"/>
              <w:numPr>
                <w:ilvl w:val="0"/>
                <w:numId w:val="75"/>
              </w:numPr>
              <w:rPr>
                <w:rFonts w:ascii="Times New Roman" w:hAnsi="Times New Roman" w:cs="Times New Roman"/>
                <w:sz w:val="20"/>
              </w:rPr>
            </w:pPr>
            <w:proofErr w:type="gramStart"/>
            <w:r>
              <w:rPr>
                <w:rFonts w:ascii="Times New Roman" w:hAnsi="Times New Roman" w:cs="Times New Roman"/>
                <w:sz w:val="20"/>
              </w:rPr>
              <w:t xml:space="preserve">реформа системы военного образования (открытие юнкерских училищ, пересмотр программ и курсов </w:t>
            </w:r>
            <w:r>
              <w:rPr>
                <w:rFonts w:ascii="Times New Roman" w:hAnsi="Times New Roman" w:cs="Times New Roman"/>
                <w:sz w:val="20"/>
              </w:rPr>
              <w:lastRenderedPageBreak/>
              <w:t>Академии Генерального штаба</w:t>
            </w:r>
            <w:proofErr w:type="gramEnd"/>
          </w:p>
          <w:p w:rsidR="00EF2DF9" w:rsidRDefault="00EF2DF9" w:rsidP="009B0D79">
            <w:pPr>
              <w:pStyle w:val="a4"/>
              <w:numPr>
                <w:ilvl w:val="0"/>
                <w:numId w:val="75"/>
              </w:numPr>
              <w:rPr>
                <w:rFonts w:ascii="Times New Roman" w:hAnsi="Times New Roman" w:cs="Times New Roman"/>
                <w:sz w:val="20"/>
              </w:rPr>
            </w:pPr>
            <w:r>
              <w:rPr>
                <w:rFonts w:ascii="Times New Roman" w:hAnsi="Times New Roman" w:cs="Times New Roman"/>
                <w:sz w:val="20"/>
              </w:rPr>
              <w:t>деление войск на полевые и местные</w:t>
            </w:r>
          </w:p>
          <w:p w:rsidR="00EF2DF9" w:rsidRDefault="00EF2DF9" w:rsidP="009B0D79">
            <w:pPr>
              <w:pStyle w:val="a4"/>
              <w:numPr>
                <w:ilvl w:val="0"/>
                <w:numId w:val="75"/>
              </w:numPr>
              <w:rPr>
                <w:rFonts w:ascii="Times New Roman" w:hAnsi="Times New Roman" w:cs="Times New Roman"/>
                <w:sz w:val="20"/>
              </w:rPr>
            </w:pPr>
            <w:r>
              <w:rPr>
                <w:rFonts w:ascii="Times New Roman" w:hAnsi="Times New Roman" w:cs="Times New Roman"/>
                <w:sz w:val="20"/>
              </w:rPr>
              <w:t xml:space="preserve">оснащение армии современным вооружением (винтовки </w:t>
            </w:r>
            <w:proofErr w:type="spellStart"/>
            <w:r>
              <w:rPr>
                <w:rFonts w:ascii="Times New Roman" w:hAnsi="Times New Roman" w:cs="Times New Roman"/>
                <w:sz w:val="20"/>
              </w:rPr>
              <w:t>Бердана</w:t>
            </w:r>
            <w:proofErr w:type="spellEnd"/>
            <w:r>
              <w:rPr>
                <w:rFonts w:ascii="Times New Roman" w:hAnsi="Times New Roman" w:cs="Times New Roman"/>
                <w:sz w:val="20"/>
              </w:rPr>
              <w:t>, нарезные орудия для артиллерии)</w:t>
            </w:r>
          </w:p>
          <w:p w:rsidR="00EF2DF9" w:rsidRDefault="00EF2DF9" w:rsidP="009B0D79">
            <w:pPr>
              <w:pStyle w:val="a4"/>
              <w:numPr>
                <w:ilvl w:val="0"/>
                <w:numId w:val="75"/>
              </w:numPr>
              <w:rPr>
                <w:rFonts w:ascii="Times New Roman" w:hAnsi="Times New Roman" w:cs="Times New Roman"/>
                <w:sz w:val="20"/>
              </w:rPr>
            </w:pPr>
            <w:r>
              <w:rPr>
                <w:rFonts w:ascii="Times New Roman" w:hAnsi="Times New Roman" w:cs="Times New Roman"/>
                <w:sz w:val="20"/>
              </w:rPr>
              <w:t>введение всеобщей воинской повинности (отмена рекрутского набора в армию)</w:t>
            </w:r>
          </w:p>
          <w:p w:rsidR="00EF2DF9" w:rsidRDefault="00EF2DF9" w:rsidP="009B0D79">
            <w:pPr>
              <w:pStyle w:val="a4"/>
              <w:numPr>
                <w:ilvl w:val="0"/>
                <w:numId w:val="75"/>
              </w:numPr>
              <w:rPr>
                <w:rFonts w:ascii="Times New Roman" w:hAnsi="Times New Roman" w:cs="Times New Roman"/>
                <w:sz w:val="20"/>
              </w:rPr>
            </w:pPr>
            <w:r>
              <w:rPr>
                <w:rFonts w:ascii="Times New Roman" w:hAnsi="Times New Roman" w:cs="Times New Roman"/>
                <w:sz w:val="20"/>
              </w:rPr>
              <w:t>сокращение срока военной службы</w:t>
            </w:r>
          </w:p>
          <w:p w:rsidR="00EF2DF9" w:rsidRPr="00EF2DF9" w:rsidRDefault="00EF2DF9" w:rsidP="009B0D79">
            <w:pPr>
              <w:pStyle w:val="a4"/>
              <w:numPr>
                <w:ilvl w:val="0"/>
                <w:numId w:val="75"/>
              </w:numPr>
              <w:rPr>
                <w:rFonts w:ascii="Times New Roman" w:hAnsi="Times New Roman" w:cs="Times New Roman"/>
                <w:sz w:val="20"/>
              </w:rPr>
            </w:pPr>
            <w:r>
              <w:rPr>
                <w:rFonts w:ascii="Times New Roman" w:hAnsi="Times New Roman" w:cs="Times New Roman"/>
                <w:sz w:val="20"/>
              </w:rPr>
              <w:t>отмена телесных наказаний нижних чинов</w:t>
            </w:r>
          </w:p>
        </w:tc>
        <w:tc>
          <w:tcPr>
            <w:tcW w:w="2438" w:type="dxa"/>
          </w:tcPr>
          <w:p w:rsidR="00962334" w:rsidRDefault="00E15BCA">
            <w:r>
              <w:rPr>
                <w:rFonts w:ascii="Times New Roman" w:hAnsi="Times New Roman" w:cs="Times New Roman"/>
                <w:sz w:val="20"/>
              </w:rPr>
              <w:lastRenderedPageBreak/>
              <w:t xml:space="preserve">Самое полное издание типовых вариантов реальных заданий ЕГЭ: 2010: История/ авт.-сост. Я.В. Соловьев, Е.А. </w:t>
            </w:r>
            <w:proofErr w:type="spellStart"/>
            <w:r>
              <w:rPr>
                <w:rFonts w:ascii="Times New Roman" w:hAnsi="Times New Roman" w:cs="Times New Roman"/>
                <w:sz w:val="20"/>
              </w:rPr>
              <w:t>Гевуркова</w:t>
            </w:r>
            <w:proofErr w:type="spellEnd"/>
            <w:r>
              <w:rPr>
                <w:rFonts w:ascii="Times New Roman" w:hAnsi="Times New Roman" w:cs="Times New Roman"/>
                <w:sz w:val="20"/>
              </w:rPr>
              <w:t xml:space="preserve">, Л.И. Ларина, В.И. Егорова. – М.: АСТ: </w:t>
            </w:r>
            <w:proofErr w:type="spellStart"/>
            <w:r>
              <w:rPr>
                <w:rFonts w:ascii="Times New Roman" w:hAnsi="Times New Roman" w:cs="Times New Roman"/>
                <w:sz w:val="20"/>
              </w:rPr>
              <w:t>Астрель</w:t>
            </w:r>
            <w:proofErr w:type="spellEnd"/>
            <w:r>
              <w:rPr>
                <w:rFonts w:ascii="Times New Roman" w:hAnsi="Times New Roman" w:cs="Times New Roman"/>
                <w:sz w:val="20"/>
              </w:rPr>
              <w:t>, 2010. – 287 с. – (Федеральный институт педагогических измерений).</w:t>
            </w:r>
          </w:p>
        </w:tc>
      </w:tr>
      <w:tr w:rsidR="00962334" w:rsidTr="000C127F">
        <w:tc>
          <w:tcPr>
            <w:tcW w:w="809" w:type="dxa"/>
          </w:tcPr>
          <w:p w:rsidR="00962334" w:rsidRDefault="00962334" w:rsidP="00673BDF">
            <w:pPr>
              <w:pStyle w:val="a4"/>
              <w:numPr>
                <w:ilvl w:val="0"/>
                <w:numId w:val="1"/>
              </w:numPr>
            </w:pPr>
          </w:p>
        </w:tc>
        <w:tc>
          <w:tcPr>
            <w:tcW w:w="6811" w:type="dxa"/>
          </w:tcPr>
          <w:p w:rsidR="00962334" w:rsidRDefault="00C5302E">
            <w:pPr>
              <w:rPr>
                <w:rFonts w:ascii="Times New Roman" w:hAnsi="Times New Roman" w:cs="Times New Roman"/>
                <w:sz w:val="20"/>
              </w:rPr>
            </w:pPr>
            <w:r>
              <w:rPr>
                <w:rFonts w:ascii="Times New Roman" w:hAnsi="Times New Roman" w:cs="Times New Roman"/>
                <w:sz w:val="20"/>
              </w:rPr>
              <w:t>Ниже приведены две из существующих точек зрения на крестьянскую поземельную общину</w:t>
            </w:r>
            <w:r w:rsidRPr="00C5302E">
              <w:rPr>
                <w:rFonts w:ascii="Times New Roman" w:hAnsi="Times New Roman" w:cs="Times New Roman"/>
                <w:sz w:val="20"/>
              </w:rPr>
              <w:t xml:space="preserve"> </w:t>
            </w:r>
            <w:r>
              <w:rPr>
                <w:rFonts w:ascii="Times New Roman" w:hAnsi="Times New Roman" w:cs="Times New Roman"/>
                <w:sz w:val="20"/>
              </w:rPr>
              <w:t xml:space="preserve">в  </w:t>
            </w:r>
            <w:r>
              <w:rPr>
                <w:rFonts w:ascii="Times New Roman" w:hAnsi="Times New Roman" w:cs="Times New Roman"/>
                <w:sz w:val="20"/>
                <w:lang w:val="en-US"/>
              </w:rPr>
              <w:t>XIX</w:t>
            </w:r>
            <w:r>
              <w:rPr>
                <w:rFonts w:ascii="Times New Roman" w:hAnsi="Times New Roman" w:cs="Times New Roman"/>
                <w:sz w:val="20"/>
              </w:rPr>
              <w:t xml:space="preserve"> в.: </w:t>
            </w:r>
          </w:p>
          <w:p w:rsidR="00C5302E" w:rsidRDefault="00C5302E">
            <w:pPr>
              <w:rPr>
                <w:rFonts w:ascii="Times New Roman" w:hAnsi="Times New Roman" w:cs="Times New Roman"/>
                <w:sz w:val="20"/>
              </w:rPr>
            </w:pPr>
            <w:r>
              <w:rPr>
                <w:rFonts w:ascii="Times New Roman" w:hAnsi="Times New Roman" w:cs="Times New Roman"/>
                <w:sz w:val="20"/>
              </w:rPr>
              <w:t>1.Сохранение в России крестьянской (поземельной) общины соответствовало насущным потребностям страны (славянофилы).</w:t>
            </w:r>
          </w:p>
          <w:p w:rsidR="00C5302E" w:rsidRDefault="00C5302E">
            <w:pPr>
              <w:rPr>
                <w:rFonts w:ascii="Times New Roman" w:hAnsi="Times New Roman" w:cs="Times New Roman"/>
                <w:sz w:val="20"/>
              </w:rPr>
            </w:pPr>
            <w:r>
              <w:rPr>
                <w:rFonts w:ascii="Times New Roman" w:hAnsi="Times New Roman" w:cs="Times New Roman"/>
                <w:sz w:val="20"/>
              </w:rPr>
              <w:t>2.Сохранение в России крестьянской (поземельной) общины препятствовало развитию капитализма в России (социал-демократы).</w:t>
            </w:r>
          </w:p>
          <w:p w:rsidR="00C5302E" w:rsidRPr="00C5302E" w:rsidRDefault="00C5302E">
            <w:pPr>
              <w:rPr>
                <w:rFonts w:ascii="Times New Roman" w:hAnsi="Times New Roman" w:cs="Times New Roman"/>
                <w:sz w:val="20"/>
              </w:rPr>
            </w:pPr>
            <w:r>
              <w:rPr>
                <w:rFonts w:ascii="Times New Roman" w:hAnsi="Times New Roman" w:cs="Times New Roman"/>
                <w:sz w:val="20"/>
              </w:rPr>
              <w:t xml:space="preserve">Укажите, какая из названных точек зрения вам представляется более предпочтительной. Приведите не менее трех фактов (положений), которые могут служить аргументами, подтверждающими </w:t>
            </w:r>
            <w:r w:rsidR="00B1627C">
              <w:rPr>
                <w:rFonts w:ascii="Times New Roman" w:hAnsi="Times New Roman" w:cs="Times New Roman"/>
                <w:sz w:val="20"/>
              </w:rPr>
              <w:t>выбранную вами точку зрения.</w:t>
            </w:r>
          </w:p>
        </w:tc>
        <w:tc>
          <w:tcPr>
            <w:tcW w:w="5556" w:type="dxa"/>
          </w:tcPr>
          <w:p w:rsidR="00962334" w:rsidRDefault="00D33C5E">
            <w:pPr>
              <w:rPr>
                <w:rFonts w:ascii="Times New Roman" w:hAnsi="Times New Roman" w:cs="Times New Roman"/>
                <w:sz w:val="20"/>
              </w:rPr>
            </w:pPr>
            <w:r>
              <w:rPr>
                <w:rFonts w:ascii="Times New Roman" w:hAnsi="Times New Roman" w:cs="Times New Roman"/>
                <w:sz w:val="20"/>
              </w:rPr>
              <w:t>Ученик может выбрать одну из названных точек зрения, но при этом должен привести подтверждающие ее аргументы, например:</w:t>
            </w:r>
          </w:p>
          <w:p w:rsidR="00D33C5E" w:rsidRDefault="00D33C5E">
            <w:pPr>
              <w:rPr>
                <w:rFonts w:ascii="Times New Roman" w:hAnsi="Times New Roman" w:cs="Times New Roman"/>
                <w:sz w:val="20"/>
              </w:rPr>
            </w:pPr>
            <w:r>
              <w:rPr>
                <w:rFonts w:ascii="Times New Roman" w:hAnsi="Times New Roman" w:cs="Times New Roman"/>
                <w:sz w:val="20"/>
              </w:rPr>
              <w:t>При выборе первой точки зрения:</w:t>
            </w:r>
          </w:p>
          <w:p w:rsidR="00D33C5E" w:rsidRDefault="00D33C5E">
            <w:pPr>
              <w:rPr>
                <w:rFonts w:ascii="Times New Roman" w:hAnsi="Times New Roman" w:cs="Times New Roman"/>
                <w:sz w:val="20"/>
              </w:rPr>
            </w:pPr>
            <w:r>
              <w:rPr>
                <w:rFonts w:ascii="Times New Roman" w:hAnsi="Times New Roman" w:cs="Times New Roman"/>
                <w:sz w:val="20"/>
              </w:rPr>
              <w:t>порядки в общине обеспечивали:</w:t>
            </w:r>
          </w:p>
          <w:p w:rsidR="00D33C5E" w:rsidRDefault="00D33C5E" w:rsidP="009B0D79">
            <w:pPr>
              <w:pStyle w:val="a4"/>
              <w:numPr>
                <w:ilvl w:val="0"/>
                <w:numId w:val="84"/>
              </w:numPr>
              <w:rPr>
                <w:rFonts w:ascii="Times New Roman" w:hAnsi="Times New Roman" w:cs="Times New Roman"/>
                <w:sz w:val="20"/>
              </w:rPr>
            </w:pPr>
            <w:r>
              <w:rPr>
                <w:rFonts w:ascii="Times New Roman" w:hAnsi="Times New Roman" w:cs="Times New Roman"/>
                <w:sz w:val="20"/>
              </w:rPr>
              <w:t>сбор податей (круговая порука, взаимопомощь крестьян-общинников)</w:t>
            </w:r>
          </w:p>
          <w:p w:rsidR="00D33C5E" w:rsidRDefault="00D33C5E" w:rsidP="009B0D79">
            <w:pPr>
              <w:pStyle w:val="a4"/>
              <w:numPr>
                <w:ilvl w:val="0"/>
                <w:numId w:val="84"/>
              </w:numPr>
              <w:rPr>
                <w:rFonts w:ascii="Times New Roman" w:hAnsi="Times New Roman" w:cs="Times New Roman"/>
                <w:sz w:val="20"/>
              </w:rPr>
            </w:pPr>
            <w:r>
              <w:rPr>
                <w:rFonts w:ascii="Times New Roman" w:hAnsi="Times New Roman" w:cs="Times New Roman"/>
                <w:sz w:val="20"/>
              </w:rPr>
              <w:t>рекрутские наборы (до 1874 г.)</w:t>
            </w:r>
          </w:p>
          <w:p w:rsidR="00D33C5E" w:rsidRDefault="00D33C5E" w:rsidP="009B0D79">
            <w:pPr>
              <w:pStyle w:val="a4"/>
              <w:numPr>
                <w:ilvl w:val="0"/>
                <w:numId w:val="84"/>
              </w:numPr>
              <w:rPr>
                <w:rFonts w:ascii="Times New Roman" w:hAnsi="Times New Roman" w:cs="Times New Roman"/>
                <w:sz w:val="20"/>
              </w:rPr>
            </w:pPr>
            <w:r>
              <w:rPr>
                <w:rFonts w:ascii="Times New Roman" w:hAnsi="Times New Roman" w:cs="Times New Roman"/>
                <w:sz w:val="20"/>
              </w:rPr>
              <w:t>замедленную пауперизацию (разорение крестьян-общинников)</w:t>
            </w:r>
          </w:p>
          <w:p w:rsidR="00D33C5E" w:rsidRDefault="00D33C5E" w:rsidP="009B0D79">
            <w:pPr>
              <w:pStyle w:val="a4"/>
              <w:numPr>
                <w:ilvl w:val="0"/>
                <w:numId w:val="84"/>
              </w:numPr>
              <w:rPr>
                <w:rFonts w:ascii="Times New Roman" w:hAnsi="Times New Roman" w:cs="Times New Roman"/>
                <w:sz w:val="20"/>
              </w:rPr>
            </w:pPr>
            <w:r>
              <w:rPr>
                <w:rFonts w:ascii="Times New Roman" w:hAnsi="Times New Roman" w:cs="Times New Roman"/>
                <w:sz w:val="20"/>
              </w:rPr>
              <w:t>решение внутри общины конфликтов между крестьянами препятствовало их перерастанию в открытые выступления</w:t>
            </w:r>
          </w:p>
          <w:p w:rsidR="00D33C5E" w:rsidRDefault="00D33C5E" w:rsidP="009B0D79">
            <w:pPr>
              <w:pStyle w:val="a4"/>
              <w:numPr>
                <w:ilvl w:val="0"/>
                <w:numId w:val="84"/>
              </w:numPr>
              <w:rPr>
                <w:rFonts w:ascii="Times New Roman" w:hAnsi="Times New Roman" w:cs="Times New Roman"/>
                <w:sz w:val="20"/>
              </w:rPr>
            </w:pPr>
            <w:r>
              <w:rPr>
                <w:rFonts w:ascii="Times New Roman" w:hAnsi="Times New Roman" w:cs="Times New Roman"/>
                <w:sz w:val="20"/>
              </w:rPr>
              <w:t>замкнутость жизни в общине способствовала сохранению религиозности крестьян</w:t>
            </w:r>
          </w:p>
          <w:p w:rsidR="00D33C5E" w:rsidRDefault="00D33C5E" w:rsidP="009B0D79">
            <w:pPr>
              <w:pStyle w:val="a4"/>
              <w:numPr>
                <w:ilvl w:val="0"/>
                <w:numId w:val="84"/>
              </w:numPr>
              <w:rPr>
                <w:rFonts w:ascii="Times New Roman" w:hAnsi="Times New Roman" w:cs="Times New Roman"/>
                <w:sz w:val="20"/>
              </w:rPr>
            </w:pPr>
            <w:r>
              <w:rPr>
                <w:rFonts w:ascii="Times New Roman" w:hAnsi="Times New Roman" w:cs="Times New Roman"/>
                <w:sz w:val="20"/>
              </w:rPr>
              <w:t>порядки в общине не изменялись в течение значительного времени</w:t>
            </w:r>
          </w:p>
          <w:p w:rsidR="00D33C5E" w:rsidRDefault="00D33C5E" w:rsidP="00D33C5E">
            <w:pPr>
              <w:rPr>
                <w:rFonts w:ascii="Times New Roman" w:hAnsi="Times New Roman" w:cs="Times New Roman"/>
                <w:sz w:val="20"/>
              </w:rPr>
            </w:pPr>
            <w:r>
              <w:rPr>
                <w:rFonts w:ascii="Times New Roman" w:hAnsi="Times New Roman" w:cs="Times New Roman"/>
                <w:sz w:val="20"/>
              </w:rPr>
              <w:t>При выборе второй точки зрения:</w:t>
            </w:r>
          </w:p>
          <w:p w:rsidR="00D33C5E" w:rsidRDefault="00D33C5E" w:rsidP="009B0D79">
            <w:pPr>
              <w:pStyle w:val="a4"/>
              <w:numPr>
                <w:ilvl w:val="0"/>
                <w:numId w:val="85"/>
              </w:numPr>
              <w:rPr>
                <w:rFonts w:ascii="Times New Roman" w:hAnsi="Times New Roman" w:cs="Times New Roman"/>
                <w:sz w:val="20"/>
              </w:rPr>
            </w:pPr>
            <w:r>
              <w:rPr>
                <w:rFonts w:ascii="Times New Roman" w:hAnsi="Times New Roman" w:cs="Times New Roman"/>
                <w:sz w:val="20"/>
              </w:rPr>
              <w:t>затруднения при покупке общинной земли разбогатевшими крестьянами не способствовали созданию крупных крестьянских хозяйств</w:t>
            </w:r>
          </w:p>
          <w:p w:rsidR="00D33C5E" w:rsidRDefault="00D33C5E" w:rsidP="009B0D79">
            <w:pPr>
              <w:pStyle w:val="a4"/>
              <w:numPr>
                <w:ilvl w:val="0"/>
                <w:numId w:val="85"/>
              </w:numPr>
              <w:rPr>
                <w:rFonts w:ascii="Times New Roman" w:hAnsi="Times New Roman" w:cs="Times New Roman"/>
                <w:sz w:val="20"/>
              </w:rPr>
            </w:pPr>
            <w:r>
              <w:rPr>
                <w:rFonts w:ascii="Times New Roman" w:hAnsi="Times New Roman" w:cs="Times New Roman"/>
                <w:sz w:val="20"/>
              </w:rPr>
              <w:t>существование круговой поруки при выплате податей (налогов) не способствовало формированию рынка наемной рабочей силы</w:t>
            </w:r>
          </w:p>
          <w:p w:rsidR="00D33C5E" w:rsidRPr="00D33C5E" w:rsidRDefault="00D33C5E" w:rsidP="009B0D79">
            <w:pPr>
              <w:pStyle w:val="a4"/>
              <w:numPr>
                <w:ilvl w:val="0"/>
                <w:numId w:val="85"/>
              </w:numPr>
              <w:rPr>
                <w:rFonts w:ascii="Times New Roman" w:hAnsi="Times New Roman" w:cs="Times New Roman"/>
                <w:sz w:val="20"/>
              </w:rPr>
            </w:pPr>
            <w:r>
              <w:rPr>
                <w:rFonts w:ascii="Times New Roman" w:hAnsi="Times New Roman" w:cs="Times New Roman"/>
                <w:sz w:val="20"/>
              </w:rPr>
              <w:t>затруднения, связанные с выходом крестьян из общины с наделами земли, сковывали предпринимательскую активность крестьян</w:t>
            </w:r>
          </w:p>
        </w:tc>
        <w:tc>
          <w:tcPr>
            <w:tcW w:w="2438" w:type="dxa"/>
          </w:tcPr>
          <w:p w:rsidR="00962334" w:rsidRPr="005504EE" w:rsidRDefault="003F2174">
            <w:pPr>
              <w:rPr>
                <w:rFonts w:ascii="Times New Roman" w:hAnsi="Times New Roman" w:cs="Times New Roman"/>
              </w:rPr>
            </w:pPr>
            <w:r>
              <w:rPr>
                <w:rFonts w:ascii="Times New Roman" w:hAnsi="Times New Roman" w:cs="Times New Roman"/>
                <w:sz w:val="20"/>
              </w:rPr>
              <w:t xml:space="preserve">Самое полное издание типовых вариантов заданий ЕГЭ: 2011: История/авт.-сост. Я.В. Соловьев, Е.А. </w:t>
            </w:r>
            <w:proofErr w:type="spellStart"/>
            <w:r>
              <w:rPr>
                <w:rFonts w:ascii="Times New Roman" w:hAnsi="Times New Roman" w:cs="Times New Roman"/>
                <w:sz w:val="20"/>
              </w:rPr>
              <w:t>Гевуркова</w:t>
            </w:r>
            <w:proofErr w:type="spellEnd"/>
            <w:r>
              <w:rPr>
                <w:rFonts w:ascii="Times New Roman" w:hAnsi="Times New Roman" w:cs="Times New Roman"/>
                <w:sz w:val="20"/>
              </w:rPr>
              <w:t xml:space="preserve">, Л.И. Ларина, В.И. Егорова. – М.: АСТ: </w:t>
            </w:r>
            <w:proofErr w:type="spellStart"/>
            <w:r>
              <w:rPr>
                <w:rFonts w:ascii="Times New Roman" w:hAnsi="Times New Roman" w:cs="Times New Roman"/>
                <w:sz w:val="20"/>
              </w:rPr>
              <w:t>Астрель</w:t>
            </w:r>
            <w:proofErr w:type="spellEnd"/>
            <w:r>
              <w:rPr>
                <w:rFonts w:ascii="Times New Roman" w:hAnsi="Times New Roman" w:cs="Times New Roman"/>
                <w:sz w:val="20"/>
              </w:rPr>
              <w:t>, 2011. – 282 с. – (Федеральный институт педагогических измерений).</w:t>
            </w:r>
          </w:p>
        </w:tc>
      </w:tr>
      <w:tr w:rsidR="00962334" w:rsidTr="000C127F">
        <w:tc>
          <w:tcPr>
            <w:tcW w:w="809" w:type="dxa"/>
          </w:tcPr>
          <w:p w:rsidR="00962334" w:rsidRDefault="00962334" w:rsidP="00673BDF">
            <w:pPr>
              <w:pStyle w:val="a4"/>
              <w:numPr>
                <w:ilvl w:val="0"/>
                <w:numId w:val="1"/>
              </w:numPr>
            </w:pPr>
          </w:p>
        </w:tc>
        <w:tc>
          <w:tcPr>
            <w:tcW w:w="6811" w:type="dxa"/>
          </w:tcPr>
          <w:p w:rsidR="00962334" w:rsidRDefault="00B1627C">
            <w:pPr>
              <w:rPr>
                <w:rFonts w:ascii="Times New Roman" w:hAnsi="Times New Roman" w:cs="Times New Roman"/>
                <w:sz w:val="20"/>
              </w:rPr>
            </w:pPr>
            <w:r>
              <w:rPr>
                <w:rFonts w:ascii="Times New Roman" w:hAnsi="Times New Roman" w:cs="Times New Roman"/>
                <w:sz w:val="20"/>
              </w:rPr>
              <w:t>Рассмотрите историческую ситуацию и ответьте на вопросы.</w:t>
            </w:r>
          </w:p>
          <w:p w:rsidR="00B1627C" w:rsidRDefault="00B1627C">
            <w:pPr>
              <w:rPr>
                <w:rFonts w:ascii="Times New Roman" w:hAnsi="Times New Roman" w:cs="Times New Roman"/>
                <w:sz w:val="20"/>
              </w:rPr>
            </w:pPr>
            <w:r>
              <w:rPr>
                <w:rFonts w:ascii="Times New Roman" w:hAnsi="Times New Roman" w:cs="Times New Roman"/>
                <w:sz w:val="20"/>
              </w:rPr>
              <w:t xml:space="preserve">За четыре года своего правления Павел </w:t>
            </w:r>
            <w:r>
              <w:rPr>
                <w:rFonts w:ascii="Times New Roman" w:hAnsi="Times New Roman" w:cs="Times New Roman"/>
                <w:sz w:val="20"/>
                <w:lang w:val="en-US"/>
              </w:rPr>
              <w:t>I</w:t>
            </w:r>
            <w:r>
              <w:rPr>
                <w:rFonts w:ascii="Times New Roman" w:hAnsi="Times New Roman" w:cs="Times New Roman"/>
                <w:sz w:val="20"/>
              </w:rPr>
              <w:t xml:space="preserve"> сумел восстановить против себя не только придворную аристократию, но и широкие слои дворянства.</w:t>
            </w:r>
          </w:p>
          <w:p w:rsidR="00B1627C" w:rsidRDefault="00B1627C">
            <w:pPr>
              <w:rPr>
                <w:rFonts w:ascii="Times New Roman" w:hAnsi="Times New Roman" w:cs="Times New Roman"/>
                <w:sz w:val="20"/>
              </w:rPr>
            </w:pPr>
            <w:r>
              <w:rPr>
                <w:rFonts w:ascii="Times New Roman" w:hAnsi="Times New Roman" w:cs="Times New Roman"/>
                <w:sz w:val="20"/>
              </w:rPr>
              <w:t>В ночь с 11 на 12  марта 1801 г. в России совершился последний дворцовый переворот.</w:t>
            </w:r>
          </w:p>
          <w:p w:rsidR="00B1627C" w:rsidRDefault="00B1627C">
            <w:pPr>
              <w:rPr>
                <w:rFonts w:ascii="Times New Roman" w:hAnsi="Times New Roman" w:cs="Times New Roman"/>
                <w:sz w:val="20"/>
              </w:rPr>
            </w:pPr>
            <w:r>
              <w:rPr>
                <w:rFonts w:ascii="Times New Roman" w:hAnsi="Times New Roman" w:cs="Times New Roman"/>
                <w:sz w:val="20"/>
              </w:rPr>
              <w:t xml:space="preserve">К каким переменам во внутренней политике России в первые годы царствования Александра </w:t>
            </w:r>
            <w:r>
              <w:rPr>
                <w:rFonts w:ascii="Times New Roman" w:hAnsi="Times New Roman" w:cs="Times New Roman"/>
                <w:sz w:val="20"/>
                <w:lang w:val="en-US"/>
              </w:rPr>
              <w:t>I</w:t>
            </w:r>
            <w:r w:rsidR="00794229">
              <w:rPr>
                <w:rFonts w:ascii="Times New Roman" w:hAnsi="Times New Roman" w:cs="Times New Roman"/>
                <w:sz w:val="20"/>
              </w:rPr>
              <w:t xml:space="preserve"> привел дворцовый переворот? Приведите примеры не менее трех событий, относящихся к переменам во внутренней политике России.</w:t>
            </w:r>
          </w:p>
          <w:p w:rsidR="00794229" w:rsidRPr="00794229" w:rsidRDefault="00794229">
            <w:pPr>
              <w:rPr>
                <w:rFonts w:ascii="Times New Roman" w:hAnsi="Times New Roman" w:cs="Times New Roman"/>
                <w:sz w:val="20"/>
              </w:rPr>
            </w:pPr>
            <w:r>
              <w:rPr>
                <w:rFonts w:ascii="Times New Roman" w:hAnsi="Times New Roman" w:cs="Times New Roman"/>
                <w:sz w:val="20"/>
              </w:rPr>
              <w:t>Что предопределило эти перемены? Укажите не менее двух положений.</w:t>
            </w:r>
          </w:p>
        </w:tc>
        <w:tc>
          <w:tcPr>
            <w:tcW w:w="5556" w:type="dxa"/>
          </w:tcPr>
          <w:p w:rsidR="00962334" w:rsidRPr="00962334" w:rsidRDefault="00962334">
            <w:pPr>
              <w:rPr>
                <w:rFonts w:ascii="Times New Roman" w:hAnsi="Times New Roman" w:cs="Times New Roman"/>
                <w:sz w:val="20"/>
              </w:rPr>
            </w:pPr>
          </w:p>
        </w:tc>
        <w:tc>
          <w:tcPr>
            <w:tcW w:w="2438" w:type="dxa"/>
          </w:tcPr>
          <w:p w:rsidR="00962334" w:rsidRDefault="005504EE">
            <w:r w:rsidRPr="005504EE">
              <w:rPr>
                <w:rFonts w:ascii="Times New Roman" w:hAnsi="Times New Roman" w:cs="Times New Roman"/>
                <w:sz w:val="20"/>
              </w:rPr>
              <w:t>Единый государственный экзамен 2011. История. Универсальные материалы для подготовки учащихся / ФИПИ. – М.: Интеллект-Центр, 2011. – 288 с.</w:t>
            </w:r>
          </w:p>
        </w:tc>
      </w:tr>
      <w:tr w:rsidR="00962334" w:rsidTr="000C127F">
        <w:tc>
          <w:tcPr>
            <w:tcW w:w="809" w:type="dxa"/>
          </w:tcPr>
          <w:p w:rsidR="00962334" w:rsidRDefault="00962334" w:rsidP="00673BDF">
            <w:pPr>
              <w:pStyle w:val="a4"/>
              <w:numPr>
                <w:ilvl w:val="0"/>
                <w:numId w:val="1"/>
              </w:numPr>
            </w:pPr>
          </w:p>
        </w:tc>
        <w:tc>
          <w:tcPr>
            <w:tcW w:w="6811" w:type="dxa"/>
          </w:tcPr>
          <w:p w:rsidR="00962334" w:rsidRDefault="00794229">
            <w:pPr>
              <w:rPr>
                <w:rFonts w:ascii="Times New Roman" w:hAnsi="Times New Roman" w:cs="Times New Roman"/>
                <w:sz w:val="20"/>
              </w:rPr>
            </w:pPr>
            <w:r w:rsidRPr="00794229">
              <w:rPr>
                <w:rFonts w:ascii="Times New Roman" w:hAnsi="Times New Roman" w:cs="Times New Roman"/>
                <w:sz w:val="20"/>
              </w:rPr>
              <w:t>Рассмотрите историческую ситуацию и ответьте на вопросы.</w:t>
            </w:r>
          </w:p>
          <w:p w:rsidR="00794229" w:rsidRDefault="00794229">
            <w:pPr>
              <w:rPr>
                <w:rFonts w:ascii="Times New Roman" w:hAnsi="Times New Roman" w:cs="Times New Roman"/>
                <w:sz w:val="20"/>
              </w:rPr>
            </w:pPr>
            <w:r>
              <w:rPr>
                <w:rFonts w:ascii="Times New Roman" w:hAnsi="Times New Roman" w:cs="Times New Roman"/>
                <w:sz w:val="20"/>
              </w:rPr>
              <w:t>В феврале 1878 г. Россия заключила Сан-</w:t>
            </w:r>
            <w:proofErr w:type="spellStart"/>
            <w:r>
              <w:rPr>
                <w:rFonts w:ascii="Times New Roman" w:hAnsi="Times New Roman" w:cs="Times New Roman"/>
                <w:sz w:val="20"/>
              </w:rPr>
              <w:t>Стефанский</w:t>
            </w:r>
            <w:proofErr w:type="spellEnd"/>
            <w:r>
              <w:rPr>
                <w:rFonts w:ascii="Times New Roman" w:hAnsi="Times New Roman" w:cs="Times New Roman"/>
                <w:sz w:val="20"/>
              </w:rPr>
              <w:t xml:space="preserve"> мирный договор, закрепивший победу в русско-турецкой войне. Однако летом 1878 г. Александр </w:t>
            </w:r>
            <w:r>
              <w:rPr>
                <w:rFonts w:ascii="Times New Roman" w:hAnsi="Times New Roman" w:cs="Times New Roman"/>
                <w:sz w:val="20"/>
                <w:lang w:val="en-US"/>
              </w:rPr>
              <w:t>II</w:t>
            </w:r>
            <w:r>
              <w:rPr>
                <w:rFonts w:ascii="Times New Roman" w:hAnsi="Times New Roman" w:cs="Times New Roman"/>
                <w:sz w:val="20"/>
              </w:rPr>
              <w:t xml:space="preserve"> принял вынужденное решение о подписании Берлинского трактата.</w:t>
            </w:r>
          </w:p>
          <w:p w:rsidR="00794229" w:rsidRDefault="00794229">
            <w:pPr>
              <w:rPr>
                <w:rFonts w:ascii="Times New Roman" w:hAnsi="Times New Roman" w:cs="Times New Roman"/>
                <w:sz w:val="20"/>
              </w:rPr>
            </w:pPr>
            <w:r>
              <w:rPr>
                <w:rFonts w:ascii="Times New Roman" w:hAnsi="Times New Roman" w:cs="Times New Roman"/>
                <w:sz w:val="20"/>
              </w:rPr>
              <w:t>Каковы были последствия подписания Берлинского трактата для христианских народов Балканского полуострова и значение Берлинского трактата для России? (Укажите всего не менее двух положений).</w:t>
            </w:r>
          </w:p>
          <w:p w:rsidR="00794229" w:rsidRPr="00F57C23" w:rsidRDefault="00794229">
            <w:pPr>
              <w:rPr>
                <w:rFonts w:ascii="Times New Roman" w:hAnsi="Times New Roman" w:cs="Times New Roman"/>
                <w:sz w:val="20"/>
              </w:rPr>
            </w:pPr>
            <w:r>
              <w:rPr>
                <w:rFonts w:ascii="Times New Roman" w:hAnsi="Times New Roman" w:cs="Times New Roman"/>
                <w:sz w:val="20"/>
              </w:rPr>
              <w:t xml:space="preserve">Чем объяснялось решение </w:t>
            </w:r>
            <w:r w:rsidR="00F57C23">
              <w:rPr>
                <w:rFonts w:ascii="Times New Roman" w:hAnsi="Times New Roman" w:cs="Times New Roman"/>
                <w:sz w:val="20"/>
              </w:rPr>
              <w:t xml:space="preserve">Александра  </w:t>
            </w:r>
            <w:r w:rsidR="00F57C23">
              <w:rPr>
                <w:rFonts w:ascii="Times New Roman" w:hAnsi="Times New Roman" w:cs="Times New Roman"/>
                <w:sz w:val="20"/>
                <w:lang w:val="en-US"/>
              </w:rPr>
              <w:t>II</w:t>
            </w:r>
            <w:r w:rsidR="00F57C23">
              <w:rPr>
                <w:rFonts w:ascii="Times New Roman" w:hAnsi="Times New Roman" w:cs="Times New Roman"/>
                <w:sz w:val="20"/>
              </w:rPr>
              <w:t xml:space="preserve"> подписать Берлинский трактат 1878 г.? (Назовите не менее двух положений).</w:t>
            </w:r>
          </w:p>
        </w:tc>
        <w:tc>
          <w:tcPr>
            <w:tcW w:w="5556" w:type="dxa"/>
          </w:tcPr>
          <w:p w:rsidR="00962334" w:rsidRPr="00962334" w:rsidRDefault="00962334">
            <w:pPr>
              <w:rPr>
                <w:rFonts w:ascii="Times New Roman" w:hAnsi="Times New Roman" w:cs="Times New Roman"/>
                <w:sz w:val="20"/>
              </w:rPr>
            </w:pPr>
          </w:p>
        </w:tc>
        <w:tc>
          <w:tcPr>
            <w:tcW w:w="2438" w:type="dxa"/>
          </w:tcPr>
          <w:p w:rsidR="00962334" w:rsidRDefault="005504EE">
            <w:r w:rsidRPr="005504EE">
              <w:rPr>
                <w:rFonts w:ascii="Times New Roman" w:hAnsi="Times New Roman" w:cs="Times New Roman"/>
                <w:sz w:val="20"/>
              </w:rPr>
              <w:t>Единый государственный экзамен 2011. История. Универсальные материалы для подготовки учащихся / ФИПИ. – М.: Интеллект-Центр, 2011. – 288 с.</w:t>
            </w:r>
          </w:p>
        </w:tc>
      </w:tr>
      <w:tr w:rsidR="00962334" w:rsidTr="000C127F">
        <w:tc>
          <w:tcPr>
            <w:tcW w:w="809" w:type="dxa"/>
          </w:tcPr>
          <w:p w:rsidR="00962334" w:rsidRDefault="00962334" w:rsidP="00673BDF">
            <w:pPr>
              <w:pStyle w:val="a4"/>
              <w:numPr>
                <w:ilvl w:val="0"/>
                <w:numId w:val="1"/>
              </w:numPr>
            </w:pPr>
          </w:p>
        </w:tc>
        <w:tc>
          <w:tcPr>
            <w:tcW w:w="6811" w:type="dxa"/>
          </w:tcPr>
          <w:p w:rsidR="00962334" w:rsidRDefault="00F57C23">
            <w:pPr>
              <w:rPr>
                <w:rFonts w:ascii="Times New Roman" w:hAnsi="Times New Roman" w:cs="Times New Roman"/>
                <w:sz w:val="20"/>
              </w:rPr>
            </w:pPr>
            <w:r>
              <w:rPr>
                <w:rFonts w:ascii="Times New Roman" w:hAnsi="Times New Roman" w:cs="Times New Roman"/>
                <w:sz w:val="20"/>
              </w:rPr>
              <w:t>Сравните теоретические положения М.А. Бакунина и И.Л. Лаврова.</w:t>
            </w:r>
          </w:p>
          <w:p w:rsidR="00F57C23" w:rsidRPr="00F57C23" w:rsidRDefault="00F57C23">
            <w:pPr>
              <w:rPr>
                <w:rFonts w:ascii="Times New Roman" w:hAnsi="Times New Roman" w:cs="Times New Roman"/>
                <w:sz w:val="20"/>
              </w:rPr>
            </w:pPr>
            <w:r>
              <w:rPr>
                <w:rFonts w:ascii="Times New Roman" w:hAnsi="Times New Roman" w:cs="Times New Roman"/>
                <w:sz w:val="20"/>
              </w:rPr>
              <w:t>Укажите, что было общим (не менее двух общих характеристик), а что различным (не менее трех различий).</w:t>
            </w:r>
          </w:p>
        </w:tc>
        <w:tc>
          <w:tcPr>
            <w:tcW w:w="5556" w:type="dxa"/>
          </w:tcPr>
          <w:p w:rsidR="00962334" w:rsidRDefault="00351555">
            <w:pPr>
              <w:rPr>
                <w:rFonts w:ascii="Times New Roman" w:hAnsi="Times New Roman" w:cs="Times New Roman"/>
                <w:sz w:val="20"/>
              </w:rPr>
            </w:pPr>
            <w:r>
              <w:rPr>
                <w:rFonts w:ascii="Times New Roman" w:hAnsi="Times New Roman" w:cs="Times New Roman"/>
                <w:sz w:val="20"/>
              </w:rPr>
              <w:t xml:space="preserve">1.В качестве общего могут быть </w:t>
            </w:r>
            <w:proofErr w:type="gramStart"/>
            <w:r>
              <w:rPr>
                <w:rFonts w:ascii="Times New Roman" w:hAnsi="Times New Roman" w:cs="Times New Roman"/>
                <w:sz w:val="20"/>
              </w:rPr>
              <w:t>названы</w:t>
            </w:r>
            <w:proofErr w:type="gramEnd"/>
            <w:r>
              <w:rPr>
                <w:rFonts w:ascii="Times New Roman" w:hAnsi="Times New Roman" w:cs="Times New Roman"/>
                <w:sz w:val="20"/>
              </w:rPr>
              <w:t>:</w:t>
            </w:r>
          </w:p>
          <w:p w:rsidR="00351555" w:rsidRDefault="00351555" w:rsidP="009B0D79">
            <w:pPr>
              <w:pStyle w:val="a4"/>
              <w:numPr>
                <w:ilvl w:val="0"/>
                <w:numId w:val="86"/>
              </w:numPr>
              <w:rPr>
                <w:rFonts w:ascii="Times New Roman" w:hAnsi="Times New Roman" w:cs="Times New Roman"/>
                <w:sz w:val="20"/>
              </w:rPr>
            </w:pPr>
            <w:r>
              <w:rPr>
                <w:rFonts w:ascii="Times New Roman" w:hAnsi="Times New Roman" w:cs="Times New Roman"/>
                <w:sz w:val="20"/>
              </w:rPr>
              <w:t>критика капиталистических отношений в Западной Европе</w:t>
            </w:r>
          </w:p>
          <w:p w:rsidR="00351555" w:rsidRDefault="00351555" w:rsidP="00351555">
            <w:pPr>
              <w:rPr>
                <w:rFonts w:ascii="Times New Roman" w:hAnsi="Times New Roman" w:cs="Times New Roman"/>
                <w:sz w:val="20"/>
              </w:rPr>
            </w:pPr>
            <w:r>
              <w:rPr>
                <w:rFonts w:ascii="Times New Roman" w:hAnsi="Times New Roman" w:cs="Times New Roman"/>
                <w:sz w:val="20"/>
              </w:rPr>
              <w:t>убеждение</w:t>
            </w:r>
          </w:p>
          <w:p w:rsidR="00351555" w:rsidRDefault="00351555" w:rsidP="009B0D79">
            <w:pPr>
              <w:pStyle w:val="a4"/>
              <w:numPr>
                <w:ilvl w:val="0"/>
                <w:numId w:val="86"/>
              </w:numPr>
              <w:rPr>
                <w:rFonts w:ascii="Times New Roman" w:hAnsi="Times New Roman" w:cs="Times New Roman"/>
                <w:sz w:val="20"/>
              </w:rPr>
            </w:pPr>
            <w:r>
              <w:rPr>
                <w:rFonts w:ascii="Times New Roman" w:hAnsi="Times New Roman" w:cs="Times New Roman"/>
                <w:sz w:val="20"/>
              </w:rPr>
              <w:t>в недопустимости развития капитализма в России</w:t>
            </w:r>
          </w:p>
          <w:p w:rsidR="00351555" w:rsidRDefault="00351555" w:rsidP="009B0D79">
            <w:pPr>
              <w:pStyle w:val="a4"/>
              <w:numPr>
                <w:ilvl w:val="0"/>
                <w:numId w:val="86"/>
              </w:numPr>
              <w:rPr>
                <w:rFonts w:ascii="Times New Roman" w:hAnsi="Times New Roman" w:cs="Times New Roman"/>
                <w:sz w:val="20"/>
              </w:rPr>
            </w:pPr>
            <w:r>
              <w:rPr>
                <w:rFonts w:ascii="Times New Roman" w:hAnsi="Times New Roman" w:cs="Times New Roman"/>
                <w:sz w:val="20"/>
              </w:rPr>
              <w:t>в неизбежности социалистической революции в России</w:t>
            </w:r>
          </w:p>
          <w:p w:rsidR="00351555" w:rsidRDefault="00351555" w:rsidP="009B0D79">
            <w:pPr>
              <w:pStyle w:val="a4"/>
              <w:numPr>
                <w:ilvl w:val="0"/>
                <w:numId w:val="86"/>
              </w:numPr>
              <w:rPr>
                <w:rFonts w:ascii="Times New Roman" w:hAnsi="Times New Roman" w:cs="Times New Roman"/>
                <w:sz w:val="20"/>
              </w:rPr>
            </w:pPr>
            <w:r>
              <w:rPr>
                <w:rFonts w:ascii="Times New Roman" w:hAnsi="Times New Roman" w:cs="Times New Roman"/>
                <w:sz w:val="20"/>
              </w:rPr>
              <w:t>в необходимости свержения самодержавия</w:t>
            </w:r>
          </w:p>
          <w:p w:rsidR="00351555" w:rsidRDefault="00351555" w:rsidP="009B0D79">
            <w:pPr>
              <w:pStyle w:val="a4"/>
              <w:numPr>
                <w:ilvl w:val="0"/>
                <w:numId w:val="86"/>
              </w:numPr>
              <w:rPr>
                <w:rFonts w:ascii="Times New Roman" w:hAnsi="Times New Roman" w:cs="Times New Roman"/>
                <w:sz w:val="20"/>
              </w:rPr>
            </w:pPr>
            <w:r>
              <w:rPr>
                <w:rFonts w:ascii="Times New Roman" w:hAnsi="Times New Roman" w:cs="Times New Roman"/>
                <w:sz w:val="20"/>
              </w:rPr>
              <w:t>в необходимости сохранения крестьянской общины как ячейки будущего социалистического общества</w:t>
            </w:r>
          </w:p>
          <w:p w:rsidR="00351555" w:rsidRDefault="00351555" w:rsidP="009B0D79">
            <w:pPr>
              <w:pStyle w:val="a4"/>
              <w:numPr>
                <w:ilvl w:val="0"/>
                <w:numId w:val="86"/>
              </w:numPr>
              <w:rPr>
                <w:rFonts w:ascii="Times New Roman" w:hAnsi="Times New Roman" w:cs="Times New Roman"/>
                <w:sz w:val="20"/>
              </w:rPr>
            </w:pPr>
            <w:r>
              <w:rPr>
                <w:rFonts w:ascii="Times New Roman" w:hAnsi="Times New Roman" w:cs="Times New Roman"/>
                <w:sz w:val="20"/>
              </w:rPr>
              <w:t>в необходимости ликвидации сословного неполноправия</w:t>
            </w:r>
          </w:p>
          <w:p w:rsidR="00351555" w:rsidRDefault="00351555" w:rsidP="00351555">
            <w:pPr>
              <w:rPr>
                <w:rFonts w:ascii="Times New Roman" w:hAnsi="Times New Roman" w:cs="Times New Roman"/>
                <w:sz w:val="20"/>
              </w:rPr>
            </w:pPr>
            <w:r>
              <w:rPr>
                <w:rFonts w:ascii="Times New Roman" w:hAnsi="Times New Roman" w:cs="Times New Roman"/>
                <w:sz w:val="20"/>
              </w:rPr>
              <w:t>Различия:</w:t>
            </w:r>
          </w:p>
          <w:tbl>
            <w:tblPr>
              <w:tblStyle w:val="a3"/>
              <w:tblW w:w="0" w:type="auto"/>
              <w:tblLook w:val="04A0" w:firstRow="1" w:lastRow="0" w:firstColumn="1" w:lastColumn="0" w:noHBand="0" w:noVBand="1"/>
            </w:tblPr>
            <w:tblGrid>
              <w:gridCol w:w="2662"/>
              <w:gridCol w:w="2663"/>
            </w:tblGrid>
            <w:tr w:rsidR="00351555" w:rsidTr="00351555">
              <w:tc>
                <w:tcPr>
                  <w:tcW w:w="2662" w:type="dxa"/>
                </w:tcPr>
                <w:p w:rsidR="00351555" w:rsidRDefault="00351555" w:rsidP="00351555">
                  <w:pPr>
                    <w:rPr>
                      <w:rFonts w:ascii="Times New Roman" w:hAnsi="Times New Roman" w:cs="Times New Roman"/>
                      <w:sz w:val="20"/>
                    </w:rPr>
                  </w:pPr>
                  <w:r>
                    <w:rPr>
                      <w:rFonts w:ascii="Times New Roman" w:hAnsi="Times New Roman" w:cs="Times New Roman"/>
                      <w:sz w:val="20"/>
                    </w:rPr>
                    <w:t>Теоретические положения М.А. Бакунина</w:t>
                  </w:r>
                </w:p>
              </w:tc>
              <w:tc>
                <w:tcPr>
                  <w:tcW w:w="2663" w:type="dxa"/>
                </w:tcPr>
                <w:p w:rsidR="00351555" w:rsidRDefault="00351555" w:rsidP="00351555">
                  <w:pPr>
                    <w:rPr>
                      <w:rFonts w:ascii="Times New Roman" w:hAnsi="Times New Roman" w:cs="Times New Roman"/>
                      <w:sz w:val="20"/>
                    </w:rPr>
                  </w:pPr>
                  <w:r>
                    <w:rPr>
                      <w:rFonts w:ascii="Times New Roman" w:hAnsi="Times New Roman" w:cs="Times New Roman"/>
                      <w:sz w:val="20"/>
                    </w:rPr>
                    <w:t>Теоретические положения П.Л. Лаврова</w:t>
                  </w:r>
                </w:p>
              </w:tc>
            </w:tr>
            <w:tr w:rsidR="00351555" w:rsidTr="00351555">
              <w:tc>
                <w:tcPr>
                  <w:tcW w:w="2662" w:type="dxa"/>
                </w:tcPr>
                <w:p w:rsidR="00351555" w:rsidRDefault="00351555" w:rsidP="00351555">
                  <w:pPr>
                    <w:rPr>
                      <w:rFonts w:ascii="Times New Roman" w:hAnsi="Times New Roman" w:cs="Times New Roman"/>
                      <w:sz w:val="20"/>
                    </w:rPr>
                  </w:pPr>
                  <w:r>
                    <w:rPr>
                      <w:rFonts w:ascii="Times New Roman" w:hAnsi="Times New Roman" w:cs="Times New Roman"/>
                      <w:sz w:val="20"/>
                    </w:rPr>
                    <w:t>крестьянство готово к революции</w:t>
                  </w:r>
                </w:p>
              </w:tc>
              <w:tc>
                <w:tcPr>
                  <w:tcW w:w="2663" w:type="dxa"/>
                </w:tcPr>
                <w:p w:rsidR="00351555" w:rsidRDefault="00351555" w:rsidP="00351555">
                  <w:pPr>
                    <w:rPr>
                      <w:rFonts w:ascii="Times New Roman" w:hAnsi="Times New Roman" w:cs="Times New Roman"/>
                      <w:sz w:val="20"/>
                    </w:rPr>
                  </w:pPr>
                  <w:r>
                    <w:rPr>
                      <w:rFonts w:ascii="Times New Roman" w:hAnsi="Times New Roman" w:cs="Times New Roman"/>
                      <w:sz w:val="20"/>
                    </w:rPr>
                    <w:t>крестьянство не готово к революции</w:t>
                  </w:r>
                </w:p>
              </w:tc>
            </w:tr>
            <w:tr w:rsidR="00351555" w:rsidTr="00351555">
              <w:tc>
                <w:tcPr>
                  <w:tcW w:w="2662" w:type="dxa"/>
                </w:tcPr>
                <w:p w:rsidR="00351555" w:rsidRDefault="00351555" w:rsidP="00351555">
                  <w:pPr>
                    <w:rPr>
                      <w:rFonts w:ascii="Times New Roman" w:hAnsi="Times New Roman" w:cs="Times New Roman"/>
                      <w:sz w:val="20"/>
                    </w:rPr>
                  </w:pPr>
                  <w:r>
                    <w:rPr>
                      <w:rFonts w:ascii="Times New Roman" w:hAnsi="Times New Roman" w:cs="Times New Roman"/>
                      <w:sz w:val="20"/>
                    </w:rPr>
                    <w:t>необходимость всероссийского крестьянского бунта</w:t>
                  </w:r>
                </w:p>
              </w:tc>
              <w:tc>
                <w:tcPr>
                  <w:tcW w:w="2663" w:type="dxa"/>
                </w:tcPr>
                <w:p w:rsidR="00351555" w:rsidRDefault="003F2174" w:rsidP="00351555">
                  <w:pPr>
                    <w:rPr>
                      <w:rFonts w:ascii="Times New Roman" w:hAnsi="Times New Roman" w:cs="Times New Roman"/>
                      <w:sz w:val="20"/>
                    </w:rPr>
                  </w:pPr>
                  <w:r>
                    <w:rPr>
                      <w:rFonts w:ascii="Times New Roman" w:hAnsi="Times New Roman" w:cs="Times New Roman"/>
                      <w:sz w:val="20"/>
                    </w:rPr>
                    <w:t>необходимость подготовительной социалистической пропаганды среди крестьян</w:t>
                  </w:r>
                </w:p>
              </w:tc>
            </w:tr>
            <w:tr w:rsidR="00351555" w:rsidTr="00351555">
              <w:tc>
                <w:tcPr>
                  <w:tcW w:w="2662" w:type="dxa"/>
                </w:tcPr>
                <w:p w:rsidR="00351555" w:rsidRDefault="003F2174" w:rsidP="00351555">
                  <w:pPr>
                    <w:rPr>
                      <w:rFonts w:ascii="Times New Roman" w:hAnsi="Times New Roman" w:cs="Times New Roman"/>
                      <w:sz w:val="20"/>
                    </w:rPr>
                  </w:pPr>
                  <w:r>
                    <w:rPr>
                      <w:rFonts w:ascii="Times New Roman" w:hAnsi="Times New Roman" w:cs="Times New Roman"/>
                      <w:sz w:val="20"/>
                    </w:rPr>
                    <w:t>задача интеллигенции – поднять народные массы на бунт</w:t>
                  </w:r>
                </w:p>
              </w:tc>
              <w:tc>
                <w:tcPr>
                  <w:tcW w:w="2663" w:type="dxa"/>
                </w:tcPr>
                <w:p w:rsidR="00351555" w:rsidRDefault="003F2174" w:rsidP="00351555">
                  <w:pPr>
                    <w:rPr>
                      <w:rFonts w:ascii="Times New Roman" w:hAnsi="Times New Roman" w:cs="Times New Roman"/>
                      <w:sz w:val="20"/>
                    </w:rPr>
                  </w:pPr>
                  <w:r>
                    <w:rPr>
                      <w:rFonts w:ascii="Times New Roman" w:hAnsi="Times New Roman" w:cs="Times New Roman"/>
                      <w:sz w:val="20"/>
                    </w:rPr>
                    <w:t>задача интеллигенции  («критически мыслящих личностей») – революционное просвещение народа</w:t>
                  </w:r>
                </w:p>
              </w:tc>
            </w:tr>
            <w:tr w:rsidR="00351555" w:rsidTr="00351555">
              <w:tc>
                <w:tcPr>
                  <w:tcW w:w="2662" w:type="dxa"/>
                </w:tcPr>
                <w:p w:rsidR="00351555" w:rsidRDefault="003F2174" w:rsidP="00351555">
                  <w:pPr>
                    <w:rPr>
                      <w:rFonts w:ascii="Times New Roman" w:hAnsi="Times New Roman" w:cs="Times New Roman"/>
                      <w:sz w:val="20"/>
                    </w:rPr>
                  </w:pPr>
                  <w:r>
                    <w:rPr>
                      <w:rFonts w:ascii="Times New Roman" w:hAnsi="Times New Roman" w:cs="Times New Roman"/>
                      <w:sz w:val="20"/>
                    </w:rPr>
                    <w:t>по мере перехода к социалистическому обществу функции государства будут отмирать (будет создана конфедерация самоуправляющихся общин)</w:t>
                  </w:r>
                </w:p>
              </w:tc>
              <w:tc>
                <w:tcPr>
                  <w:tcW w:w="2663" w:type="dxa"/>
                </w:tcPr>
                <w:p w:rsidR="00351555" w:rsidRDefault="003F2174" w:rsidP="00351555">
                  <w:pPr>
                    <w:rPr>
                      <w:rFonts w:ascii="Times New Roman" w:hAnsi="Times New Roman" w:cs="Times New Roman"/>
                      <w:sz w:val="20"/>
                    </w:rPr>
                  </w:pPr>
                  <w:r>
                    <w:rPr>
                      <w:rFonts w:ascii="Times New Roman" w:hAnsi="Times New Roman" w:cs="Times New Roman"/>
                      <w:sz w:val="20"/>
                    </w:rPr>
                    <w:t>по мере перехода к социалистическому обществу функции государства переходят к общественным организациям</w:t>
                  </w:r>
                </w:p>
              </w:tc>
            </w:tr>
          </w:tbl>
          <w:p w:rsidR="00351555" w:rsidRPr="00351555" w:rsidRDefault="00351555" w:rsidP="00351555">
            <w:pPr>
              <w:rPr>
                <w:rFonts w:ascii="Times New Roman" w:hAnsi="Times New Roman" w:cs="Times New Roman"/>
                <w:sz w:val="20"/>
              </w:rPr>
            </w:pPr>
          </w:p>
        </w:tc>
        <w:tc>
          <w:tcPr>
            <w:tcW w:w="2438" w:type="dxa"/>
          </w:tcPr>
          <w:p w:rsidR="00962334" w:rsidRPr="003F2174" w:rsidRDefault="003F2174">
            <w:pPr>
              <w:rPr>
                <w:rFonts w:ascii="Times New Roman" w:hAnsi="Times New Roman" w:cs="Times New Roman"/>
                <w:sz w:val="20"/>
              </w:rPr>
            </w:pPr>
            <w:r>
              <w:rPr>
                <w:rFonts w:ascii="Times New Roman" w:hAnsi="Times New Roman" w:cs="Times New Roman"/>
                <w:sz w:val="20"/>
              </w:rPr>
              <w:t xml:space="preserve">Самое полное издание типовых вариантов заданий ЕГЭ: 2011: История/авт.-сост. Я.В. Соловьев, Е.А. </w:t>
            </w:r>
            <w:proofErr w:type="spellStart"/>
            <w:r>
              <w:rPr>
                <w:rFonts w:ascii="Times New Roman" w:hAnsi="Times New Roman" w:cs="Times New Roman"/>
                <w:sz w:val="20"/>
              </w:rPr>
              <w:t>Гевуркова</w:t>
            </w:r>
            <w:proofErr w:type="spellEnd"/>
            <w:r>
              <w:rPr>
                <w:rFonts w:ascii="Times New Roman" w:hAnsi="Times New Roman" w:cs="Times New Roman"/>
                <w:sz w:val="20"/>
              </w:rPr>
              <w:t xml:space="preserve">, Л.И. Ларина, В.И. Егорова. – М.: АСТ: </w:t>
            </w:r>
            <w:proofErr w:type="spellStart"/>
            <w:r>
              <w:rPr>
                <w:rFonts w:ascii="Times New Roman" w:hAnsi="Times New Roman" w:cs="Times New Roman"/>
                <w:sz w:val="20"/>
              </w:rPr>
              <w:t>Астрель</w:t>
            </w:r>
            <w:proofErr w:type="spellEnd"/>
            <w:r>
              <w:rPr>
                <w:rFonts w:ascii="Times New Roman" w:hAnsi="Times New Roman" w:cs="Times New Roman"/>
                <w:sz w:val="20"/>
              </w:rPr>
              <w:t>, 2011. – 282 с. – (Федеральный институт педагогических измерений).</w:t>
            </w:r>
          </w:p>
        </w:tc>
      </w:tr>
      <w:tr w:rsidR="00962334" w:rsidTr="000C127F">
        <w:tc>
          <w:tcPr>
            <w:tcW w:w="809" w:type="dxa"/>
          </w:tcPr>
          <w:p w:rsidR="00962334" w:rsidRDefault="00962334" w:rsidP="00673BDF">
            <w:pPr>
              <w:pStyle w:val="a4"/>
              <w:numPr>
                <w:ilvl w:val="0"/>
                <w:numId w:val="1"/>
              </w:numPr>
            </w:pPr>
          </w:p>
        </w:tc>
        <w:tc>
          <w:tcPr>
            <w:tcW w:w="6811" w:type="dxa"/>
          </w:tcPr>
          <w:p w:rsidR="00962334" w:rsidRPr="00F57C23" w:rsidRDefault="00F57C23">
            <w:pPr>
              <w:rPr>
                <w:rFonts w:ascii="Times New Roman" w:hAnsi="Times New Roman" w:cs="Times New Roman"/>
                <w:sz w:val="20"/>
              </w:rPr>
            </w:pPr>
            <w:r>
              <w:rPr>
                <w:rFonts w:ascii="Times New Roman" w:hAnsi="Times New Roman" w:cs="Times New Roman"/>
                <w:sz w:val="20"/>
              </w:rPr>
              <w:t xml:space="preserve">Приведите названия не менее трех идеологов революционного народничества (1870 – начало 1880-х гг.). </w:t>
            </w:r>
            <w:proofErr w:type="gramStart"/>
            <w:r>
              <w:rPr>
                <w:rFonts w:ascii="Times New Roman" w:hAnsi="Times New Roman" w:cs="Times New Roman"/>
                <w:sz w:val="20"/>
              </w:rPr>
              <w:t>Укажите не менее двух положений, относящихся к названных теориям.</w:t>
            </w:r>
            <w:proofErr w:type="gramEnd"/>
          </w:p>
        </w:tc>
        <w:tc>
          <w:tcPr>
            <w:tcW w:w="5556" w:type="dxa"/>
          </w:tcPr>
          <w:p w:rsidR="00962334" w:rsidRDefault="00877157">
            <w:pPr>
              <w:rPr>
                <w:rFonts w:ascii="Times New Roman" w:hAnsi="Times New Roman" w:cs="Times New Roman"/>
                <w:sz w:val="20"/>
              </w:rPr>
            </w:pPr>
            <w:r>
              <w:rPr>
                <w:rFonts w:ascii="Times New Roman" w:hAnsi="Times New Roman" w:cs="Times New Roman"/>
                <w:sz w:val="20"/>
              </w:rPr>
              <w:t>Могут быть указаны следующие названия теорий идеологов революционного народничества (1870 – начало 1880-х гг.)</w:t>
            </w:r>
          </w:p>
          <w:p w:rsidR="00877157" w:rsidRDefault="00877157" w:rsidP="009B0D79">
            <w:pPr>
              <w:pStyle w:val="a4"/>
              <w:numPr>
                <w:ilvl w:val="0"/>
                <w:numId w:val="76"/>
              </w:numPr>
              <w:rPr>
                <w:rFonts w:ascii="Times New Roman" w:hAnsi="Times New Roman" w:cs="Times New Roman"/>
                <w:sz w:val="20"/>
              </w:rPr>
            </w:pPr>
            <w:r>
              <w:rPr>
                <w:rFonts w:ascii="Times New Roman" w:hAnsi="Times New Roman" w:cs="Times New Roman"/>
                <w:sz w:val="20"/>
              </w:rPr>
              <w:t>анархистское (бунтарское)</w:t>
            </w:r>
          </w:p>
          <w:p w:rsidR="00877157" w:rsidRDefault="00877157" w:rsidP="009B0D79">
            <w:pPr>
              <w:pStyle w:val="a4"/>
              <w:numPr>
                <w:ilvl w:val="0"/>
                <w:numId w:val="76"/>
              </w:numPr>
              <w:rPr>
                <w:rFonts w:ascii="Times New Roman" w:hAnsi="Times New Roman" w:cs="Times New Roman"/>
                <w:sz w:val="20"/>
              </w:rPr>
            </w:pPr>
            <w:r>
              <w:rPr>
                <w:rFonts w:ascii="Times New Roman" w:hAnsi="Times New Roman" w:cs="Times New Roman"/>
                <w:sz w:val="20"/>
              </w:rPr>
              <w:t>пропагандистская</w:t>
            </w:r>
          </w:p>
          <w:p w:rsidR="00877157" w:rsidRDefault="00877157" w:rsidP="009B0D79">
            <w:pPr>
              <w:pStyle w:val="a4"/>
              <w:numPr>
                <w:ilvl w:val="0"/>
                <w:numId w:val="76"/>
              </w:numPr>
              <w:rPr>
                <w:rFonts w:ascii="Times New Roman" w:hAnsi="Times New Roman" w:cs="Times New Roman"/>
                <w:sz w:val="20"/>
              </w:rPr>
            </w:pPr>
            <w:r>
              <w:rPr>
                <w:rFonts w:ascii="Times New Roman" w:hAnsi="Times New Roman" w:cs="Times New Roman"/>
                <w:sz w:val="20"/>
              </w:rPr>
              <w:t>заговорщическая</w:t>
            </w:r>
          </w:p>
          <w:p w:rsidR="00877157" w:rsidRDefault="00877157" w:rsidP="00877157">
            <w:pPr>
              <w:rPr>
                <w:rFonts w:ascii="Times New Roman" w:hAnsi="Times New Roman" w:cs="Times New Roman"/>
                <w:sz w:val="20"/>
              </w:rPr>
            </w:pPr>
            <w:r>
              <w:rPr>
                <w:rFonts w:ascii="Times New Roman" w:hAnsi="Times New Roman" w:cs="Times New Roman"/>
                <w:sz w:val="20"/>
              </w:rPr>
              <w:t>Могут быть приведены следующие положения, относящиеся к названным теориям:</w:t>
            </w:r>
          </w:p>
          <w:p w:rsidR="00877157" w:rsidRDefault="00877157" w:rsidP="00877157">
            <w:pPr>
              <w:rPr>
                <w:rFonts w:ascii="Times New Roman" w:hAnsi="Times New Roman" w:cs="Times New Roman"/>
                <w:sz w:val="20"/>
              </w:rPr>
            </w:pPr>
            <w:r>
              <w:rPr>
                <w:rFonts w:ascii="Times New Roman" w:hAnsi="Times New Roman" w:cs="Times New Roman"/>
                <w:sz w:val="20"/>
              </w:rPr>
              <w:t>анархистская теория</w:t>
            </w:r>
          </w:p>
          <w:p w:rsidR="00877157" w:rsidRDefault="00256C1F" w:rsidP="009B0D79">
            <w:pPr>
              <w:pStyle w:val="a4"/>
              <w:numPr>
                <w:ilvl w:val="0"/>
                <w:numId w:val="77"/>
              </w:numPr>
              <w:rPr>
                <w:rFonts w:ascii="Times New Roman" w:hAnsi="Times New Roman" w:cs="Times New Roman"/>
                <w:sz w:val="20"/>
              </w:rPr>
            </w:pPr>
            <w:r>
              <w:rPr>
                <w:rFonts w:ascii="Times New Roman" w:hAnsi="Times New Roman" w:cs="Times New Roman"/>
                <w:sz w:val="20"/>
              </w:rPr>
              <w:t>необходимость уничтожения существующего строя</w:t>
            </w:r>
          </w:p>
          <w:p w:rsidR="00256C1F" w:rsidRDefault="00256C1F" w:rsidP="009B0D79">
            <w:pPr>
              <w:pStyle w:val="a4"/>
              <w:numPr>
                <w:ilvl w:val="0"/>
                <w:numId w:val="77"/>
              </w:numPr>
              <w:rPr>
                <w:rFonts w:ascii="Times New Roman" w:hAnsi="Times New Roman" w:cs="Times New Roman"/>
                <w:sz w:val="20"/>
              </w:rPr>
            </w:pPr>
            <w:r>
              <w:rPr>
                <w:rFonts w:ascii="Times New Roman" w:hAnsi="Times New Roman" w:cs="Times New Roman"/>
                <w:sz w:val="20"/>
              </w:rPr>
              <w:t>государство – это зло</w:t>
            </w:r>
          </w:p>
          <w:p w:rsidR="00256C1F" w:rsidRDefault="00256C1F" w:rsidP="009B0D79">
            <w:pPr>
              <w:pStyle w:val="a4"/>
              <w:numPr>
                <w:ilvl w:val="0"/>
                <w:numId w:val="77"/>
              </w:numPr>
              <w:rPr>
                <w:rFonts w:ascii="Times New Roman" w:hAnsi="Times New Roman" w:cs="Times New Roman"/>
                <w:sz w:val="20"/>
              </w:rPr>
            </w:pPr>
            <w:r>
              <w:rPr>
                <w:rFonts w:ascii="Times New Roman" w:hAnsi="Times New Roman" w:cs="Times New Roman"/>
                <w:sz w:val="20"/>
              </w:rPr>
              <w:t>община – ячейка будущего социалистического общества</w:t>
            </w:r>
          </w:p>
          <w:p w:rsidR="00256C1F" w:rsidRDefault="00256C1F" w:rsidP="009B0D79">
            <w:pPr>
              <w:pStyle w:val="a4"/>
              <w:numPr>
                <w:ilvl w:val="0"/>
                <w:numId w:val="77"/>
              </w:numPr>
              <w:rPr>
                <w:rFonts w:ascii="Times New Roman" w:hAnsi="Times New Roman" w:cs="Times New Roman"/>
                <w:sz w:val="20"/>
              </w:rPr>
            </w:pPr>
            <w:r>
              <w:rPr>
                <w:rFonts w:ascii="Times New Roman" w:hAnsi="Times New Roman" w:cs="Times New Roman"/>
                <w:sz w:val="20"/>
              </w:rPr>
              <w:t>русский крестьянин по своей природе бунтарь, готов к революции</w:t>
            </w:r>
          </w:p>
          <w:p w:rsidR="00256C1F" w:rsidRDefault="00256C1F" w:rsidP="009B0D79">
            <w:pPr>
              <w:pStyle w:val="a4"/>
              <w:numPr>
                <w:ilvl w:val="0"/>
                <w:numId w:val="77"/>
              </w:numPr>
              <w:rPr>
                <w:rFonts w:ascii="Times New Roman" w:hAnsi="Times New Roman" w:cs="Times New Roman"/>
                <w:sz w:val="20"/>
              </w:rPr>
            </w:pPr>
            <w:r>
              <w:rPr>
                <w:rFonts w:ascii="Times New Roman" w:hAnsi="Times New Roman" w:cs="Times New Roman"/>
                <w:sz w:val="20"/>
              </w:rPr>
              <w:t>основание «вольной славянской федерации»</w:t>
            </w:r>
          </w:p>
          <w:p w:rsidR="00256C1F" w:rsidRDefault="00256C1F" w:rsidP="009B0D79">
            <w:pPr>
              <w:pStyle w:val="a4"/>
              <w:numPr>
                <w:ilvl w:val="0"/>
                <w:numId w:val="77"/>
              </w:numPr>
              <w:rPr>
                <w:rFonts w:ascii="Times New Roman" w:hAnsi="Times New Roman" w:cs="Times New Roman"/>
                <w:sz w:val="20"/>
              </w:rPr>
            </w:pPr>
            <w:r>
              <w:rPr>
                <w:rFonts w:ascii="Times New Roman" w:hAnsi="Times New Roman" w:cs="Times New Roman"/>
                <w:sz w:val="20"/>
              </w:rPr>
              <w:t>уравнение всех граждан в правах</w:t>
            </w:r>
          </w:p>
          <w:p w:rsidR="00256C1F" w:rsidRDefault="00256C1F" w:rsidP="00256C1F">
            <w:pPr>
              <w:rPr>
                <w:rFonts w:ascii="Times New Roman" w:hAnsi="Times New Roman" w:cs="Times New Roman"/>
                <w:sz w:val="20"/>
              </w:rPr>
            </w:pPr>
            <w:r>
              <w:rPr>
                <w:rFonts w:ascii="Times New Roman" w:hAnsi="Times New Roman" w:cs="Times New Roman"/>
                <w:sz w:val="20"/>
              </w:rPr>
              <w:t>пропагандистская теория</w:t>
            </w:r>
          </w:p>
          <w:p w:rsidR="00256C1F" w:rsidRDefault="00256C1F" w:rsidP="009B0D79">
            <w:pPr>
              <w:pStyle w:val="a4"/>
              <w:numPr>
                <w:ilvl w:val="0"/>
                <w:numId w:val="78"/>
              </w:numPr>
              <w:rPr>
                <w:rFonts w:ascii="Times New Roman" w:hAnsi="Times New Roman" w:cs="Times New Roman"/>
                <w:sz w:val="20"/>
              </w:rPr>
            </w:pPr>
            <w:r>
              <w:rPr>
                <w:rFonts w:ascii="Times New Roman" w:hAnsi="Times New Roman" w:cs="Times New Roman"/>
                <w:sz w:val="20"/>
              </w:rPr>
              <w:t>народ не готов к революции</w:t>
            </w:r>
          </w:p>
          <w:p w:rsidR="00256C1F" w:rsidRDefault="00256C1F" w:rsidP="009B0D79">
            <w:pPr>
              <w:pStyle w:val="a4"/>
              <w:numPr>
                <w:ilvl w:val="0"/>
                <w:numId w:val="78"/>
              </w:numPr>
              <w:rPr>
                <w:rFonts w:ascii="Times New Roman" w:hAnsi="Times New Roman" w:cs="Times New Roman"/>
                <w:sz w:val="20"/>
              </w:rPr>
            </w:pPr>
            <w:r>
              <w:rPr>
                <w:rFonts w:ascii="Times New Roman" w:hAnsi="Times New Roman" w:cs="Times New Roman"/>
                <w:sz w:val="20"/>
              </w:rPr>
              <w:t>интеллигенция («критически мыслящие личности») в долгу перед народом</w:t>
            </w:r>
          </w:p>
          <w:p w:rsidR="00256C1F" w:rsidRDefault="00256C1F" w:rsidP="009B0D79">
            <w:pPr>
              <w:pStyle w:val="a4"/>
              <w:numPr>
                <w:ilvl w:val="0"/>
                <w:numId w:val="78"/>
              </w:numPr>
              <w:rPr>
                <w:rFonts w:ascii="Times New Roman" w:hAnsi="Times New Roman" w:cs="Times New Roman"/>
                <w:sz w:val="20"/>
              </w:rPr>
            </w:pPr>
            <w:r>
              <w:rPr>
                <w:rFonts w:ascii="Times New Roman" w:hAnsi="Times New Roman" w:cs="Times New Roman"/>
                <w:sz w:val="20"/>
              </w:rPr>
              <w:t>«критически мыслящие личности» должны создать партию</w:t>
            </w:r>
          </w:p>
          <w:p w:rsidR="00256C1F" w:rsidRDefault="00256C1F" w:rsidP="009B0D79">
            <w:pPr>
              <w:pStyle w:val="a4"/>
              <w:numPr>
                <w:ilvl w:val="0"/>
                <w:numId w:val="78"/>
              </w:numPr>
              <w:rPr>
                <w:rFonts w:ascii="Times New Roman" w:hAnsi="Times New Roman" w:cs="Times New Roman"/>
                <w:sz w:val="20"/>
              </w:rPr>
            </w:pPr>
            <w:r>
              <w:rPr>
                <w:rFonts w:ascii="Times New Roman" w:hAnsi="Times New Roman" w:cs="Times New Roman"/>
                <w:sz w:val="20"/>
              </w:rPr>
              <w:t>партия должна вести пропагандистскую работу среди крестьян («разбудить крестьян»)</w:t>
            </w:r>
          </w:p>
          <w:p w:rsidR="00256C1F" w:rsidRDefault="00256C1F" w:rsidP="00256C1F">
            <w:pPr>
              <w:rPr>
                <w:rFonts w:ascii="Times New Roman" w:hAnsi="Times New Roman" w:cs="Times New Roman"/>
                <w:sz w:val="20"/>
              </w:rPr>
            </w:pPr>
            <w:r>
              <w:rPr>
                <w:rFonts w:ascii="Times New Roman" w:hAnsi="Times New Roman" w:cs="Times New Roman"/>
                <w:sz w:val="20"/>
              </w:rPr>
              <w:t>заговорщическая теория</w:t>
            </w:r>
          </w:p>
          <w:p w:rsidR="00256C1F" w:rsidRDefault="00256C1F" w:rsidP="009B0D79">
            <w:pPr>
              <w:pStyle w:val="a4"/>
              <w:numPr>
                <w:ilvl w:val="0"/>
                <w:numId w:val="79"/>
              </w:numPr>
              <w:rPr>
                <w:rFonts w:ascii="Times New Roman" w:hAnsi="Times New Roman" w:cs="Times New Roman"/>
                <w:sz w:val="20"/>
              </w:rPr>
            </w:pPr>
            <w:r>
              <w:rPr>
                <w:rFonts w:ascii="Times New Roman" w:hAnsi="Times New Roman" w:cs="Times New Roman"/>
                <w:sz w:val="20"/>
              </w:rPr>
              <w:t>русский крестьянин – «коммунист по инстинкту»</w:t>
            </w:r>
          </w:p>
          <w:p w:rsidR="00256C1F" w:rsidRPr="00256C1F" w:rsidRDefault="00256C1F" w:rsidP="009B0D79">
            <w:pPr>
              <w:pStyle w:val="a4"/>
              <w:numPr>
                <w:ilvl w:val="0"/>
                <w:numId w:val="79"/>
              </w:numPr>
              <w:rPr>
                <w:rFonts w:ascii="Times New Roman" w:hAnsi="Times New Roman" w:cs="Times New Roman"/>
                <w:sz w:val="20"/>
              </w:rPr>
            </w:pPr>
            <w:r>
              <w:rPr>
                <w:rFonts w:ascii="Times New Roman" w:hAnsi="Times New Roman" w:cs="Times New Roman"/>
                <w:sz w:val="20"/>
              </w:rPr>
              <w:t>задача узкой группы заговорщиков (профессиональных революционеров) – захватить государственную власть (вовлечь народ в социалистическое строительство)</w:t>
            </w:r>
          </w:p>
        </w:tc>
        <w:tc>
          <w:tcPr>
            <w:tcW w:w="2438" w:type="dxa"/>
          </w:tcPr>
          <w:p w:rsidR="00962334" w:rsidRDefault="005504EE">
            <w:r w:rsidRPr="005504EE">
              <w:rPr>
                <w:rFonts w:ascii="Times New Roman" w:hAnsi="Times New Roman" w:cs="Times New Roman"/>
                <w:sz w:val="20"/>
              </w:rPr>
              <w:t>Единый государственный экзамен 2011. История. Универсальные материалы для подготовки учащихся / ФИПИ. – М.: Интеллект-Центр, 2011. – 288 с.</w:t>
            </w:r>
          </w:p>
        </w:tc>
      </w:tr>
      <w:tr w:rsidR="00962334" w:rsidTr="000C127F">
        <w:tc>
          <w:tcPr>
            <w:tcW w:w="809" w:type="dxa"/>
          </w:tcPr>
          <w:p w:rsidR="00962334" w:rsidRDefault="00962334" w:rsidP="00673BDF">
            <w:pPr>
              <w:pStyle w:val="a4"/>
              <w:numPr>
                <w:ilvl w:val="0"/>
                <w:numId w:val="1"/>
              </w:numPr>
            </w:pPr>
          </w:p>
        </w:tc>
        <w:tc>
          <w:tcPr>
            <w:tcW w:w="6811" w:type="dxa"/>
          </w:tcPr>
          <w:p w:rsidR="00962334" w:rsidRDefault="00256C1F">
            <w:pPr>
              <w:rPr>
                <w:rFonts w:ascii="Times New Roman" w:hAnsi="Times New Roman" w:cs="Times New Roman"/>
                <w:sz w:val="20"/>
              </w:rPr>
            </w:pPr>
            <w:r>
              <w:rPr>
                <w:rFonts w:ascii="Times New Roman" w:hAnsi="Times New Roman" w:cs="Times New Roman"/>
                <w:sz w:val="20"/>
              </w:rPr>
              <w:t xml:space="preserve">Ниже приведены две из существующих точек зрения на внутреннюю политику Александра </w:t>
            </w:r>
            <w:r>
              <w:rPr>
                <w:rFonts w:ascii="Times New Roman" w:hAnsi="Times New Roman" w:cs="Times New Roman"/>
                <w:sz w:val="20"/>
                <w:lang w:val="en-US"/>
              </w:rPr>
              <w:t>III</w:t>
            </w:r>
            <w:r>
              <w:rPr>
                <w:rFonts w:ascii="Times New Roman" w:hAnsi="Times New Roman" w:cs="Times New Roman"/>
                <w:sz w:val="20"/>
              </w:rPr>
              <w:t>:</w:t>
            </w:r>
          </w:p>
          <w:p w:rsidR="00256C1F" w:rsidRDefault="00256C1F">
            <w:pPr>
              <w:rPr>
                <w:rFonts w:ascii="Times New Roman" w:hAnsi="Times New Roman" w:cs="Times New Roman"/>
                <w:sz w:val="20"/>
              </w:rPr>
            </w:pPr>
            <w:r>
              <w:rPr>
                <w:rFonts w:ascii="Times New Roman" w:hAnsi="Times New Roman" w:cs="Times New Roman"/>
                <w:sz w:val="20"/>
              </w:rPr>
              <w:t xml:space="preserve">1.Внутренняя политика Александра </w:t>
            </w:r>
            <w:r>
              <w:rPr>
                <w:rFonts w:ascii="Times New Roman" w:hAnsi="Times New Roman" w:cs="Times New Roman"/>
                <w:sz w:val="20"/>
                <w:lang w:val="en-US"/>
              </w:rPr>
              <w:t>III</w:t>
            </w:r>
            <w:r w:rsidR="00EA1615">
              <w:rPr>
                <w:rFonts w:ascii="Times New Roman" w:hAnsi="Times New Roman" w:cs="Times New Roman"/>
                <w:sz w:val="20"/>
              </w:rPr>
              <w:t xml:space="preserve"> создала условия для успешного развития страны.</w:t>
            </w:r>
          </w:p>
          <w:p w:rsidR="00EA1615" w:rsidRDefault="00EA1615">
            <w:pPr>
              <w:rPr>
                <w:rFonts w:ascii="Times New Roman" w:hAnsi="Times New Roman" w:cs="Times New Roman"/>
                <w:sz w:val="20"/>
              </w:rPr>
            </w:pPr>
            <w:r>
              <w:rPr>
                <w:rFonts w:ascii="Times New Roman" w:hAnsi="Times New Roman" w:cs="Times New Roman"/>
                <w:sz w:val="20"/>
              </w:rPr>
              <w:t xml:space="preserve">2. Внутренняя политика Александра </w:t>
            </w:r>
            <w:r>
              <w:rPr>
                <w:rFonts w:ascii="Times New Roman" w:hAnsi="Times New Roman" w:cs="Times New Roman"/>
                <w:sz w:val="20"/>
                <w:lang w:val="en-US"/>
              </w:rPr>
              <w:t>III</w:t>
            </w:r>
            <w:r>
              <w:rPr>
                <w:rFonts w:ascii="Times New Roman" w:hAnsi="Times New Roman" w:cs="Times New Roman"/>
                <w:sz w:val="20"/>
              </w:rPr>
              <w:t xml:space="preserve"> в итоге привела страну к политическому кризису начала </w:t>
            </w:r>
            <w:r>
              <w:rPr>
                <w:rFonts w:ascii="Times New Roman" w:hAnsi="Times New Roman" w:cs="Times New Roman"/>
                <w:sz w:val="20"/>
                <w:lang w:val="en-US"/>
              </w:rPr>
              <w:t>XX</w:t>
            </w:r>
            <w:r>
              <w:rPr>
                <w:rFonts w:ascii="Times New Roman" w:hAnsi="Times New Roman" w:cs="Times New Roman"/>
                <w:sz w:val="20"/>
              </w:rPr>
              <w:t xml:space="preserve"> в.</w:t>
            </w:r>
          </w:p>
          <w:p w:rsidR="00EA1615" w:rsidRDefault="00EA1615">
            <w:pPr>
              <w:rPr>
                <w:rFonts w:ascii="Times New Roman" w:hAnsi="Times New Roman" w:cs="Times New Roman"/>
                <w:sz w:val="20"/>
              </w:rPr>
            </w:pPr>
            <w:r>
              <w:rPr>
                <w:rFonts w:ascii="Times New Roman" w:hAnsi="Times New Roman" w:cs="Times New Roman"/>
                <w:sz w:val="20"/>
              </w:rPr>
              <w:t>Укажите, какая из названных точек зрения представляется вам более предпочтительной.</w:t>
            </w:r>
          </w:p>
          <w:p w:rsidR="00EA1615" w:rsidRPr="00EA1615" w:rsidRDefault="00EA1615">
            <w:pPr>
              <w:rPr>
                <w:rFonts w:ascii="Times New Roman" w:hAnsi="Times New Roman" w:cs="Times New Roman"/>
                <w:sz w:val="20"/>
              </w:rPr>
            </w:pPr>
            <w:r>
              <w:rPr>
                <w:rFonts w:ascii="Times New Roman" w:hAnsi="Times New Roman" w:cs="Times New Roman"/>
                <w:sz w:val="20"/>
              </w:rPr>
              <w:t>Приведите не менее трех фактов (положений), которые могут служить аргументами, подтверждающими выбранную вами точку зрения.</w:t>
            </w:r>
          </w:p>
        </w:tc>
        <w:tc>
          <w:tcPr>
            <w:tcW w:w="5556" w:type="dxa"/>
          </w:tcPr>
          <w:p w:rsidR="00962334" w:rsidRDefault="00EA1615">
            <w:pPr>
              <w:rPr>
                <w:rFonts w:ascii="Times New Roman" w:hAnsi="Times New Roman" w:cs="Times New Roman"/>
                <w:sz w:val="20"/>
              </w:rPr>
            </w:pPr>
            <w:r>
              <w:rPr>
                <w:rFonts w:ascii="Times New Roman" w:hAnsi="Times New Roman" w:cs="Times New Roman"/>
                <w:sz w:val="20"/>
              </w:rPr>
              <w:t>Ученик может выбрать одну из названных точек зрения, но при этом должен привести подтверждающие ее аргументы, например:</w:t>
            </w:r>
          </w:p>
          <w:p w:rsidR="00EA1615" w:rsidRDefault="00EA1615">
            <w:pPr>
              <w:rPr>
                <w:rFonts w:ascii="Times New Roman" w:hAnsi="Times New Roman" w:cs="Times New Roman"/>
                <w:sz w:val="20"/>
              </w:rPr>
            </w:pPr>
            <w:r>
              <w:rPr>
                <w:rFonts w:ascii="Times New Roman" w:hAnsi="Times New Roman" w:cs="Times New Roman"/>
                <w:sz w:val="20"/>
              </w:rPr>
              <w:t>При выборе первой точки зрения:</w:t>
            </w:r>
          </w:p>
          <w:p w:rsidR="00EA1615" w:rsidRDefault="00EA1615" w:rsidP="00EA1615">
            <w:pPr>
              <w:rPr>
                <w:rFonts w:ascii="Times New Roman" w:hAnsi="Times New Roman" w:cs="Times New Roman"/>
                <w:sz w:val="20"/>
              </w:rPr>
            </w:pPr>
            <w:r>
              <w:rPr>
                <w:rFonts w:ascii="Times New Roman" w:hAnsi="Times New Roman" w:cs="Times New Roman"/>
                <w:sz w:val="20"/>
              </w:rPr>
              <w:t xml:space="preserve">Александр </w:t>
            </w:r>
            <w:r>
              <w:rPr>
                <w:rFonts w:ascii="Times New Roman" w:hAnsi="Times New Roman" w:cs="Times New Roman"/>
                <w:sz w:val="20"/>
                <w:lang w:val="en-US"/>
              </w:rPr>
              <w:t>III</w:t>
            </w:r>
          </w:p>
          <w:p w:rsidR="00EA1615" w:rsidRDefault="00EA1615" w:rsidP="009B0D79">
            <w:pPr>
              <w:pStyle w:val="a4"/>
              <w:numPr>
                <w:ilvl w:val="0"/>
                <w:numId w:val="80"/>
              </w:numPr>
              <w:rPr>
                <w:rFonts w:ascii="Times New Roman" w:hAnsi="Times New Roman" w:cs="Times New Roman"/>
                <w:sz w:val="20"/>
              </w:rPr>
            </w:pPr>
            <w:r>
              <w:rPr>
                <w:rFonts w:ascii="Times New Roman" w:hAnsi="Times New Roman" w:cs="Times New Roman"/>
                <w:sz w:val="20"/>
              </w:rPr>
              <w:t xml:space="preserve">вывел страну из политического кризиса начала 1880-х гг. (вызванного убийством Александра </w:t>
            </w:r>
            <w:r>
              <w:rPr>
                <w:rFonts w:ascii="Times New Roman" w:hAnsi="Times New Roman" w:cs="Times New Roman"/>
                <w:sz w:val="20"/>
                <w:lang w:val="en-US"/>
              </w:rPr>
              <w:t>II</w:t>
            </w:r>
            <w:r>
              <w:rPr>
                <w:rFonts w:ascii="Times New Roman" w:hAnsi="Times New Roman" w:cs="Times New Roman"/>
                <w:sz w:val="20"/>
              </w:rPr>
              <w:t xml:space="preserve"> народовольцами)</w:t>
            </w:r>
          </w:p>
          <w:p w:rsidR="00EA1615" w:rsidRDefault="00EA1615" w:rsidP="009B0D79">
            <w:pPr>
              <w:pStyle w:val="a4"/>
              <w:numPr>
                <w:ilvl w:val="0"/>
                <w:numId w:val="80"/>
              </w:numPr>
              <w:rPr>
                <w:rFonts w:ascii="Times New Roman" w:hAnsi="Times New Roman" w:cs="Times New Roman"/>
                <w:sz w:val="20"/>
              </w:rPr>
            </w:pPr>
            <w:r>
              <w:rPr>
                <w:rFonts w:ascii="Times New Roman" w:hAnsi="Times New Roman" w:cs="Times New Roman"/>
                <w:sz w:val="20"/>
              </w:rPr>
              <w:t>учредил Крестьянский банк (1882 г.)</w:t>
            </w:r>
          </w:p>
          <w:p w:rsidR="00EA1615" w:rsidRDefault="00EA1615" w:rsidP="009B0D79">
            <w:pPr>
              <w:pStyle w:val="a4"/>
              <w:numPr>
                <w:ilvl w:val="0"/>
                <w:numId w:val="80"/>
              </w:numPr>
              <w:rPr>
                <w:rFonts w:ascii="Times New Roman" w:hAnsi="Times New Roman" w:cs="Times New Roman"/>
                <w:sz w:val="20"/>
              </w:rPr>
            </w:pPr>
            <w:r>
              <w:rPr>
                <w:rFonts w:ascii="Times New Roman" w:hAnsi="Times New Roman" w:cs="Times New Roman"/>
                <w:sz w:val="20"/>
              </w:rPr>
              <w:t>отменил подушную подать (с 1882 г.)</w:t>
            </w:r>
          </w:p>
          <w:p w:rsidR="00EA1615" w:rsidRDefault="00EA1615" w:rsidP="00EA1615">
            <w:pPr>
              <w:rPr>
                <w:rFonts w:ascii="Times New Roman" w:hAnsi="Times New Roman" w:cs="Times New Roman"/>
                <w:sz w:val="20"/>
              </w:rPr>
            </w:pPr>
            <w:r>
              <w:rPr>
                <w:rFonts w:ascii="Times New Roman" w:hAnsi="Times New Roman" w:cs="Times New Roman"/>
                <w:sz w:val="20"/>
              </w:rPr>
              <w:t>проводил политику</w:t>
            </w:r>
          </w:p>
          <w:p w:rsidR="00EA1615" w:rsidRDefault="00EA1615" w:rsidP="009B0D79">
            <w:pPr>
              <w:pStyle w:val="a4"/>
              <w:numPr>
                <w:ilvl w:val="0"/>
                <w:numId w:val="81"/>
              </w:numPr>
              <w:rPr>
                <w:rFonts w:ascii="Times New Roman" w:hAnsi="Times New Roman" w:cs="Times New Roman"/>
                <w:sz w:val="20"/>
              </w:rPr>
            </w:pPr>
            <w:r>
              <w:rPr>
                <w:rFonts w:ascii="Times New Roman" w:hAnsi="Times New Roman" w:cs="Times New Roman"/>
                <w:sz w:val="20"/>
              </w:rPr>
              <w:t xml:space="preserve">всемерного поощрения национальной промышленности (деятельность Н.Х. </w:t>
            </w:r>
            <w:proofErr w:type="spellStart"/>
            <w:r>
              <w:rPr>
                <w:rFonts w:ascii="Times New Roman" w:hAnsi="Times New Roman" w:cs="Times New Roman"/>
                <w:sz w:val="20"/>
              </w:rPr>
              <w:t>Бунге</w:t>
            </w:r>
            <w:proofErr w:type="spellEnd"/>
            <w:r>
              <w:rPr>
                <w:rFonts w:ascii="Times New Roman" w:hAnsi="Times New Roman" w:cs="Times New Roman"/>
                <w:sz w:val="20"/>
              </w:rPr>
              <w:t xml:space="preserve">, И.А. </w:t>
            </w:r>
            <w:proofErr w:type="spellStart"/>
            <w:r>
              <w:rPr>
                <w:rFonts w:ascii="Times New Roman" w:hAnsi="Times New Roman" w:cs="Times New Roman"/>
                <w:sz w:val="20"/>
              </w:rPr>
              <w:t>Вышнеградского</w:t>
            </w:r>
            <w:proofErr w:type="spellEnd"/>
            <w:r>
              <w:rPr>
                <w:rFonts w:ascii="Times New Roman" w:hAnsi="Times New Roman" w:cs="Times New Roman"/>
                <w:sz w:val="20"/>
              </w:rPr>
              <w:t xml:space="preserve"> и С.Ю. Витте)</w:t>
            </w:r>
          </w:p>
          <w:p w:rsidR="00EA1615" w:rsidRDefault="00EA1615" w:rsidP="009B0D79">
            <w:pPr>
              <w:pStyle w:val="a4"/>
              <w:numPr>
                <w:ilvl w:val="0"/>
                <w:numId w:val="81"/>
              </w:numPr>
              <w:rPr>
                <w:rFonts w:ascii="Times New Roman" w:hAnsi="Times New Roman" w:cs="Times New Roman"/>
                <w:sz w:val="20"/>
              </w:rPr>
            </w:pPr>
            <w:r>
              <w:rPr>
                <w:rFonts w:ascii="Times New Roman" w:hAnsi="Times New Roman" w:cs="Times New Roman"/>
                <w:sz w:val="20"/>
              </w:rPr>
              <w:t>развития железнодорожного  (водного) транспорта</w:t>
            </w:r>
          </w:p>
          <w:p w:rsidR="00EA1615" w:rsidRDefault="00EA1615" w:rsidP="009B0D79">
            <w:pPr>
              <w:pStyle w:val="a4"/>
              <w:numPr>
                <w:ilvl w:val="0"/>
                <w:numId w:val="81"/>
              </w:numPr>
              <w:rPr>
                <w:rFonts w:ascii="Times New Roman" w:hAnsi="Times New Roman" w:cs="Times New Roman"/>
                <w:sz w:val="20"/>
              </w:rPr>
            </w:pPr>
            <w:r>
              <w:rPr>
                <w:rFonts w:ascii="Times New Roman" w:hAnsi="Times New Roman" w:cs="Times New Roman"/>
                <w:sz w:val="20"/>
              </w:rPr>
              <w:lastRenderedPageBreak/>
              <w:t>распространения грамотности среди населения (увеличение числа церковно-приходских школ)</w:t>
            </w:r>
          </w:p>
          <w:p w:rsidR="00EA1615" w:rsidRDefault="005960E6" w:rsidP="00EA1615">
            <w:pPr>
              <w:rPr>
                <w:rFonts w:ascii="Times New Roman" w:hAnsi="Times New Roman" w:cs="Times New Roman"/>
                <w:sz w:val="20"/>
              </w:rPr>
            </w:pPr>
            <w:r>
              <w:rPr>
                <w:rFonts w:ascii="Times New Roman" w:hAnsi="Times New Roman" w:cs="Times New Roman"/>
                <w:sz w:val="20"/>
              </w:rPr>
              <w:t>При выборе второй точки зрения:</w:t>
            </w:r>
          </w:p>
          <w:p w:rsidR="005960E6" w:rsidRDefault="005960E6" w:rsidP="00EA1615">
            <w:pPr>
              <w:rPr>
                <w:rFonts w:ascii="Times New Roman" w:hAnsi="Times New Roman" w:cs="Times New Roman"/>
                <w:sz w:val="20"/>
              </w:rPr>
            </w:pPr>
            <w:r>
              <w:rPr>
                <w:rFonts w:ascii="Times New Roman" w:hAnsi="Times New Roman" w:cs="Times New Roman"/>
                <w:sz w:val="20"/>
              </w:rPr>
              <w:t>Не был решен крестьянский вопрос (сохранились противоречия между крестьянами и дворянами)</w:t>
            </w:r>
          </w:p>
          <w:p w:rsidR="005960E6" w:rsidRDefault="005960E6" w:rsidP="009B0D79">
            <w:pPr>
              <w:pStyle w:val="a4"/>
              <w:numPr>
                <w:ilvl w:val="0"/>
                <w:numId w:val="82"/>
              </w:numPr>
              <w:rPr>
                <w:rFonts w:ascii="Times New Roman" w:hAnsi="Times New Roman" w:cs="Times New Roman"/>
                <w:sz w:val="20"/>
              </w:rPr>
            </w:pPr>
            <w:r>
              <w:rPr>
                <w:rFonts w:ascii="Times New Roman" w:hAnsi="Times New Roman" w:cs="Times New Roman"/>
                <w:sz w:val="20"/>
              </w:rPr>
              <w:t>крестьянам не были возвращены отрезки</w:t>
            </w:r>
          </w:p>
          <w:p w:rsidR="005960E6" w:rsidRDefault="005960E6" w:rsidP="009B0D79">
            <w:pPr>
              <w:pStyle w:val="a4"/>
              <w:numPr>
                <w:ilvl w:val="0"/>
                <w:numId w:val="82"/>
              </w:numPr>
              <w:rPr>
                <w:rFonts w:ascii="Times New Roman" w:hAnsi="Times New Roman" w:cs="Times New Roman"/>
                <w:sz w:val="20"/>
              </w:rPr>
            </w:pPr>
            <w:r>
              <w:rPr>
                <w:rFonts w:ascii="Times New Roman" w:hAnsi="Times New Roman" w:cs="Times New Roman"/>
                <w:sz w:val="20"/>
              </w:rPr>
              <w:t>сохранилось малоземелье крестьян</w:t>
            </w:r>
          </w:p>
          <w:p w:rsidR="005960E6" w:rsidRDefault="005960E6" w:rsidP="009B0D79">
            <w:pPr>
              <w:pStyle w:val="a4"/>
              <w:numPr>
                <w:ilvl w:val="0"/>
                <w:numId w:val="82"/>
              </w:numPr>
              <w:rPr>
                <w:rFonts w:ascii="Times New Roman" w:hAnsi="Times New Roman" w:cs="Times New Roman"/>
                <w:sz w:val="20"/>
              </w:rPr>
            </w:pPr>
            <w:r>
              <w:rPr>
                <w:rFonts w:ascii="Times New Roman" w:hAnsi="Times New Roman" w:cs="Times New Roman"/>
                <w:sz w:val="20"/>
              </w:rPr>
              <w:t>сохранились выкупные платежи</w:t>
            </w:r>
          </w:p>
          <w:p w:rsidR="005960E6" w:rsidRDefault="005960E6" w:rsidP="009B0D79">
            <w:pPr>
              <w:pStyle w:val="a4"/>
              <w:numPr>
                <w:ilvl w:val="0"/>
                <w:numId w:val="82"/>
              </w:numPr>
              <w:rPr>
                <w:rFonts w:ascii="Times New Roman" w:hAnsi="Times New Roman" w:cs="Times New Roman"/>
                <w:sz w:val="20"/>
              </w:rPr>
            </w:pPr>
            <w:r>
              <w:rPr>
                <w:rFonts w:ascii="Times New Roman" w:hAnsi="Times New Roman" w:cs="Times New Roman"/>
                <w:sz w:val="20"/>
              </w:rPr>
              <w:t>приняты меры, затруднявшие выход крестьян из общины с наделами земли</w:t>
            </w:r>
          </w:p>
          <w:p w:rsidR="005960E6" w:rsidRDefault="005960E6" w:rsidP="009B0D79">
            <w:pPr>
              <w:pStyle w:val="a4"/>
              <w:numPr>
                <w:ilvl w:val="0"/>
                <w:numId w:val="82"/>
              </w:numPr>
              <w:rPr>
                <w:rFonts w:ascii="Times New Roman" w:hAnsi="Times New Roman" w:cs="Times New Roman"/>
                <w:sz w:val="20"/>
              </w:rPr>
            </w:pPr>
            <w:r>
              <w:rPr>
                <w:rFonts w:ascii="Times New Roman" w:hAnsi="Times New Roman" w:cs="Times New Roman"/>
                <w:sz w:val="20"/>
              </w:rPr>
              <w:t>препятствование власти семейным разделам</w:t>
            </w:r>
          </w:p>
          <w:p w:rsidR="005960E6" w:rsidRDefault="005960E6" w:rsidP="009B0D79">
            <w:pPr>
              <w:pStyle w:val="a4"/>
              <w:numPr>
                <w:ilvl w:val="0"/>
                <w:numId w:val="82"/>
              </w:numPr>
              <w:rPr>
                <w:rFonts w:ascii="Times New Roman" w:hAnsi="Times New Roman" w:cs="Times New Roman"/>
                <w:sz w:val="20"/>
              </w:rPr>
            </w:pPr>
            <w:r>
              <w:rPr>
                <w:rFonts w:ascii="Times New Roman" w:hAnsi="Times New Roman" w:cs="Times New Roman"/>
                <w:sz w:val="20"/>
              </w:rPr>
              <w:t>введен институт земских начальников (т.е. восстановлена полицейская власть помещиков над крестьянами)</w:t>
            </w:r>
          </w:p>
          <w:p w:rsidR="005960E6" w:rsidRDefault="005960E6" w:rsidP="009B0D79">
            <w:pPr>
              <w:pStyle w:val="a4"/>
              <w:numPr>
                <w:ilvl w:val="0"/>
                <w:numId w:val="82"/>
              </w:numPr>
              <w:rPr>
                <w:rFonts w:ascii="Times New Roman" w:hAnsi="Times New Roman" w:cs="Times New Roman"/>
                <w:sz w:val="20"/>
              </w:rPr>
            </w:pPr>
            <w:r>
              <w:rPr>
                <w:rFonts w:ascii="Times New Roman" w:hAnsi="Times New Roman" w:cs="Times New Roman"/>
                <w:sz w:val="20"/>
              </w:rPr>
              <w:t>проведена земская контрреформа (ограничившая выборное представительство для крестьян)</w:t>
            </w:r>
          </w:p>
          <w:p w:rsidR="005960E6" w:rsidRDefault="005960E6" w:rsidP="005960E6">
            <w:pPr>
              <w:rPr>
                <w:rFonts w:ascii="Times New Roman" w:hAnsi="Times New Roman" w:cs="Times New Roman"/>
                <w:sz w:val="20"/>
              </w:rPr>
            </w:pPr>
            <w:r>
              <w:rPr>
                <w:rFonts w:ascii="Times New Roman" w:hAnsi="Times New Roman" w:cs="Times New Roman"/>
                <w:sz w:val="20"/>
              </w:rPr>
              <w:t>Не был решен «рабочий вопрос» (не устранены противоречия между рабочими и предпринимателями)</w:t>
            </w:r>
          </w:p>
          <w:p w:rsidR="005960E6" w:rsidRDefault="005960E6" w:rsidP="009B0D79">
            <w:pPr>
              <w:pStyle w:val="a4"/>
              <w:numPr>
                <w:ilvl w:val="0"/>
                <w:numId w:val="83"/>
              </w:numPr>
              <w:rPr>
                <w:rFonts w:ascii="Times New Roman" w:hAnsi="Times New Roman" w:cs="Times New Roman"/>
                <w:sz w:val="20"/>
              </w:rPr>
            </w:pPr>
            <w:proofErr w:type="spellStart"/>
            <w:r>
              <w:rPr>
                <w:rFonts w:ascii="Times New Roman" w:hAnsi="Times New Roman" w:cs="Times New Roman"/>
                <w:sz w:val="20"/>
              </w:rPr>
              <w:t>неразработанность</w:t>
            </w:r>
            <w:proofErr w:type="spellEnd"/>
            <w:r>
              <w:rPr>
                <w:rFonts w:ascii="Times New Roman" w:hAnsi="Times New Roman" w:cs="Times New Roman"/>
                <w:sz w:val="20"/>
              </w:rPr>
              <w:t xml:space="preserve"> фабричного законодательства (низкая заработная плата, плохие условия труда и быта)</w:t>
            </w:r>
          </w:p>
          <w:p w:rsidR="005960E6" w:rsidRPr="005960E6" w:rsidRDefault="005960E6" w:rsidP="009B0D79">
            <w:pPr>
              <w:pStyle w:val="a4"/>
              <w:numPr>
                <w:ilvl w:val="0"/>
                <w:numId w:val="83"/>
              </w:numPr>
              <w:rPr>
                <w:rFonts w:ascii="Times New Roman" w:hAnsi="Times New Roman" w:cs="Times New Roman"/>
                <w:sz w:val="20"/>
              </w:rPr>
            </w:pPr>
            <w:r>
              <w:rPr>
                <w:rFonts w:ascii="Times New Roman" w:hAnsi="Times New Roman" w:cs="Times New Roman"/>
                <w:sz w:val="20"/>
              </w:rPr>
              <w:t>проведение недальновидной национальной политики (возможные варианты ответа: насаждение православия, русификация окраин, русофильство, сокращение черты оседлости)</w:t>
            </w:r>
          </w:p>
        </w:tc>
        <w:tc>
          <w:tcPr>
            <w:tcW w:w="2438" w:type="dxa"/>
          </w:tcPr>
          <w:p w:rsidR="00962334" w:rsidRDefault="005504EE">
            <w:r w:rsidRPr="005504EE">
              <w:rPr>
                <w:rFonts w:ascii="Times New Roman" w:hAnsi="Times New Roman" w:cs="Times New Roman"/>
                <w:sz w:val="20"/>
              </w:rPr>
              <w:lastRenderedPageBreak/>
              <w:t>Единый государственный экзамен 2011. История. Универсальные материалы для подготовки учащихся / ФИПИ. – М.: Интеллект-Центр, 2011. – 288 с.</w:t>
            </w:r>
          </w:p>
        </w:tc>
      </w:tr>
      <w:tr w:rsidR="00962334" w:rsidTr="000C127F">
        <w:tc>
          <w:tcPr>
            <w:tcW w:w="809" w:type="dxa"/>
          </w:tcPr>
          <w:p w:rsidR="00962334" w:rsidRDefault="00962334" w:rsidP="00673BDF">
            <w:pPr>
              <w:pStyle w:val="a4"/>
              <w:numPr>
                <w:ilvl w:val="0"/>
                <w:numId w:val="1"/>
              </w:numPr>
            </w:pPr>
          </w:p>
        </w:tc>
        <w:tc>
          <w:tcPr>
            <w:tcW w:w="6811" w:type="dxa"/>
          </w:tcPr>
          <w:p w:rsidR="00962334" w:rsidRPr="003E0D77" w:rsidRDefault="003E0D77">
            <w:pPr>
              <w:rPr>
                <w:rFonts w:ascii="Times New Roman" w:hAnsi="Times New Roman" w:cs="Times New Roman"/>
                <w:sz w:val="20"/>
              </w:rPr>
            </w:pPr>
            <w:r w:rsidRPr="003E0D77">
              <w:rPr>
                <w:rFonts w:ascii="Times New Roman" w:hAnsi="Times New Roman" w:cs="Times New Roman"/>
                <w:sz w:val="20"/>
              </w:rPr>
              <w:t>Рассмотрите историческую ситуацию и ответьте на вопросы.</w:t>
            </w:r>
          </w:p>
          <w:p w:rsidR="003E0D77" w:rsidRPr="003E0D77" w:rsidRDefault="003E0D77">
            <w:pPr>
              <w:rPr>
                <w:rFonts w:ascii="Times New Roman" w:hAnsi="Times New Roman" w:cs="Times New Roman"/>
                <w:sz w:val="20"/>
              </w:rPr>
            </w:pPr>
            <w:r w:rsidRPr="003E0D77">
              <w:rPr>
                <w:rFonts w:ascii="Times New Roman" w:hAnsi="Times New Roman" w:cs="Times New Roman"/>
                <w:sz w:val="20"/>
              </w:rPr>
              <w:t>К 1825 г. в России существовали тайные общества, участники которых хотели осуществить в России коренные преобразования. Прийти к власти они рассчитывали путем военного переворота, при этом большинство участников тайных организаций считали, что условия для него еще в России не возникли. Но сложившаяся в России в конце 1825 г. ситуация послужила поводом к вооруженному выступлению.</w:t>
            </w:r>
          </w:p>
          <w:p w:rsidR="003E0D77" w:rsidRDefault="003E0D77">
            <w:r w:rsidRPr="003E0D77">
              <w:rPr>
                <w:rFonts w:ascii="Times New Roman" w:hAnsi="Times New Roman" w:cs="Times New Roman"/>
                <w:sz w:val="20"/>
              </w:rPr>
              <w:t>В чем состояла сложившаяся в конце 1825 г. ситуация, приведшая к выступлению? Приведите не менее двух положений. Чем завершилось вооруженное выступление участников тайных обществ? Приведите не менее двух причин такого развития событий.</w:t>
            </w:r>
          </w:p>
        </w:tc>
        <w:tc>
          <w:tcPr>
            <w:tcW w:w="5556" w:type="dxa"/>
          </w:tcPr>
          <w:p w:rsidR="00962334" w:rsidRDefault="003E0D77">
            <w:pPr>
              <w:rPr>
                <w:rFonts w:ascii="Times New Roman" w:hAnsi="Times New Roman" w:cs="Times New Roman"/>
                <w:sz w:val="20"/>
              </w:rPr>
            </w:pPr>
            <w:r>
              <w:rPr>
                <w:rFonts w:ascii="Times New Roman" w:hAnsi="Times New Roman" w:cs="Times New Roman"/>
                <w:sz w:val="20"/>
              </w:rPr>
              <w:t>Могут быть названы следующие положения о ситуации 1825 г.:</w:t>
            </w:r>
          </w:p>
          <w:p w:rsidR="003E0D77" w:rsidRDefault="003E0D77" w:rsidP="009B0D79">
            <w:pPr>
              <w:pStyle w:val="a4"/>
              <w:numPr>
                <w:ilvl w:val="0"/>
                <w:numId w:val="87"/>
              </w:numPr>
              <w:rPr>
                <w:rFonts w:ascii="Times New Roman" w:hAnsi="Times New Roman" w:cs="Times New Roman"/>
                <w:sz w:val="20"/>
              </w:rPr>
            </w:pPr>
            <w:r>
              <w:rPr>
                <w:rFonts w:ascii="Times New Roman" w:hAnsi="Times New Roman" w:cs="Times New Roman"/>
                <w:sz w:val="20"/>
              </w:rPr>
              <w:t xml:space="preserve">внезапная смерть Александра </w:t>
            </w:r>
            <w:r>
              <w:rPr>
                <w:rFonts w:ascii="Times New Roman" w:hAnsi="Times New Roman" w:cs="Times New Roman"/>
                <w:sz w:val="20"/>
                <w:lang w:val="en-US"/>
              </w:rPr>
              <w:t>I</w:t>
            </w:r>
            <w:r>
              <w:rPr>
                <w:rFonts w:ascii="Times New Roman" w:hAnsi="Times New Roman" w:cs="Times New Roman"/>
                <w:sz w:val="20"/>
              </w:rPr>
              <w:t xml:space="preserve"> (19 ноября 1825 г.)</w:t>
            </w:r>
          </w:p>
          <w:p w:rsidR="003E0D77" w:rsidRDefault="003E0D77" w:rsidP="009B0D79">
            <w:pPr>
              <w:pStyle w:val="a4"/>
              <w:numPr>
                <w:ilvl w:val="0"/>
                <w:numId w:val="87"/>
              </w:numPr>
              <w:rPr>
                <w:rFonts w:ascii="Times New Roman" w:hAnsi="Times New Roman" w:cs="Times New Roman"/>
                <w:sz w:val="20"/>
              </w:rPr>
            </w:pPr>
            <w:r>
              <w:rPr>
                <w:rFonts w:ascii="Times New Roman" w:hAnsi="Times New Roman" w:cs="Times New Roman"/>
                <w:sz w:val="20"/>
              </w:rPr>
              <w:t>ситуация междуцарствия, связанная с отказом Константина Павловича занять престол</w:t>
            </w:r>
          </w:p>
          <w:p w:rsidR="003E0D77" w:rsidRDefault="003E0D77" w:rsidP="009B0D79">
            <w:pPr>
              <w:pStyle w:val="a4"/>
              <w:numPr>
                <w:ilvl w:val="0"/>
                <w:numId w:val="87"/>
              </w:numPr>
              <w:rPr>
                <w:rFonts w:ascii="Times New Roman" w:hAnsi="Times New Roman" w:cs="Times New Roman"/>
                <w:sz w:val="20"/>
              </w:rPr>
            </w:pPr>
            <w:r>
              <w:rPr>
                <w:rFonts w:ascii="Times New Roman" w:hAnsi="Times New Roman" w:cs="Times New Roman"/>
                <w:sz w:val="20"/>
              </w:rPr>
              <w:t xml:space="preserve">назначение </w:t>
            </w:r>
            <w:proofErr w:type="spellStart"/>
            <w:r>
              <w:rPr>
                <w:rFonts w:ascii="Times New Roman" w:hAnsi="Times New Roman" w:cs="Times New Roman"/>
                <w:sz w:val="20"/>
              </w:rPr>
              <w:t>переприсяги</w:t>
            </w:r>
            <w:proofErr w:type="spellEnd"/>
            <w:r>
              <w:rPr>
                <w:rFonts w:ascii="Times New Roman" w:hAnsi="Times New Roman" w:cs="Times New Roman"/>
                <w:sz w:val="20"/>
              </w:rPr>
              <w:t xml:space="preserve">, что </w:t>
            </w:r>
            <w:proofErr w:type="spellStart"/>
            <w:r>
              <w:rPr>
                <w:rFonts w:ascii="Times New Roman" w:hAnsi="Times New Roman" w:cs="Times New Roman"/>
                <w:sz w:val="20"/>
              </w:rPr>
              <w:t>вызвло</w:t>
            </w:r>
            <w:proofErr w:type="spellEnd"/>
            <w:r>
              <w:rPr>
                <w:rFonts w:ascii="Times New Roman" w:hAnsi="Times New Roman" w:cs="Times New Roman"/>
                <w:sz w:val="20"/>
              </w:rPr>
              <w:t xml:space="preserve"> подозрения у солдат</w:t>
            </w:r>
          </w:p>
          <w:p w:rsidR="00402FBD" w:rsidRDefault="00402FBD" w:rsidP="00402FBD">
            <w:pPr>
              <w:rPr>
                <w:rFonts w:ascii="Times New Roman" w:hAnsi="Times New Roman" w:cs="Times New Roman"/>
                <w:sz w:val="20"/>
              </w:rPr>
            </w:pPr>
            <w:r>
              <w:rPr>
                <w:rFonts w:ascii="Times New Roman" w:hAnsi="Times New Roman" w:cs="Times New Roman"/>
                <w:sz w:val="20"/>
              </w:rPr>
              <w:t>Должно быть указано, что:</w:t>
            </w:r>
          </w:p>
          <w:p w:rsidR="00402FBD" w:rsidRDefault="00402FBD" w:rsidP="009B0D79">
            <w:pPr>
              <w:pStyle w:val="a4"/>
              <w:numPr>
                <w:ilvl w:val="0"/>
                <w:numId w:val="88"/>
              </w:numPr>
              <w:rPr>
                <w:rFonts w:ascii="Times New Roman" w:hAnsi="Times New Roman" w:cs="Times New Roman"/>
                <w:sz w:val="20"/>
              </w:rPr>
            </w:pPr>
            <w:r>
              <w:rPr>
                <w:rFonts w:ascii="Times New Roman" w:hAnsi="Times New Roman" w:cs="Times New Roman"/>
                <w:sz w:val="20"/>
              </w:rPr>
              <w:t>выступление завершилось поражением декабристов</w:t>
            </w:r>
          </w:p>
          <w:p w:rsidR="00402FBD" w:rsidRDefault="00402FBD" w:rsidP="00402FBD">
            <w:pPr>
              <w:rPr>
                <w:rFonts w:ascii="Times New Roman" w:hAnsi="Times New Roman" w:cs="Times New Roman"/>
                <w:sz w:val="20"/>
              </w:rPr>
            </w:pPr>
            <w:r>
              <w:rPr>
                <w:rFonts w:ascii="Times New Roman" w:hAnsi="Times New Roman" w:cs="Times New Roman"/>
                <w:sz w:val="20"/>
              </w:rPr>
              <w:t>Могут быть приведены следующие причины поражения восстания:</w:t>
            </w:r>
          </w:p>
          <w:p w:rsidR="00402FBD" w:rsidRDefault="00402FBD" w:rsidP="009B0D79">
            <w:pPr>
              <w:pStyle w:val="a4"/>
              <w:numPr>
                <w:ilvl w:val="0"/>
                <w:numId w:val="88"/>
              </w:numPr>
              <w:rPr>
                <w:rFonts w:ascii="Times New Roman" w:hAnsi="Times New Roman" w:cs="Times New Roman"/>
                <w:sz w:val="20"/>
              </w:rPr>
            </w:pPr>
            <w:r>
              <w:rPr>
                <w:rFonts w:ascii="Times New Roman" w:hAnsi="Times New Roman" w:cs="Times New Roman"/>
                <w:sz w:val="20"/>
              </w:rPr>
              <w:t>силы декабристов были незначительны</w:t>
            </w:r>
          </w:p>
          <w:p w:rsidR="00402FBD" w:rsidRDefault="00402FBD" w:rsidP="009B0D79">
            <w:pPr>
              <w:pStyle w:val="a4"/>
              <w:numPr>
                <w:ilvl w:val="0"/>
                <w:numId w:val="88"/>
              </w:numPr>
              <w:rPr>
                <w:rFonts w:ascii="Times New Roman" w:hAnsi="Times New Roman" w:cs="Times New Roman"/>
                <w:sz w:val="20"/>
              </w:rPr>
            </w:pPr>
            <w:r>
              <w:rPr>
                <w:rFonts w:ascii="Times New Roman" w:hAnsi="Times New Roman" w:cs="Times New Roman"/>
                <w:sz w:val="20"/>
              </w:rPr>
              <w:t>нерешительность и непродуманность действий декабристов</w:t>
            </w:r>
          </w:p>
          <w:p w:rsidR="00402FBD" w:rsidRDefault="00402FBD" w:rsidP="009B0D79">
            <w:pPr>
              <w:pStyle w:val="a4"/>
              <w:numPr>
                <w:ilvl w:val="0"/>
                <w:numId w:val="88"/>
              </w:numPr>
              <w:rPr>
                <w:rFonts w:ascii="Times New Roman" w:hAnsi="Times New Roman" w:cs="Times New Roman"/>
                <w:sz w:val="20"/>
              </w:rPr>
            </w:pPr>
            <w:r>
              <w:rPr>
                <w:rFonts w:ascii="Times New Roman" w:hAnsi="Times New Roman" w:cs="Times New Roman"/>
                <w:sz w:val="20"/>
              </w:rPr>
              <w:t>неявка на Сенатскую площадь назначенного диктатором князя С.П. Трубецкого</w:t>
            </w:r>
          </w:p>
          <w:p w:rsidR="00402FBD" w:rsidRDefault="00402FBD" w:rsidP="009B0D79">
            <w:pPr>
              <w:pStyle w:val="a4"/>
              <w:numPr>
                <w:ilvl w:val="0"/>
                <w:numId w:val="88"/>
              </w:numPr>
              <w:rPr>
                <w:rFonts w:ascii="Times New Roman" w:hAnsi="Times New Roman" w:cs="Times New Roman"/>
                <w:sz w:val="20"/>
              </w:rPr>
            </w:pPr>
            <w:r>
              <w:rPr>
                <w:rFonts w:ascii="Times New Roman" w:hAnsi="Times New Roman" w:cs="Times New Roman"/>
                <w:sz w:val="20"/>
              </w:rPr>
              <w:t xml:space="preserve">большая часть гвардии поддержала Николая </w:t>
            </w:r>
            <w:r>
              <w:rPr>
                <w:rFonts w:ascii="Times New Roman" w:hAnsi="Times New Roman" w:cs="Times New Roman"/>
                <w:sz w:val="20"/>
                <w:lang w:val="en-US"/>
              </w:rPr>
              <w:t>I</w:t>
            </w:r>
          </w:p>
          <w:p w:rsidR="00402FBD" w:rsidRDefault="00402FBD" w:rsidP="009B0D79">
            <w:pPr>
              <w:pStyle w:val="a4"/>
              <w:numPr>
                <w:ilvl w:val="0"/>
                <w:numId w:val="88"/>
              </w:numPr>
              <w:rPr>
                <w:rFonts w:ascii="Times New Roman" w:hAnsi="Times New Roman" w:cs="Times New Roman"/>
                <w:sz w:val="20"/>
              </w:rPr>
            </w:pPr>
            <w:r>
              <w:rPr>
                <w:rFonts w:ascii="Times New Roman" w:hAnsi="Times New Roman" w:cs="Times New Roman"/>
                <w:sz w:val="20"/>
              </w:rPr>
              <w:t>декабристы не решились привлечь на свою сторону простой народ</w:t>
            </w:r>
          </w:p>
          <w:p w:rsidR="00402FBD" w:rsidRPr="00402FBD" w:rsidRDefault="00402FBD" w:rsidP="009B0D79">
            <w:pPr>
              <w:pStyle w:val="a4"/>
              <w:numPr>
                <w:ilvl w:val="0"/>
                <w:numId w:val="88"/>
              </w:numPr>
              <w:rPr>
                <w:rFonts w:ascii="Times New Roman" w:hAnsi="Times New Roman" w:cs="Times New Roman"/>
                <w:sz w:val="20"/>
              </w:rPr>
            </w:pPr>
            <w:r>
              <w:rPr>
                <w:rFonts w:ascii="Times New Roman" w:hAnsi="Times New Roman" w:cs="Times New Roman"/>
                <w:sz w:val="20"/>
              </w:rPr>
              <w:t>цели декабристов не были известны населению</w:t>
            </w:r>
          </w:p>
        </w:tc>
        <w:tc>
          <w:tcPr>
            <w:tcW w:w="2438" w:type="dxa"/>
          </w:tcPr>
          <w:p w:rsidR="00962334" w:rsidRPr="00402FBD" w:rsidRDefault="00402FBD">
            <w:pPr>
              <w:rPr>
                <w:rFonts w:ascii="Times New Roman" w:hAnsi="Times New Roman" w:cs="Times New Roman"/>
                <w:sz w:val="20"/>
              </w:rPr>
            </w:pPr>
            <w:r>
              <w:rPr>
                <w:rFonts w:ascii="Times New Roman" w:hAnsi="Times New Roman" w:cs="Times New Roman"/>
                <w:sz w:val="20"/>
              </w:rPr>
              <w:t xml:space="preserve">Соловьев, Я.В. История: учебное пособие / Я.В. Соловьев, Е.А. </w:t>
            </w:r>
            <w:proofErr w:type="spellStart"/>
            <w:r>
              <w:rPr>
                <w:rFonts w:ascii="Times New Roman" w:hAnsi="Times New Roman" w:cs="Times New Roman"/>
                <w:sz w:val="20"/>
              </w:rPr>
              <w:t>Гевуркова</w:t>
            </w:r>
            <w:proofErr w:type="spellEnd"/>
            <w:r>
              <w:rPr>
                <w:rFonts w:ascii="Times New Roman" w:hAnsi="Times New Roman" w:cs="Times New Roman"/>
                <w:sz w:val="20"/>
              </w:rPr>
              <w:t>. – М.: Дрофа, 2011. – 174 с. – (Сдам ЕГЭ).</w:t>
            </w:r>
          </w:p>
        </w:tc>
      </w:tr>
      <w:tr w:rsidR="00962334" w:rsidTr="000C127F">
        <w:tc>
          <w:tcPr>
            <w:tcW w:w="809" w:type="dxa"/>
          </w:tcPr>
          <w:p w:rsidR="00962334" w:rsidRDefault="00962334" w:rsidP="00673BDF">
            <w:pPr>
              <w:pStyle w:val="a4"/>
              <w:numPr>
                <w:ilvl w:val="0"/>
                <w:numId w:val="1"/>
              </w:numPr>
            </w:pPr>
          </w:p>
        </w:tc>
        <w:tc>
          <w:tcPr>
            <w:tcW w:w="6811" w:type="dxa"/>
          </w:tcPr>
          <w:p w:rsidR="00962334" w:rsidRPr="00F323CA" w:rsidRDefault="00F323CA">
            <w:pPr>
              <w:rPr>
                <w:rFonts w:ascii="Times New Roman" w:hAnsi="Times New Roman" w:cs="Times New Roman"/>
              </w:rPr>
            </w:pPr>
            <w:r w:rsidRPr="00F323CA">
              <w:rPr>
                <w:rFonts w:ascii="Times New Roman" w:hAnsi="Times New Roman" w:cs="Times New Roman"/>
                <w:sz w:val="20"/>
              </w:rPr>
              <w:t>В XVIII-XIX вв. в Россию активно переселялись немецкие колонисты. Это были преимущественно крестьяне, прибывающие в страну по приглашению правительства. Почему немцы-колонисты охотно селились в России? (Приведите три объяснения.)</w:t>
            </w:r>
          </w:p>
        </w:tc>
        <w:tc>
          <w:tcPr>
            <w:tcW w:w="5556" w:type="dxa"/>
          </w:tcPr>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Могут быть приведены следующие причины:</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 Германия была перенаселена, а на окраинах России имелось немало неосвоенных земель, на которые правительство охотно селило колонистов.</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2) Российское правительство выделяло значительные средства на переезд и обустройство переселенцев;</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3) Правительство предоставляло колонистам местное самоуправление.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4) Колонисты освобождались от рекрутской повинности;</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xml:space="preserve">5) Часть переселенцев являлись адептами различных религиозных сект, </w:t>
            </w:r>
            <w:proofErr w:type="spellStart"/>
            <w:r w:rsidRPr="00F323CA">
              <w:rPr>
                <w:rFonts w:ascii="Times New Roman" w:hAnsi="Times New Roman" w:cs="Times New Roman"/>
                <w:sz w:val="20"/>
              </w:rPr>
              <w:t>преследовавшихся</w:t>
            </w:r>
            <w:proofErr w:type="spellEnd"/>
            <w:r w:rsidRPr="00F323CA">
              <w:rPr>
                <w:rFonts w:ascii="Times New Roman" w:hAnsi="Times New Roman" w:cs="Times New Roman"/>
                <w:sz w:val="20"/>
              </w:rPr>
              <w:t xml:space="preserve"> в германских землях. Российское правительство гарантировало терпимое отношение к религиозным воззрениям колонистов;</w:t>
            </w:r>
          </w:p>
          <w:p w:rsidR="00962334" w:rsidRPr="00962334" w:rsidRDefault="00F323CA" w:rsidP="00F323CA">
            <w:pPr>
              <w:rPr>
                <w:rFonts w:ascii="Times New Roman" w:hAnsi="Times New Roman" w:cs="Times New Roman"/>
                <w:sz w:val="20"/>
              </w:rPr>
            </w:pPr>
            <w:r w:rsidRPr="00F323CA">
              <w:rPr>
                <w:rFonts w:ascii="Times New Roman" w:hAnsi="Times New Roman" w:cs="Times New Roman"/>
                <w:sz w:val="20"/>
              </w:rPr>
              <w:t>6) На первых порах колонисты освобождались от уплаты налогов.</w:t>
            </w:r>
          </w:p>
        </w:tc>
        <w:tc>
          <w:tcPr>
            <w:tcW w:w="2438" w:type="dxa"/>
          </w:tcPr>
          <w:p w:rsidR="00962334" w:rsidRPr="00623FB1" w:rsidRDefault="00623FB1">
            <w:pPr>
              <w:rPr>
                <w:rFonts w:ascii="Times New Roman" w:hAnsi="Times New Roman" w:cs="Times New Roman"/>
              </w:rPr>
            </w:pPr>
            <w:r w:rsidRPr="00623FB1">
              <w:rPr>
                <w:rFonts w:ascii="Times New Roman" w:hAnsi="Times New Roman" w:cs="Times New Roman"/>
                <w:sz w:val="20"/>
              </w:rPr>
              <w:t>Образовательный портал для подготовки к экзаменам «Решу ЕГЭ»</w:t>
            </w:r>
          </w:p>
        </w:tc>
      </w:tr>
      <w:tr w:rsidR="00962334" w:rsidTr="000C127F">
        <w:tc>
          <w:tcPr>
            <w:tcW w:w="809" w:type="dxa"/>
          </w:tcPr>
          <w:p w:rsidR="00962334" w:rsidRDefault="00962334" w:rsidP="00673BDF">
            <w:pPr>
              <w:pStyle w:val="a4"/>
              <w:numPr>
                <w:ilvl w:val="0"/>
                <w:numId w:val="1"/>
              </w:numPr>
            </w:pPr>
          </w:p>
        </w:tc>
        <w:tc>
          <w:tcPr>
            <w:tcW w:w="6811" w:type="dxa"/>
          </w:tcPr>
          <w:p w:rsidR="00962334" w:rsidRPr="00F323CA" w:rsidRDefault="00F323CA">
            <w:pPr>
              <w:rPr>
                <w:rFonts w:ascii="Times New Roman" w:hAnsi="Times New Roman" w:cs="Times New Roman"/>
                <w:sz w:val="20"/>
              </w:rPr>
            </w:pPr>
            <w:r w:rsidRPr="00F323CA">
              <w:rPr>
                <w:rFonts w:ascii="Times New Roman" w:hAnsi="Times New Roman" w:cs="Times New Roman"/>
                <w:sz w:val="20"/>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F323CA" w:rsidRPr="003948DE" w:rsidRDefault="00F323CA" w:rsidP="00F323CA">
            <w:pPr>
              <w:rPr>
                <w:rFonts w:ascii="Times New Roman" w:hAnsi="Times New Roman" w:cs="Times New Roman"/>
                <w:i/>
                <w:sz w:val="20"/>
              </w:rPr>
            </w:pPr>
            <w:r w:rsidRPr="003948DE">
              <w:rPr>
                <w:rFonts w:ascii="Times New Roman" w:hAnsi="Times New Roman" w:cs="Times New Roman"/>
                <w:i/>
                <w:sz w:val="20"/>
              </w:rPr>
              <w:t xml:space="preserve">«Правление императора Николая </w:t>
            </w:r>
            <w:r w:rsidR="004A071A" w:rsidRPr="003948DE">
              <w:rPr>
                <w:rFonts w:ascii="Times New Roman" w:hAnsi="Times New Roman" w:cs="Times New Roman"/>
                <w:i/>
                <w:sz w:val="20"/>
              </w:rPr>
              <w:t xml:space="preserve"> х</w:t>
            </w:r>
            <w:r w:rsidRPr="003948DE">
              <w:rPr>
                <w:rFonts w:ascii="Times New Roman" w:hAnsi="Times New Roman" w:cs="Times New Roman"/>
                <w:i/>
                <w:sz w:val="20"/>
              </w:rPr>
              <w:t>арактеризовалось реакционным курсом и стало одним из самых неудачных за всю историю династии Романовых».</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Ответ запишите в следующем виде.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Аргументы в подтверждение: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2)...</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Аргументы в опровержение: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w:t>
            </w:r>
          </w:p>
          <w:p w:rsidR="00F323CA" w:rsidRDefault="00F323CA" w:rsidP="00F323CA">
            <w:r w:rsidRPr="00F323CA">
              <w:rPr>
                <w:rFonts w:ascii="Times New Roman" w:hAnsi="Times New Roman" w:cs="Times New Roman"/>
                <w:sz w:val="20"/>
              </w:rPr>
              <w:t>2)...</w:t>
            </w:r>
          </w:p>
        </w:tc>
        <w:tc>
          <w:tcPr>
            <w:tcW w:w="5556" w:type="dxa"/>
          </w:tcPr>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w:t>
            </w:r>
            <w:r w:rsidRPr="00F323CA">
              <w:rPr>
                <w:rFonts w:ascii="Times New Roman" w:hAnsi="Times New Roman" w:cs="Times New Roman"/>
                <w:sz w:val="20"/>
              </w:rPr>
              <w:tab/>
              <w:t>при Николае I происходило подавление инакомыслия, ужесточение цензуры, усиление политического сыска;</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2.</w:t>
            </w:r>
            <w:r w:rsidRPr="00F323CA">
              <w:rPr>
                <w:rFonts w:ascii="Times New Roman" w:hAnsi="Times New Roman" w:cs="Times New Roman"/>
                <w:sz w:val="20"/>
              </w:rPr>
              <w:tab/>
              <w:t>были жестоко подавлены Польское восстание и революция в Венгрии;</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3.</w:t>
            </w:r>
            <w:r w:rsidRPr="00F323CA">
              <w:rPr>
                <w:rFonts w:ascii="Times New Roman" w:hAnsi="Times New Roman" w:cs="Times New Roman"/>
                <w:sz w:val="20"/>
              </w:rPr>
              <w:tab/>
              <w:t>велась кровопролитная война на Кавказе;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4.</w:t>
            </w:r>
            <w:r w:rsidRPr="00F323CA">
              <w:rPr>
                <w:rFonts w:ascii="Times New Roman" w:hAnsi="Times New Roman" w:cs="Times New Roman"/>
                <w:sz w:val="20"/>
              </w:rPr>
              <w:tab/>
              <w:t>Россия начала неудачную Крымскую войну;</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в опровержение, например:</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w:t>
            </w:r>
            <w:r w:rsidRPr="00F323CA">
              <w:rPr>
                <w:rFonts w:ascii="Times New Roman" w:hAnsi="Times New Roman" w:cs="Times New Roman"/>
                <w:sz w:val="20"/>
              </w:rPr>
              <w:tab/>
              <w:t>была проведена финансовая реформа Канкрина;</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2.</w:t>
            </w:r>
            <w:r w:rsidRPr="00F323CA">
              <w:rPr>
                <w:rFonts w:ascii="Times New Roman" w:hAnsi="Times New Roman" w:cs="Times New Roman"/>
                <w:sz w:val="20"/>
              </w:rPr>
              <w:tab/>
              <w:t>в период его правления проведена кодификация законодательства;</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3.</w:t>
            </w:r>
            <w:r w:rsidRPr="00F323CA">
              <w:rPr>
                <w:rFonts w:ascii="Times New Roman" w:hAnsi="Times New Roman" w:cs="Times New Roman"/>
                <w:sz w:val="20"/>
              </w:rPr>
              <w:tab/>
              <w:t>начался промышленный переворот и строительство железных дорог;</w:t>
            </w:r>
          </w:p>
          <w:p w:rsidR="00962334" w:rsidRPr="00962334" w:rsidRDefault="00F323CA" w:rsidP="00F323CA">
            <w:pPr>
              <w:rPr>
                <w:rFonts w:ascii="Times New Roman" w:hAnsi="Times New Roman" w:cs="Times New Roman"/>
                <w:sz w:val="20"/>
              </w:rPr>
            </w:pPr>
            <w:r w:rsidRPr="00F323CA">
              <w:rPr>
                <w:rFonts w:ascii="Times New Roman" w:hAnsi="Times New Roman" w:cs="Times New Roman"/>
                <w:sz w:val="20"/>
              </w:rPr>
              <w:t>4.</w:t>
            </w:r>
            <w:r w:rsidRPr="00F323CA">
              <w:rPr>
                <w:rFonts w:ascii="Times New Roman" w:hAnsi="Times New Roman" w:cs="Times New Roman"/>
                <w:sz w:val="20"/>
              </w:rPr>
              <w:tab/>
              <w:t>в результате войн с Персией и Турцией к России отошло устье Дуная, черноморское побережье Кавказа и Закавказье.</w:t>
            </w:r>
          </w:p>
        </w:tc>
        <w:tc>
          <w:tcPr>
            <w:tcW w:w="2438" w:type="dxa"/>
          </w:tcPr>
          <w:p w:rsidR="00962334" w:rsidRPr="00623FB1" w:rsidRDefault="00623FB1">
            <w:pPr>
              <w:rPr>
                <w:rFonts w:ascii="Times New Roman" w:hAnsi="Times New Roman" w:cs="Times New Roman"/>
              </w:rPr>
            </w:pPr>
            <w:r w:rsidRPr="00623FB1">
              <w:rPr>
                <w:rFonts w:ascii="Times New Roman" w:hAnsi="Times New Roman" w:cs="Times New Roman"/>
                <w:sz w:val="20"/>
              </w:rPr>
              <w:t>Образовательный портал для подготовки к экзаменам «Решу ЕГЭ»</w:t>
            </w:r>
          </w:p>
        </w:tc>
      </w:tr>
      <w:tr w:rsidR="00962334" w:rsidTr="000C127F">
        <w:tc>
          <w:tcPr>
            <w:tcW w:w="809" w:type="dxa"/>
          </w:tcPr>
          <w:p w:rsidR="00962334" w:rsidRDefault="00962334" w:rsidP="00673BDF">
            <w:pPr>
              <w:pStyle w:val="a4"/>
              <w:numPr>
                <w:ilvl w:val="0"/>
                <w:numId w:val="1"/>
              </w:numPr>
            </w:pPr>
          </w:p>
        </w:tc>
        <w:tc>
          <w:tcPr>
            <w:tcW w:w="6811" w:type="dxa"/>
          </w:tcPr>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В исторической науке существуют дискуссионные проблемы, по которым высказываются различные, часто противоречивые точки зрения. Ниже представлена одна из спорных точек зрения, существующих в исторической науке.</w:t>
            </w:r>
          </w:p>
          <w:p w:rsidR="00F323CA" w:rsidRPr="003948DE" w:rsidRDefault="00F323CA" w:rsidP="00F323CA">
            <w:pPr>
              <w:rPr>
                <w:rFonts w:ascii="Times New Roman" w:hAnsi="Times New Roman" w:cs="Times New Roman"/>
                <w:i/>
                <w:sz w:val="20"/>
              </w:rPr>
            </w:pPr>
            <w:r w:rsidRPr="003948DE">
              <w:rPr>
                <w:rFonts w:ascii="Times New Roman" w:hAnsi="Times New Roman" w:cs="Times New Roman"/>
                <w:i/>
                <w:sz w:val="20"/>
              </w:rPr>
              <w:t>«Внутренняя политика Александра III способствовала прогрессивному развитию социальной и экономической сфер общественной жизни».</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Ответ запишите в следующем виде.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Аргументы в подтверждение: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lastRenderedPageBreak/>
              <w:t>2)...</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Аргументы в опровержение: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w:t>
            </w:r>
          </w:p>
          <w:p w:rsidR="00962334" w:rsidRDefault="00F323CA" w:rsidP="00F323CA">
            <w:r w:rsidRPr="00F323CA">
              <w:rPr>
                <w:rFonts w:ascii="Times New Roman" w:hAnsi="Times New Roman" w:cs="Times New Roman"/>
                <w:sz w:val="20"/>
              </w:rPr>
              <w:t>2)...</w:t>
            </w:r>
          </w:p>
        </w:tc>
        <w:tc>
          <w:tcPr>
            <w:tcW w:w="5556" w:type="dxa"/>
          </w:tcPr>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lastRenderedPageBreak/>
              <w:t>Правильный ответ должен содержать аргументы:</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xml:space="preserve">1) </w:t>
            </w:r>
            <w:r w:rsidRPr="00F323CA">
              <w:rPr>
                <w:rFonts w:ascii="Times New Roman" w:hAnsi="Times New Roman" w:cs="Times New Roman"/>
                <w:b/>
                <w:bCs/>
                <w:sz w:val="20"/>
              </w:rPr>
              <w:t>в подтверждение</w:t>
            </w:r>
            <w:r w:rsidRPr="00F323CA">
              <w:rPr>
                <w:rFonts w:ascii="Times New Roman" w:hAnsi="Times New Roman" w:cs="Times New Roman"/>
                <w:sz w:val="20"/>
              </w:rPr>
              <w:t>, например:</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xml:space="preserve">– при Александре III в деревне постепенно изживались остатки крепостничества (снижение выкупных платежей, ликвидация </w:t>
            </w:r>
            <w:proofErr w:type="spellStart"/>
            <w:r w:rsidRPr="00F323CA">
              <w:rPr>
                <w:rFonts w:ascii="Times New Roman" w:hAnsi="Times New Roman" w:cs="Times New Roman"/>
                <w:sz w:val="20"/>
              </w:rPr>
              <w:t>временнообязанного</w:t>
            </w:r>
            <w:proofErr w:type="spellEnd"/>
            <w:r w:rsidRPr="00F323CA">
              <w:rPr>
                <w:rFonts w:ascii="Times New Roman" w:hAnsi="Times New Roman" w:cs="Times New Roman"/>
                <w:sz w:val="20"/>
              </w:rPr>
              <w:t xml:space="preserve"> состояния крестьян);</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при Александре III постепенно меняется устаревшая система налогообложения (отмена подушной подати);</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в 1882 г. правительство учредило Крестьянский поземельный банк, который выдавал ссуды на покупку земли крестьянам, что способствовало распространению частной поземельной собственности среди крестьян;</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xml:space="preserve">– в период правления Александра III начинает формироваться рабочее законодательство (законы об ограничении труда </w:t>
            </w:r>
            <w:r w:rsidRPr="00F323CA">
              <w:rPr>
                <w:rFonts w:ascii="Times New Roman" w:hAnsi="Times New Roman" w:cs="Times New Roman"/>
                <w:sz w:val="20"/>
              </w:rPr>
              <w:lastRenderedPageBreak/>
              <w:t>подростков и женщин на производстве, о правилах найма и увольнения рабочих);</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xml:space="preserve">– протекционистская политика правительства Александра III способствовала бурному развитию промышленности (завершился промышленный переворот; в 2 раза выросло количество паровых двигателей, увеличилась добыча угля и нефти; в ряде регионов страны выросли крупные промышленные центры (Баку, </w:t>
            </w:r>
            <w:proofErr w:type="spellStart"/>
            <w:r w:rsidRPr="00F323CA">
              <w:rPr>
                <w:rFonts w:ascii="Times New Roman" w:hAnsi="Times New Roman" w:cs="Times New Roman"/>
                <w:sz w:val="20"/>
              </w:rPr>
              <w:t>Юзовка</w:t>
            </w:r>
            <w:proofErr w:type="spellEnd"/>
            <w:r w:rsidRPr="00F323CA">
              <w:rPr>
                <w:rFonts w:ascii="Times New Roman" w:hAnsi="Times New Roman" w:cs="Times New Roman"/>
                <w:sz w:val="20"/>
              </w:rPr>
              <w:t>, Ижевск, Орехово-Зуево) и др.);</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в период правления Александра III отмечен интенсивный рост протяжённости железных дорог, начато строительство Транссибирской магистрали;</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xml:space="preserve">2) </w:t>
            </w:r>
            <w:r w:rsidRPr="00F323CA">
              <w:rPr>
                <w:rFonts w:ascii="Times New Roman" w:hAnsi="Times New Roman" w:cs="Times New Roman"/>
                <w:b/>
                <w:bCs/>
                <w:sz w:val="20"/>
              </w:rPr>
              <w:t>в опровержение</w:t>
            </w:r>
            <w:r w:rsidRPr="00F323CA">
              <w:rPr>
                <w:rFonts w:ascii="Times New Roman" w:hAnsi="Times New Roman" w:cs="Times New Roman"/>
                <w:sz w:val="20"/>
              </w:rPr>
              <w:t>, например:</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xml:space="preserve">– законодательство Александра III в отношении земств резко снизило долю </w:t>
            </w:r>
            <w:proofErr w:type="spellStart"/>
            <w:r w:rsidRPr="00F323CA">
              <w:rPr>
                <w:rFonts w:ascii="Times New Roman" w:hAnsi="Times New Roman" w:cs="Times New Roman"/>
                <w:sz w:val="20"/>
              </w:rPr>
              <w:t>недворян</w:t>
            </w:r>
            <w:proofErr w:type="spellEnd"/>
            <w:r w:rsidRPr="00F323CA">
              <w:rPr>
                <w:rFonts w:ascii="Times New Roman" w:hAnsi="Times New Roman" w:cs="Times New Roman"/>
                <w:sz w:val="20"/>
              </w:rPr>
              <w:t xml:space="preserve"> в их составе, сузив, таким образом, социальную базу земств;</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по новому «Городовому положению» был значительно повышен имущественный ценз для участия в выборах в городские думы и, таким образом, от участия в городском самоуправлении были отстранены не только трудящиеся массы города, но и мелкая буржуазия, что вступало в противоречие с быстрым процессом урбанизации, проходившим в тот период;</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изменения в системе образования (подчинение сельских школ Синоду, циркуляр «о кухаркиных детях») резко сузили возможности для получения образования выходцам из низших сословий и препятствовали удовлетворению нужд быстрорастущей российской экономики в образованных специалистах;</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при Александре III был учреждён Дворянский земельный банк, который выдавал ссуды помещикам под залог их земель на льготных условиях; поддержка дворян, которые, как правило, «проедали» выданные банком деньги, а не вкладывали их в производство, тормозила процесс перехода помещичьих земель к состоятельным крестьянам, эффективнее использовавшим сельскохозяйственные угодья;</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законодательство Александра III консервировало крестьянскую общину (запрещались семейные разделы и ограничивался досрочный выкуп наделов), что тормозило развитие деревни.</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Могут быть приведены другие аргументы</w:t>
            </w:r>
          </w:p>
          <w:p w:rsidR="00962334" w:rsidRPr="00962334" w:rsidRDefault="00962334">
            <w:pPr>
              <w:rPr>
                <w:rFonts w:ascii="Times New Roman" w:hAnsi="Times New Roman" w:cs="Times New Roman"/>
                <w:sz w:val="20"/>
              </w:rPr>
            </w:pPr>
          </w:p>
        </w:tc>
        <w:tc>
          <w:tcPr>
            <w:tcW w:w="2438" w:type="dxa"/>
          </w:tcPr>
          <w:p w:rsidR="00962334" w:rsidRPr="006937D2" w:rsidRDefault="006937D2">
            <w:pPr>
              <w:rPr>
                <w:rFonts w:ascii="Times New Roman" w:hAnsi="Times New Roman" w:cs="Times New Roman"/>
              </w:rPr>
            </w:pPr>
            <w:r w:rsidRPr="006937D2">
              <w:rPr>
                <w:rFonts w:ascii="Times New Roman" w:hAnsi="Times New Roman" w:cs="Times New Roman"/>
                <w:sz w:val="20"/>
              </w:rPr>
              <w:lastRenderedPageBreak/>
              <w:t>Образовательный портал для подготовки к экзаменам «Решу ЕГЭ»</w:t>
            </w:r>
          </w:p>
        </w:tc>
      </w:tr>
      <w:tr w:rsidR="00962334" w:rsidTr="000C127F">
        <w:tc>
          <w:tcPr>
            <w:tcW w:w="809" w:type="dxa"/>
          </w:tcPr>
          <w:p w:rsidR="00962334" w:rsidRDefault="00962334" w:rsidP="00673BDF">
            <w:pPr>
              <w:pStyle w:val="a4"/>
              <w:numPr>
                <w:ilvl w:val="0"/>
                <w:numId w:val="1"/>
              </w:numPr>
            </w:pPr>
          </w:p>
        </w:tc>
        <w:tc>
          <w:tcPr>
            <w:tcW w:w="6811" w:type="dxa"/>
          </w:tcPr>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xml:space="preserve">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w:t>
            </w:r>
            <w:r w:rsidRPr="00F323CA">
              <w:rPr>
                <w:rFonts w:ascii="Times New Roman" w:hAnsi="Times New Roman" w:cs="Times New Roman"/>
                <w:sz w:val="20"/>
              </w:rPr>
              <w:lastRenderedPageBreak/>
              <w:t>науке.</w:t>
            </w:r>
          </w:p>
          <w:p w:rsidR="00F323CA" w:rsidRPr="003948DE" w:rsidRDefault="00F323CA" w:rsidP="00F323CA">
            <w:pPr>
              <w:rPr>
                <w:rFonts w:ascii="Times New Roman" w:hAnsi="Times New Roman" w:cs="Times New Roman"/>
                <w:i/>
                <w:sz w:val="20"/>
              </w:rPr>
            </w:pPr>
            <w:r w:rsidRPr="003948DE">
              <w:rPr>
                <w:rFonts w:ascii="Times New Roman" w:hAnsi="Times New Roman" w:cs="Times New Roman"/>
                <w:i/>
                <w:sz w:val="20"/>
              </w:rPr>
              <w:t xml:space="preserve">Н.M. Карамзин о восстании декабристов: «Нелепая трагедия наших безумных </w:t>
            </w:r>
            <w:proofErr w:type="spellStart"/>
            <w:r w:rsidRPr="003948DE">
              <w:rPr>
                <w:rFonts w:ascii="Times New Roman" w:hAnsi="Times New Roman" w:cs="Times New Roman"/>
                <w:i/>
                <w:sz w:val="20"/>
              </w:rPr>
              <w:t>либералистов</w:t>
            </w:r>
            <w:proofErr w:type="spellEnd"/>
            <w:r w:rsidRPr="003948DE">
              <w:rPr>
                <w:rFonts w:ascii="Times New Roman" w:hAnsi="Times New Roman" w:cs="Times New Roman"/>
                <w:i/>
                <w:sz w:val="20"/>
              </w:rPr>
              <w:t>... Солдаты были только жертвой обмана».</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Ответ запишите в следующем виде.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Аргументы в подтверждение: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 ...</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2) ...</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Аргументы в опровержение:</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 ...</w:t>
            </w:r>
          </w:p>
          <w:p w:rsidR="00962334" w:rsidRDefault="00F323CA" w:rsidP="00F323CA">
            <w:r w:rsidRPr="00F323CA">
              <w:rPr>
                <w:rFonts w:ascii="Times New Roman" w:hAnsi="Times New Roman" w:cs="Times New Roman"/>
                <w:sz w:val="20"/>
              </w:rPr>
              <w:t>2) ...</w:t>
            </w:r>
          </w:p>
        </w:tc>
        <w:tc>
          <w:tcPr>
            <w:tcW w:w="5556" w:type="dxa"/>
          </w:tcPr>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lastRenderedPageBreak/>
              <w:t xml:space="preserve">Правильный ответ должен содержать </w:t>
            </w:r>
            <w:r w:rsidRPr="00F323CA">
              <w:rPr>
                <w:rFonts w:ascii="Times New Roman" w:hAnsi="Times New Roman" w:cs="Times New Roman"/>
                <w:b/>
                <w:bCs/>
                <w:sz w:val="20"/>
              </w:rPr>
              <w:t>аргументы</w:t>
            </w:r>
            <w:r w:rsidRPr="00F323CA">
              <w:rPr>
                <w:rFonts w:ascii="Times New Roman" w:hAnsi="Times New Roman" w:cs="Times New Roman"/>
                <w:sz w:val="20"/>
              </w:rPr>
              <w:t>:</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1) в подтверждение, например:</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xml:space="preserve">— очень узкий круг участников восстания, всё было похоже, </w:t>
            </w:r>
            <w:r w:rsidRPr="00F323CA">
              <w:rPr>
                <w:rFonts w:ascii="Times New Roman" w:hAnsi="Times New Roman" w:cs="Times New Roman"/>
                <w:sz w:val="20"/>
              </w:rPr>
              <w:lastRenderedPageBreak/>
              <w:t>скорее, на переворот (попытку переворота), чем на «революцию»;</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отсутствовала решительность действий;</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восстание было подготовлено чрезвычайно слабо, как из-за недостатка времени, так и из-за отсутствия ресурсов;</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2) в опровержение, например:</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война 1812 г. породила движение декабристов, многие из участников восстания на Сенатской площади были участниками Заграничного похода русской армии, могли сравнить уровень жизни в России и Европе, и сравнение это было не в пользу России;</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основной причиной отставания России было крепостное право, отмена которого назрела, декабристы хотели сделать то, что сделал через 36 лет Александр II — освободить крестьян;</w:t>
            </w:r>
          </w:p>
          <w:p w:rsidR="00F323CA" w:rsidRPr="00F323CA" w:rsidRDefault="00F323CA" w:rsidP="00F323CA">
            <w:pPr>
              <w:rPr>
                <w:rFonts w:ascii="Times New Roman" w:hAnsi="Times New Roman" w:cs="Times New Roman"/>
                <w:sz w:val="20"/>
              </w:rPr>
            </w:pPr>
            <w:r w:rsidRPr="00F323CA">
              <w:rPr>
                <w:rFonts w:ascii="Times New Roman" w:hAnsi="Times New Roman" w:cs="Times New Roman"/>
                <w:sz w:val="20"/>
              </w:rPr>
              <w:t>— восстание не было случайным: преобразовательные планы декабристов связаны с преобразовательными планами Александра I, если бы император реализовал намеченные планы и даровал, как собирался, Конституцию, то только в этом случае восстания могло не быть.</w:t>
            </w:r>
          </w:p>
          <w:p w:rsidR="00962334" w:rsidRPr="00962334" w:rsidRDefault="00962334">
            <w:pPr>
              <w:rPr>
                <w:rFonts w:ascii="Times New Roman" w:hAnsi="Times New Roman" w:cs="Times New Roman"/>
                <w:sz w:val="20"/>
              </w:rPr>
            </w:pPr>
          </w:p>
        </w:tc>
        <w:tc>
          <w:tcPr>
            <w:tcW w:w="2438" w:type="dxa"/>
          </w:tcPr>
          <w:p w:rsidR="00962334" w:rsidRPr="006937D2" w:rsidRDefault="006937D2">
            <w:pPr>
              <w:rPr>
                <w:rFonts w:ascii="Times New Roman" w:hAnsi="Times New Roman" w:cs="Times New Roman"/>
              </w:rPr>
            </w:pPr>
            <w:r w:rsidRPr="006937D2">
              <w:rPr>
                <w:rFonts w:ascii="Times New Roman" w:hAnsi="Times New Roman" w:cs="Times New Roman"/>
                <w:sz w:val="20"/>
              </w:rPr>
              <w:lastRenderedPageBreak/>
              <w:t>Образовательный портал для подготовки к экзаменам «Решу ЕГЭ»</w:t>
            </w:r>
          </w:p>
        </w:tc>
      </w:tr>
      <w:tr w:rsidR="00962334" w:rsidTr="000C127F">
        <w:tc>
          <w:tcPr>
            <w:tcW w:w="809" w:type="dxa"/>
          </w:tcPr>
          <w:p w:rsidR="00962334" w:rsidRDefault="00962334" w:rsidP="00673BDF">
            <w:pPr>
              <w:pStyle w:val="a4"/>
              <w:numPr>
                <w:ilvl w:val="0"/>
                <w:numId w:val="1"/>
              </w:numPr>
            </w:pPr>
          </w:p>
        </w:tc>
        <w:tc>
          <w:tcPr>
            <w:tcW w:w="6811" w:type="dxa"/>
          </w:tcPr>
          <w:p w:rsidR="00962334" w:rsidRPr="000A6044" w:rsidRDefault="00F323CA">
            <w:pPr>
              <w:rPr>
                <w:rFonts w:ascii="Times New Roman" w:hAnsi="Times New Roman" w:cs="Times New Roman"/>
              </w:rPr>
            </w:pPr>
            <w:r w:rsidRPr="000A6044">
              <w:rPr>
                <w:rFonts w:ascii="Times New Roman" w:hAnsi="Times New Roman" w:cs="Times New Roman"/>
                <w:sz w:val="20"/>
              </w:rPr>
              <w:t>Совместное выступление Северного и Южного обществ декабристов было запланировано на лето 1826 г. Однако затем планы участников тайных организаций изменились, выступления произошли раньше намеченного срока и потерпели неудачу. Назовите одну причину отказа декабристов от пер</w:t>
            </w:r>
            <w:r w:rsidR="000A6044" w:rsidRPr="000A6044">
              <w:rPr>
                <w:rFonts w:ascii="Times New Roman" w:hAnsi="Times New Roman" w:cs="Times New Roman"/>
                <w:sz w:val="20"/>
              </w:rPr>
              <w:t>воначальных планов. Укажите любые две причины неуда</w:t>
            </w:r>
            <w:r w:rsidRPr="000A6044">
              <w:rPr>
                <w:rFonts w:ascii="Times New Roman" w:hAnsi="Times New Roman" w:cs="Times New Roman"/>
                <w:sz w:val="20"/>
              </w:rPr>
              <w:t>чи их выступлений.</w:t>
            </w:r>
          </w:p>
        </w:tc>
        <w:tc>
          <w:tcPr>
            <w:tcW w:w="5556" w:type="dxa"/>
          </w:tcPr>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Правильный ответ дол</w:t>
            </w:r>
            <w:r w:rsidRPr="000A6044">
              <w:rPr>
                <w:rFonts w:ascii="Times New Roman" w:hAnsi="Times New Roman" w:cs="Times New Roman"/>
                <w:sz w:val="20"/>
              </w:rPr>
              <w:softHyphen/>
              <w:t>жен со</w:t>
            </w:r>
            <w:r w:rsidRPr="000A6044">
              <w:rPr>
                <w:rFonts w:ascii="Times New Roman" w:hAnsi="Times New Roman" w:cs="Times New Roman"/>
                <w:sz w:val="20"/>
              </w:rPr>
              <w:softHyphen/>
              <w:t>дер</w:t>
            </w:r>
            <w:r w:rsidRPr="000A6044">
              <w:rPr>
                <w:rFonts w:ascii="Times New Roman" w:hAnsi="Times New Roman" w:cs="Times New Roman"/>
                <w:sz w:val="20"/>
              </w:rPr>
              <w:softHyphen/>
              <w:t>жать сле</w:t>
            </w:r>
            <w:r w:rsidRPr="000A6044">
              <w:rPr>
                <w:rFonts w:ascii="Times New Roman" w:hAnsi="Times New Roman" w:cs="Times New Roman"/>
                <w:sz w:val="20"/>
              </w:rPr>
              <w:softHyphen/>
              <w:t>ду</w:t>
            </w:r>
            <w:r w:rsidRPr="000A6044">
              <w:rPr>
                <w:rFonts w:ascii="Times New Roman" w:hAnsi="Times New Roman" w:cs="Times New Roman"/>
                <w:sz w:val="20"/>
              </w:rPr>
              <w:softHyphen/>
              <w:t>ю</w:t>
            </w:r>
            <w:r w:rsidRPr="000A6044">
              <w:rPr>
                <w:rFonts w:ascii="Times New Roman" w:hAnsi="Times New Roman" w:cs="Times New Roman"/>
                <w:sz w:val="20"/>
              </w:rPr>
              <w:softHyphen/>
              <w:t xml:space="preserve">щие элементы: </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1) при</w:t>
            </w:r>
            <w:r w:rsidRPr="000A6044">
              <w:rPr>
                <w:rFonts w:ascii="Times New Roman" w:hAnsi="Times New Roman" w:cs="Times New Roman"/>
                <w:sz w:val="20"/>
              </w:rPr>
              <w:softHyphen/>
              <w:t>чи</w:t>
            </w:r>
            <w:r w:rsidRPr="000A6044">
              <w:rPr>
                <w:rFonts w:ascii="Times New Roman" w:hAnsi="Times New Roman" w:cs="Times New Roman"/>
                <w:sz w:val="20"/>
              </w:rPr>
              <w:softHyphen/>
              <w:t>на от</w:t>
            </w:r>
            <w:r w:rsidRPr="000A6044">
              <w:rPr>
                <w:rFonts w:ascii="Times New Roman" w:hAnsi="Times New Roman" w:cs="Times New Roman"/>
                <w:sz w:val="20"/>
              </w:rPr>
              <w:softHyphen/>
              <w:t>ка</w:t>
            </w:r>
            <w:r w:rsidRPr="000A6044">
              <w:rPr>
                <w:rFonts w:ascii="Times New Roman" w:hAnsi="Times New Roman" w:cs="Times New Roman"/>
                <w:sz w:val="20"/>
              </w:rPr>
              <w:softHyphen/>
              <w:t>за от пер</w:t>
            </w:r>
            <w:r w:rsidRPr="000A6044">
              <w:rPr>
                <w:rFonts w:ascii="Times New Roman" w:hAnsi="Times New Roman" w:cs="Times New Roman"/>
                <w:sz w:val="20"/>
              </w:rPr>
              <w:softHyphen/>
              <w:t>во</w:t>
            </w:r>
            <w:r w:rsidRPr="000A6044">
              <w:rPr>
                <w:rFonts w:ascii="Times New Roman" w:hAnsi="Times New Roman" w:cs="Times New Roman"/>
                <w:sz w:val="20"/>
              </w:rPr>
              <w:softHyphen/>
              <w:t>на</w:t>
            </w:r>
            <w:r w:rsidRPr="000A6044">
              <w:rPr>
                <w:rFonts w:ascii="Times New Roman" w:hAnsi="Times New Roman" w:cs="Times New Roman"/>
                <w:sz w:val="20"/>
              </w:rPr>
              <w:softHyphen/>
              <w:t>чаль</w:t>
            </w:r>
            <w:r w:rsidRPr="000A6044">
              <w:rPr>
                <w:rFonts w:ascii="Times New Roman" w:hAnsi="Times New Roman" w:cs="Times New Roman"/>
                <w:sz w:val="20"/>
              </w:rPr>
              <w:softHyphen/>
              <w:t>ных планов, например: — бла</w:t>
            </w:r>
            <w:r w:rsidRPr="000A6044">
              <w:rPr>
                <w:rFonts w:ascii="Times New Roman" w:hAnsi="Times New Roman" w:cs="Times New Roman"/>
                <w:sz w:val="20"/>
              </w:rPr>
              <w:softHyphen/>
              <w:t>го</w:t>
            </w:r>
            <w:r w:rsidRPr="000A6044">
              <w:rPr>
                <w:rFonts w:ascii="Times New Roman" w:hAnsi="Times New Roman" w:cs="Times New Roman"/>
                <w:sz w:val="20"/>
              </w:rPr>
              <w:softHyphen/>
              <w:t>при</w:t>
            </w:r>
            <w:r w:rsidRPr="000A6044">
              <w:rPr>
                <w:rFonts w:ascii="Times New Roman" w:hAnsi="Times New Roman" w:cs="Times New Roman"/>
                <w:sz w:val="20"/>
              </w:rPr>
              <w:softHyphen/>
              <w:t>ят</w:t>
            </w:r>
            <w:r w:rsidRPr="000A6044">
              <w:rPr>
                <w:rFonts w:ascii="Times New Roman" w:hAnsi="Times New Roman" w:cs="Times New Roman"/>
                <w:sz w:val="20"/>
              </w:rPr>
              <w:softHyphen/>
              <w:t>ная об</w:t>
            </w:r>
            <w:r w:rsidRPr="000A6044">
              <w:rPr>
                <w:rFonts w:ascii="Times New Roman" w:hAnsi="Times New Roman" w:cs="Times New Roman"/>
                <w:sz w:val="20"/>
              </w:rPr>
              <w:softHyphen/>
              <w:t>ста</w:t>
            </w:r>
            <w:r w:rsidRPr="000A6044">
              <w:rPr>
                <w:rFonts w:ascii="Times New Roman" w:hAnsi="Times New Roman" w:cs="Times New Roman"/>
                <w:sz w:val="20"/>
              </w:rPr>
              <w:softHyphen/>
              <w:t>нов</w:t>
            </w:r>
            <w:r w:rsidRPr="000A6044">
              <w:rPr>
                <w:rFonts w:ascii="Times New Roman" w:hAnsi="Times New Roman" w:cs="Times New Roman"/>
                <w:sz w:val="20"/>
              </w:rPr>
              <w:softHyphen/>
              <w:t>ка для выступления, сло</w:t>
            </w:r>
            <w:r w:rsidRPr="000A6044">
              <w:rPr>
                <w:rFonts w:ascii="Times New Roman" w:hAnsi="Times New Roman" w:cs="Times New Roman"/>
                <w:sz w:val="20"/>
              </w:rPr>
              <w:softHyphen/>
              <w:t>жив</w:t>
            </w:r>
            <w:r w:rsidRPr="000A6044">
              <w:rPr>
                <w:rFonts w:ascii="Times New Roman" w:hAnsi="Times New Roman" w:cs="Times New Roman"/>
                <w:sz w:val="20"/>
              </w:rPr>
              <w:softHyphen/>
              <w:t>ша</w:t>
            </w:r>
            <w:r w:rsidRPr="000A6044">
              <w:rPr>
                <w:rFonts w:ascii="Times New Roman" w:hAnsi="Times New Roman" w:cs="Times New Roman"/>
                <w:sz w:val="20"/>
              </w:rPr>
              <w:softHyphen/>
              <w:t>я</w:t>
            </w:r>
            <w:r w:rsidRPr="000A6044">
              <w:rPr>
                <w:rFonts w:ascii="Times New Roman" w:hAnsi="Times New Roman" w:cs="Times New Roman"/>
                <w:sz w:val="20"/>
              </w:rPr>
              <w:softHyphen/>
              <w:t>ся после смер</w:t>
            </w:r>
            <w:r w:rsidRPr="000A6044">
              <w:rPr>
                <w:rFonts w:ascii="Times New Roman" w:hAnsi="Times New Roman" w:cs="Times New Roman"/>
                <w:sz w:val="20"/>
              </w:rPr>
              <w:softHyphen/>
              <w:t>ти Алек</w:t>
            </w:r>
            <w:r w:rsidRPr="000A6044">
              <w:rPr>
                <w:rFonts w:ascii="Times New Roman" w:hAnsi="Times New Roman" w:cs="Times New Roman"/>
                <w:sz w:val="20"/>
              </w:rPr>
              <w:softHyphen/>
              <w:t>сандра I из-за не</w:t>
            </w:r>
            <w:r w:rsidRPr="000A6044">
              <w:rPr>
                <w:rFonts w:ascii="Times New Roman" w:hAnsi="Times New Roman" w:cs="Times New Roman"/>
                <w:sz w:val="20"/>
              </w:rPr>
              <w:softHyphen/>
              <w:t>яс</w:t>
            </w:r>
            <w:r w:rsidRPr="000A6044">
              <w:rPr>
                <w:rFonts w:ascii="Times New Roman" w:hAnsi="Times New Roman" w:cs="Times New Roman"/>
                <w:sz w:val="20"/>
              </w:rPr>
              <w:softHyphen/>
              <w:t>но</w:t>
            </w:r>
            <w:r w:rsidRPr="000A6044">
              <w:rPr>
                <w:rFonts w:ascii="Times New Roman" w:hAnsi="Times New Roman" w:cs="Times New Roman"/>
                <w:sz w:val="20"/>
              </w:rPr>
              <w:softHyphen/>
              <w:t>сти во</w:t>
            </w:r>
            <w:r w:rsidRPr="000A6044">
              <w:rPr>
                <w:rFonts w:ascii="Times New Roman" w:hAnsi="Times New Roman" w:cs="Times New Roman"/>
                <w:sz w:val="20"/>
              </w:rPr>
              <w:softHyphen/>
              <w:t>про</w:t>
            </w:r>
            <w:r w:rsidRPr="000A6044">
              <w:rPr>
                <w:rFonts w:ascii="Times New Roman" w:hAnsi="Times New Roman" w:cs="Times New Roman"/>
                <w:sz w:val="20"/>
              </w:rPr>
              <w:softHyphen/>
              <w:t>са на</w:t>
            </w:r>
            <w:r w:rsidRPr="000A6044">
              <w:rPr>
                <w:rFonts w:ascii="Times New Roman" w:hAnsi="Times New Roman" w:cs="Times New Roman"/>
                <w:sz w:val="20"/>
              </w:rPr>
              <w:softHyphen/>
              <w:t>сле</w:t>
            </w:r>
            <w:r w:rsidRPr="000A6044">
              <w:rPr>
                <w:rFonts w:ascii="Times New Roman" w:hAnsi="Times New Roman" w:cs="Times New Roman"/>
                <w:sz w:val="20"/>
              </w:rPr>
              <w:softHyphen/>
              <w:t>до</w:t>
            </w:r>
            <w:r w:rsidRPr="000A6044">
              <w:rPr>
                <w:rFonts w:ascii="Times New Roman" w:hAnsi="Times New Roman" w:cs="Times New Roman"/>
                <w:sz w:val="20"/>
              </w:rPr>
              <w:softHyphen/>
              <w:t>ва</w:t>
            </w:r>
            <w:r w:rsidRPr="000A6044">
              <w:rPr>
                <w:rFonts w:ascii="Times New Roman" w:hAnsi="Times New Roman" w:cs="Times New Roman"/>
                <w:sz w:val="20"/>
              </w:rPr>
              <w:softHyphen/>
              <w:t>ния престола; — рас</w:t>
            </w:r>
            <w:r w:rsidRPr="000A6044">
              <w:rPr>
                <w:rFonts w:ascii="Times New Roman" w:hAnsi="Times New Roman" w:cs="Times New Roman"/>
                <w:sz w:val="20"/>
              </w:rPr>
              <w:softHyphen/>
              <w:t>кры</w:t>
            </w:r>
            <w:r w:rsidRPr="000A6044">
              <w:rPr>
                <w:rFonts w:ascii="Times New Roman" w:hAnsi="Times New Roman" w:cs="Times New Roman"/>
                <w:sz w:val="20"/>
              </w:rPr>
              <w:softHyphen/>
              <w:t>тие за</w:t>
            </w:r>
            <w:r w:rsidRPr="000A6044">
              <w:rPr>
                <w:rFonts w:ascii="Times New Roman" w:hAnsi="Times New Roman" w:cs="Times New Roman"/>
                <w:sz w:val="20"/>
              </w:rPr>
              <w:softHyphen/>
              <w:t>го</w:t>
            </w:r>
            <w:r w:rsidRPr="000A6044">
              <w:rPr>
                <w:rFonts w:ascii="Times New Roman" w:hAnsi="Times New Roman" w:cs="Times New Roman"/>
                <w:sz w:val="20"/>
              </w:rPr>
              <w:softHyphen/>
              <w:t>во</w:t>
            </w:r>
            <w:r w:rsidRPr="000A6044">
              <w:rPr>
                <w:rFonts w:ascii="Times New Roman" w:hAnsi="Times New Roman" w:cs="Times New Roman"/>
                <w:sz w:val="20"/>
              </w:rPr>
              <w:softHyphen/>
              <w:t>ра вла</w:t>
            </w:r>
            <w:r w:rsidRPr="000A6044">
              <w:rPr>
                <w:rFonts w:ascii="Times New Roman" w:hAnsi="Times New Roman" w:cs="Times New Roman"/>
                <w:sz w:val="20"/>
              </w:rPr>
              <w:softHyphen/>
              <w:t>стя</w:t>
            </w:r>
            <w:r w:rsidRPr="000A6044">
              <w:rPr>
                <w:rFonts w:ascii="Times New Roman" w:hAnsi="Times New Roman" w:cs="Times New Roman"/>
                <w:sz w:val="20"/>
              </w:rPr>
              <w:softHyphen/>
              <w:t>ми и угро</w:t>
            </w:r>
            <w:r w:rsidRPr="000A6044">
              <w:rPr>
                <w:rFonts w:ascii="Times New Roman" w:hAnsi="Times New Roman" w:cs="Times New Roman"/>
                <w:sz w:val="20"/>
              </w:rPr>
              <w:softHyphen/>
              <w:t xml:space="preserve">за арестов; </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2) при</w:t>
            </w:r>
            <w:r w:rsidRPr="000A6044">
              <w:rPr>
                <w:rFonts w:ascii="Times New Roman" w:hAnsi="Times New Roman" w:cs="Times New Roman"/>
                <w:sz w:val="20"/>
              </w:rPr>
              <w:softHyphen/>
              <w:t>чи</w:t>
            </w:r>
            <w:r w:rsidRPr="000A6044">
              <w:rPr>
                <w:rFonts w:ascii="Times New Roman" w:hAnsi="Times New Roman" w:cs="Times New Roman"/>
                <w:sz w:val="20"/>
              </w:rPr>
              <w:softHyphen/>
              <w:t>ны не</w:t>
            </w:r>
            <w:r w:rsidRPr="000A6044">
              <w:rPr>
                <w:rFonts w:ascii="Times New Roman" w:hAnsi="Times New Roman" w:cs="Times New Roman"/>
                <w:sz w:val="20"/>
              </w:rPr>
              <w:softHyphen/>
              <w:t>уда</w:t>
            </w:r>
            <w:r w:rsidRPr="000A6044">
              <w:rPr>
                <w:rFonts w:ascii="Times New Roman" w:hAnsi="Times New Roman" w:cs="Times New Roman"/>
                <w:sz w:val="20"/>
              </w:rPr>
              <w:softHyphen/>
              <w:t>чи выступлений, например: — вер</w:t>
            </w:r>
            <w:r w:rsidRPr="000A6044">
              <w:rPr>
                <w:rFonts w:ascii="Times New Roman" w:hAnsi="Times New Roman" w:cs="Times New Roman"/>
                <w:sz w:val="20"/>
              </w:rPr>
              <w:softHyphen/>
              <w:t>ность боль</w:t>
            </w:r>
            <w:r w:rsidRPr="000A6044">
              <w:rPr>
                <w:rFonts w:ascii="Times New Roman" w:hAnsi="Times New Roman" w:cs="Times New Roman"/>
                <w:sz w:val="20"/>
              </w:rPr>
              <w:softHyphen/>
              <w:t>шин</w:t>
            </w:r>
            <w:r w:rsidRPr="000A6044">
              <w:rPr>
                <w:rFonts w:ascii="Times New Roman" w:hAnsi="Times New Roman" w:cs="Times New Roman"/>
                <w:sz w:val="20"/>
              </w:rPr>
              <w:softHyphen/>
              <w:t>ства армии им</w:t>
            </w:r>
            <w:r w:rsidRPr="000A6044">
              <w:rPr>
                <w:rFonts w:ascii="Times New Roman" w:hAnsi="Times New Roman" w:cs="Times New Roman"/>
                <w:sz w:val="20"/>
              </w:rPr>
              <w:softHyphen/>
              <w:t>пе</w:t>
            </w:r>
            <w:r w:rsidRPr="000A6044">
              <w:rPr>
                <w:rFonts w:ascii="Times New Roman" w:hAnsi="Times New Roman" w:cs="Times New Roman"/>
                <w:sz w:val="20"/>
              </w:rPr>
              <w:softHyphen/>
              <w:t>ра</w:t>
            </w:r>
            <w:r w:rsidRPr="000A6044">
              <w:rPr>
                <w:rFonts w:ascii="Times New Roman" w:hAnsi="Times New Roman" w:cs="Times New Roman"/>
                <w:sz w:val="20"/>
              </w:rPr>
              <w:softHyphen/>
              <w:t>то</w:t>
            </w:r>
            <w:r w:rsidRPr="000A6044">
              <w:rPr>
                <w:rFonts w:ascii="Times New Roman" w:hAnsi="Times New Roman" w:cs="Times New Roman"/>
                <w:sz w:val="20"/>
              </w:rPr>
              <w:softHyphen/>
              <w:t>ру Ни</w:t>
            </w:r>
            <w:r w:rsidRPr="000A6044">
              <w:rPr>
                <w:rFonts w:ascii="Times New Roman" w:hAnsi="Times New Roman" w:cs="Times New Roman"/>
                <w:sz w:val="20"/>
              </w:rPr>
              <w:softHyphen/>
              <w:t>ко</w:t>
            </w:r>
            <w:r w:rsidRPr="000A6044">
              <w:rPr>
                <w:rFonts w:ascii="Times New Roman" w:hAnsi="Times New Roman" w:cs="Times New Roman"/>
                <w:sz w:val="20"/>
              </w:rPr>
              <w:softHyphen/>
              <w:t>лаю I; — не</w:t>
            </w:r>
            <w:r w:rsidRPr="000A6044">
              <w:rPr>
                <w:rFonts w:ascii="Times New Roman" w:hAnsi="Times New Roman" w:cs="Times New Roman"/>
                <w:sz w:val="20"/>
              </w:rPr>
              <w:softHyphen/>
              <w:t>яв</w:t>
            </w:r>
            <w:r w:rsidRPr="000A6044">
              <w:rPr>
                <w:rFonts w:ascii="Times New Roman" w:hAnsi="Times New Roman" w:cs="Times New Roman"/>
                <w:sz w:val="20"/>
              </w:rPr>
              <w:softHyphen/>
              <w:t>ка дик</w:t>
            </w:r>
            <w:r w:rsidRPr="000A6044">
              <w:rPr>
                <w:rFonts w:ascii="Times New Roman" w:hAnsi="Times New Roman" w:cs="Times New Roman"/>
                <w:sz w:val="20"/>
              </w:rPr>
              <w:softHyphen/>
              <w:t>та</w:t>
            </w:r>
            <w:r w:rsidRPr="000A6044">
              <w:rPr>
                <w:rFonts w:ascii="Times New Roman" w:hAnsi="Times New Roman" w:cs="Times New Roman"/>
                <w:sz w:val="20"/>
              </w:rPr>
              <w:softHyphen/>
              <w:t>то</w:t>
            </w:r>
            <w:r w:rsidRPr="000A6044">
              <w:rPr>
                <w:rFonts w:ascii="Times New Roman" w:hAnsi="Times New Roman" w:cs="Times New Roman"/>
                <w:sz w:val="20"/>
              </w:rPr>
              <w:softHyphen/>
              <w:t>ра С.П. Тру</w:t>
            </w:r>
            <w:r w:rsidRPr="000A6044">
              <w:rPr>
                <w:rFonts w:ascii="Times New Roman" w:hAnsi="Times New Roman" w:cs="Times New Roman"/>
                <w:sz w:val="20"/>
              </w:rPr>
              <w:softHyphen/>
              <w:t>бец</w:t>
            </w:r>
            <w:r w:rsidRPr="000A6044">
              <w:rPr>
                <w:rFonts w:ascii="Times New Roman" w:hAnsi="Times New Roman" w:cs="Times New Roman"/>
                <w:sz w:val="20"/>
              </w:rPr>
              <w:softHyphen/>
              <w:t>ко</w:t>
            </w:r>
            <w:r w:rsidRPr="000A6044">
              <w:rPr>
                <w:rFonts w:ascii="Times New Roman" w:hAnsi="Times New Roman" w:cs="Times New Roman"/>
                <w:sz w:val="20"/>
              </w:rPr>
              <w:softHyphen/>
              <w:t>го на Се</w:t>
            </w:r>
            <w:r w:rsidRPr="000A6044">
              <w:rPr>
                <w:rFonts w:ascii="Times New Roman" w:hAnsi="Times New Roman" w:cs="Times New Roman"/>
                <w:sz w:val="20"/>
              </w:rPr>
              <w:softHyphen/>
              <w:t>нат</w:t>
            </w:r>
            <w:r w:rsidRPr="000A6044">
              <w:rPr>
                <w:rFonts w:ascii="Times New Roman" w:hAnsi="Times New Roman" w:cs="Times New Roman"/>
                <w:sz w:val="20"/>
              </w:rPr>
              <w:softHyphen/>
              <w:t>скую площадь; — на</w:t>
            </w:r>
            <w:r w:rsidRPr="000A6044">
              <w:rPr>
                <w:rFonts w:ascii="Times New Roman" w:hAnsi="Times New Roman" w:cs="Times New Roman"/>
                <w:sz w:val="20"/>
              </w:rPr>
              <w:softHyphen/>
              <w:t>ру</w:t>
            </w:r>
            <w:r w:rsidRPr="000A6044">
              <w:rPr>
                <w:rFonts w:ascii="Times New Roman" w:hAnsi="Times New Roman" w:cs="Times New Roman"/>
                <w:sz w:val="20"/>
              </w:rPr>
              <w:softHyphen/>
              <w:t>ше</w:t>
            </w:r>
            <w:r w:rsidRPr="000A6044">
              <w:rPr>
                <w:rFonts w:ascii="Times New Roman" w:hAnsi="Times New Roman" w:cs="Times New Roman"/>
                <w:sz w:val="20"/>
              </w:rPr>
              <w:softHyphen/>
              <w:t>ние пер</w:t>
            </w:r>
            <w:r w:rsidRPr="000A6044">
              <w:rPr>
                <w:rFonts w:ascii="Times New Roman" w:hAnsi="Times New Roman" w:cs="Times New Roman"/>
                <w:sz w:val="20"/>
              </w:rPr>
              <w:softHyphen/>
              <w:t>во</w:t>
            </w:r>
            <w:r w:rsidRPr="000A6044">
              <w:rPr>
                <w:rFonts w:ascii="Times New Roman" w:hAnsi="Times New Roman" w:cs="Times New Roman"/>
                <w:sz w:val="20"/>
              </w:rPr>
              <w:softHyphen/>
              <w:t>на</w:t>
            </w:r>
            <w:r w:rsidRPr="000A6044">
              <w:rPr>
                <w:rFonts w:ascii="Times New Roman" w:hAnsi="Times New Roman" w:cs="Times New Roman"/>
                <w:sz w:val="20"/>
              </w:rPr>
              <w:softHyphen/>
              <w:t>чаль</w:t>
            </w:r>
            <w:r w:rsidRPr="000A6044">
              <w:rPr>
                <w:rFonts w:ascii="Times New Roman" w:hAnsi="Times New Roman" w:cs="Times New Roman"/>
                <w:sz w:val="20"/>
              </w:rPr>
              <w:softHyphen/>
              <w:t>но</w:t>
            </w:r>
            <w:r w:rsidRPr="000A6044">
              <w:rPr>
                <w:rFonts w:ascii="Times New Roman" w:hAnsi="Times New Roman" w:cs="Times New Roman"/>
                <w:sz w:val="20"/>
              </w:rPr>
              <w:softHyphen/>
              <w:t>го плана вос</w:t>
            </w:r>
            <w:r w:rsidRPr="000A6044">
              <w:rPr>
                <w:rFonts w:ascii="Times New Roman" w:hAnsi="Times New Roman" w:cs="Times New Roman"/>
                <w:sz w:val="20"/>
              </w:rPr>
              <w:softHyphen/>
              <w:t>ста</w:t>
            </w:r>
            <w:r w:rsidRPr="000A6044">
              <w:rPr>
                <w:rFonts w:ascii="Times New Roman" w:hAnsi="Times New Roman" w:cs="Times New Roman"/>
                <w:sz w:val="20"/>
              </w:rPr>
              <w:softHyphen/>
              <w:t>ния на Се</w:t>
            </w:r>
            <w:r w:rsidRPr="000A6044">
              <w:rPr>
                <w:rFonts w:ascii="Times New Roman" w:hAnsi="Times New Roman" w:cs="Times New Roman"/>
                <w:sz w:val="20"/>
              </w:rPr>
              <w:softHyphen/>
              <w:t>нат</w:t>
            </w:r>
            <w:r w:rsidRPr="000A6044">
              <w:rPr>
                <w:rFonts w:ascii="Times New Roman" w:hAnsi="Times New Roman" w:cs="Times New Roman"/>
                <w:sz w:val="20"/>
              </w:rPr>
              <w:softHyphen/>
              <w:t>ской пло</w:t>
            </w:r>
            <w:r w:rsidRPr="000A6044">
              <w:rPr>
                <w:rFonts w:ascii="Times New Roman" w:hAnsi="Times New Roman" w:cs="Times New Roman"/>
                <w:sz w:val="20"/>
              </w:rPr>
              <w:softHyphen/>
              <w:t>ща</w:t>
            </w:r>
            <w:r w:rsidRPr="000A6044">
              <w:rPr>
                <w:rFonts w:ascii="Times New Roman" w:hAnsi="Times New Roman" w:cs="Times New Roman"/>
                <w:sz w:val="20"/>
              </w:rPr>
              <w:softHyphen/>
              <w:t>ди из-за ран</w:t>
            </w:r>
            <w:r w:rsidRPr="000A6044">
              <w:rPr>
                <w:rFonts w:ascii="Times New Roman" w:hAnsi="Times New Roman" w:cs="Times New Roman"/>
                <w:sz w:val="20"/>
              </w:rPr>
              <w:softHyphen/>
              <w:t>ней при</w:t>
            </w:r>
            <w:r w:rsidRPr="000A6044">
              <w:rPr>
                <w:rFonts w:ascii="Times New Roman" w:hAnsi="Times New Roman" w:cs="Times New Roman"/>
                <w:sz w:val="20"/>
              </w:rPr>
              <w:softHyphen/>
              <w:t>ся</w:t>
            </w:r>
            <w:r w:rsidRPr="000A6044">
              <w:rPr>
                <w:rFonts w:ascii="Times New Roman" w:hAnsi="Times New Roman" w:cs="Times New Roman"/>
                <w:sz w:val="20"/>
              </w:rPr>
              <w:softHyphen/>
              <w:t xml:space="preserve">ги Сената. </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Могут быть ука</w:t>
            </w:r>
            <w:r w:rsidRPr="000A6044">
              <w:rPr>
                <w:rFonts w:ascii="Times New Roman" w:hAnsi="Times New Roman" w:cs="Times New Roman"/>
                <w:sz w:val="20"/>
              </w:rPr>
              <w:softHyphen/>
              <w:t>за</w:t>
            </w:r>
            <w:r w:rsidRPr="000A6044">
              <w:rPr>
                <w:rFonts w:ascii="Times New Roman" w:hAnsi="Times New Roman" w:cs="Times New Roman"/>
                <w:sz w:val="20"/>
              </w:rPr>
              <w:softHyphen/>
              <w:t>ны дру</w:t>
            </w:r>
            <w:r w:rsidRPr="000A6044">
              <w:rPr>
                <w:rFonts w:ascii="Times New Roman" w:hAnsi="Times New Roman" w:cs="Times New Roman"/>
                <w:sz w:val="20"/>
              </w:rPr>
              <w:softHyphen/>
              <w:t>гие причины.</w:t>
            </w:r>
          </w:p>
          <w:p w:rsidR="00962334" w:rsidRPr="00962334" w:rsidRDefault="00962334">
            <w:pPr>
              <w:rPr>
                <w:rFonts w:ascii="Times New Roman" w:hAnsi="Times New Roman" w:cs="Times New Roman"/>
                <w:sz w:val="20"/>
              </w:rPr>
            </w:pPr>
          </w:p>
        </w:tc>
        <w:tc>
          <w:tcPr>
            <w:tcW w:w="2438" w:type="dxa"/>
          </w:tcPr>
          <w:p w:rsidR="000A6044" w:rsidRPr="000A6044" w:rsidRDefault="000A6044" w:rsidP="000A6044">
            <w:pPr>
              <w:rPr>
                <w:rFonts w:ascii="Times New Roman" w:eastAsia="Times New Roman" w:hAnsi="Times New Roman" w:cs="Times New Roman"/>
                <w:sz w:val="20"/>
                <w:szCs w:val="24"/>
                <w:lang w:eastAsia="ru-RU"/>
              </w:rPr>
            </w:pPr>
            <w:r w:rsidRPr="000A6044">
              <w:rPr>
                <w:rFonts w:ascii="Times New Roman" w:eastAsia="Times New Roman" w:hAnsi="Times New Roman" w:cs="Times New Roman"/>
                <w:sz w:val="20"/>
                <w:szCs w:val="24"/>
                <w:lang w:eastAsia="ru-RU"/>
              </w:rPr>
              <w:t>Источник: ЕГЭ по ис</w:t>
            </w:r>
            <w:r w:rsidRPr="000A6044">
              <w:rPr>
                <w:rFonts w:ascii="Times New Roman" w:eastAsia="Times New Roman" w:hAnsi="Times New Roman" w:cs="Times New Roman"/>
                <w:sz w:val="20"/>
                <w:szCs w:val="24"/>
                <w:lang w:eastAsia="ru-RU"/>
              </w:rPr>
              <w:softHyphen/>
              <w:t>то</w:t>
            </w:r>
            <w:r w:rsidRPr="000A6044">
              <w:rPr>
                <w:rFonts w:ascii="Times New Roman" w:eastAsia="Times New Roman" w:hAnsi="Times New Roman" w:cs="Times New Roman"/>
                <w:sz w:val="20"/>
                <w:szCs w:val="24"/>
                <w:lang w:eastAsia="ru-RU"/>
              </w:rPr>
              <w:softHyphen/>
              <w:t>рии 08.05.2014. До</w:t>
            </w:r>
            <w:r w:rsidRPr="000A6044">
              <w:rPr>
                <w:rFonts w:ascii="Times New Roman" w:eastAsia="Times New Roman" w:hAnsi="Times New Roman" w:cs="Times New Roman"/>
                <w:sz w:val="20"/>
                <w:szCs w:val="24"/>
                <w:lang w:eastAsia="ru-RU"/>
              </w:rPr>
              <w:softHyphen/>
              <w:t>сроч</w:t>
            </w:r>
            <w:r w:rsidRPr="000A6044">
              <w:rPr>
                <w:rFonts w:ascii="Times New Roman" w:eastAsia="Times New Roman" w:hAnsi="Times New Roman" w:cs="Times New Roman"/>
                <w:sz w:val="20"/>
                <w:szCs w:val="24"/>
                <w:lang w:eastAsia="ru-RU"/>
              </w:rPr>
              <w:softHyphen/>
              <w:t>ная волна, резервный день. Ва</w:t>
            </w:r>
            <w:r w:rsidRPr="000A6044">
              <w:rPr>
                <w:rFonts w:ascii="Times New Roman" w:eastAsia="Times New Roman" w:hAnsi="Times New Roman" w:cs="Times New Roman"/>
                <w:sz w:val="20"/>
                <w:szCs w:val="24"/>
                <w:lang w:eastAsia="ru-RU"/>
              </w:rPr>
              <w:softHyphen/>
              <w:t>ри</w:t>
            </w:r>
            <w:r w:rsidRPr="000A6044">
              <w:rPr>
                <w:rFonts w:ascii="Times New Roman" w:eastAsia="Times New Roman" w:hAnsi="Times New Roman" w:cs="Times New Roman"/>
                <w:sz w:val="20"/>
                <w:szCs w:val="24"/>
                <w:lang w:eastAsia="ru-RU"/>
              </w:rPr>
              <w:softHyphen/>
              <w:t>ант 202.</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0A6044" w:rsidRPr="000A6044" w:rsidRDefault="000A6044" w:rsidP="000A6044">
            <w:pPr>
              <w:pStyle w:val="a6"/>
              <w:rPr>
                <w:rFonts w:ascii="Times New Roman" w:hAnsi="Times New Roman" w:cs="Times New Roman"/>
                <w:sz w:val="20"/>
                <w:lang w:eastAsia="ru-RU"/>
              </w:rPr>
            </w:pPr>
            <w:r w:rsidRPr="000A6044">
              <w:rPr>
                <w:rFonts w:ascii="Times New Roman" w:hAnsi="Times New Roman" w:cs="Times New Roman"/>
                <w:sz w:val="20"/>
                <w:lang w:eastAsia="ru-RU"/>
              </w:rPr>
              <w:t>Высказывается сле</w:t>
            </w:r>
            <w:r w:rsidRPr="000A6044">
              <w:rPr>
                <w:rFonts w:ascii="Times New Roman" w:hAnsi="Times New Roman" w:cs="Times New Roman"/>
                <w:sz w:val="20"/>
                <w:lang w:eastAsia="ru-RU"/>
              </w:rPr>
              <w:softHyphen/>
              <w:t>ду</w:t>
            </w:r>
            <w:r w:rsidRPr="000A6044">
              <w:rPr>
                <w:rFonts w:ascii="Times New Roman" w:hAnsi="Times New Roman" w:cs="Times New Roman"/>
                <w:sz w:val="20"/>
                <w:lang w:eastAsia="ru-RU"/>
              </w:rPr>
              <w:softHyphen/>
              <w:t>ю</w:t>
            </w:r>
            <w:r w:rsidRPr="000A6044">
              <w:rPr>
                <w:rFonts w:ascii="Times New Roman" w:hAnsi="Times New Roman" w:cs="Times New Roman"/>
                <w:sz w:val="20"/>
                <w:lang w:eastAsia="ru-RU"/>
              </w:rPr>
              <w:softHyphen/>
              <w:t>щая точка зре</w:t>
            </w:r>
            <w:r w:rsidRPr="000A6044">
              <w:rPr>
                <w:rFonts w:ascii="Times New Roman" w:hAnsi="Times New Roman" w:cs="Times New Roman"/>
                <w:sz w:val="20"/>
                <w:lang w:eastAsia="ru-RU"/>
              </w:rPr>
              <w:softHyphen/>
              <w:t>ния на вы</w:t>
            </w:r>
            <w:r w:rsidRPr="000A6044">
              <w:rPr>
                <w:rFonts w:ascii="Times New Roman" w:hAnsi="Times New Roman" w:cs="Times New Roman"/>
                <w:sz w:val="20"/>
                <w:lang w:eastAsia="ru-RU"/>
              </w:rPr>
              <w:softHyphen/>
              <w:t>ступ</w:t>
            </w:r>
            <w:r w:rsidRPr="000A6044">
              <w:rPr>
                <w:rFonts w:ascii="Times New Roman" w:hAnsi="Times New Roman" w:cs="Times New Roman"/>
                <w:sz w:val="20"/>
                <w:lang w:eastAsia="ru-RU"/>
              </w:rPr>
              <w:softHyphen/>
              <w:t>ле</w:t>
            </w:r>
            <w:r w:rsidRPr="000A6044">
              <w:rPr>
                <w:rFonts w:ascii="Times New Roman" w:hAnsi="Times New Roman" w:cs="Times New Roman"/>
                <w:sz w:val="20"/>
                <w:lang w:eastAsia="ru-RU"/>
              </w:rPr>
              <w:softHyphen/>
              <w:t>ние декабристов:</w:t>
            </w:r>
          </w:p>
          <w:p w:rsidR="000A6044" w:rsidRPr="003948DE" w:rsidRDefault="000A6044" w:rsidP="000A6044">
            <w:pPr>
              <w:pStyle w:val="a6"/>
              <w:rPr>
                <w:rFonts w:ascii="Times New Roman" w:hAnsi="Times New Roman" w:cs="Times New Roman"/>
                <w:i/>
                <w:sz w:val="20"/>
                <w:lang w:eastAsia="ru-RU"/>
              </w:rPr>
            </w:pPr>
            <w:r w:rsidRPr="003948DE">
              <w:rPr>
                <w:rFonts w:ascii="Times New Roman" w:hAnsi="Times New Roman" w:cs="Times New Roman"/>
                <w:i/>
                <w:sz w:val="20"/>
                <w:lang w:eastAsia="ru-RU"/>
              </w:rPr>
              <w:t>Восстание де</w:t>
            </w:r>
            <w:r w:rsidRPr="003948DE">
              <w:rPr>
                <w:rFonts w:ascii="Times New Roman" w:hAnsi="Times New Roman" w:cs="Times New Roman"/>
                <w:i/>
                <w:sz w:val="20"/>
                <w:lang w:eastAsia="ru-RU"/>
              </w:rPr>
              <w:softHyphen/>
              <w:t>каб</w:t>
            </w:r>
            <w:r w:rsidRPr="003948DE">
              <w:rPr>
                <w:rFonts w:ascii="Times New Roman" w:hAnsi="Times New Roman" w:cs="Times New Roman"/>
                <w:i/>
                <w:sz w:val="20"/>
                <w:lang w:eastAsia="ru-RU"/>
              </w:rPr>
              <w:softHyphen/>
              <w:t>ри</w:t>
            </w:r>
            <w:r w:rsidRPr="003948DE">
              <w:rPr>
                <w:rFonts w:ascii="Times New Roman" w:hAnsi="Times New Roman" w:cs="Times New Roman"/>
                <w:i/>
                <w:sz w:val="20"/>
                <w:lang w:eastAsia="ru-RU"/>
              </w:rPr>
              <w:softHyphen/>
              <w:t>стов было в ос</w:t>
            </w:r>
            <w:r w:rsidRPr="003948DE">
              <w:rPr>
                <w:rFonts w:ascii="Times New Roman" w:hAnsi="Times New Roman" w:cs="Times New Roman"/>
                <w:i/>
                <w:sz w:val="20"/>
                <w:lang w:eastAsia="ru-RU"/>
              </w:rPr>
              <w:softHyphen/>
              <w:t>нов</w:t>
            </w:r>
            <w:r w:rsidRPr="003948DE">
              <w:rPr>
                <w:rFonts w:ascii="Times New Roman" w:hAnsi="Times New Roman" w:cs="Times New Roman"/>
                <w:i/>
                <w:sz w:val="20"/>
                <w:lang w:eastAsia="ru-RU"/>
              </w:rPr>
              <w:softHyphen/>
              <w:t>ном вызвано внеш</w:t>
            </w:r>
            <w:r w:rsidRPr="003948DE">
              <w:rPr>
                <w:rFonts w:ascii="Times New Roman" w:hAnsi="Times New Roman" w:cs="Times New Roman"/>
                <w:i/>
                <w:sz w:val="20"/>
                <w:lang w:eastAsia="ru-RU"/>
              </w:rPr>
              <w:softHyphen/>
              <w:t>ни</w:t>
            </w:r>
            <w:r w:rsidRPr="003948DE">
              <w:rPr>
                <w:rFonts w:ascii="Times New Roman" w:hAnsi="Times New Roman" w:cs="Times New Roman"/>
                <w:i/>
                <w:sz w:val="20"/>
                <w:lang w:eastAsia="ru-RU"/>
              </w:rPr>
              <w:softHyphen/>
              <w:t>ми факторами, вли</w:t>
            </w:r>
            <w:r w:rsidRPr="003948DE">
              <w:rPr>
                <w:rFonts w:ascii="Times New Roman" w:hAnsi="Times New Roman" w:cs="Times New Roman"/>
                <w:i/>
                <w:sz w:val="20"/>
                <w:lang w:eastAsia="ru-RU"/>
              </w:rPr>
              <w:softHyphen/>
              <w:t>я</w:t>
            </w:r>
            <w:r w:rsidRPr="003948DE">
              <w:rPr>
                <w:rFonts w:ascii="Times New Roman" w:hAnsi="Times New Roman" w:cs="Times New Roman"/>
                <w:i/>
                <w:sz w:val="20"/>
                <w:lang w:eastAsia="ru-RU"/>
              </w:rPr>
              <w:softHyphen/>
              <w:t>ни</w:t>
            </w:r>
            <w:r w:rsidRPr="003948DE">
              <w:rPr>
                <w:rFonts w:ascii="Times New Roman" w:hAnsi="Times New Roman" w:cs="Times New Roman"/>
                <w:i/>
                <w:sz w:val="20"/>
                <w:lang w:eastAsia="ru-RU"/>
              </w:rPr>
              <w:softHyphen/>
              <w:t>ем европейской ре</w:t>
            </w:r>
            <w:r w:rsidRPr="003948DE">
              <w:rPr>
                <w:rFonts w:ascii="Times New Roman" w:hAnsi="Times New Roman" w:cs="Times New Roman"/>
                <w:i/>
                <w:sz w:val="20"/>
                <w:lang w:eastAsia="ru-RU"/>
              </w:rPr>
              <w:softHyphen/>
              <w:t>во</w:t>
            </w:r>
            <w:r w:rsidRPr="003948DE">
              <w:rPr>
                <w:rFonts w:ascii="Times New Roman" w:hAnsi="Times New Roman" w:cs="Times New Roman"/>
                <w:i/>
                <w:sz w:val="20"/>
                <w:lang w:eastAsia="ru-RU"/>
              </w:rPr>
              <w:softHyphen/>
              <w:t>лю</w:t>
            </w:r>
            <w:r w:rsidRPr="003948DE">
              <w:rPr>
                <w:rFonts w:ascii="Times New Roman" w:hAnsi="Times New Roman" w:cs="Times New Roman"/>
                <w:i/>
                <w:sz w:val="20"/>
                <w:lang w:eastAsia="ru-RU"/>
              </w:rPr>
              <w:softHyphen/>
              <w:t>ци</w:t>
            </w:r>
            <w:r w:rsidRPr="003948DE">
              <w:rPr>
                <w:rFonts w:ascii="Times New Roman" w:hAnsi="Times New Roman" w:cs="Times New Roman"/>
                <w:i/>
                <w:sz w:val="20"/>
                <w:lang w:eastAsia="ru-RU"/>
              </w:rPr>
              <w:softHyphen/>
              <w:t>он</w:t>
            </w:r>
            <w:r w:rsidRPr="003948DE">
              <w:rPr>
                <w:rFonts w:ascii="Times New Roman" w:hAnsi="Times New Roman" w:cs="Times New Roman"/>
                <w:i/>
                <w:sz w:val="20"/>
                <w:lang w:eastAsia="ru-RU"/>
              </w:rPr>
              <w:softHyphen/>
              <w:t>ной мысли и ев</w:t>
            </w:r>
            <w:r w:rsidRPr="003948DE">
              <w:rPr>
                <w:rFonts w:ascii="Times New Roman" w:hAnsi="Times New Roman" w:cs="Times New Roman"/>
                <w:i/>
                <w:sz w:val="20"/>
                <w:lang w:eastAsia="ru-RU"/>
              </w:rPr>
              <w:softHyphen/>
              <w:t>ро</w:t>
            </w:r>
            <w:r w:rsidRPr="003948DE">
              <w:rPr>
                <w:rFonts w:ascii="Times New Roman" w:hAnsi="Times New Roman" w:cs="Times New Roman"/>
                <w:i/>
                <w:sz w:val="20"/>
                <w:lang w:eastAsia="ru-RU"/>
              </w:rPr>
              <w:softHyphen/>
              <w:t>пей</w:t>
            </w:r>
            <w:r w:rsidRPr="003948DE">
              <w:rPr>
                <w:rFonts w:ascii="Times New Roman" w:hAnsi="Times New Roman" w:cs="Times New Roman"/>
                <w:i/>
                <w:sz w:val="20"/>
                <w:lang w:eastAsia="ru-RU"/>
              </w:rPr>
              <w:softHyphen/>
              <w:t>ско</w:t>
            </w:r>
            <w:r w:rsidRPr="003948DE">
              <w:rPr>
                <w:rFonts w:ascii="Times New Roman" w:hAnsi="Times New Roman" w:cs="Times New Roman"/>
                <w:i/>
                <w:sz w:val="20"/>
                <w:lang w:eastAsia="ru-RU"/>
              </w:rPr>
              <w:softHyphen/>
              <w:t>го революционного дви</w:t>
            </w:r>
            <w:r w:rsidRPr="003948DE">
              <w:rPr>
                <w:rFonts w:ascii="Times New Roman" w:hAnsi="Times New Roman" w:cs="Times New Roman"/>
                <w:i/>
                <w:sz w:val="20"/>
                <w:lang w:eastAsia="ru-RU"/>
              </w:rPr>
              <w:softHyphen/>
              <w:t>же</w:t>
            </w:r>
            <w:r w:rsidRPr="003948DE">
              <w:rPr>
                <w:rFonts w:ascii="Times New Roman" w:hAnsi="Times New Roman" w:cs="Times New Roman"/>
                <w:i/>
                <w:sz w:val="20"/>
                <w:lang w:eastAsia="ru-RU"/>
              </w:rPr>
              <w:softHyphen/>
              <w:t>ния на Россию, внут</w:t>
            </w:r>
            <w:r w:rsidRPr="003948DE">
              <w:rPr>
                <w:rFonts w:ascii="Times New Roman" w:hAnsi="Times New Roman" w:cs="Times New Roman"/>
                <w:i/>
                <w:sz w:val="20"/>
                <w:lang w:eastAsia="ru-RU"/>
              </w:rPr>
              <w:softHyphen/>
              <w:t>ри же стра</w:t>
            </w:r>
            <w:r w:rsidRPr="003948DE">
              <w:rPr>
                <w:rFonts w:ascii="Times New Roman" w:hAnsi="Times New Roman" w:cs="Times New Roman"/>
                <w:i/>
                <w:sz w:val="20"/>
                <w:lang w:eastAsia="ru-RU"/>
              </w:rPr>
              <w:softHyphen/>
              <w:t>ны не было серьёзных пред</w:t>
            </w:r>
            <w:r w:rsidRPr="003948DE">
              <w:rPr>
                <w:rFonts w:ascii="Times New Roman" w:hAnsi="Times New Roman" w:cs="Times New Roman"/>
                <w:i/>
                <w:sz w:val="20"/>
                <w:lang w:eastAsia="ru-RU"/>
              </w:rPr>
              <w:softHyphen/>
              <w:t>по</w:t>
            </w:r>
            <w:r w:rsidRPr="003948DE">
              <w:rPr>
                <w:rFonts w:ascii="Times New Roman" w:hAnsi="Times New Roman" w:cs="Times New Roman"/>
                <w:i/>
                <w:sz w:val="20"/>
                <w:lang w:eastAsia="ru-RU"/>
              </w:rPr>
              <w:softHyphen/>
              <w:t>сы</w:t>
            </w:r>
            <w:r w:rsidRPr="003948DE">
              <w:rPr>
                <w:rFonts w:ascii="Times New Roman" w:hAnsi="Times New Roman" w:cs="Times New Roman"/>
                <w:i/>
                <w:sz w:val="20"/>
                <w:lang w:eastAsia="ru-RU"/>
              </w:rPr>
              <w:softHyphen/>
              <w:t>лок для по</w:t>
            </w:r>
            <w:r w:rsidRPr="003948DE">
              <w:rPr>
                <w:rFonts w:ascii="Times New Roman" w:hAnsi="Times New Roman" w:cs="Times New Roman"/>
                <w:i/>
                <w:sz w:val="20"/>
                <w:lang w:eastAsia="ru-RU"/>
              </w:rPr>
              <w:softHyphen/>
              <w:t>доб</w:t>
            </w:r>
            <w:r w:rsidRPr="003948DE">
              <w:rPr>
                <w:rFonts w:ascii="Times New Roman" w:hAnsi="Times New Roman" w:cs="Times New Roman"/>
                <w:i/>
                <w:sz w:val="20"/>
                <w:lang w:eastAsia="ru-RU"/>
              </w:rPr>
              <w:softHyphen/>
              <w:t>но</w:t>
            </w:r>
            <w:r w:rsidRPr="003948DE">
              <w:rPr>
                <w:rFonts w:ascii="Times New Roman" w:hAnsi="Times New Roman" w:cs="Times New Roman"/>
                <w:i/>
                <w:sz w:val="20"/>
                <w:lang w:eastAsia="ru-RU"/>
              </w:rPr>
              <w:softHyphen/>
              <w:t>го переворота.</w:t>
            </w:r>
          </w:p>
          <w:p w:rsidR="000A6044" w:rsidRPr="000A6044" w:rsidRDefault="000A6044" w:rsidP="000A6044">
            <w:pPr>
              <w:pStyle w:val="a6"/>
              <w:rPr>
                <w:rFonts w:ascii="Times New Roman" w:hAnsi="Times New Roman" w:cs="Times New Roman"/>
                <w:sz w:val="20"/>
                <w:lang w:eastAsia="ru-RU"/>
              </w:rPr>
            </w:pPr>
            <w:r w:rsidRPr="000A6044">
              <w:rPr>
                <w:rFonts w:ascii="Times New Roman" w:hAnsi="Times New Roman" w:cs="Times New Roman"/>
                <w:sz w:val="20"/>
                <w:lang w:eastAsia="ru-RU"/>
              </w:rPr>
              <w:t> Используя ис</w:t>
            </w:r>
            <w:r w:rsidRPr="000A6044">
              <w:rPr>
                <w:rFonts w:ascii="Times New Roman" w:hAnsi="Times New Roman" w:cs="Times New Roman"/>
                <w:sz w:val="20"/>
                <w:lang w:eastAsia="ru-RU"/>
              </w:rPr>
              <w:softHyphen/>
              <w:t>то</w:t>
            </w:r>
            <w:r w:rsidRPr="000A6044">
              <w:rPr>
                <w:rFonts w:ascii="Times New Roman" w:hAnsi="Times New Roman" w:cs="Times New Roman"/>
                <w:sz w:val="20"/>
                <w:lang w:eastAsia="ru-RU"/>
              </w:rPr>
              <w:softHyphen/>
              <w:t>ри</w:t>
            </w:r>
            <w:r w:rsidRPr="000A6044">
              <w:rPr>
                <w:rFonts w:ascii="Times New Roman" w:hAnsi="Times New Roman" w:cs="Times New Roman"/>
                <w:sz w:val="20"/>
                <w:lang w:eastAsia="ru-RU"/>
              </w:rPr>
              <w:softHyphen/>
              <w:t>че</w:t>
            </w:r>
            <w:r w:rsidRPr="000A6044">
              <w:rPr>
                <w:rFonts w:ascii="Times New Roman" w:hAnsi="Times New Roman" w:cs="Times New Roman"/>
                <w:sz w:val="20"/>
                <w:lang w:eastAsia="ru-RU"/>
              </w:rPr>
              <w:softHyphen/>
              <w:t>ские знания, при</w:t>
            </w:r>
            <w:r w:rsidRPr="000A6044">
              <w:rPr>
                <w:rFonts w:ascii="Times New Roman" w:hAnsi="Times New Roman" w:cs="Times New Roman"/>
                <w:sz w:val="20"/>
                <w:lang w:eastAsia="ru-RU"/>
              </w:rPr>
              <w:softHyphen/>
              <w:t>ве</w:t>
            </w:r>
            <w:r w:rsidRPr="000A6044">
              <w:rPr>
                <w:rFonts w:ascii="Times New Roman" w:hAnsi="Times New Roman" w:cs="Times New Roman"/>
                <w:sz w:val="20"/>
                <w:lang w:eastAsia="ru-RU"/>
              </w:rPr>
              <w:softHyphen/>
              <w:t>ди</w:t>
            </w:r>
            <w:r w:rsidRPr="000A6044">
              <w:rPr>
                <w:rFonts w:ascii="Times New Roman" w:hAnsi="Times New Roman" w:cs="Times New Roman"/>
                <w:sz w:val="20"/>
                <w:lang w:eastAsia="ru-RU"/>
              </w:rPr>
              <w:softHyphen/>
              <w:t>те два аргумента, под</w:t>
            </w:r>
            <w:r w:rsidRPr="000A6044">
              <w:rPr>
                <w:rFonts w:ascii="Times New Roman" w:hAnsi="Times New Roman" w:cs="Times New Roman"/>
                <w:sz w:val="20"/>
                <w:lang w:eastAsia="ru-RU"/>
              </w:rPr>
              <w:softHyphen/>
              <w:t>твер</w:t>
            </w:r>
            <w:r w:rsidRPr="000A6044">
              <w:rPr>
                <w:rFonts w:ascii="Times New Roman" w:hAnsi="Times New Roman" w:cs="Times New Roman"/>
                <w:sz w:val="20"/>
                <w:lang w:eastAsia="ru-RU"/>
              </w:rPr>
              <w:softHyphen/>
              <w:t>жда</w:t>
            </w:r>
            <w:r w:rsidRPr="000A6044">
              <w:rPr>
                <w:rFonts w:ascii="Times New Roman" w:hAnsi="Times New Roman" w:cs="Times New Roman"/>
                <w:sz w:val="20"/>
                <w:lang w:eastAsia="ru-RU"/>
              </w:rPr>
              <w:softHyphen/>
              <w:t>ю</w:t>
            </w:r>
            <w:r w:rsidRPr="000A6044">
              <w:rPr>
                <w:rFonts w:ascii="Times New Roman" w:hAnsi="Times New Roman" w:cs="Times New Roman"/>
                <w:sz w:val="20"/>
                <w:lang w:eastAsia="ru-RU"/>
              </w:rPr>
              <w:softHyphen/>
              <w:t xml:space="preserve">щих данную оценку, и </w:t>
            </w:r>
            <w:proofErr w:type="gramStart"/>
            <w:r w:rsidRPr="000A6044">
              <w:rPr>
                <w:rFonts w:ascii="Times New Roman" w:hAnsi="Times New Roman" w:cs="Times New Roman"/>
                <w:sz w:val="20"/>
                <w:lang w:eastAsia="ru-RU"/>
              </w:rPr>
              <w:t>два аргумента, опро</w:t>
            </w:r>
            <w:r w:rsidRPr="000A6044">
              <w:rPr>
                <w:rFonts w:ascii="Times New Roman" w:hAnsi="Times New Roman" w:cs="Times New Roman"/>
                <w:sz w:val="20"/>
                <w:lang w:eastAsia="ru-RU"/>
              </w:rPr>
              <w:softHyphen/>
              <w:t>вер</w:t>
            </w:r>
            <w:r w:rsidRPr="000A6044">
              <w:rPr>
                <w:rFonts w:ascii="Times New Roman" w:hAnsi="Times New Roman" w:cs="Times New Roman"/>
                <w:sz w:val="20"/>
                <w:lang w:eastAsia="ru-RU"/>
              </w:rPr>
              <w:softHyphen/>
              <w:t>га</w:t>
            </w:r>
            <w:r w:rsidRPr="000A6044">
              <w:rPr>
                <w:rFonts w:ascii="Times New Roman" w:hAnsi="Times New Roman" w:cs="Times New Roman"/>
                <w:sz w:val="20"/>
                <w:lang w:eastAsia="ru-RU"/>
              </w:rPr>
              <w:softHyphen/>
              <w:t>ю</w:t>
            </w:r>
            <w:r w:rsidRPr="000A6044">
              <w:rPr>
                <w:rFonts w:ascii="Times New Roman" w:hAnsi="Times New Roman" w:cs="Times New Roman"/>
                <w:sz w:val="20"/>
                <w:lang w:eastAsia="ru-RU"/>
              </w:rPr>
              <w:softHyphen/>
              <w:t>щих</w:t>
            </w:r>
            <w:proofErr w:type="gramEnd"/>
            <w:r w:rsidRPr="000A6044">
              <w:rPr>
                <w:rFonts w:ascii="Times New Roman" w:hAnsi="Times New Roman" w:cs="Times New Roman"/>
                <w:sz w:val="20"/>
                <w:lang w:eastAsia="ru-RU"/>
              </w:rPr>
              <w:t xml:space="preserve"> её. Укажите, какие из приведённых Вами ар</w:t>
            </w:r>
            <w:r w:rsidRPr="000A6044">
              <w:rPr>
                <w:rFonts w:ascii="Times New Roman" w:hAnsi="Times New Roman" w:cs="Times New Roman"/>
                <w:sz w:val="20"/>
                <w:lang w:eastAsia="ru-RU"/>
              </w:rPr>
              <w:softHyphen/>
              <w:t>гу</w:t>
            </w:r>
            <w:r w:rsidRPr="000A6044">
              <w:rPr>
                <w:rFonts w:ascii="Times New Roman" w:hAnsi="Times New Roman" w:cs="Times New Roman"/>
                <w:sz w:val="20"/>
                <w:lang w:eastAsia="ru-RU"/>
              </w:rPr>
              <w:softHyphen/>
              <w:t>мен</w:t>
            </w:r>
            <w:r w:rsidRPr="000A6044">
              <w:rPr>
                <w:rFonts w:ascii="Times New Roman" w:hAnsi="Times New Roman" w:cs="Times New Roman"/>
                <w:sz w:val="20"/>
                <w:lang w:eastAsia="ru-RU"/>
              </w:rPr>
              <w:softHyphen/>
              <w:t>тов подтверждают дан</w:t>
            </w:r>
            <w:r w:rsidRPr="000A6044">
              <w:rPr>
                <w:rFonts w:ascii="Times New Roman" w:hAnsi="Times New Roman" w:cs="Times New Roman"/>
                <w:sz w:val="20"/>
                <w:lang w:eastAsia="ru-RU"/>
              </w:rPr>
              <w:softHyphen/>
              <w:t>ную точку зрения, а какие опро</w:t>
            </w:r>
            <w:r w:rsidRPr="000A6044">
              <w:rPr>
                <w:rFonts w:ascii="Times New Roman" w:hAnsi="Times New Roman" w:cs="Times New Roman"/>
                <w:sz w:val="20"/>
                <w:lang w:eastAsia="ru-RU"/>
              </w:rPr>
              <w:softHyphen/>
              <w:t>вер</w:t>
            </w:r>
            <w:r w:rsidRPr="000A6044">
              <w:rPr>
                <w:rFonts w:ascii="Times New Roman" w:hAnsi="Times New Roman" w:cs="Times New Roman"/>
                <w:sz w:val="20"/>
                <w:lang w:eastAsia="ru-RU"/>
              </w:rPr>
              <w:softHyphen/>
              <w:t>га</w:t>
            </w:r>
            <w:r w:rsidRPr="000A6044">
              <w:rPr>
                <w:rFonts w:ascii="Times New Roman" w:hAnsi="Times New Roman" w:cs="Times New Roman"/>
                <w:sz w:val="20"/>
                <w:lang w:eastAsia="ru-RU"/>
              </w:rPr>
              <w:softHyphen/>
              <w:t>ют её.</w:t>
            </w:r>
          </w:p>
          <w:p w:rsidR="000A6044" w:rsidRPr="000A6044" w:rsidRDefault="000A6044" w:rsidP="000A6044">
            <w:pPr>
              <w:pStyle w:val="a6"/>
              <w:rPr>
                <w:rFonts w:ascii="Times New Roman" w:hAnsi="Times New Roman" w:cs="Times New Roman"/>
                <w:sz w:val="20"/>
                <w:lang w:eastAsia="ru-RU"/>
              </w:rPr>
            </w:pPr>
            <w:r w:rsidRPr="000A6044">
              <w:rPr>
                <w:rFonts w:ascii="Times New Roman" w:hAnsi="Times New Roman" w:cs="Times New Roman"/>
                <w:sz w:val="20"/>
                <w:lang w:eastAsia="ru-RU"/>
              </w:rPr>
              <w:t> Ответ за</w:t>
            </w:r>
            <w:r w:rsidRPr="000A6044">
              <w:rPr>
                <w:rFonts w:ascii="Times New Roman" w:hAnsi="Times New Roman" w:cs="Times New Roman"/>
                <w:sz w:val="20"/>
                <w:lang w:eastAsia="ru-RU"/>
              </w:rPr>
              <w:softHyphen/>
              <w:t>пи</w:t>
            </w:r>
            <w:r w:rsidRPr="000A6044">
              <w:rPr>
                <w:rFonts w:ascii="Times New Roman" w:hAnsi="Times New Roman" w:cs="Times New Roman"/>
                <w:sz w:val="20"/>
                <w:lang w:eastAsia="ru-RU"/>
              </w:rPr>
              <w:softHyphen/>
              <w:t>ши</w:t>
            </w:r>
            <w:r w:rsidRPr="000A6044">
              <w:rPr>
                <w:rFonts w:ascii="Times New Roman" w:hAnsi="Times New Roman" w:cs="Times New Roman"/>
                <w:sz w:val="20"/>
                <w:lang w:eastAsia="ru-RU"/>
              </w:rPr>
              <w:softHyphen/>
              <w:t>те в сле</w:t>
            </w:r>
            <w:r w:rsidRPr="000A6044">
              <w:rPr>
                <w:rFonts w:ascii="Times New Roman" w:hAnsi="Times New Roman" w:cs="Times New Roman"/>
                <w:sz w:val="20"/>
                <w:lang w:eastAsia="ru-RU"/>
              </w:rPr>
              <w:softHyphen/>
              <w:t>ду</w:t>
            </w:r>
            <w:r w:rsidRPr="000A6044">
              <w:rPr>
                <w:rFonts w:ascii="Times New Roman" w:hAnsi="Times New Roman" w:cs="Times New Roman"/>
                <w:sz w:val="20"/>
                <w:lang w:eastAsia="ru-RU"/>
              </w:rPr>
              <w:softHyphen/>
              <w:t>ю</w:t>
            </w:r>
            <w:r w:rsidRPr="000A6044">
              <w:rPr>
                <w:rFonts w:ascii="Times New Roman" w:hAnsi="Times New Roman" w:cs="Times New Roman"/>
                <w:sz w:val="20"/>
                <w:lang w:eastAsia="ru-RU"/>
              </w:rPr>
              <w:softHyphen/>
              <w:t xml:space="preserve">щем виде. </w:t>
            </w:r>
          </w:p>
          <w:p w:rsidR="000A6044" w:rsidRPr="000A6044" w:rsidRDefault="000A6044" w:rsidP="000A6044">
            <w:pPr>
              <w:pStyle w:val="a6"/>
              <w:rPr>
                <w:rFonts w:ascii="Times New Roman" w:hAnsi="Times New Roman" w:cs="Times New Roman"/>
                <w:sz w:val="20"/>
                <w:lang w:eastAsia="ru-RU"/>
              </w:rPr>
            </w:pPr>
            <w:r w:rsidRPr="000A6044">
              <w:rPr>
                <w:rFonts w:ascii="Times New Roman" w:hAnsi="Times New Roman" w:cs="Times New Roman"/>
                <w:sz w:val="20"/>
                <w:lang w:eastAsia="ru-RU"/>
              </w:rPr>
              <w:t>Ар</w:t>
            </w:r>
            <w:r w:rsidRPr="000A6044">
              <w:rPr>
                <w:rFonts w:ascii="Times New Roman" w:hAnsi="Times New Roman" w:cs="Times New Roman"/>
                <w:sz w:val="20"/>
                <w:lang w:eastAsia="ru-RU"/>
              </w:rPr>
              <w:softHyphen/>
              <w:t>гу</w:t>
            </w:r>
            <w:r w:rsidRPr="000A6044">
              <w:rPr>
                <w:rFonts w:ascii="Times New Roman" w:hAnsi="Times New Roman" w:cs="Times New Roman"/>
                <w:sz w:val="20"/>
                <w:lang w:eastAsia="ru-RU"/>
              </w:rPr>
              <w:softHyphen/>
              <w:t>мен</w:t>
            </w:r>
            <w:r w:rsidRPr="000A6044">
              <w:rPr>
                <w:rFonts w:ascii="Times New Roman" w:hAnsi="Times New Roman" w:cs="Times New Roman"/>
                <w:sz w:val="20"/>
                <w:lang w:eastAsia="ru-RU"/>
              </w:rPr>
              <w:softHyphen/>
              <w:t xml:space="preserve">ты в подтверждение: </w:t>
            </w:r>
          </w:p>
          <w:p w:rsidR="000A6044" w:rsidRPr="000A6044" w:rsidRDefault="000A6044" w:rsidP="000A6044">
            <w:pPr>
              <w:pStyle w:val="a6"/>
              <w:rPr>
                <w:rFonts w:ascii="Times New Roman" w:hAnsi="Times New Roman" w:cs="Times New Roman"/>
                <w:sz w:val="20"/>
                <w:lang w:eastAsia="ru-RU"/>
              </w:rPr>
            </w:pPr>
            <w:r w:rsidRPr="000A6044">
              <w:rPr>
                <w:rFonts w:ascii="Times New Roman" w:hAnsi="Times New Roman" w:cs="Times New Roman"/>
                <w:sz w:val="20"/>
                <w:lang w:eastAsia="ru-RU"/>
              </w:rPr>
              <w:lastRenderedPageBreak/>
              <w:t xml:space="preserve">1)... </w:t>
            </w:r>
          </w:p>
          <w:p w:rsidR="000A6044" w:rsidRPr="000A6044" w:rsidRDefault="000A6044" w:rsidP="000A6044">
            <w:pPr>
              <w:pStyle w:val="a6"/>
              <w:rPr>
                <w:rFonts w:ascii="Times New Roman" w:hAnsi="Times New Roman" w:cs="Times New Roman"/>
                <w:sz w:val="20"/>
                <w:lang w:eastAsia="ru-RU"/>
              </w:rPr>
            </w:pPr>
            <w:r w:rsidRPr="000A6044">
              <w:rPr>
                <w:rFonts w:ascii="Times New Roman" w:hAnsi="Times New Roman" w:cs="Times New Roman"/>
                <w:sz w:val="20"/>
                <w:lang w:eastAsia="ru-RU"/>
              </w:rPr>
              <w:t>2)...</w:t>
            </w:r>
          </w:p>
          <w:p w:rsidR="000A6044" w:rsidRPr="000A6044" w:rsidRDefault="000A6044" w:rsidP="000A6044">
            <w:pPr>
              <w:pStyle w:val="a6"/>
              <w:rPr>
                <w:rFonts w:ascii="Times New Roman" w:hAnsi="Times New Roman" w:cs="Times New Roman"/>
                <w:sz w:val="20"/>
                <w:lang w:eastAsia="ru-RU"/>
              </w:rPr>
            </w:pPr>
            <w:r w:rsidRPr="000A6044">
              <w:rPr>
                <w:rFonts w:ascii="Times New Roman" w:hAnsi="Times New Roman" w:cs="Times New Roman"/>
                <w:sz w:val="20"/>
                <w:lang w:eastAsia="ru-RU"/>
              </w:rPr>
              <w:t> Аргументы в опровержение:</w:t>
            </w:r>
          </w:p>
          <w:p w:rsidR="000A6044" w:rsidRPr="000A6044" w:rsidRDefault="000A6044" w:rsidP="000A6044">
            <w:pPr>
              <w:pStyle w:val="a6"/>
              <w:rPr>
                <w:rFonts w:ascii="Times New Roman" w:hAnsi="Times New Roman" w:cs="Times New Roman"/>
                <w:sz w:val="20"/>
                <w:lang w:eastAsia="ru-RU"/>
              </w:rPr>
            </w:pPr>
            <w:r w:rsidRPr="000A6044">
              <w:rPr>
                <w:rFonts w:ascii="Times New Roman" w:hAnsi="Times New Roman" w:cs="Times New Roman"/>
                <w:sz w:val="20"/>
                <w:lang w:eastAsia="ru-RU"/>
              </w:rPr>
              <w:t xml:space="preserve">1)... </w:t>
            </w:r>
          </w:p>
          <w:p w:rsidR="000A6044" w:rsidRPr="000A6044" w:rsidRDefault="000A6044" w:rsidP="000A6044">
            <w:pPr>
              <w:pStyle w:val="a6"/>
              <w:rPr>
                <w:rFonts w:ascii="Times New Roman" w:hAnsi="Times New Roman" w:cs="Times New Roman"/>
                <w:sz w:val="20"/>
                <w:lang w:eastAsia="ru-RU"/>
              </w:rPr>
            </w:pPr>
            <w:r w:rsidRPr="000A6044">
              <w:rPr>
                <w:rFonts w:ascii="Times New Roman" w:hAnsi="Times New Roman" w:cs="Times New Roman"/>
                <w:sz w:val="20"/>
                <w:lang w:eastAsia="ru-RU"/>
              </w:rPr>
              <w:t>2)...</w:t>
            </w:r>
          </w:p>
          <w:p w:rsidR="00962334" w:rsidRDefault="00962334"/>
        </w:tc>
        <w:tc>
          <w:tcPr>
            <w:tcW w:w="5556" w:type="dxa"/>
          </w:tcPr>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lastRenderedPageBreak/>
              <w:t>Правильный ответ дол</w:t>
            </w:r>
            <w:r w:rsidRPr="000A6044">
              <w:rPr>
                <w:rFonts w:ascii="Times New Roman" w:hAnsi="Times New Roman" w:cs="Times New Roman"/>
                <w:sz w:val="20"/>
              </w:rPr>
              <w:softHyphen/>
              <w:t>жен содержать аргументы.</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1) В подтверждение, например:</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участ</w:t>
            </w:r>
            <w:r w:rsidRPr="000A6044">
              <w:rPr>
                <w:rFonts w:ascii="Times New Roman" w:hAnsi="Times New Roman" w:cs="Times New Roman"/>
                <w:sz w:val="20"/>
              </w:rPr>
              <w:softHyphen/>
              <w:t>ни</w:t>
            </w:r>
            <w:r w:rsidRPr="000A6044">
              <w:rPr>
                <w:rFonts w:ascii="Times New Roman" w:hAnsi="Times New Roman" w:cs="Times New Roman"/>
                <w:sz w:val="20"/>
              </w:rPr>
              <w:softHyphen/>
              <w:t>ки тайных об</w:t>
            </w:r>
            <w:r w:rsidRPr="000A6044">
              <w:rPr>
                <w:rFonts w:ascii="Times New Roman" w:hAnsi="Times New Roman" w:cs="Times New Roman"/>
                <w:sz w:val="20"/>
              </w:rPr>
              <w:softHyphen/>
              <w:t>ществ воспитывались в духе идей фран</w:t>
            </w:r>
            <w:r w:rsidRPr="000A6044">
              <w:rPr>
                <w:rFonts w:ascii="Times New Roman" w:hAnsi="Times New Roman" w:cs="Times New Roman"/>
                <w:sz w:val="20"/>
              </w:rPr>
              <w:softHyphen/>
              <w:t>цуз</w:t>
            </w:r>
            <w:r w:rsidRPr="000A6044">
              <w:rPr>
                <w:rFonts w:ascii="Times New Roman" w:hAnsi="Times New Roman" w:cs="Times New Roman"/>
                <w:sz w:val="20"/>
              </w:rPr>
              <w:softHyphen/>
              <w:t>ско</w:t>
            </w:r>
            <w:r w:rsidRPr="000A6044">
              <w:rPr>
                <w:rFonts w:ascii="Times New Roman" w:hAnsi="Times New Roman" w:cs="Times New Roman"/>
                <w:sz w:val="20"/>
              </w:rPr>
              <w:softHyphen/>
              <w:t>го Просвещения, идей Жан-Жака Руссо, Дени Дидро;</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при</w:t>
            </w:r>
            <w:r w:rsidRPr="000A6044">
              <w:rPr>
                <w:rFonts w:ascii="Times New Roman" w:hAnsi="Times New Roman" w:cs="Times New Roman"/>
                <w:sz w:val="20"/>
              </w:rPr>
              <w:softHyphen/>
              <w:t>ме</w:t>
            </w:r>
            <w:r w:rsidRPr="000A6044">
              <w:rPr>
                <w:rFonts w:ascii="Times New Roman" w:hAnsi="Times New Roman" w:cs="Times New Roman"/>
                <w:sz w:val="20"/>
              </w:rPr>
              <w:softHyphen/>
              <w:t>ром для про</w:t>
            </w:r>
            <w:r w:rsidRPr="000A6044">
              <w:rPr>
                <w:rFonts w:ascii="Times New Roman" w:hAnsi="Times New Roman" w:cs="Times New Roman"/>
                <w:sz w:val="20"/>
              </w:rPr>
              <w:softHyphen/>
              <w:t>грамм и де</w:t>
            </w:r>
            <w:r w:rsidRPr="000A6044">
              <w:rPr>
                <w:rFonts w:ascii="Times New Roman" w:hAnsi="Times New Roman" w:cs="Times New Roman"/>
                <w:sz w:val="20"/>
              </w:rPr>
              <w:softHyphen/>
              <w:t>я</w:t>
            </w:r>
            <w:r w:rsidRPr="000A6044">
              <w:rPr>
                <w:rFonts w:ascii="Times New Roman" w:hAnsi="Times New Roman" w:cs="Times New Roman"/>
                <w:sz w:val="20"/>
              </w:rPr>
              <w:softHyphen/>
              <w:t>тель</w:t>
            </w:r>
            <w:r w:rsidRPr="000A6044">
              <w:rPr>
                <w:rFonts w:ascii="Times New Roman" w:hAnsi="Times New Roman" w:cs="Times New Roman"/>
                <w:sz w:val="20"/>
              </w:rPr>
              <w:softHyphen/>
              <w:t>но</w:t>
            </w:r>
            <w:r w:rsidRPr="000A6044">
              <w:rPr>
                <w:rFonts w:ascii="Times New Roman" w:hAnsi="Times New Roman" w:cs="Times New Roman"/>
                <w:sz w:val="20"/>
              </w:rPr>
              <w:softHyphen/>
              <w:t>сти декабристов стали про</w:t>
            </w:r>
            <w:r w:rsidRPr="000A6044">
              <w:rPr>
                <w:rFonts w:ascii="Times New Roman" w:hAnsi="Times New Roman" w:cs="Times New Roman"/>
                <w:sz w:val="20"/>
              </w:rPr>
              <w:softHyphen/>
              <w:t>грам</w:t>
            </w:r>
            <w:r w:rsidRPr="000A6044">
              <w:rPr>
                <w:rFonts w:ascii="Times New Roman" w:hAnsi="Times New Roman" w:cs="Times New Roman"/>
                <w:sz w:val="20"/>
              </w:rPr>
              <w:softHyphen/>
              <w:t>мы и де</w:t>
            </w:r>
            <w:r w:rsidRPr="000A6044">
              <w:rPr>
                <w:rFonts w:ascii="Times New Roman" w:hAnsi="Times New Roman" w:cs="Times New Roman"/>
                <w:sz w:val="20"/>
              </w:rPr>
              <w:softHyphen/>
              <w:t>я</w:t>
            </w:r>
            <w:r w:rsidRPr="000A6044">
              <w:rPr>
                <w:rFonts w:ascii="Times New Roman" w:hAnsi="Times New Roman" w:cs="Times New Roman"/>
                <w:sz w:val="20"/>
              </w:rPr>
              <w:softHyphen/>
              <w:t>тель</w:t>
            </w:r>
            <w:r w:rsidRPr="000A6044">
              <w:rPr>
                <w:rFonts w:ascii="Times New Roman" w:hAnsi="Times New Roman" w:cs="Times New Roman"/>
                <w:sz w:val="20"/>
              </w:rPr>
              <w:softHyphen/>
              <w:t>ность участников Фран</w:t>
            </w:r>
            <w:r w:rsidRPr="000A6044">
              <w:rPr>
                <w:rFonts w:ascii="Times New Roman" w:hAnsi="Times New Roman" w:cs="Times New Roman"/>
                <w:sz w:val="20"/>
              </w:rPr>
              <w:softHyphen/>
              <w:t>цуз</w:t>
            </w:r>
            <w:r w:rsidRPr="000A6044">
              <w:rPr>
                <w:rFonts w:ascii="Times New Roman" w:hAnsi="Times New Roman" w:cs="Times New Roman"/>
                <w:sz w:val="20"/>
              </w:rPr>
              <w:softHyphen/>
              <w:t>ской революции XVIII века;</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мно</w:t>
            </w:r>
            <w:r w:rsidRPr="000A6044">
              <w:rPr>
                <w:rFonts w:ascii="Times New Roman" w:hAnsi="Times New Roman" w:cs="Times New Roman"/>
                <w:sz w:val="20"/>
              </w:rPr>
              <w:softHyphen/>
              <w:t>гие участники де</w:t>
            </w:r>
            <w:r w:rsidRPr="000A6044">
              <w:rPr>
                <w:rFonts w:ascii="Times New Roman" w:hAnsi="Times New Roman" w:cs="Times New Roman"/>
                <w:sz w:val="20"/>
              </w:rPr>
              <w:softHyphen/>
              <w:t>каб</w:t>
            </w:r>
            <w:r w:rsidRPr="000A6044">
              <w:rPr>
                <w:rFonts w:ascii="Times New Roman" w:hAnsi="Times New Roman" w:cs="Times New Roman"/>
                <w:sz w:val="20"/>
              </w:rPr>
              <w:softHyphen/>
              <w:t>рист</w:t>
            </w:r>
            <w:r w:rsidRPr="000A6044">
              <w:rPr>
                <w:rFonts w:ascii="Times New Roman" w:hAnsi="Times New Roman" w:cs="Times New Roman"/>
                <w:sz w:val="20"/>
              </w:rPr>
              <w:softHyphen/>
              <w:t>ских обществ со</w:t>
            </w:r>
            <w:r w:rsidRPr="000A6044">
              <w:rPr>
                <w:rFonts w:ascii="Times New Roman" w:hAnsi="Times New Roman" w:cs="Times New Roman"/>
                <w:sz w:val="20"/>
              </w:rPr>
              <w:softHyphen/>
              <w:t>сто</w:t>
            </w:r>
            <w:r w:rsidRPr="000A6044">
              <w:rPr>
                <w:rFonts w:ascii="Times New Roman" w:hAnsi="Times New Roman" w:cs="Times New Roman"/>
                <w:sz w:val="20"/>
              </w:rPr>
              <w:softHyphen/>
              <w:t>я</w:t>
            </w:r>
            <w:r w:rsidRPr="000A6044">
              <w:rPr>
                <w:rFonts w:ascii="Times New Roman" w:hAnsi="Times New Roman" w:cs="Times New Roman"/>
                <w:sz w:val="20"/>
              </w:rPr>
              <w:softHyphen/>
              <w:t>ли в ма</w:t>
            </w:r>
            <w:r w:rsidRPr="000A6044">
              <w:rPr>
                <w:rFonts w:ascii="Times New Roman" w:hAnsi="Times New Roman" w:cs="Times New Roman"/>
                <w:sz w:val="20"/>
              </w:rPr>
              <w:softHyphen/>
              <w:t>сон</w:t>
            </w:r>
            <w:r w:rsidRPr="000A6044">
              <w:rPr>
                <w:rFonts w:ascii="Times New Roman" w:hAnsi="Times New Roman" w:cs="Times New Roman"/>
                <w:sz w:val="20"/>
              </w:rPr>
              <w:softHyphen/>
              <w:t>ских ложах;</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lastRenderedPageBreak/>
              <w:t>- участ</w:t>
            </w:r>
            <w:r w:rsidRPr="000A6044">
              <w:rPr>
                <w:rFonts w:ascii="Times New Roman" w:hAnsi="Times New Roman" w:cs="Times New Roman"/>
                <w:sz w:val="20"/>
              </w:rPr>
              <w:softHyphen/>
              <w:t>ни</w:t>
            </w:r>
            <w:r w:rsidRPr="000A6044">
              <w:rPr>
                <w:rFonts w:ascii="Times New Roman" w:hAnsi="Times New Roman" w:cs="Times New Roman"/>
                <w:sz w:val="20"/>
              </w:rPr>
              <w:softHyphen/>
              <w:t>ки тайных об</w:t>
            </w:r>
            <w:r w:rsidRPr="000A6044">
              <w:rPr>
                <w:rFonts w:ascii="Times New Roman" w:hAnsi="Times New Roman" w:cs="Times New Roman"/>
                <w:sz w:val="20"/>
              </w:rPr>
              <w:softHyphen/>
              <w:t>ществ испытали вли</w:t>
            </w:r>
            <w:r w:rsidRPr="000A6044">
              <w:rPr>
                <w:rFonts w:ascii="Times New Roman" w:hAnsi="Times New Roman" w:cs="Times New Roman"/>
                <w:sz w:val="20"/>
              </w:rPr>
              <w:softHyphen/>
              <w:t>я</w:t>
            </w:r>
            <w:r w:rsidRPr="000A6044">
              <w:rPr>
                <w:rFonts w:ascii="Times New Roman" w:hAnsi="Times New Roman" w:cs="Times New Roman"/>
                <w:sz w:val="20"/>
              </w:rPr>
              <w:softHyphen/>
              <w:t>ние революций 1820-х годов в Европе;</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су</w:t>
            </w:r>
            <w:r w:rsidRPr="000A6044">
              <w:rPr>
                <w:rFonts w:ascii="Times New Roman" w:hAnsi="Times New Roman" w:cs="Times New Roman"/>
                <w:sz w:val="20"/>
              </w:rPr>
              <w:softHyphen/>
              <w:t>ще</w:t>
            </w:r>
            <w:r w:rsidRPr="000A6044">
              <w:rPr>
                <w:rFonts w:ascii="Times New Roman" w:hAnsi="Times New Roman" w:cs="Times New Roman"/>
                <w:sz w:val="20"/>
              </w:rPr>
              <w:softHyphen/>
              <w:t>ствен</w:t>
            </w:r>
            <w:r w:rsidRPr="000A6044">
              <w:rPr>
                <w:rFonts w:ascii="Times New Roman" w:hAnsi="Times New Roman" w:cs="Times New Roman"/>
                <w:sz w:val="20"/>
              </w:rPr>
              <w:softHyphen/>
              <w:t>ное влияние на взгля</w:t>
            </w:r>
            <w:r w:rsidRPr="000A6044">
              <w:rPr>
                <w:rFonts w:ascii="Times New Roman" w:hAnsi="Times New Roman" w:cs="Times New Roman"/>
                <w:sz w:val="20"/>
              </w:rPr>
              <w:softHyphen/>
              <w:t>ды и де</w:t>
            </w:r>
            <w:r w:rsidRPr="000A6044">
              <w:rPr>
                <w:rFonts w:ascii="Times New Roman" w:hAnsi="Times New Roman" w:cs="Times New Roman"/>
                <w:sz w:val="20"/>
              </w:rPr>
              <w:softHyphen/>
              <w:t>я</w:t>
            </w:r>
            <w:r w:rsidRPr="000A6044">
              <w:rPr>
                <w:rFonts w:ascii="Times New Roman" w:hAnsi="Times New Roman" w:cs="Times New Roman"/>
                <w:sz w:val="20"/>
              </w:rPr>
              <w:softHyphen/>
              <w:t>тель</w:t>
            </w:r>
            <w:r w:rsidRPr="000A6044">
              <w:rPr>
                <w:rFonts w:ascii="Times New Roman" w:hAnsi="Times New Roman" w:cs="Times New Roman"/>
                <w:sz w:val="20"/>
              </w:rPr>
              <w:softHyphen/>
              <w:t>ность декабристов ока</w:t>
            </w:r>
            <w:r w:rsidRPr="000A6044">
              <w:rPr>
                <w:rFonts w:ascii="Times New Roman" w:hAnsi="Times New Roman" w:cs="Times New Roman"/>
                <w:sz w:val="20"/>
              </w:rPr>
              <w:softHyphen/>
              <w:t>за</w:t>
            </w:r>
            <w:r w:rsidRPr="000A6044">
              <w:rPr>
                <w:rFonts w:ascii="Times New Roman" w:hAnsi="Times New Roman" w:cs="Times New Roman"/>
                <w:sz w:val="20"/>
              </w:rPr>
              <w:softHyphen/>
              <w:t>ло участие в за</w:t>
            </w:r>
            <w:r w:rsidRPr="000A6044">
              <w:rPr>
                <w:rFonts w:ascii="Times New Roman" w:hAnsi="Times New Roman" w:cs="Times New Roman"/>
                <w:sz w:val="20"/>
              </w:rPr>
              <w:softHyphen/>
              <w:t>гра</w:t>
            </w:r>
            <w:r w:rsidRPr="000A6044">
              <w:rPr>
                <w:rFonts w:ascii="Times New Roman" w:hAnsi="Times New Roman" w:cs="Times New Roman"/>
                <w:sz w:val="20"/>
              </w:rPr>
              <w:softHyphen/>
              <w:t>нич</w:t>
            </w:r>
            <w:r w:rsidRPr="000A6044">
              <w:rPr>
                <w:rFonts w:ascii="Times New Roman" w:hAnsi="Times New Roman" w:cs="Times New Roman"/>
                <w:sz w:val="20"/>
              </w:rPr>
              <w:softHyphen/>
              <w:t>ных походах рус</w:t>
            </w:r>
            <w:r w:rsidRPr="000A6044">
              <w:rPr>
                <w:rFonts w:ascii="Times New Roman" w:hAnsi="Times New Roman" w:cs="Times New Roman"/>
                <w:sz w:val="20"/>
              </w:rPr>
              <w:softHyphen/>
              <w:t>ской армии.</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2) В опровержение, например:</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пе</w:t>
            </w:r>
            <w:r w:rsidRPr="000A6044">
              <w:rPr>
                <w:rFonts w:ascii="Times New Roman" w:hAnsi="Times New Roman" w:cs="Times New Roman"/>
                <w:sz w:val="20"/>
              </w:rPr>
              <w:softHyphen/>
              <w:t>ре</w:t>
            </w:r>
            <w:r w:rsidRPr="000A6044">
              <w:rPr>
                <w:rFonts w:ascii="Times New Roman" w:hAnsi="Times New Roman" w:cs="Times New Roman"/>
                <w:sz w:val="20"/>
              </w:rPr>
              <w:softHyphen/>
              <w:t>до</w:t>
            </w:r>
            <w:r w:rsidRPr="000A6044">
              <w:rPr>
                <w:rFonts w:ascii="Times New Roman" w:hAnsi="Times New Roman" w:cs="Times New Roman"/>
                <w:sz w:val="20"/>
              </w:rPr>
              <w:softHyphen/>
              <w:t>вые круги дво</w:t>
            </w:r>
            <w:r w:rsidRPr="000A6044">
              <w:rPr>
                <w:rFonts w:ascii="Times New Roman" w:hAnsi="Times New Roman" w:cs="Times New Roman"/>
                <w:sz w:val="20"/>
              </w:rPr>
              <w:softHyphen/>
              <w:t>рян</w:t>
            </w:r>
            <w:r w:rsidRPr="000A6044">
              <w:rPr>
                <w:rFonts w:ascii="Times New Roman" w:hAnsi="Times New Roman" w:cs="Times New Roman"/>
                <w:sz w:val="20"/>
              </w:rPr>
              <w:softHyphen/>
              <w:t>ства задумывались над при</w:t>
            </w:r>
            <w:r w:rsidRPr="000A6044">
              <w:rPr>
                <w:rFonts w:ascii="Times New Roman" w:hAnsi="Times New Roman" w:cs="Times New Roman"/>
                <w:sz w:val="20"/>
              </w:rPr>
              <w:softHyphen/>
              <w:t>чи</w:t>
            </w:r>
            <w:r w:rsidRPr="000A6044">
              <w:rPr>
                <w:rFonts w:ascii="Times New Roman" w:hAnsi="Times New Roman" w:cs="Times New Roman"/>
                <w:sz w:val="20"/>
              </w:rPr>
              <w:softHyphen/>
              <w:t>на</w:t>
            </w:r>
            <w:r w:rsidRPr="000A6044">
              <w:rPr>
                <w:rFonts w:ascii="Times New Roman" w:hAnsi="Times New Roman" w:cs="Times New Roman"/>
                <w:sz w:val="20"/>
              </w:rPr>
              <w:softHyphen/>
              <w:t>ми отставания России, сни</w:t>
            </w:r>
            <w:r w:rsidRPr="000A6044">
              <w:rPr>
                <w:rFonts w:ascii="Times New Roman" w:hAnsi="Times New Roman" w:cs="Times New Roman"/>
                <w:sz w:val="20"/>
              </w:rPr>
              <w:softHyphen/>
              <w:t>же</w:t>
            </w:r>
            <w:r w:rsidRPr="000A6044">
              <w:rPr>
                <w:rFonts w:ascii="Times New Roman" w:hAnsi="Times New Roman" w:cs="Times New Roman"/>
                <w:sz w:val="20"/>
              </w:rPr>
              <w:softHyphen/>
              <w:t>ния доходности сель</w:t>
            </w:r>
            <w:r w:rsidRPr="000A6044">
              <w:rPr>
                <w:rFonts w:ascii="Times New Roman" w:hAnsi="Times New Roman" w:cs="Times New Roman"/>
                <w:sz w:val="20"/>
              </w:rPr>
              <w:softHyphen/>
              <w:t>ско</w:t>
            </w:r>
            <w:r w:rsidRPr="000A6044">
              <w:rPr>
                <w:rFonts w:ascii="Times New Roman" w:hAnsi="Times New Roman" w:cs="Times New Roman"/>
                <w:sz w:val="20"/>
              </w:rPr>
              <w:softHyphen/>
              <w:t>го хозяйства, ра</w:t>
            </w:r>
            <w:r w:rsidRPr="000A6044">
              <w:rPr>
                <w:rFonts w:ascii="Times New Roman" w:hAnsi="Times New Roman" w:cs="Times New Roman"/>
                <w:sz w:val="20"/>
              </w:rPr>
              <w:softHyphen/>
              <w:t>зо</w:t>
            </w:r>
            <w:r w:rsidRPr="000A6044">
              <w:rPr>
                <w:rFonts w:ascii="Times New Roman" w:hAnsi="Times New Roman" w:cs="Times New Roman"/>
                <w:sz w:val="20"/>
              </w:rPr>
              <w:softHyphen/>
              <w:t>ре</w:t>
            </w:r>
            <w:r w:rsidRPr="000A6044">
              <w:rPr>
                <w:rFonts w:ascii="Times New Roman" w:hAnsi="Times New Roman" w:cs="Times New Roman"/>
                <w:sz w:val="20"/>
              </w:rPr>
              <w:softHyphen/>
              <w:t>ния имений, видя глав</w:t>
            </w:r>
            <w:r w:rsidRPr="000A6044">
              <w:rPr>
                <w:rFonts w:ascii="Times New Roman" w:hAnsi="Times New Roman" w:cs="Times New Roman"/>
                <w:sz w:val="20"/>
              </w:rPr>
              <w:softHyphen/>
              <w:t>ную из них в крепостничестве;</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рос</w:t>
            </w:r>
            <w:r w:rsidRPr="000A6044">
              <w:rPr>
                <w:rFonts w:ascii="Times New Roman" w:hAnsi="Times New Roman" w:cs="Times New Roman"/>
                <w:sz w:val="20"/>
              </w:rPr>
              <w:softHyphen/>
              <w:t>сий</w:t>
            </w:r>
            <w:r w:rsidRPr="000A6044">
              <w:rPr>
                <w:rFonts w:ascii="Times New Roman" w:hAnsi="Times New Roman" w:cs="Times New Roman"/>
                <w:sz w:val="20"/>
              </w:rPr>
              <w:softHyphen/>
              <w:t>ское самодержавие не учи</w:t>
            </w:r>
            <w:r w:rsidRPr="000A6044">
              <w:rPr>
                <w:rFonts w:ascii="Times New Roman" w:hAnsi="Times New Roman" w:cs="Times New Roman"/>
                <w:sz w:val="20"/>
              </w:rPr>
              <w:softHyphen/>
              <w:t>ты</w:t>
            </w:r>
            <w:r w:rsidRPr="000A6044">
              <w:rPr>
                <w:rFonts w:ascii="Times New Roman" w:hAnsi="Times New Roman" w:cs="Times New Roman"/>
                <w:sz w:val="20"/>
              </w:rPr>
              <w:softHyphen/>
              <w:t>ва</w:t>
            </w:r>
            <w:r w:rsidRPr="000A6044">
              <w:rPr>
                <w:rFonts w:ascii="Times New Roman" w:hAnsi="Times New Roman" w:cs="Times New Roman"/>
                <w:sz w:val="20"/>
              </w:rPr>
              <w:softHyphen/>
              <w:t>ло национальные ин</w:t>
            </w:r>
            <w:r w:rsidRPr="000A6044">
              <w:rPr>
                <w:rFonts w:ascii="Times New Roman" w:hAnsi="Times New Roman" w:cs="Times New Roman"/>
                <w:sz w:val="20"/>
              </w:rPr>
              <w:softHyphen/>
              <w:t>те</w:t>
            </w:r>
            <w:r w:rsidRPr="000A6044">
              <w:rPr>
                <w:rFonts w:ascii="Times New Roman" w:hAnsi="Times New Roman" w:cs="Times New Roman"/>
                <w:sz w:val="20"/>
              </w:rPr>
              <w:softHyphen/>
              <w:t>ре</w:t>
            </w:r>
            <w:r w:rsidRPr="000A6044">
              <w:rPr>
                <w:rFonts w:ascii="Times New Roman" w:hAnsi="Times New Roman" w:cs="Times New Roman"/>
                <w:sz w:val="20"/>
              </w:rPr>
              <w:softHyphen/>
              <w:t>сы страны, опи</w:t>
            </w:r>
            <w:r w:rsidRPr="000A6044">
              <w:rPr>
                <w:rFonts w:ascii="Times New Roman" w:hAnsi="Times New Roman" w:cs="Times New Roman"/>
                <w:sz w:val="20"/>
              </w:rPr>
              <w:softHyphen/>
              <w:t>ра</w:t>
            </w:r>
            <w:r w:rsidRPr="000A6044">
              <w:rPr>
                <w:rFonts w:ascii="Times New Roman" w:hAnsi="Times New Roman" w:cs="Times New Roman"/>
                <w:sz w:val="20"/>
              </w:rPr>
              <w:softHyphen/>
              <w:t>ясь только на чиновничество;</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пе</w:t>
            </w:r>
            <w:r w:rsidRPr="000A6044">
              <w:rPr>
                <w:rFonts w:ascii="Times New Roman" w:hAnsi="Times New Roman" w:cs="Times New Roman"/>
                <w:sz w:val="20"/>
              </w:rPr>
              <w:softHyphen/>
              <w:t>ре</w:t>
            </w:r>
            <w:r w:rsidRPr="000A6044">
              <w:rPr>
                <w:rFonts w:ascii="Times New Roman" w:hAnsi="Times New Roman" w:cs="Times New Roman"/>
                <w:sz w:val="20"/>
              </w:rPr>
              <w:softHyphen/>
              <w:t>до</w:t>
            </w:r>
            <w:r w:rsidRPr="000A6044">
              <w:rPr>
                <w:rFonts w:ascii="Times New Roman" w:hAnsi="Times New Roman" w:cs="Times New Roman"/>
                <w:sz w:val="20"/>
              </w:rPr>
              <w:softHyphen/>
              <w:t>вое дворянство осо</w:t>
            </w:r>
            <w:r w:rsidRPr="000A6044">
              <w:rPr>
                <w:rFonts w:ascii="Times New Roman" w:hAnsi="Times New Roman" w:cs="Times New Roman"/>
                <w:sz w:val="20"/>
              </w:rPr>
              <w:softHyphen/>
              <w:t>зна</w:t>
            </w:r>
            <w:r w:rsidRPr="000A6044">
              <w:rPr>
                <w:rFonts w:ascii="Times New Roman" w:hAnsi="Times New Roman" w:cs="Times New Roman"/>
                <w:sz w:val="20"/>
              </w:rPr>
              <w:softHyphen/>
              <w:t>ва</w:t>
            </w:r>
            <w:r w:rsidRPr="000A6044">
              <w:rPr>
                <w:rFonts w:ascii="Times New Roman" w:hAnsi="Times New Roman" w:cs="Times New Roman"/>
                <w:sz w:val="20"/>
              </w:rPr>
              <w:softHyphen/>
              <w:t>ло необходимость про</w:t>
            </w:r>
            <w:r w:rsidRPr="000A6044">
              <w:rPr>
                <w:rFonts w:ascii="Times New Roman" w:hAnsi="Times New Roman" w:cs="Times New Roman"/>
                <w:sz w:val="20"/>
              </w:rPr>
              <w:softHyphen/>
              <w:t>ве</w:t>
            </w:r>
            <w:r w:rsidRPr="000A6044">
              <w:rPr>
                <w:rFonts w:ascii="Times New Roman" w:hAnsi="Times New Roman" w:cs="Times New Roman"/>
                <w:sz w:val="20"/>
              </w:rPr>
              <w:softHyphen/>
              <w:t>де</w:t>
            </w:r>
            <w:r w:rsidRPr="000A6044">
              <w:rPr>
                <w:rFonts w:ascii="Times New Roman" w:hAnsi="Times New Roman" w:cs="Times New Roman"/>
                <w:sz w:val="20"/>
              </w:rPr>
              <w:softHyphen/>
              <w:t>ния реформ в России.</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 </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Могут быть при</w:t>
            </w:r>
            <w:r w:rsidRPr="000A6044">
              <w:rPr>
                <w:rFonts w:ascii="Times New Roman" w:hAnsi="Times New Roman" w:cs="Times New Roman"/>
                <w:sz w:val="20"/>
              </w:rPr>
              <w:softHyphen/>
              <w:t>ве</w:t>
            </w:r>
            <w:r w:rsidRPr="000A6044">
              <w:rPr>
                <w:rFonts w:ascii="Times New Roman" w:hAnsi="Times New Roman" w:cs="Times New Roman"/>
                <w:sz w:val="20"/>
              </w:rPr>
              <w:softHyphen/>
              <w:t>де</w:t>
            </w:r>
            <w:r w:rsidRPr="000A6044">
              <w:rPr>
                <w:rFonts w:ascii="Times New Roman" w:hAnsi="Times New Roman" w:cs="Times New Roman"/>
                <w:sz w:val="20"/>
              </w:rPr>
              <w:softHyphen/>
              <w:t>ны другие аргументы.</w:t>
            </w:r>
          </w:p>
          <w:p w:rsidR="00962334" w:rsidRPr="00962334" w:rsidRDefault="00962334">
            <w:pPr>
              <w:rPr>
                <w:rFonts w:ascii="Times New Roman" w:hAnsi="Times New Roman" w:cs="Times New Roman"/>
                <w:sz w:val="20"/>
              </w:rPr>
            </w:pPr>
          </w:p>
        </w:tc>
        <w:tc>
          <w:tcPr>
            <w:tcW w:w="2438" w:type="dxa"/>
          </w:tcPr>
          <w:p w:rsidR="00962334" w:rsidRDefault="000A6044">
            <w:r w:rsidRPr="000A6044">
              <w:rPr>
                <w:rFonts w:ascii="Times New Roman" w:eastAsia="Times New Roman" w:hAnsi="Times New Roman" w:cs="Times New Roman"/>
                <w:sz w:val="20"/>
                <w:szCs w:val="24"/>
                <w:lang w:eastAsia="ru-RU"/>
              </w:rPr>
              <w:lastRenderedPageBreak/>
              <w:t>Источник: МИОО: Тре</w:t>
            </w:r>
            <w:r w:rsidRPr="000A6044">
              <w:rPr>
                <w:rFonts w:ascii="Times New Roman" w:eastAsia="Times New Roman" w:hAnsi="Times New Roman" w:cs="Times New Roman"/>
                <w:sz w:val="20"/>
                <w:szCs w:val="24"/>
                <w:lang w:eastAsia="ru-RU"/>
              </w:rPr>
              <w:softHyphen/>
              <w:t>ни</w:t>
            </w:r>
            <w:r w:rsidRPr="000A6044">
              <w:rPr>
                <w:rFonts w:ascii="Times New Roman" w:eastAsia="Times New Roman" w:hAnsi="Times New Roman" w:cs="Times New Roman"/>
                <w:sz w:val="20"/>
                <w:szCs w:val="24"/>
                <w:lang w:eastAsia="ru-RU"/>
              </w:rPr>
              <w:softHyphen/>
              <w:t>ро</w:t>
            </w:r>
            <w:r w:rsidRPr="000A6044">
              <w:rPr>
                <w:rFonts w:ascii="Times New Roman" w:eastAsia="Times New Roman" w:hAnsi="Times New Roman" w:cs="Times New Roman"/>
                <w:sz w:val="20"/>
                <w:szCs w:val="24"/>
                <w:lang w:eastAsia="ru-RU"/>
              </w:rPr>
              <w:softHyphen/>
              <w:t>воч</w:t>
            </w:r>
            <w:r w:rsidRPr="000A6044">
              <w:rPr>
                <w:rFonts w:ascii="Times New Roman" w:eastAsia="Times New Roman" w:hAnsi="Times New Roman" w:cs="Times New Roman"/>
                <w:sz w:val="20"/>
                <w:szCs w:val="24"/>
                <w:lang w:eastAsia="ru-RU"/>
              </w:rPr>
              <w:softHyphen/>
              <w:t>ная ра</w:t>
            </w:r>
            <w:r w:rsidRPr="000A6044">
              <w:rPr>
                <w:rFonts w:ascii="Times New Roman" w:eastAsia="Times New Roman" w:hAnsi="Times New Roman" w:cs="Times New Roman"/>
                <w:sz w:val="20"/>
                <w:szCs w:val="24"/>
                <w:lang w:eastAsia="ru-RU"/>
              </w:rPr>
              <w:softHyphen/>
              <w:t>бо</w:t>
            </w:r>
            <w:r w:rsidRPr="000A6044">
              <w:rPr>
                <w:rFonts w:ascii="Times New Roman" w:eastAsia="Times New Roman" w:hAnsi="Times New Roman" w:cs="Times New Roman"/>
                <w:sz w:val="20"/>
                <w:szCs w:val="24"/>
                <w:lang w:eastAsia="ru-RU"/>
              </w:rPr>
              <w:softHyphen/>
              <w:t>та по ис</w:t>
            </w:r>
            <w:r w:rsidRPr="000A6044">
              <w:rPr>
                <w:rFonts w:ascii="Times New Roman" w:eastAsia="Times New Roman" w:hAnsi="Times New Roman" w:cs="Times New Roman"/>
                <w:sz w:val="20"/>
                <w:szCs w:val="24"/>
                <w:lang w:eastAsia="ru-RU"/>
              </w:rPr>
              <w:softHyphen/>
              <w:t>то</w:t>
            </w:r>
            <w:r w:rsidRPr="000A6044">
              <w:rPr>
                <w:rFonts w:ascii="Times New Roman" w:eastAsia="Times New Roman" w:hAnsi="Times New Roman" w:cs="Times New Roman"/>
                <w:sz w:val="20"/>
                <w:szCs w:val="24"/>
                <w:lang w:eastAsia="ru-RU"/>
              </w:rPr>
              <w:softHyphen/>
              <w:t>рии 11.02.2013 ва</w:t>
            </w:r>
            <w:r w:rsidRPr="000A6044">
              <w:rPr>
                <w:rFonts w:ascii="Times New Roman" w:eastAsia="Times New Roman" w:hAnsi="Times New Roman" w:cs="Times New Roman"/>
                <w:sz w:val="20"/>
                <w:szCs w:val="24"/>
                <w:lang w:eastAsia="ru-RU"/>
              </w:rPr>
              <w:softHyphen/>
              <w:t>ри</w:t>
            </w:r>
            <w:r w:rsidRPr="000A6044">
              <w:rPr>
                <w:rFonts w:ascii="Times New Roman" w:eastAsia="Times New Roman" w:hAnsi="Times New Roman" w:cs="Times New Roman"/>
                <w:sz w:val="20"/>
                <w:szCs w:val="24"/>
                <w:lang w:eastAsia="ru-RU"/>
              </w:rPr>
              <w:softHyphen/>
              <w:t>ант 2</w:t>
            </w:r>
          </w:p>
        </w:tc>
      </w:tr>
      <w:tr w:rsidR="00962334" w:rsidTr="000C127F">
        <w:tc>
          <w:tcPr>
            <w:tcW w:w="809" w:type="dxa"/>
          </w:tcPr>
          <w:p w:rsidR="00962334" w:rsidRDefault="00962334" w:rsidP="00673BDF">
            <w:pPr>
              <w:pStyle w:val="a4"/>
              <w:numPr>
                <w:ilvl w:val="0"/>
                <w:numId w:val="1"/>
              </w:numPr>
            </w:pPr>
          </w:p>
        </w:tc>
        <w:tc>
          <w:tcPr>
            <w:tcW w:w="6811" w:type="dxa"/>
          </w:tcPr>
          <w:p w:rsidR="000A6044" w:rsidRPr="000A6044" w:rsidRDefault="000A6044" w:rsidP="000A6044">
            <w:pPr>
              <w:spacing w:before="100" w:beforeAutospacing="1" w:after="100" w:afterAutospacing="1"/>
              <w:rPr>
                <w:rFonts w:ascii="Times New Roman" w:eastAsia="Times New Roman" w:hAnsi="Times New Roman" w:cs="Times New Roman"/>
                <w:sz w:val="20"/>
                <w:szCs w:val="24"/>
                <w:lang w:eastAsia="ru-RU"/>
              </w:rPr>
            </w:pPr>
            <w:r w:rsidRPr="000A6044">
              <w:rPr>
                <w:rFonts w:ascii="Times New Roman" w:eastAsia="Times New Roman" w:hAnsi="Times New Roman" w:cs="Times New Roman"/>
                <w:sz w:val="20"/>
                <w:szCs w:val="24"/>
                <w:lang w:eastAsia="ru-RU"/>
              </w:rPr>
              <w:t>В пер</w:t>
            </w:r>
            <w:r w:rsidRPr="000A6044">
              <w:rPr>
                <w:rFonts w:ascii="Times New Roman" w:eastAsia="Times New Roman" w:hAnsi="Times New Roman" w:cs="Times New Roman"/>
                <w:sz w:val="20"/>
                <w:szCs w:val="24"/>
                <w:lang w:eastAsia="ru-RU"/>
              </w:rPr>
              <w:softHyphen/>
              <w:t>вые годы цар</w:t>
            </w:r>
            <w:r w:rsidRPr="000A6044">
              <w:rPr>
                <w:rFonts w:ascii="Times New Roman" w:eastAsia="Times New Roman" w:hAnsi="Times New Roman" w:cs="Times New Roman"/>
                <w:sz w:val="20"/>
                <w:szCs w:val="24"/>
                <w:lang w:eastAsia="ru-RU"/>
              </w:rPr>
              <w:softHyphen/>
              <w:t>ство</w:t>
            </w:r>
            <w:r w:rsidRPr="000A6044">
              <w:rPr>
                <w:rFonts w:ascii="Times New Roman" w:eastAsia="Times New Roman" w:hAnsi="Times New Roman" w:cs="Times New Roman"/>
                <w:sz w:val="20"/>
                <w:szCs w:val="24"/>
                <w:lang w:eastAsia="ru-RU"/>
              </w:rPr>
              <w:softHyphen/>
              <w:t>ва</w:t>
            </w:r>
            <w:r w:rsidRPr="000A6044">
              <w:rPr>
                <w:rFonts w:ascii="Times New Roman" w:eastAsia="Times New Roman" w:hAnsi="Times New Roman" w:cs="Times New Roman"/>
                <w:sz w:val="20"/>
                <w:szCs w:val="24"/>
                <w:lang w:eastAsia="ru-RU"/>
              </w:rPr>
              <w:softHyphen/>
              <w:t>ния Алек</w:t>
            </w:r>
            <w:r w:rsidRPr="000A6044">
              <w:rPr>
                <w:rFonts w:ascii="Times New Roman" w:eastAsia="Times New Roman" w:hAnsi="Times New Roman" w:cs="Times New Roman"/>
                <w:sz w:val="20"/>
                <w:szCs w:val="24"/>
                <w:lang w:eastAsia="ru-RU"/>
              </w:rPr>
              <w:softHyphen/>
              <w:t>сандра II боль</w:t>
            </w:r>
            <w:r w:rsidRPr="000A6044">
              <w:rPr>
                <w:rFonts w:ascii="Times New Roman" w:eastAsia="Times New Roman" w:hAnsi="Times New Roman" w:cs="Times New Roman"/>
                <w:sz w:val="20"/>
                <w:szCs w:val="24"/>
                <w:lang w:eastAsia="ru-RU"/>
              </w:rPr>
              <w:softHyphen/>
              <w:t>шин</w:t>
            </w:r>
            <w:r w:rsidRPr="000A6044">
              <w:rPr>
                <w:rFonts w:ascii="Times New Roman" w:eastAsia="Times New Roman" w:hAnsi="Times New Roman" w:cs="Times New Roman"/>
                <w:sz w:val="20"/>
                <w:szCs w:val="24"/>
                <w:lang w:eastAsia="ru-RU"/>
              </w:rPr>
              <w:softHyphen/>
              <w:t>ство помещиков-дворян и выс</w:t>
            </w:r>
            <w:r w:rsidRPr="000A6044">
              <w:rPr>
                <w:rFonts w:ascii="Times New Roman" w:eastAsia="Times New Roman" w:hAnsi="Times New Roman" w:cs="Times New Roman"/>
                <w:sz w:val="20"/>
                <w:szCs w:val="24"/>
                <w:lang w:eastAsia="ru-RU"/>
              </w:rPr>
              <w:softHyphen/>
              <w:t>шей бю</w:t>
            </w:r>
            <w:r w:rsidRPr="000A6044">
              <w:rPr>
                <w:rFonts w:ascii="Times New Roman" w:eastAsia="Times New Roman" w:hAnsi="Times New Roman" w:cs="Times New Roman"/>
                <w:sz w:val="20"/>
                <w:szCs w:val="24"/>
                <w:lang w:eastAsia="ru-RU"/>
              </w:rPr>
              <w:softHyphen/>
              <w:t>ро</w:t>
            </w:r>
            <w:r w:rsidRPr="000A6044">
              <w:rPr>
                <w:rFonts w:ascii="Times New Roman" w:eastAsia="Times New Roman" w:hAnsi="Times New Roman" w:cs="Times New Roman"/>
                <w:sz w:val="20"/>
                <w:szCs w:val="24"/>
                <w:lang w:eastAsia="ru-RU"/>
              </w:rPr>
              <w:softHyphen/>
              <w:t>кра</w:t>
            </w:r>
            <w:r w:rsidRPr="000A6044">
              <w:rPr>
                <w:rFonts w:ascii="Times New Roman" w:eastAsia="Times New Roman" w:hAnsi="Times New Roman" w:cs="Times New Roman"/>
                <w:sz w:val="20"/>
                <w:szCs w:val="24"/>
                <w:lang w:eastAsia="ru-RU"/>
              </w:rPr>
              <w:softHyphen/>
              <w:t>тии вы</w:t>
            </w:r>
            <w:r w:rsidRPr="000A6044">
              <w:rPr>
                <w:rFonts w:ascii="Times New Roman" w:eastAsia="Times New Roman" w:hAnsi="Times New Roman" w:cs="Times New Roman"/>
                <w:sz w:val="20"/>
                <w:szCs w:val="24"/>
                <w:lang w:eastAsia="ru-RU"/>
              </w:rPr>
              <w:softHyphen/>
              <w:t>сту</w:t>
            </w:r>
            <w:r w:rsidRPr="000A6044">
              <w:rPr>
                <w:rFonts w:ascii="Times New Roman" w:eastAsia="Times New Roman" w:hAnsi="Times New Roman" w:cs="Times New Roman"/>
                <w:sz w:val="20"/>
                <w:szCs w:val="24"/>
                <w:lang w:eastAsia="ru-RU"/>
              </w:rPr>
              <w:softHyphen/>
              <w:t>па</w:t>
            </w:r>
            <w:r w:rsidRPr="000A6044">
              <w:rPr>
                <w:rFonts w:ascii="Times New Roman" w:eastAsia="Times New Roman" w:hAnsi="Times New Roman" w:cs="Times New Roman"/>
                <w:sz w:val="20"/>
                <w:szCs w:val="24"/>
                <w:lang w:eastAsia="ru-RU"/>
              </w:rPr>
              <w:softHyphen/>
              <w:t>ли про</w:t>
            </w:r>
            <w:r w:rsidRPr="000A6044">
              <w:rPr>
                <w:rFonts w:ascii="Times New Roman" w:eastAsia="Times New Roman" w:hAnsi="Times New Roman" w:cs="Times New Roman"/>
                <w:sz w:val="20"/>
                <w:szCs w:val="24"/>
                <w:lang w:eastAsia="ru-RU"/>
              </w:rPr>
              <w:softHyphen/>
              <w:t>тив от</w:t>
            </w:r>
            <w:r w:rsidRPr="000A6044">
              <w:rPr>
                <w:rFonts w:ascii="Times New Roman" w:eastAsia="Times New Roman" w:hAnsi="Times New Roman" w:cs="Times New Roman"/>
                <w:sz w:val="20"/>
                <w:szCs w:val="24"/>
                <w:lang w:eastAsia="ru-RU"/>
              </w:rPr>
              <w:softHyphen/>
              <w:t>ме</w:t>
            </w:r>
            <w:r w:rsidRPr="000A6044">
              <w:rPr>
                <w:rFonts w:ascii="Times New Roman" w:eastAsia="Times New Roman" w:hAnsi="Times New Roman" w:cs="Times New Roman"/>
                <w:sz w:val="20"/>
                <w:szCs w:val="24"/>
                <w:lang w:eastAsia="ru-RU"/>
              </w:rPr>
              <w:softHyphen/>
              <w:t>ны кре</w:t>
            </w:r>
            <w:r w:rsidRPr="000A6044">
              <w:rPr>
                <w:rFonts w:ascii="Times New Roman" w:eastAsia="Times New Roman" w:hAnsi="Times New Roman" w:cs="Times New Roman"/>
                <w:sz w:val="20"/>
                <w:szCs w:val="24"/>
                <w:lang w:eastAsia="ru-RU"/>
              </w:rPr>
              <w:softHyphen/>
              <w:t>пост</w:t>
            </w:r>
            <w:r w:rsidRPr="000A6044">
              <w:rPr>
                <w:rFonts w:ascii="Times New Roman" w:eastAsia="Times New Roman" w:hAnsi="Times New Roman" w:cs="Times New Roman"/>
                <w:sz w:val="20"/>
                <w:szCs w:val="24"/>
                <w:lang w:eastAsia="ru-RU"/>
              </w:rPr>
              <w:softHyphen/>
              <w:t>но</w:t>
            </w:r>
            <w:r w:rsidRPr="000A6044">
              <w:rPr>
                <w:rFonts w:ascii="Times New Roman" w:eastAsia="Times New Roman" w:hAnsi="Times New Roman" w:cs="Times New Roman"/>
                <w:sz w:val="20"/>
                <w:szCs w:val="24"/>
                <w:lang w:eastAsia="ru-RU"/>
              </w:rPr>
              <w:softHyphen/>
              <w:t>го права и про</w:t>
            </w:r>
            <w:r w:rsidRPr="000A6044">
              <w:rPr>
                <w:rFonts w:ascii="Times New Roman" w:eastAsia="Times New Roman" w:hAnsi="Times New Roman" w:cs="Times New Roman"/>
                <w:sz w:val="20"/>
                <w:szCs w:val="24"/>
                <w:lang w:eastAsia="ru-RU"/>
              </w:rPr>
              <w:softHyphen/>
              <w:t>ве</w:t>
            </w:r>
            <w:r w:rsidRPr="000A6044">
              <w:rPr>
                <w:rFonts w:ascii="Times New Roman" w:eastAsia="Times New Roman" w:hAnsi="Times New Roman" w:cs="Times New Roman"/>
                <w:sz w:val="20"/>
                <w:szCs w:val="24"/>
                <w:lang w:eastAsia="ru-RU"/>
              </w:rPr>
              <w:softHyphen/>
              <w:t>де</w:t>
            </w:r>
            <w:r w:rsidRPr="000A6044">
              <w:rPr>
                <w:rFonts w:ascii="Times New Roman" w:eastAsia="Times New Roman" w:hAnsi="Times New Roman" w:cs="Times New Roman"/>
                <w:sz w:val="20"/>
                <w:szCs w:val="24"/>
                <w:lang w:eastAsia="ru-RU"/>
              </w:rPr>
              <w:softHyphen/>
              <w:t>ния дру</w:t>
            </w:r>
            <w:r w:rsidRPr="000A6044">
              <w:rPr>
                <w:rFonts w:ascii="Times New Roman" w:eastAsia="Times New Roman" w:hAnsi="Times New Roman" w:cs="Times New Roman"/>
                <w:sz w:val="20"/>
                <w:szCs w:val="24"/>
                <w:lang w:eastAsia="ru-RU"/>
              </w:rPr>
              <w:softHyphen/>
              <w:t>гих реформ, впо</w:t>
            </w:r>
            <w:r w:rsidRPr="000A6044">
              <w:rPr>
                <w:rFonts w:ascii="Times New Roman" w:eastAsia="Times New Roman" w:hAnsi="Times New Roman" w:cs="Times New Roman"/>
                <w:sz w:val="20"/>
                <w:szCs w:val="24"/>
                <w:lang w:eastAsia="ru-RU"/>
              </w:rPr>
              <w:softHyphen/>
              <w:t>след</w:t>
            </w:r>
            <w:r w:rsidRPr="000A6044">
              <w:rPr>
                <w:rFonts w:ascii="Times New Roman" w:eastAsia="Times New Roman" w:hAnsi="Times New Roman" w:cs="Times New Roman"/>
                <w:sz w:val="20"/>
                <w:szCs w:val="24"/>
                <w:lang w:eastAsia="ru-RU"/>
              </w:rPr>
              <w:softHyphen/>
              <w:t>ствии на</w:t>
            </w:r>
            <w:r w:rsidRPr="000A6044">
              <w:rPr>
                <w:rFonts w:ascii="Times New Roman" w:eastAsia="Times New Roman" w:hAnsi="Times New Roman" w:cs="Times New Roman"/>
                <w:sz w:val="20"/>
                <w:szCs w:val="24"/>
                <w:lang w:eastAsia="ru-RU"/>
              </w:rPr>
              <w:softHyphen/>
              <w:t>зван</w:t>
            </w:r>
            <w:r w:rsidRPr="000A6044">
              <w:rPr>
                <w:rFonts w:ascii="Times New Roman" w:eastAsia="Times New Roman" w:hAnsi="Times New Roman" w:cs="Times New Roman"/>
                <w:sz w:val="20"/>
                <w:szCs w:val="24"/>
                <w:lang w:eastAsia="ru-RU"/>
              </w:rPr>
              <w:softHyphen/>
              <w:t>ных «великими». Од</w:t>
            </w:r>
            <w:r w:rsidRPr="000A6044">
              <w:rPr>
                <w:rFonts w:ascii="Times New Roman" w:eastAsia="Times New Roman" w:hAnsi="Times New Roman" w:cs="Times New Roman"/>
                <w:sz w:val="20"/>
                <w:szCs w:val="24"/>
                <w:lang w:eastAsia="ru-RU"/>
              </w:rPr>
              <w:softHyphen/>
              <w:t>на</w:t>
            </w:r>
            <w:r w:rsidRPr="000A6044">
              <w:rPr>
                <w:rFonts w:ascii="Times New Roman" w:eastAsia="Times New Roman" w:hAnsi="Times New Roman" w:cs="Times New Roman"/>
                <w:sz w:val="20"/>
                <w:szCs w:val="24"/>
                <w:lang w:eastAsia="ru-RU"/>
              </w:rPr>
              <w:softHyphen/>
              <w:t>ко им</w:t>
            </w:r>
            <w:r w:rsidRPr="000A6044">
              <w:rPr>
                <w:rFonts w:ascii="Times New Roman" w:eastAsia="Times New Roman" w:hAnsi="Times New Roman" w:cs="Times New Roman"/>
                <w:sz w:val="20"/>
                <w:szCs w:val="24"/>
                <w:lang w:eastAsia="ru-RU"/>
              </w:rPr>
              <w:softHyphen/>
              <w:t>пе</w:t>
            </w:r>
            <w:r w:rsidRPr="000A6044">
              <w:rPr>
                <w:rFonts w:ascii="Times New Roman" w:eastAsia="Times New Roman" w:hAnsi="Times New Roman" w:cs="Times New Roman"/>
                <w:sz w:val="20"/>
                <w:szCs w:val="24"/>
                <w:lang w:eastAsia="ru-RU"/>
              </w:rPr>
              <w:softHyphen/>
              <w:t>ра</w:t>
            </w:r>
            <w:r w:rsidRPr="000A6044">
              <w:rPr>
                <w:rFonts w:ascii="Times New Roman" w:eastAsia="Times New Roman" w:hAnsi="Times New Roman" w:cs="Times New Roman"/>
                <w:sz w:val="20"/>
                <w:szCs w:val="24"/>
                <w:lang w:eastAsia="ru-RU"/>
              </w:rPr>
              <w:softHyphen/>
              <w:t>тор был твёрдо убеждён в не</w:t>
            </w:r>
            <w:r w:rsidRPr="000A6044">
              <w:rPr>
                <w:rFonts w:ascii="Times New Roman" w:eastAsia="Times New Roman" w:hAnsi="Times New Roman" w:cs="Times New Roman"/>
                <w:sz w:val="20"/>
                <w:szCs w:val="24"/>
                <w:lang w:eastAsia="ru-RU"/>
              </w:rPr>
              <w:softHyphen/>
              <w:t>об</w:t>
            </w:r>
            <w:r w:rsidRPr="000A6044">
              <w:rPr>
                <w:rFonts w:ascii="Times New Roman" w:eastAsia="Times New Roman" w:hAnsi="Times New Roman" w:cs="Times New Roman"/>
                <w:sz w:val="20"/>
                <w:szCs w:val="24"/>
                <w:lang w:eastAsia="ru-RU"/>
              </w:rPr>
              <w:softHyphen/>
              <w:t>хо</w:t>
            </w:r>
            <w:r w:rsidRPr="000A6044">
              <w:rPr>
                <w:rFonts w:ascii="Times New Roman" w:eastAsia="Times New Roman" w:hAnsi="Times New Roman" w:cs="Times New Roman"/>
                <w:sz w:val="20"/>
                <w:szCs w:val="24"/>
                <w:lang w:eastAsia="ru-RU"/>
              </w:rPr>
              <w:softHyphen/>
              <w:t>ди</w:t>
            </w:r>
            <w:r w:rsidRPr="000A6044">
              <w:rPr>
                <w:rFonts w:ascii="Times New Roman" w:eastAsia="Times New Roman" w:hAnsi="Times New Roman" w:cs="Times New Roman"/>
                <w:sz w:val="20"/>
                <w:szCs w:val="24"/>
                <w:lang w:eastAsia="ru-RU"/>
              </w:rPr>
              <w:softHyphen/>
              <w:t>мо</w:t>
            </w:r>
            <w:r w:rsidRPr="000A6044">
              <w:rPr>
                <w:rFonts w:ascii="Times New Roman" w:eastAsia="Times New Roman" w:hAnsi="Times New Roman" w:cs="Times New Roman"/>
                <w:sz w:val="20"/>
                <w:szCs w:val="24"/>
                <w:lang w:eastAsia="ru-RU"/>
              </w:rPr>
              <w:softHyphen/>
              <w:t>сти мас</w:t>
            </w:r>
            <w:r w:rsidRPr="000A6044">
              <w:rPr>
                <w:rFonts w:ascii="Times New Roman" w:eastAsia="Times New Roman" w:hAnsi="Times New Roman" w:cs="Times New Roman"/>
                <w:sz w:val="20"/>
                <w:szCs w:val="24"/>
                <w:lang w:eastAsia="ru-RU"/>
              </w:rPr>
              <w:softHyphen/>
              <w:t>штаб</w:t>
            </w:r>
            <w:r w:rsidRPr="000A6044">
              <w:rPr>
                <w:rFonts w:ascii="Times New Roman" w:eastAsia="Times New Roman" w:hAnsi="Times New Roman" w:cs="Times New Roman"/>
                <w:sz w:val="20"/>
                <w:szCs w:val="24"/>
                <w:lang w:eastAsia="ru-RU"/>
              </w:rPr>
              <w:softHyphen/>
              <w:t>ных преобразований. Какие объ</w:t>
            </w:r>
            <w:r w:rsidRPr="000A6044">
              <w:rPr>
                <w:rFonts w:ascii="Times New Roman" w:eastAsia="Times New Roman" w:hAnsi="Times New Roman" w:cs="Times New Roman"/>
                <w:sz w:val="20"/>
                <w:szCs w:val="24"/>
                <w:lang w:eastAsia="ru-RU"/>
              </w:rPr>
              <w:softHyphen/>
              <w:t>ек</w:t>
            </w:r>
            <w:r w:rsidRPr="000A6044">
              <w:rPr>
                <w:rFonts w:ascii="Times New Roman" w:eastAsia="Times New Roman" w:hAnsi="Times New Roman" w:cs="Times New Roman"/>
                <w:sz w:val="20"/>
                <w:szCs w:val="24"/>
                <w:lang w:eastAsia="ru-RU"/>
              </w:rPr>
              <w:softHyphen/>
              <w:t>тив</w:t>
            </w:r>
            <w:r w:rsidRPr="000A6044">
              <w:rPr>
                <w:rFonts w:ascii="Times New Roman" w:eastAsia="Times New Roman" w:hAnsi="Times New Roman" w:cs="Times New Roman"/>
                <w:sz w:val="20"/>
                <w:szCs w:val="24"/>
                <w:lang w:eastAsia="ru-RU"/>
              </w:rPr>
              <w:softHyphen/>
              <w:t>ные ос</w:t>
            </w:r>
            <w:r w:rsidRPr="000A6044">
              <w:rPr>
                <w:rFonts w:ascii="Times New Roman" w:eastAsia="Times New Roman" w:hAnsi="Times New Roman" w:cs="Times New Roman"/>
                <w:sz w:val="20"/>
                <w:szCs w:val="24"/>
                <w:lang w:eastAsia="ru-RU"/>
              </w:rPr>
              <w:softHyphen/>
              <w:t>но</w:t>
            </w:r>
            <w:r w:rsidRPr="000A6044">
              <w:rPr>
                <w:rFonts w:ascii="Times New Roman" w:eastAsia="Times New Roman" w:hAnsi="Times New Roman" w:cs="Times New Roman"/>
                <w:sz w:val="20"/>
                <w:szCs w:val="24"/>
                <w:lang w:eastAsia="ru-RU"/>
              </w:rPr>
              <w:softHyphen/>
              <w:t>ва</w:t>
            </w:r>
            <w:r w:rsidRPr="000A6044">
              <w:rPr>
                <w:rFonts w:ascii="Times New Roman" w:eastAsia="Times New Roman" w:hAnsi="Times New Roman" w:cs="Times New Roman"/>
                <w:sz w:val="20"/>
                <w:szCs w:val="24"/>
                <w:lang w:eastAsia="ru-RU"/>
              </w:rPr>
              <w:softHyphen/>
              <w:t>ния были для этого у Алек</w:t>
            </w:r>
            <w:r w:rsidRPr="000A6044">
              <w:rPr>
                <w:rFonts w:ascii="Times New Roman" w:eastAsia="Times New Roman" w:hAnsi="Times New Roman" w:cs="Times New Roman"/>
                <w:sz w:val="20"/>
                <w:szCs w:val="24"/>
                <w:lang w:eastAsia="ru-RU"/>
              </w:rPr>
              <w:softHyphen/>
              <w:t>сандра II? При</w:t>
            </w:r>
            <w:r w:rsidRPr="000A6044">
              <w:rPr>
                <w:rFonts w:ascii="Times New Roman" w:eastAsia="Times New Roman" w:hAnsi="Times New Roman" w:cs="Times New Roman"/>
                <w:sz w:val="20"/>
                <w:szCs w:val="24"/>
                <w:lang w:eastAsia="ru-RU"/>
              </w:rPr>
              <w:softHyphen/>
              <w:t>ве</w:t>
            </w:r>
            <w:r w:rsidRPr="000A6044">
              <w:rPr>
                <w:rFonts w:ascii="Times New Roman" w:eastAsia="Times New Roman" w:hAnsi="Times New Roman" w:cs="Times New Roman"/>
                <w:sz w:val="20"/>
                <w:szCs w:val="24"/>
                <w:lang w:eastAsia="ru-RU"/>
              </w:rPr>
              <w:softHyphen/>
              <w:t>ди</w:t>
            </w:r>
            <w:r w:rsidRPr="000A6044">
              <w:rPr>
                <w:rFonts w:ascii="Times New Roman" w:eastAsia="Times New Roman" w:hAnsi="Times New Roman" w:cs="Times New Roman"/>
                <w:sz w:val="20"/>
                <w:szCs w:val="24"/>
                <w:lang w:eastAsia="ru-RU"/>
              </w:rPr>
              <w:softHyphen/>
              <w:t>те любые три основания.</w:t>
            </w:r>
          </w:p>
          <w:p w:rsidR="00962334" w:rsidRDefault="00962334"/>
        </w:tc>
        <w:tc>
          <w:tcPr>
            <w:tcW w:w="5556" w:type="dxa"/>
          </w:tcPr>
          <w:p w:rsidR="000A6044" w:rsidRDefault="000A6044" w:rsidP="000A6044">
            <w:pPr>
              <w:rPr>
                <w:rFonts w:ascii="Times New Roman" w:hAnsi="Times New Roman" w:cs="Times New Roman"/>
                <w:sz w:val="20"/>
              </w:rPr>
            </w:pPr>
            <w:r w:rsidRPr="000A6044">
              <w:rPr>
                <w:rFonts w:ascii="Times New Roman" w:hAnsi="Times New Roman" w:cs="Times New Roman"/>
                <w:sz w:val="20"/>
              </w:rPr>
              <w:t xml:space="preserve">Основания: </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1. крепостное право тормозило развитие страны</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2. поражение в Крымской войне из-за военно-технического отставания от Европы</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3. безнравственность существования крепостного права</w:t>
            </w:r>
          </w:p>
          <w:p w:rsidR="00962334" w:rsidRPr="000A6044" w:rsidRDefault="00962334" w:rsidP="000A6044">
            <w:pPr>
              <w:rPr>
                <w:rFonts w:ascii="Times New Roman" w:hAnsi="Times New Roman" w:cs="Times New Roman"/>
                <w:sz w:val="20"/>
              </w:rPr>
            </w:pPr>
          </w:p>
        </w:tc>
        <w:tc>
          <w:tcPr>
            <w:tcW w:w="2438" w:type="dxa"/>
          </w:tcPr>
          <w:p w:rsidR="000A6044" w:rsidRPr="000A6044" w:rsidRDefault="000A6044" w:rsidP="000A6044">
            <w:pPr>
              <w:spacing w:after="75"/>
              <w:rPr>
                <w:rFonts w:ascii="Times New Roman" w:eastAsia="Times New Roman" w:hAnsi="Times New Roman" w:cs="Times New Roman"/>
                <w:b/>
                <w:bCs/>
                <w:szCs w:val="24"/>
                <w:lang w:eastAsia="ru-RU"/>
              </w:rPr>
            </w:pPr>
            <w:r w:rsidRPr="000A6044">
              <w:rPr>
                <w:rFonts w:ascii="Times New Roman" w:eastAsia="Calibri" w:hAnsi="Times New Roman" w:cs="Times New Roman"/>
                <w:sz w:val="20"/>
              </w:rPr>
              <w:t>Источник: ЕГЭ 18.04.2015. До</w:t>
            </w:r>
            <w:r w:rsidRPr="000A6044">
              <w:rPr>
                <w:rFonts w:ascii="Times New Roman" w:eastAsia="Calibri" w:hAnsi="Times New Roman" w:cs="Times New Roman"/>
                <w:sz w:val="20"/>
              </w:rPr>
              <w:softHyphen/>
              <w:t>сроч</w:t>
            </w:r>
            <w:r w:rsidRPr="000A6044">
              <w:rPr>
                <w:rFonts w:ascii="Times New Roman" w:eastAsia="Calibri" w:hAnsi="Times New Roman" w:cs="Times New Roman"/>
                <w:sz w:val="20"/>
              </w:rPr>
              <w:softHyphen/>
              <w:t>ная волна.</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962334" w:rsidRPr="000A6044" w:rsidRDefault="000A6044">
            <w:pPr>
              <w:rPr>
                <w:rFonts w:ascii="Times New Roman" w:hAnsi="Times New Roman" w:cs="Times New Roman"/>
              </w:rPr>
            </w:pPr>
            <w:r w:rsidRPr="000A6044">
              <w:rPr>
                <w:rFonts w:ascii="Times New Roman" w:hAnsi="Times New Roman" w:cs="Times New Roman"/>
                <w:sz w:val="20"/>
              </w:rPr>
              <w:t>Тильзитский мир, подписанный Александром I, был фактическим объявлением Отечественной войны 1812 года. Приведите не менее двух объяснений.</w:t>
            </w:r>
          </w:p>
        </w:tc>
        <w:tc>
          <w:tcPr>
            <w:tcW w:w="5556" w:type="dxa"/>
          </w:tcPr>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Тильзитский мирный договор ущемлял права России:</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1) Россия должна была вступить в континентальную блокаду Англии, что дестабилизировало экономику страны;</w:t>
            </w:r>
          </w:p>
          <w:p w:rsidR="000A6044" w:rsidRPr="000A6044" w:rsidRDefault="000A6044" w:rsidP="000A6044">
            <w:pPr>
              <w:rPr>
                <w:rFonts w:ascii="Times New Roman" w:hAnsi="Times New Roman" w:cs="Times New Roman"/>
                <w:sz w:val="20"/>
              </w:rPr>
            </w:pPr>
            <w:r w:rsidRPr="000A6044">
              <w:rPr>
                <w:rFonts w:ascii="Times New Roman" w:hAnsi="Times New Roman" w:cs="Times New Roman"/>
                <w:sz w:val="20"/>
              </w:rPr>
              <w:t>2) Тильзитский мирный договор включал в себя разграничение сфер влияния между Францией и Россией, что могло привести к противостоянию двух держав.</w:t>
            </w:r>
          </w:p>
          <w:p w:rsidR="00962334" w:rsidRPr="00962334" w:rsidRDefault="00962334">
            <w:pPr>
              <w:rPr>
                <w:rFonts w:ascii="Times New Roman" w:hAnsi="Times New Roman" w:cs="Times New Roman"/>
                <w:sz w:val="20"/>
              </w:rPr>
            </w:pPr>
          </w:p>
        </w:tc>
        <w:tc>
          <w:tcPr>
            <w:tcW w:w="2438" w:type="dxa"/>
          </w:tcPr>
          <w:p w:rsidR="000A6044" w:rsidRPr="000A6044" w:rsidRDefault="000A6044" w:rsidP="000A6044">
            <w:pPr>
              <w:rPr>
                <w:rFonts w:ascii="Times New Roman" w:eastAsia="Times New Roman" w:hAnsi="Times New Roman" w:cs="Times New Roman"/>
                <w:b/>
                <w:bCs/>
                <w:szCs w:val="24"/>
                <w:lang w:eastAsia="ru-RU"/>
              </w:rPr>
            </w:pPr>
            <w:r w:rsidRPr="000A6044">
              <w:rPr>
                <w:rFonts w:ascii="Times New Roman" w:eastAsia="Calibri" w:hAnsi="Times New Roman" w:cs="Times New Roman"/>
                <w:sz w:val="20"/>
              </w:rPr>
              <w:t>Источник: ЕГЭ 16.06.2016 по истории. Основная волна. Вариант 47.</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092D99" w:rsidRPr="00092D99" w:rsidRDefault="00092D99" w:rsidP="00092D99">
            <w:pPr>
              <w:pStyle w:val="a6"/>
              <w:rPr>
                <w:rFonts w:ascii="Times New Roman" w:hAnsi="Times New Roman" w:cs="Times New Roman"/>
                <w:sz w:val="20"/>
                <w:lang w:eastAsia="ru-RU"/>
              </w:rPr>
            </w:pPr>
            <w:r w:rsidRPr="00092D99">
              <w:rPr>
                <w:rFonts w:ascii="Times New Roman" w:hAnsi="Times New Roman" w:cs="Times New Roman"/>
                <w:sz w:val="20"/>
                <w:lang w:eastAsia="ru-RU"/>
              </w:rPr>
              <w:t>1 марта 1881 г. члены «Народной воли» праздновали успех: после долгой охоты на царя им удалось привести в исполнение свой смертный приговор Александру Второму.</w:t>
            </w:r>
          </w:p>
          <w:p w:rsidR="00092D99" w:rsidRPr="00092D99" w:rsidRDefault="00092D99" w:rsidP="00092D99">
            <w:pPr>
              <w:pStyle w:val="a6"/>
              <w:rPr>
                <w:rFonts w:ascii="Times New Roman" w:hAnsi="Times New Roman" w:cs="Times New Roman"/>
                <w:sz w:val="20"/>
                <w:lang w:eastAsia="ru-RU"/>
              </w:rPr>
            </w:pPr>
            <w:r w:rsidRPr="00092D99">
              <w:rPr>
                <w:rFonts w:ascii="Times New Roman" w:hAnsi="Times New Roman" w:cs="Times New Roman"/>
                <w:sz w:val="20"/>
                <w:lang w:eastAsia="ru-RU"/>
              </w:rPr>
              <w:t>Однако надежды на то, что этот их успех приведет к глобальным изменениям в России и в их положении тогда не оправдались. Приведите не менее трёх объяснений, почему надежды народовольцев не оправдались.</w:t>
            </w:r>
          </w:p>
          <w:p w:rsidR="00962334" w:rsidRDefault="00962334"/>
        </w:tc>
        <w:tc>
          <w:tcPr>
            <w:tcW w:w="5556" w:type="dxa"/>
          </w:tcPr>
          <w:p w:rsidR="00092D99" w:rsidRPr="00092D99" w:rsidRDefault="00092D99" w:rsidP="00092D99">
            <w:pPr>
              <w:rPr>
                <w:rFonts w:ascii="Times New Roman" w:hAnsi="Times New Roman" w:cs="Times New Roman"/>
                <w:sz w:val="20"/>
              </w:rPr>
            </w:pPr>
            <w:r w:rsidRPr="00092D99">
              <w:rPr>
                <w:rFonts w:ascii="Times New Roman" w:hAnsi="Times New Roman" w:cs="Times New Roman"/>
                <w:sz w:val="20"/>
              </w:rPr>
              <w:t>Могут быть приведены следующие объяснения:</w:t>
            </w:r>
          </w:p>
          <w:p w:rsidR="00092D99" w:rsidRPr="00092D99" w:rsidRDefault="00092D99" w:rsidP="00092D99">
            <w:pPr>
              <w:rPr>
                <w:rFonts w:ascii="Times New Roman" w:hAnsi="Times New Roman" w:cs="Times New Roman"/>
                <w:sz w:val="20"/>
              </w:rPr>
            </w:pPr>
            <w:r w:rsidRPr="00092D99">
              <w:rPr>
                <w:rFonts w:ascii="Times New Roman" w:hAnsi="Times New Roman" w:cs="Times New Roman"/>
                <w:sz w:val="20"/>
              </w:rPr>
              <w:t>1) к 1 марта «Народная воля» была уже на грани разгрома: её лидеры были арестованы, вскоре были арестованы и «</w:t>
            </w:r>
            <w:proofErr w:type="spellStart"/>
            <w:r w:rsidRPr="00092D99">
              <w:rPr>
                <w:rFonts w:ascii="Times New Roman" w:hAnsi="Times New Roman" w:cs="Times New Roman"/>
                <w:sz w:val="20"/>
              </w:rPr>
              <w:t>первомартовцы</w:t>
            </w:r>
            <w:proofErr w:type="spellEnd"/>
            <w:r w:rsidRPr="00092D99">
              <w:rPr>
                <w:rFonts w:ascii="Times New Roman" w:hAnsi="Times New Roman" w:cs="Times New Roman"/>
                <w:sz w:val="20"/>
              </w:rPr>
              <w:t>», поэтому организация не могла развить свой успех;</w:t>
            </w:r>
          </w:p>
          <w:p w:rsidR="00092D99" w:rsidRPr="00092D99" w:rsidRDefault="00092D99" w:rsidP="00092D99">
            <w:pPr>
              <w:rPr>
                <w:rFonts w:ascii="Times New Roman" w:hAnsi="Times New Roman" w:cs="Times New Roman"/>
                <w:sz w:val="20"/>
              </w:rPr>
            </w:pPr>
            <w:r w:rsidRPr="00092D99">
              <w:rPr>
                <w:rFonts w:ascii="Times New Roman" w:hAnsi="Times New Roman" w:cs="Times New Roman"/>
                <w:sz w:val="20"/>
              </w:rPr>
              <w:t>2) на смену убитому Александру Второму пришёл куда более консервативно настроенный Александр Третий, который принципиально не шёл ни на какие уступки общественному движению и решительно боролся с революционерами;</w:t>
            </w:r>
          </w:p>
          <w:p w:rsidR="00092D99" w:rsidRPr="00092D99" w:rsidRDefault="00092D99" w:rsidP="00092D99">
            <w:pPr>
              <w:rPr>
                <w:rFonts w:ascii="Times New Roman" w:hAnsi="Times New Roman" w:cs="Times New Roman"/>
                <w:sz w:val="20"/>
              </w:rPr>
            </w:pPr>
            <w:r w:rsidRPr="00092D99">
              <w:rPr>
                <w:rFonts w:ascii="Times New Roman" w:hAnsi="Times New Roman" w:cs="Times New Roman"/>
                <w:sz w:val="20"/>
              </w:rPr>
              <w:t>3) от революционеров отвернулась большая часть либералов, осудившая убийство царя-Освободителя;</w:t>
            </w:r>
          </w:p>
          <w:p w:rsidR="00092D99" w:rsidRPr="00092D99" w:rsidRDefault="00092D99" w:rsidP="00092D99">
            <w:pPr>
              <w:rPr>
                <w:rFonts w:ascii="Times New Roman" w:hAnsi="Times New Roman" w:cs="Times New Roman"/>
                <w:sz w:val="20"/>
              </w:rPr>
            </w:pPr>
            <w:r w:rsidRPr="00092D99">
              <w:rPr>
                <w:rFonts w:ascii="Times New Roman" w:hAnsi="Times New Roman" w:cs="Times New Roman"/>
                <w:sz w:val="20"/>
              </w:rPr>
              <w:lastRenderedPageBreak/>
              <w:t xml:space="preserve">4) основная масса населения — крестьяне — </w:t>
            </w:r>
            <w:proofErr w:type="gramStart"/>
            <w:r w:rsidRPr="00092D99">
              <w:rPr>
                <w:rFonts w:ascii="Times New Roman" w:hAnsi="Times New Roman" w:cs="Times New Roman"/>
                <w:sz w:val="20"/>
              </w:rPr>
              <w:t>оставались монархически настроены</w:t>
            </w:r>
            <w:proofErr w:type="gramEnd"/>
            <w:r w:rsidRPr="00092D99">
              <w:rPr>
                <w:rFonts w:ascii="Times New Roman" w:hAnsi="Times New Roman" w:cs="Times New Roman"/>
                <w:sz w:val="20"/>
              </w:rPr>
              <w:t>, связывали свои надежды с царской властью.</w:t>
            </w:r>
          </w:p>
          <w:p w:rsidR="00092D99" w:rsidRPr="00092D99" w:rsidRDefault="00092D99" w:rsidP="00092D99">
            <w:pPr>
              <w:rPr>
                <w:rFonts w:ascii="Times New Roman" w:hAnsi="Times New Roman" w:cs="Times New Roman"/>
                <w:sz w:val="20"/>
              </w:rPr>
            </w:pPr>
            <w:r w:rsidRPr="00092D99">
              <w:rPr>
                <w:rFonts w:ascii="Times New Roman" w:hAnsi="Times New Roman" w:cs="Times New Roman"/>
                <w:sz w:val="20"/>
              </w:rPr>
              <w:t>Могут быть приведены иные объяснения.</w:t>
            </w:r>
          </w:p>
          <w:p w:rsidR="00962334" w:rsidRPr="00962334" w:rsidRDefault="00962334">
            <w:pPr>
              <w:rPr>
                <w:rFonts w:ascii="Times New Roman" w:hAnsi="Times New Roman" w:cs="Times New Roman"/>
                <w:sz w:val="20"/>
              </w:rPr>
            </w:pPr>
          </w:p>
        </w:tc>
        <w:tc>
          <w:tcPr>
            <w:tcW w:w="2438" w:type="dxa"/>
          </w:tcPr>
          <w:p w:rsidR="00092D99" w:rsidRPr="00092D99" w:rsidRDefault="00092D99" w:rsidP="00092D99">
            <w:pPr>
              <w:rPr>
                <w:rFonts w:ascii="Times New Roman" w:eastAsia="Times New Roman" w:hAnsi="Times New Roman" w:cs="Times New Roman"/>
                <w:b/>
                <w:bCs/>
                <w:szCs w:val="24"/>
                <w:lang w:eastAsia="ru-RU"/>
              </w:rPr>
            </w:pPr>
            <w:r w:rsidRPr="00092D99">
              <w:rPr>
                <w:rFonts w:ascii="Times New Roman" w:eastAsia="Calibri" w:hAnsi="Times New Roman" w:cs="Times New Roman"/>
                <w:sz w:val="20"/>
              </w:rPr>
              <w:lastRenderedPageBreak/>
              <w:t xml:space="preserve">Источник: </w:t>
            </w:r>
            <w:proofErr w:type="spellStart"/>
            <w:r w:rsidRPr="00092D99">
              <w:rPr>
                <w:rFonts w:ascii="Times New Roman" w:eastAsia="Calibri" w:hAnsi="Times New Roman" w:cs="Times New Roman"/>
                <w:sz w:val="20"/>
              </w:rPr>
              <w:t>СтатГрад</w:t>
            </w:r>
            <w:proofErr w:type="spellEnd"/>
            <w:r w:rsidRPr="00092D99">
              <w:rPr>
                <w:rFonts w:ascii="Times New Roman" w:eastAsia="Calibri" w:hAnsi="Times New Roman" w:cs="Times New Roman"/>
                <w:sz w:val="20"/>
              </w:rPr>
              <w:t>: Тре</w:t>
            </w:r>
            <w:r w:rsidRPr="00092D99">
              <w:rPr>
                <w:rFonts w:ascii="Times New Roman" w:eastAsia="Calibri" w:hAnsi="Times New Roman" w:cs="Times New Roman"/>
                <w:sz w:val="20"/>
              </w:rPr>
              <w:softHyphen/>
              <w:t>ни</w:t>
            </w:r>
            <w:r w:rsidRPr="00092D99">
              <w:rPr>
                <w:rFonts w:ascii="Times New Roman" w:eastAsia="Calibri" w:hAnsi="Times New Roman" w:cs="Times New Roman"/>
                <w:sz w:val="20"/>
              </w:rPr>
              <w:softHyphen/>
              <w:t>ро</w:t>
            </w:r>
            <w:r w:rsidRPr="00092D99">
              <w:rPr>
                <w:rFonts w:ascii="Times New Roman" w:eastAsia="Calibri" w:hAnsi="Times New Roman" w:cs="Times New Roman"/>
                <w:sz w:val="20"/>
              </w:rPr>
              <w:softHyphen/>
              <w:t>воч</w:t>
            </w:r>
            <w:r w:rsidRPr="00092D99">
              <w:rPr>
                <w:rFonts w:ascii="Times New Roman" w:eastAsia="Calibri" w:hAnsi="Times New Roman" w:cs="Times New Roman"/>
                <w:sz w:val="20"/>
              </w:rPr>
              <w:softHyphen/>
              <w:t>ная ра</w:t>
            </w:r>
            <w:r w:rsidRPr="00092D99">
              <w:rPr>
                <w:rFonts w:ascii="Times New Roman" w:eastAsia="Calibri" w:hAnsi="Times New Roman" w:cs="Times New Roman"/>
                <w:sz w:val="20"/>
              </w:rPr>
              <w:softHyphen/>
              <w:t>бо</w:t>
            </w:r>
            <w:r w:rsidRPr="00092D99">
              <w:rPr>
                <w:rFonts w:ascii="Times New Roman" w:eastAsia="Calibri" w:hAnsi="Times New Roman" w:cs="Times New Roman"/>
                <w:sz w:val="20"/>
              </w:rPr>
              <w:softHyphen/>
              <w:t>та 25.11.2016 Ва</w:t>
            </w:r>
            <w:r w:rsidRPr="00092D99">
              <w:rPr>
                <w:rFonts w:ascii="Times New Roman" w:eastAsia="Calibri" w:hAnsi="Times New Roman" w:cs="Times New Roman"/>
                <w:sz w:val="20"/>
              </w:rPr>
              <w:softHyphen/>
              <w:t>ри</w:t>
            </w:r>
            <w:r w:rsidRPr="00092D99">
              <w:rPr>
                <w:rFonts w:ascii="Times New Roman" w:eastAsia="Calibri" w:hAnsi="Times New Roman" w:cs="Times New Roman"/>
                <w:sz w:val="20"/>
              </w:rPr>
              <w:softHyphen/>
              <w:t>ант ИС10203.</w:t>
            </w:r>
          </w:p>
          <w:p w:rsidR="00962334" w:rsidRDefault="00962334"/>
        </w:tc>
      </w:tr>
      <w:tr w:rsidR="00962334" w:rsidTr="000C127F">
        <w:tc>
          <w:tcPr>
            <w:tcW w:w="809" w:type="dxa"/>
          </w:tcPr>
          <w:p w:rsidR="00962334" w:rsidRDefault="00962334" w:rsidP="00673BDF">
            <w:pPr>
              <w:pStyle w:val="a4"/>
              <w:numPr>
                <w:ilvl w:val="0"/>
                <w:numId w:val="1"/>
              </w:numPr>
            </w:pPr>
          </w:p>
        </w:tc>
        <w:tc>
          <w:tcPr>
            <w:tcW w:w="6811" w:type="dxa"/>
          </w:tcPr>
          <w:p w:rsidR="009862A9" w:rsidRDefault="009862A9" w:rsidP="009862A9">
            <w:pPr>
              <w:pStyle w:val="Default"/>
              <w:rPr>
                <w:sz w:val="19"/>
                <w:szCs w:val="19"/>
              </w:rPr>
            </w:pPr>
            <w:r>
              <w:rPr>
                <w:sz w:val="19"/>
                <w:szCs w:val="19"/>
              </w:rPr>
              <w:t xml:space="preserve">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 </w:t>
            </w:r>
          </w:p>
          <w:p w:rsidR="009862A9" w:rsidRDefault="009862A9" w:rsidP="009862A9">
            <w:pPr>
              <w:pStyle w:val="Default"/>
              <w:rPr>
                <w:sz w:val="19"/>
                <w:szCs w:val="19"/>
              </w:rPr>
            </w:pPr>
            <w:r>
              <w:rPr>
                <w:i/>
                <w:iCs/>
                <w:sz w:val="19"/>
                <w:szCs w:val="19"/>
              </w:rPr>
              <w:t xml:space="preserve">«Мероприятия внутренней политики Александра III были направлены на ограничение достижений реформ 1860-1870-х гг.» </w:t>
            </w:r>
          </w:p>
          <w:p w:rsidR="009862A9" w:rsidRDefault="009862A9" w:rsidP="009862A9">
            <w:pPr>
              <w:pStyle w:val="Default"/>
              <w:rPr>
                <w:sz w:val="19"/>
                <w:szCs w:val="19"/>
              </w:rPr>
            </w:pPr>
            <w:r>
              <w:rPr>
                <w:sz w:val="19"/>
                <w:szCs w:val="19"/>
              </w:rPr>
              <w:t xml:space="preserve">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 </w:t>
            </w:r>
          </w:p>
          <w:p w:rsidR="009862A9" w:rsidRDefault="009862A9" w:rsidP="009862A9">
            <w:pPr>
              <w:pStyle w:val="Default"/>
              <w:rPr>
                <w:sz w:val="19"/>
                <w:szCs w:val="19"/>
              </w:rPr>
            </w:pPr>
            <w:r>
              <w:rPr>
                <w:sz w:val="19"/>
                <w:szCs w:val="19"/>
              </w:rPr>
              <w:t xml:space="preserve">Ответ запишите в следующем виде. </w:t>
            </w:r>
          </w:p>
          <w:p w:rsidR="009862A9" w:rsidRDefault="009862A9" w:rsidP="009862A9">
            <w:pPr>
              <w:pStyle w:val="Default"/>
              <w:rPr>
                <w:sz w:val="19"/>
                <w:szCs w:val="19"/>
              </w:rPr>
            </w:pPr>
            <w:r>
              <w:rPr>
                <w:sz w:val="19"/>
                <w:szCs w:val="19"/>
              </w:rPr>
              <w:t xml:space="preserve">Аргументы в подтверждение: </w:t>
            </w:r>
          </w:p>
          <w:p w:rsidR="009862A9" w:rsidRDefault="009862A9" w:rsidP="009862A9">
            <w:pPr>
              <w:pStyle w:val="Default"/>
              <w:rPr>
                <w:sz w:val="19"/>
                <w:szCs w:val="19"/>
              </w:rPr>
            </w:pPr>
            <w:r>
              <w:rPr>
                <w:sz w:val="19"/>
                <w:szCs w:val="19"/>
              </w:rPr>
              <w:t xml:space="preserve">1) … </w:t>
            </w:r>
          </w:p>
          <w:p w:rsidR="009862A9" w:rsidRDefault="009862A9" w:rsidP="009862A9">
            <w:pPr>
              <w:pStyle w:val="Default"/>
              <w:rPr>
                <w:sz w:val="19"/>
                <w:szCs w:val="19"/>
              </w:rPr>
            </w:pPr>
            <w:r>
              <w:rPr>
                <w:sz w:val="19"/>
                <w:szCs w:val="19"/>
              </w:rPr>
              <w:t xml:space="preserve">2) … </w:t>
            </w:r>
          </w:p>
          <w:p w:rsidR="009862A9" w:rsidRDefault="009862A9" w:rsidP="009862A9">
            <w:pPr>
              <w:pStyle w:val="Default"/>
              <w:rPr>
                <w:sz w:val="19"/>
                <w:szCs w:val="19"/>
              </w:rPr>
            </w:pPr>
            <w:r>
              <w:rPr>
                <w:sz w:val="19"/>
                <w:szCs w:val="19"/>
              </w:rPr>
              <w:t xml:space="preserve">Аргументы в опровержение: </w:t>
            </w:r>
          </w:p>
          <w:p w:rsidR="009862A9" w:rsidRDefault="009862A9" w:rsidP="009862A9">
            <w:pPr>
              <w:pStyle w:val="Default"/>
              <w:rPr>
                <w:sz w:val="19"/>
                <w:szCs w:val="19"/>
              </w:rPr>
            </w:pPr>
            <w:r>
              <w:rPr>
                <w:sz w:val="19"/>
                <w:szCs w:val="19"/>
              </w:rPr>
              <w:t xml:space="preserve">1) … </w:t>
            </w:r>
          </w:p>
          <w:p w:rsidR="00962334" w:rsidRDefault="009862A9" w:rsidP="009862A9">
            <w:r>
              <w:rPr>
                <w:sz w:val="19"/>
                <w:szCs w:val="19"/>
              </w:rPr>
              <w:t xml:space="preserve">2) </w:t>
            </w:r>
          </w:p>
        </w:tc>
        <w:tc>
          <w:tcPr>
            <w:tcW w:w="5556" w:type="dxa"/>
          </w:tcPr>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Правильный ответ должен содержать аргументы:</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1) в подтверждение, например:</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был введен институт земских начальников, имевших фактически неограниченные полномочия</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проведена земская контрреформа, ограничено выборное представительство от крестьян</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проведена городская контрреформа (ограничены права городских дум, увеличен имущественный ценз)</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2) в опровержение, например:</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было разработано фабричное законодательство</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xml:space="preserve">- было отменено </w:t>
            </w:r>
            <w:proofErr w:type="spellStart"/>
            <w:r w:rsidRPr="009862A9">
              <w:rPr>
                <w:rFonts w:ascii="Times New Roman" w:hAnsi="Times New Roman" w:cs="Times New Roman"/>
                <w:sz w:val="20"/>
              </w:rPr>
              <w:t>временнообязанное</w:t>
            </w:r>
            <w:proofErr w:type="spellEnd"/>
            <w:r w:rsidRPr="009862A9">
              <w:rPr>
                <w:rFonts w:ascii="Times New Roman" w:hAnsi="Times New Roman" w:cs="Times New Roman"/>
                <w:sz w:val="20"/>
              </w:rPr>
              <w:t xml:space="preserve"> состояние крестьян</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были снижены выкупные платежи</w:t>
            </w:r>
          </w:p>
          <w:p w:rsidR="00962334" w:rsidRPr="00962334" w:rsidRDefault="009862A9" w:rsidP="009862A9">
            <w:pPr>
              <w:rPr>
                <w:rFonts w:ascii="Times New Roman" w:hAnsi="Times New Roman" w:cs="Times New Roman"/>
                <w:sz w:val="20"/>
              </w:rPr>
            </w:pPr>
            <w:r w:rsidRPr="009862A9">
              <w:rPr>
                <w:rFonts w:ascii="Times New Roman" w:hAnsi="Times New Roman" w:cs="Times New Roman"/>
                <w:sz w:val="20"/>
              </w:rPr>
              <w:t>Могут быть приведены другие аргументы</w:t>
            </w:r>
          </w:p>
        </w:tc>
        <w:tc>
          <w:tcPr>
            <w:tcW w:w="2438" w:type="dxa"/>
          </w:tcPr>
          <w:p w:rsidR="00962334" w:rsidRPr="009862A9" w:rsidRDefault="009862A9">
            <w:pPr>
              <w:rPr>
                <w:rFonts w:ascii="Times New Roman" w:hAnsi="Times New Roman" w:cs="Times New Roman"/>
              </w:rPr>
            </w:pPr>
            <w:r w:rsidRPr="009862A9">
              <w:rPr>
                <w:rFonts w:ascii="Times New Roman" w:hAnsi="Times New Roman" w:cs="Times New Roman"/>
                <w:sz w:val="20"/>
              </w:rPr>
              <w:t>Единый государственный экзамен, 2017 г. Тренировочный вариант №16 от 03.04.2017</w:t>
            </w:r>
          </w:p>
        </w:tc>
      </w:tr>
      <w:tr w:rsidR="009862A9" w:rsidTr="000C127F">
        <w:tc>
          <w:tcPr>
            <w:tcW w:w="809" w:type="dxa"/>
          </w:tcPr>
          <w:p w:rsidR="009862A9" w:rsidRDefault="009862A9" w:rsidP="00673BDF">
            <w:pPr>
              <w:pStyle w:val="a4"/>
              <w:numPr>
                <w:ilvl w:val="0"/>
                <w:numId w:val="1"/>
              </w:numPr>
            </w:pPr>
          </w:p>
        </w:tc>
        <w:tc>
          <w:tcPr>
            <w:tcW w:w="6811" w:type="dxa"/>
          </w:tcPr>
          <w:p w:rsidR="009862A9" w:rsidRPr="009862A9" w:rsidRDefault="009862A9" w:rsidP="009862A9">
            <w:pPr>
              <w:pStyle w:val="Default"/>
              <w:rPr>
                <w:sz w:val="19"/>
                <w:szCs w:val="19"/>
              </w:rPr>
            </w:pPr>
            <w:r w:rsidRPr="009862A9">
              <w:rPr>
                <w:sz w:val="19"/>
                <w:szCs w:val="19"/>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9862A9" w:rsidRPr="001D4E27" w:rsidRDefault="009862A9" w:rsidP="009862A9">
            <w:pPr>
              <w:pStyle w:val="Default"/>
              <w:rPr>
                <w:i/>
                <w:sz w:val="19"/>
                <w:szCs w:val="19"/>
              </w:rPr>
            </w:pPr>
            <w:r w:rsidRPr="001D4E27">
              <w:rPr>
                <w:i/>
                <w:sz w:val="19"/>
                <w:szCs w:val="19"/>
              </w:rPr>
              <w:t>«″Положение о крестьянах, вышедших из крепостной зависимости″ от 19 февраля 1861 г. соответствовало интересам помещиков, а не крестьян».</w:t>
            </w:r>
          </w:p>
          <w:p w:rsidR="009862A9" w:rsidRPr="009862A9" w:rsidRDefault="009862A9" w:rsidP="009862A9">
            <w:pPr>
              <w:pStyle w:val="Default"/>
              <w:rPr>
                <w:sz w:val="19"/>
                <w:szCs w:val="19"/>
              </w:rPr>
            </w:pPr>
            <w:r w:rsidRPr="009862A9">
              <w:rPr>
                <w:sz w:val="19"/>
                <w:szCs w:val="19"/>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9862A9" w:rsidRPr="009862A9" w:rsidRDefault="009862A9" w:rsidP="009862A9">
            <w:pPr>
              <w:pStyle w:val="Default"/>
              <w:rPr>
                <w:sz w:val="19"/>
                <w:szCs w:val="19"/>
              </w:rPr>
            </w:pPr>
            <w:r w:rsidRPr="009862A9">
              <w:rPr>
                <w:sz w:val="19"/>
                <w:szCs w:val="19"/>
              </w:rPr>
              <w:t>Ответ запишите в следующем виде.</w:t>
            </w:r>
          </w:p>
          <w:p w:rsidR="009862A9" w:rsidRPr="009862A9" w:rsidRDefault="009862A9" w:rsidP="009862A9">
            <w:pPr>
              <w:pStyle w:val="Default"/>
              <w:rPr>
                <w:sz w:val="19"/>
                <w:szCs w:val="19"/>
              </w:rPr>
            </w:pPr>
            <w:r w:rsidRPr="009862A9">
              <w:rPr>
                <w:sz w:val="19"/>
                <w:szCs w:val="19"/>
              </w:rPr>
              <w:t>Аргументы в подтверждение:</w:t>
            </w:r>
          </w:p>
          <w:p w:rsidR="009862A9" w:rsidRPr="009862A9" w:rsidRDefault="009862A9" w:rsidP="009862A9">
            <w:pPr>
              <w:pStyle w:val="Default"/>
              <w:rPr>
                <w:sz w:val="19"/>
                <w:szCs w:val="19"/>
              </w:rPr>
            </w:pPr>
            <w:r w:rsidRPr="009862A9">
              <w:rPr>
                <w:sz w:val="19"/>
                <w:szCs w:val="19"/>
              </w:rPr>
              <w:t>1) …</w:t>
            </w:r>
          </w:p>
          <w:p w:rsidR="009862A9" w:rsidRPr="009862A9" w:rsidRDefault="009862A9" w:rsidP="009862A9">
            <w:pPr>
              <w:pStyle w:val="Default"/>
              <w:rPr>
                <w:sz w:val="19"/>
                <w:szCs w:val="19"/>
              </w:rPr>
            </w:pPr>
            <w:r w:rsidRPr="009862A9">
              <w:rPr>
                <w:sz w:val="19"/>
                <w:szCs w:val="19"/>
              </w:rPr>
              <w:t>2) …</w:t>
            </w:r>
          </w:p>
          <w:p w:rsidR="009862A9" w:rsidRPr="009862A9" w:rsidRDefault="009862A9" w:rsidP="009862A9">
            <w:pPr>
              <w:pStyle w:val="Default"/>
              <w:rPr>
                <w:sz w:val="19"/>
                <w:szCs w:val="19"/>
              </w:rPr>
            </w:pPr>
            <w:r w:rsidRPr="009862A9">
              <w:rPr>
                <w:sz w:val="19"/>
                <w:szCs w:val="19"/>
              </w:rPr>
              <w:t>Аргументы в опровержение:</w:t>
            </w:r>
          </w:p>
          <w:p w:rsidR="009862A9" w:rsidRPr="009862A9" w:rsidRDefault="009862A9" w:rsidP="009862A9">
            <w:pPr>
              <w:pStyle w:val="Default"/>
              <w:rPr>
                <w:sz w:val="19"/>
                <w:szCs w:val="19"/>
              </w:rPr>
            </w:pPr>
            <w:r w:rsidRPr="009862A9">
              <w:rPr>
                <w:sz w:val="19"/>
                <w:szCs w:val="19"/>
              </w:rPr>
              <w:t>1) …</w:t>
            </w:r>
          </w:p>
          <w:p w:rsidR="009862A9" w:rsidRDefault="009862A9" w:rsidP="009862A9">
            <w:pPr>
              <w:pStyle w:val="Default"/>
              <w:rPr>
                <w:sz w:val="19"/>
                <w:szCs w:val="19"/>
              </w:rPr>
            </w:pPr>
            <w:r w:rsidRPr="009862A9">
              <w:rPr>
                <w:sz w:val="19"/>
                <w:szCs w:val="19"/>
              </w:rPr>
              <w:t>2) …</w:t>
            </w:r>
          </w:p>
        </w:tc>
        <w:tc>
          <w:tcPr>
            <w:tcW w:w="5556" w:type="dxa"/>
          </w:tcPr>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Правильный ответ должен содержать аргументы:</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1) в подтверждение, например:</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по «Положению» крестьяне в течение 20 лет должны были нести прежние повинности (временно обязанное состояние)</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крестьянские наделы в результате реформы были урезаны в среднем на 20%</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2) в опровержение, например:</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по Положение крестьяне получали личную свободу</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по Положению крестьянам предоставлялось самоуправление</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Могут быть приведены другие аргументы</w:t>
            </w:r>
          </w:p>
        </w:tc>
        <w:tc>
          <w:tcPr>
            <w:tcW w:w="2438" w:type="dxa"/>
          </w:tcPr>
          <w:p w:rsidR="009862A9" w:rsidRPr="009862A9" w:rsidRDefault="009862A9">
            <w:pPr>
              <w:rPr>
                <w:rFonts w:ascii="Times New Roman" w:hAnsi="Times New Roman" w:cs="Times New Roman"/>
                <w:sz w:val="20"/>
              </w:rPr>
            </w:pPr>
            <w:r w:rsidRPr="009862A9">
              <w:rPr>
                <w:rFonts w:ascii="Times New Roman" w:hAnsi="Times New Roman" w:cs="Times New Roman"/>
                <w:sz w:val="20"/>
              </w:rPr>
              <w:t>Единый государственный экзамен, 2017 г.</w:t>
            </w:r>
            <w:r>
              <w:t xml:space="preserve"> </w:t>
            </w:r>
            <w:r w:rsidRPr="009862A9">
              <w:rPr>
                <w:rFonts w:ascii="Times New Roman" w:hAnsi="Times New Roman" w:cs="Times New Roman"/>
                <w:sz w:val="20"/>
              </w:rPr>
              <w:t>Тренировочный вариант №15 от 20.03.2017</w:t>
            </w: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r w:rsidRPr="009862A9">
              <w:rPr>
                <w:sz w:val="19"/>
                <w:szCs w:val="19"/>
              </w:rPr>
              <w:t xml:space="preserve">Несмотря на </w:t>
            </w:r>
            <w:proofErr w:type="gramStart"/>
            <w:r w:rsidRPr="009862A9">
              <w:rPr>
                <w:sz w:val="19"/>
                <w:szCs w:val="19"/>
              </w:rPr>
              <w:t>то</w:t>
            </w:r>
            <w:proofErr w:type="gramEnd"/>
            <w:r w:rsidRPr="009862A9">
              <w:rPr>
                <w:sz w:val="19"/>
                <w:szCs w:val="19"/>
              </w:rPr>
              <w:t xml:space="preserve"> что планы нападения Наполеона Бонапарта на Россию были известны и Россия готовилась к отражению этого нашествия, армия вторжения в два раза превосходила русские силы, сосредоточенные на западных границах. Объясните, в чём состояли причины такого превосходства (приведите три объяснения).</w:t>
            </w:r>
          </w:p>
        </w:tc>
        <w:tc>
          <w:tcPr>
            <w:tcW w:w="5556" w:type="dxa"/>
          </w:tcPr>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Могут быть приведены следующие объяснения:</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1) Наполеон использовал ресурсы порабощённых им европейских стран;</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2) Россия не могла сосредоточить все силы против Наполеона, так как была вынуждена держать войска на границах с Ираном (идёт война) и Турцией (война завершилась в мае 1812 г.);</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3) в России не было обученного военному делу запаса из-за рекрутской системы набора в армию.</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lastRenderedPageBreak/>
              <w:t>Могут быть приведены другие объяснения</w:t>
            </w:r>
          </w:p>
        </w:tc>
        <w:tc>
          <w:tcPr>
            <w:tcW w:w="2438" w:type="dxa"/>
          </w:tcPr>
          <w:p w:rsidR="009862A9" w:rsidRPr="009862A9" w:rsidRDefault="009862A9">
            <w:pPr>
              <w:rPr>
                <w:rFonts w:ascii="Times New Roman" w:hAnsi="Times New Roman" w:cs="Times New Roman"/>
                <w:sz w:val="20"/>
              </w:rPr>
            </w:pPr>
            <w:r w:rsidRPr="009862A9">
              <w:rPr>
                <w:rFonts w:ascii="Times New Roman" w:hAnsi="Times New Roman" w:cs="Times New Roman"/>
                <w:sz w:val="20"/>
              </w:rPr>
              <w:lastRenderedPageBreak/>
              <w:t>Единый государственный экзамен, 2017 г. ИСТОРИЯ Тренировочный вариант №12 от 06.02.2017</w:t>
            </w:r>
          </w:p>
        </w:tc>
      </w:tr>
      <w:tr w:rsidR="009862A9" w:rsidTr="000C127F">
        <w:tc>
          <w:tcPr>
            <w:tcW w:w="809" w:type="dxa"/>
          </w:tcPr>
          <w:p w:rsidR="009862A9" w:rsidRDefault="009862A9" w:rsidP="00673BDF">
            <w:pPr>
              <w:pStyle w:val="a4"/>
              <w:numPr>
                <w:ilvl w:val="0"/>
                <w:numId w:val="1"/>
              </w:numPr>
            </w:pPr>
          </w:p>
        </w:tc>
        <w:tc>
          <w:tcPr>
            <w:tcW w:w="6811" w:type="dxa"/>
          </w:tcPr>
          <w:p w:rsidR="009862A9" w:rsidRPr="009862A9" w:rsidRDefault="009862A9" w:rsidP="009862A9">
            <w:pPr>
              <w:pStyle w:val="Default"/>
              <w:rPr>
                <w:sz w:val="19"/>
                <w:szCs w:val="19"/>
              </w:rPr>
            </w:pPr>
            <w:r w:rsidRPr="009862A9">
              <w:rPr>
                <w:sz w:val="19"/>
                <w:szCs w:val="19"/>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9862A9" w:rsidRPr="001D4E27" w:rsidRDefault="009862A9" w:rsidP="009862A9">
            <w:pPr>
              <w:pStyle w:val="Default"/>
              <w:rPr>
                <w:i/>
                <w:sz w:val="19"/>
                <w:szCs w:val="19"/>
              </w:rPr>
            </w:pPr>
            <w:r w:rsidRPr="001D4E27">
              <w:rPr>
                <w:i/>
                <w:sz w:val="19"/>
                <w:szCs w:val="19"/>
              </w:rPr>
              <w:t>«Результаты русско-турецкой войны 1877–1878 гг. устраивали Россию».</w:t>
            </w:r>
          </w:p>
          <w:p w:rsidR="009862A9" w:rsidRPr="009862A9" w:rsidRDefault="009862A9" w:rsidP="009862A9">
            <w:pPr>
              <w:pStyle w:val="Default"/>
              <w:rPr>
                <w:sz w:val="19"/>
                <w:szCs w:val="19"/>
              </w:rPr>
            </w:pPr>
            <w:r w:rsidRPr="009862A9">
              <w:rPr>
                <w:sz w:val="19"/>
                <w:szCs w:val="19"/>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9862A9" w:rsidRPr="009862A9" w:rsidRDefault="009862A9" w:rsidP="009862A9">
            <w:pPr>
              <w:pStyle w:val="Default"/>
              <w:rPr>
                <w:sz w:val="19"/>
                <w:szCs w:val="19"/>
              </w:rPr>
            </w:pPr>
            <w:r w:rsidRPr="009862A9">
              <w:rPr>
                <w:sz w:val="19"/>
                <w:szCs w:val="19"/>
              </w:rPr>
              <w:t>Ответ запишите в следующем виде.</w:t>
            </w:r>
          </w:p>
          <w:p w:rsidR="009862A9" w:rsidRPr="009862A9" w:rsidRDefault="009862A9" w:rsidP="009862A9">
            <w:pPr>
              <w:pStyle w:val="Default"/>
              <w:rPr>
                <w:sz w:val="19"/>
                <w:szCs w:val="19"/>
              </w:rPr>
            </w:pPr>
            <w:r w:rsidRPr="009862A9">
              <w:rPr>
                <w:sz w:val="19"/>
                <w:szCs w:val="19"/>
              </w:rPr>
              <w:t>Аргументы в подтверждение:</w:t>
            </w:r>
          </w:p>
          <w:p w:rsidR="009862A9" w:rsidRPr="009862A9" w:rsidRDefault="009862A9" w:rsidP="009862A9">
            <w:pPr>
              <w:pStyle w:val="Default"/>
              <w:rPr>
                <w:sz w:val="19"/>
                <w:szCs w:val="19"/>
              </w:rPr>
            </w:pPr>
            <w:r w:rsidRPr="009862A9">
              <w:rPr>
                <w:sz w:val="19"/>
                <w:szCs w:val="19"/>
              </w:rPr>
              <w:t>1) …</w:t>
            </w:r>
          </w:p>
          <w:p w:rsidR="009862A9" w:rsidRPr="009862A9" w:rsidRDefault="009862A9" w:rsidP="009862A9">
            <w:pPr>
              <w:pStyle w:val="Default"/>
              <w:rPr>
                <w:sz w:val="19"/>
                <w:szCs w:val="19"/>
              </w:rPr>
            </w:pPr>
            <w:r w:rsidRPr="009862A9">
              <w:rPr>
                <w:sz w:val="19"/>
                <w:szCs w:val="19"/>
              </w:rPr>
              <w:t>2) …</w:t>
            </w:r>
          </w:p>
          <w:p w:rsidR="009862A9" w:rsidRPr="009862A9" w:rsidRDefault="009862A9" w:rsidP="009862A9">
            <w:pPr>
              <w:pStyle w:val="Default"/>
              <w:rPr>
                <w:sz w:val="19"/>
                <w:szCs w:val="19"/>
              </w:rPr>
            </w:pPr>
            <w:r w:rsidRPr="009862A9">
              <w:rPr>
                <w:sz w:val="19"/>
                <w:szCs w:val="19"/>
              </w:rPr>
              <w:t>Аргументы в опровержение:</w:t>
            </w:r>
          </w:p>
          <w:p w:rsidR="009862A9" w:rsidRPr="009862A9" w:rsidRDefault="009862A9" w:rsidP="009862A9">
            <w:pPr>
              <w:pStyle w:val="Default"/>
              <w:rPr>
                <w:sz w:val="19"/>
                <w:szCs w:val="19"/>
              </w:rPr>
            </w:pPr>
            <w:r w:rsidRPr="009862A9">
              <w:rPr>
                <w:sz w:val="19"/>
                <w:szCs w:val="19"/>
              </w:rPr>
              <w:t>1) …</w:t>
            </w:r>
          </w:p>
          <w:p w:rsidR="009862A9" w:rsidRDefault="009862A9" w:rsidP="009862A9">
            <w:pPr>
              <w:pStyle w:val="Default"/>
              <w:rPr>
                <w:sz w:val="19"/>
                <w:szCs w:val="19"/>
              </w:rPr>
            </w:pPr>
            <w:r w:rsidRPr="009862A9">
              <w:rPr>
                <w:sz w:val="19"/>
                <w:szCs w:val="19"/>
              </w:rPr>
              <w:t>2)</w:t>
            </w:r>
          </w:p>
        </w:tc>
        <w:tc>
          <w:tcPr>
            <w:tcW w:w="5556" w:type="dxa"/>
          </w:tcPr>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Правильный ответ должен содержать аргументы:</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1) в подтверждение, например:</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в результате русско-турецкой войны 1877-1878 Россия вернула территории, утраченные в ходе Крымской войны</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в результате русско-турецкой войны была предоставлена независимость Черногории, Сербии и Румынии и автономия Болгарии, государствам, поддерживающим Россию</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2) в опровержение, например:</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результаты Сан-</w:t>
            </w:r>
            <w:proofErr w:type="spellStart"/>
            <w:r w:rsidRPr="009862A9">
              <w:rPr>
                <w:rFonts w:ascii="Times New Roman" w:hAnsi="Times New Roman" w:cs="Times New Roman"/>
                <w:sz w:val="20"/>
              </w:rPr>
              <w:t>Стефанского</w:t>
            </w:r>
            <w:proofErr w:type="spellEnd"/>
            <w:r w:rsidRPr="009862A9">
              <w:rPr>
                <w:rFonts w:ascii="Times New Roman" w:hAnsi="Times New Roman" w:cs="Times New Roman"/>
                <w:sz w:val="20"/>
              </w:rPr>
              <w:t xml:space="preserve"> мира, заключенного в конце войны, были значительно пересмотрены Берлинским конгрессом европейских держав в ущерб России, на котором устанавливалось, что автономию получала только Северная Болгария, в то время как Южная оставалась под полным контролем Османской империи</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 xml:space="preserve">- территории государств, получивших независимость, были урезаны, </w:t>
            </w:r>
            <w:proofErr w:type="gramStart"/>
            <w:r w:rsidRPr="009862A9">
              <w:rPr>
                <w:rFonts w:ascii="Times New Roman" w:hAnsi="Times New Roman" w:cs="Times New Roman"/>
                <w:sz w:val="20"/>
              </w:rPr>
              <w:t>в</w:t>
            </w:r>
            <w:proofErr w:type="gramEnd"/>
            <w:r w:rsidRPr="009862A9">
              <w:rPr>
                <w:rFonts w:ascii="Times New Roman" w:hAnsi="Times New Roman" w:cs="Times New Roman"/>
                <w:sz w:val="20"/>
              </w:rPr>
              <w:t xml:space="preserve"> </w:t>
            </w:r>
            <w:proofErr w:type="gramStart"/>
            <w:r w:rsidRPr="009862A9">
              <w:rPr>
                <w:rFonts w:ascii="Times New Roman" w:hAnsi="Times New Roman" w:cs="Times New Roman"/>
                <w:sz w:val="20"/>
              </w:rPr>
              <w:t>Австро-Венгрия</w:t>
            </w:r>
            <w:proofErr w:type="gramEnd"/>
            <w:r w:rsidRPr="009862A9">
              <w:rPr>
                <w:rFonts w:ascii="Times New Roman" w:hAnsi="Times New Roman" w:cs="Times New Roman"/>
                <w:sz w:val="20"/>
              </w:rPr>
              <w:t xml:space="preserve"> получила право на оккупацию Боснии и Герцеговины, что противоречило интересам России на Балканах</w:t>
            </w:r>
          </w:p>
          <w:p w:rsidR="009862A9" w:rsidRPr="009862A9" w:rsidRDefault="009862A9" w:rsidP="009862A9">
            <w:pPr>
              <w:rPr>
                <w:rFonts w:ascii="Times New Roman" w:hAnsi="Times New Roman" w:cs="Times New Roman"/>
                <w:sz w:val="20"/>
              </w:rPr>
            </w:pPr>
            <w:r w:rsidRPr="009862A9">
              <w:rPr>
                <w:rFonts w:ascii="Times New Roman" w:hAnsi="Times New Roman" w:cs="Times New Roman"/>
                <w:sz w:val="20"/>
              </w:rPr>
              <w:t>Могут быть приведены другие аргументы</w:t>
            </w:r>
          </w:p>
        </w:tc>
        <w:tc>
          <w:tcPr>
            <w:tcW w:w="2438" w:type="dxa"/>
          </w:tcPr>
          <w:p w:rsidR="009862A9" w:rsidRPr="009862A9" w:rsidRDefault="005E231F">
            <w:pPr>
              <w:rPr>
                <w:rFonts w:ascii="Times New Roman" w:hAnsi="Times New Roman" w:cs="Times New Roman"/>
                <w:sz w:val="20"/>
              </w:rPr>
            </w:pPr>
            <w:r w:rsidRPr="005E231F">
              <w:rPr>
                <w:rFonts w:ascii="Times New Roman" w:hAnsi="Times New Roman" w:cs="Times New Roman"/>
                <w:sz w:val="20"/>
              </w:rPr>
              <w:t>Единый государственный экзамен, 2017 г. ИСТОРИЯ Тренировочный вариант №11 от 23.01.2017</w:t>
            </w: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5E231F" w:rsidP="009862A9">
            <w:pPr>
              <w:pStyle w:val="Default"/>
              <w:rPr>
                <w:sz w:val="19"/>
                <w:szCs w:val="19"/>
              </w:rPr>
            </w:pPr>
            <w:r w:rsidRPr="005E231F">
              <w:rPr>
                <w:sz w:val="19"/>
                <w:szCs w:val="19"/>
              </w:rPr>
              <w:t>В конце XIX в. Россией последовательно проводилась политика таможенного протекционизма. Но российский импорт в конце XIX – начале XX в. оставался значительным и даже увеличивался. Укажите одну любую причину роста импорта. Укажите любые два последствия политики таможенного протекционизма для России в указанный период.</w:t>
            </w:r>
          </w:p>
        </w:tc>
        <w:tc>
          <w:tcPr>
            <w:tcW w:w="5556" w:type="dxa"/>
          </w:tcPr>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Могут быть приведены следующие причины:</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xml:space="preserve">- Россия в конце XIX – начале ХХ в. входит в стадию завершения промышленного переворота, </w:t>
            </w:r>
            <w:proofErr w:type="gramStart"/>
            <w:r w:rsidRPr="005E231F">
              <w:rPr>
                <w:rFonts w:ascii="Times New Roman" w:hAnsi="Times New Roman" w:cs="Times New Roman"/>
                <w:sz w:val="20"/>
              </w:rPr>
              <w:t>следовательно</w:t>
            </w:r>
            <w:proofErr w:type="gramEnd"/>
            <w:r w:rsidRPr="005E231F">
              <w:rPr>
                <w:rFonts w:ascii="Times New Roman" w:hAnsi="Times New Roman" w:cs="Times New Roman"/>
                <w:sz w:val="20"/>
              </w:rPr>
              <w:t xml:space="preserve"> возрастает потребность в качественных механизмах, которые можно было купить только в Европе</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в конце XIX – начале ХХ в. в России происходит развитие новых отраслей промышленности (</w:t>
            </w:r>
            <w:proofErr w:type="gramStart"/>
            <w:r w:rsidRPr="005E231F">
              <w:rPr>
                <w:rFonts w:ascii="Times New Roman" w:hAnsi="Times New Roman" w:cs="Times New Roman"/>
                <w:sz w:val="20"/>
              </w:rPr>
              <w:t>нефтедобывающая</w:t>
            </w:r>
            <w:proofErr w:type="gramEnd"/>
            <w:r w:rsidRPr="005E231F">
              <w:rPr>
                <w:rFonts w:ascii="Times New Roman" w:hAnsi="Times New Roman" w:cs="Times New Roman"/>
                <w:sz w:val="20"/>
              </w:rPr>
              <w:t>, химическая), что требовало завоза импортного оборудования</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Последствия:</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во многом благодаря политике протекционизма России вышла на первые места в мире по темпу роста тяжелой промышленности (производство стали и чугуна)</w:t>
            </w:r>
          </w:p>
          <w:p w:rsidR="009862A9" w:rsidRPr="009862A9" w:rsidRDefault="005E231F" w:rsidP="005E231F">
            <w:pPr>
              <w:rPr>
                <w:rFonts w:ascii="Times New Roman" w:hAnsi="Times New Roman" w:cs="Times New Roman"/>
                <w:sz w:val="20"/>
              </w:rPr>
            </w:pPr>
            <w:r w:rsidRPr="005E231F">
              <w:rPr>
                <w:rFonts w:ascii="Times New Roman" w:hAnsi="Times New Roman" w:cs="Times New Roman"/>
                <w:sz w:val="20"/>
              </w:rPr>
              <w:t xml:space="preserve">- </w:t>
            </w:r>
            <w:proofErr w:type="gramStart"/>
            <w:r w:rsidRPr="005E231F">
              <w:rPr>
                <w:rFonts w:ascii="Times New Roman" w:hAnsi="Times New Roman" w:cs="Times New Roman"/>
                <w:sz w:val="20"/>
              </w:rPr>
              <w:t>благодаря</w:t>
            </w:r>
            <w:proofErr w:type="gramEnd"/>
            <w:r w:rsidRPr="005E231F">
              <w:rPr>
                <w:rFonts w:ascii="Times New Roman" w:hAnsi="Times New Roman" w:cs="Times New Roman"/>
                <w:sz w:val="20"/>
              </w:rPr>
              <w:t xml:space="preserve"> политики протекционизма в России в конце XIX – начале ХХ в. укрепляется национальная буржуазия и национальная промышленность. Количество заводов и фабрик неуклонно растет</w:t>
            </w:r>
          </w:p>
        </w:tc>
        <w:tc>
          <w:tcPr>
            <w:tcW w:w="2438" w:type="dxa"/>
          </w:tcPr>
          <w:p w:rsidR="009862A9" w:rsidRPr="009862A9" w:rsidRDefault="005E231F">
            <w:pPr>
              <w:rPr>
                <w:rFonts w:ascii="Times New Roman" w:hAnsi="Times New Roman" w:cs="Times New Roman"/>
                <w:sz w:val="20"/>
              </w:rPr>
            </w:pPr>
            <w:r w:rsidRPr="005E231F">
              <w:rPr>
                <w:rFonts w:ascii="Times New Roman" w:hAnsi="Times New Roman" w:cs="Times New Roman"/>
                <w:sz w:val="20"/>
              </w:rPr>
              <w:t>Единый государственный экзамен, 2017 г. ИСТОРИЯ Тренировочный вариант №9 от 26.12.2016</w:t>
            </w:r>
          </w:p>
        </w:tc>
      </w:tr>
      <w:tr w:rsidR="009862A9" w:rsidTr="000C127F">
        <w:tc>
          <w:tcPr>
            <w:tcW w:w="809" w:type="dxa"/>
          </w:tcPr>
          <w:p w:rsidR="009862A9" w:rsidRDefault="009862A9" w:rsidP="00673BDF">
            <w:pPr>
              <w:pStyle w:val="a4"/>
              <w:numPr>
                <w:ilvl w:val="0"/>
                <w:numId w:val="1"/>
              </w:numPr>
            </w:pPr>
          </w:p>
        </w:tc>
        <w:tc>
          <w:tcPr>
            <w:tcW w:w="6811" w:type="dxa"/>
          </w:tcPr>
          <w:p w:rsidR="005E231F" w:rsidRPr="005E231F" w:rsidRDefault="005E231F" w:rsidP="005E231F">
            <w:pPr>
              <w:pStyle w:val="Default"/>
              <w:rPr>
                <w:sz w:val="19"/>
                <w:szCs w:val="19"/>
              </w:rPr>
            </w:pPr>
            <w:r w:rsidRPr="005E231F">
              <w:rPr>
                <w:sz w:val="19"/>
                <w:szCs w:val="19"/>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5E231F" w:rsidRPr="001D4E27" w:rsidRDefault="005E231F" w:rsidP="005E231F">
            <w:pPr>
              <w:pStyle w:val="Default"/>
              <w:rPr>
                <w:i/>
                <w:sz w:val="19"/>
                <w:szCs w:val="19"/>
              </w:rPr>
            </w:pPr>
            <w:r w:rsidRPr="001D4E27">
              <w:rPr>
                <w:i/>
                <w:sz w:val="19"/>
                <w:szCs w:val="19"/>
              </w:rPr>
              <w:t>«Царствование Николая I способствовало укреплению государственного строя и стабилизации положения в стране».</w:t>
            </w:r>
          </w:p>
          <w:p w:rsidR="005E231F" w:rsidRPr="005E231F" w:rsidRDefault="005E231F" w:rsidP="005E231F">
            <w:pPr>
              <w:pStyle w:val="Default"/>
              <w:rPr>
                <w:sz w:val="19"/>
                <w:szCs w:val="19"/>
              </w:rPr>
            </w:pPr>
            <w:r w:rsidRPr="005E231F">
              <w:rPr>
                <w:sz w:val="19"/>
                <w:szCs w:val="19"/>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5E231F" w:rsidRPr="005E231F" w:rsidRDefault="005E231F" w:rsidP="005E231F">
            <w:pPr>
              <w:pStyle w:val="Default"/>
              <w:rPr>
                <w:sz w:val="19"/>
                <w:szCs w:val="19"/>
              </w:rPr>
            </w:pPr>
            <w:r w:rsidRPr="005E231F">
              <w:rPr>
                <w:sz w:val="19"/>
                <w:szCs w:val="19"/>
              </w:rPr>
              <w:lastRenderedPageBreak/>
              <w:t>Ответ запишите в следующем виде.</w:t>
            </w:r>
          </w:p>
          <w:p w:rsidR="005E231F" w:rsidRPr="005E231F" w:rsidRDefault="005E231F" w:rsidP="005E231F">
            <w:pPr>
              <w:pStyle w:val="Default"/>
              <w:rPr>
                <w:sz w:val="19"/>
                <w:szCs w:val="19"/>
              </w:rPr>
            </w:pPr>
            <w:r w:rsidRPr="005E231F">
              <w:rPr>
                <w:sz w:val="19"/>
                <w:szCs w:val="19"/>
              </w:rPr>
              <w:t>Аргументы в подтверждение: 1) …</w:t>
            </w:r>
          </w:p>
          <w:p w:rsidR="005E231F" w:rsidRPr="005E231F" w:rsidRDefault="005E231F" w:rsidP="005E231F">
            <w:pPr>
              <w:pStyle w:val="Default"/>
              <w:rPr>
                <w:sz w:val="19"/>
                <w:szCs w:val="19"/>
              </w:rPr>
            </w:pPr>
            <w:r w:rsidRPr="005E231F">
              <w:rPr>
                <w:sz w:val="19"/>
                <w:szCs w:val="19"/>
              </w:rPr>
              <w:t>2) …</w:t>
            </w:r>
          </w:p>
          <w:p w:rsidR="005E231F" w:rsidRPr="005E231F" w:rsidRDefault="005E231F" w:rsidP="005E231F">
            <w:pPr>
              <w:pStyle w:val="Default"/>
              <w:rPr>
                <w:sz w:val="19"/>
                <w:szCs w:val="19"/>
              </w:rPr>
            </w:pPr>
            <w:r w:rsidRPr="005E231F">
              <w:rPr>
                <w:sz w:val="19"/>
                <w:szCs w:val="19"/>
              </w:rPr>
              <w:t>Аргументы в опровержение: 1) …</w:t>
            </w:r>
          </w:p>
          <w:p w:rsidR="009862A9" w:rsidRDefault="005E231F" w:rsidP="005E231F">
            <w:pPr>
              <w:pStyle w:val="Default"/>
              <w:rPr>
                <w:sz w:val="19"/>
                <w:szCs w:val="19"/>
              </w:rPr>
            </w:pPr>
            <w:r w:rsidRPr="005E231F">
              <w:rPr>
                <w:sz w:val="19"/>
                <w:szCs w:val="19"/>
              </w:rPr>
              <w:t>2) …</w:t>
            </w:r>
          </w:p>
        </w:tc>
        <w:tc>
          <w:tcPr>
            <w:tcW w:w="5556" w:type="dxa"/>
          </w:tcPr>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lastRenderedPageBreak/>
              <w:t>Правильный ответ должен содержать аргументы:</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1) в подтверждение, например:</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в период правления Николая I в России стабилизировалась политическая система, была произведена кодификация законов</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xml:space="preserve">- после восстания декабристов правительству удавалось справляться </w:t>
            </w:r>
            <w:proofErr w:type="gramStart"/>
            <w:r w:rsidRPr="005E231F">
              <w:rPr>
                <w:rFonts w:ascii="Times New Roman" w:hAnsi="Times New Roman" w:cs="Times New Roman"/>
                <w:sz w:val="20"/>
              </w:rPr>
              <w:t>с</w:t>
            </w:r>
            <w:proofErr w:type="gramEnd"/>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2) в опровержение, например:</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xml:space="preserve">− в </w:t>
            </w:r>
            <w:proofErr w:type="gramStart"/>
            <w:r w:rsidRPr="005E231F">
              <w:rPr>
                <w:rFonts w:ascii="Times New Roman" w:hAnsi="Times New Roman" w:cs="Times New Roman"/>
                <w:sz w:val="20"/>
              </w:rPr>
              <w:t>царствование Николая I не смотря</w:t>
            </w:r>
            <w:proofErr w:type="gramEnd"/>
            <w:r w:rsidRPr="005E231F">
              <w:rPr>
                <w:rFonts w:ascii="Times New Roman" w:hAnsi="Times New Roman" w:cs="Times New Roman"/>
                <w:sz w:val="20"/>
              </w:rPr>
              <w:t xml:space="preserve"> на отдельные попытки, </w:t>
            </w:r>
            <w:r w:rsidRPr="005E231F">
              <w:rPr>
                <w:rFonts w:ascii="Times New Roman" w:hAnsi="Times New Roman" w:cs="Times New Roman"/>
                <w:sz w:val="20"/>
              </w:rPr>
              <w:lastRenderedPageBreak/>
              <w:t>не был решен крестьянский вопрос, имевший особую важность для развития России</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Крымская война показала сильное техническое отставание России от ведущих европейских стран</w:t>
            </w:r>
          </w:p>
          <w:p w:rsidR="009862A9" w:rsidRPr="009862A9" w:rsidRDefault="005E231F" w:rsidP="005E231F">
            <w:pPr>
              <w:rPr>
                <w:rFonts w:ascii="Times New Roman" w:hAnsi="Times New Roman" w:cs="Times New Roman"/>
                <w:sz w:val="20"/>
              </w:rPr>
            </w:pPr>
            <w:r w:rsidRPr="005E231F">
              <w:rPr>
                <w:rFonts w:ascii="Times New Roman" w:hAnsi="Times New Roman" w:cs="Times New Roman"/>
                <w:sz w:val="20"/>
              </w:rPr>
              <w:t>Могут быть приведены другие аргументы</w:t>
            </w:r>
          </w:p>
        </w:tc>
        <w:tc>
          <w:tcPr>
            <w:tcW w:w="2438" w:type="dxa"/>
          </w:tcPr>
          <w:p w:rsidR="009862A9" w:rsidRPr="009862A9" w:rsidRDefault="005E231F">
            <w:pPr>
              <w:rPr>
                <w:rFonts w:ascii="Times New Roman" w:hAnsi="Times New Roman" w:cs="Times New Roman"/>
                <w:sz w:val="20"/>
              </w:rPr>
            </w:pPr>
            <w:r>
              <w:rPr>
                <w:rFonts w:ascii="Times New Roman" w:hAnsi="Times New Roman" w:cs="Times New Roman"/>
                <w:sz w:val="20"/>
              </w:rPr>
              <w:lastRenderedPageBreak/>
              <w:t>Е</w:t>
            </w:r>
            <w:r w:rsidRPr="005E231F">
              <w:rPr>
                <w:rFonts w:ascii="Times New Roman" w:hAnsi="Times New Roman" w:cs="Times New Roman"/>
                <w:sz w:val="20"/>
              </w:rPr>
              <w:t>диный государственный экзамен, 2017 г. ИСТОРИЯ Тренировочный вариант №7 от 28.11.2016</w:t>
            </w: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5E231F" w:rsidP="009862A9">
            <w:pPr>
              <w:pStyle w:val="Default"/>
              <w:rPr>
                <w:sz w:val="19"/>
                <w:szCs w:val="19"/>
              </w:rPr>
            </w:pPr>
            <w:r w:rsidRPr="005E231F">
              <w:rPr>
                <w:sz w:val="19"/>
                <w:szCs w:val="19"/>
              </w:rPr>
              <w:t>В июне 1807 г. Александр I и Наполеон подписали Тильзитский мирный договор. Один из современников, впоследствии давая оценку этому событию, заявил, что Отечественная война 1812 г. «уже была объявлена договором о мире и союзе в Тильзите». Приведите любые три объяснения данной оценки.</w:t>
            </w:r>
          </w:p>
        </w:tc>
        <w:tc>
          <w:tcPr>
            <w:tcW w:w="5556" w:type="dxa"/>
          </w:tcPr>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Могут быть приведены следующие объяснения:</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1) Одним из условий Тильзитского мира было присоединение России к континентальной блокаде Англии, что тормозило экономическое развитие страны и не отвечало интересам российского дворянства</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xml:space="preserve">2) после Тильзитского мира на западных границах России было создано марионеточное государство Герцогство Варшавское, враждебное </w:t>
            </w:r>
            <w:proofErr w:type="spellStart"/>
            <w:r w:rsidRPr="005E231F">
              <w:rPr>
                <w:rFonts w:ascii="Times New Roman" w:hAnsi="Times New Roman" w:cs="Times New Roman"/>
                <w:sz w:val="20"/>
              </w:rPr>
              <w:t>Росиии</w:t>
            </w:r>
            <w:proofErr w:type="spellEnd"/>
            <w:r w:rsidRPr="005E231F">
              <w:rPr>
                <w:rFonts w:ascii="Times New Roman" w:hAnsi="Times New Roman" w:cs="Times New Roman"/>
                <w:sz w:val="20"/>
              </w:rPr>
              <w:t>, которое в дальнейшем было использовано как плацдарм для нападения</w:t>
            </w:r>
          </w:p>
          <w:p w:rsidR="005E231F" w:rsidRPr="005E231F" w:rsidRDefault="005E231F" w:rsidP="005E231F">
            <w:pPr>
              <w:rPr>
                <w:rFonts w:ascii="Times New Roman" w:hAnsi="Times New Roman" w:cs="Times New Roman"/>
                <w:sz w:val="20"/>
              </w:rPr>
            </w:pPr>
            <w:proofErr w:type="gramStart"/>
            <w:r w:rsidRPr="005E231F">
              <w:rPr>
                <w:rFonts w:ascii="Times New Roman" w:hAnsi="Times New Roman" w:cs="Times New Roman"/>
                <w:sz w:val="20"/>
              </w:rPr>
              <w:t>3) Тильзитский мир резко усиливал Францию и ослаблял Россию, однако Россия все еще оставалась могущественным европейским государством, стоящем на пути европейской гегемонии Наполеона</w:t>
            </w:r>
            <w:proofErr w:type="gramEnd"/>
          </w:p>
          <w:p w:rsidR="009862A9" w:rsidRPr="009862A9" w:rsidRDefault="005E231F" w:rsidP="005E231F">
            <w:pPr>
              <w:rPr>
                <w:rFonts w:ascii="Times New Roman" w:hAnsi="Times New Roman" w:cs="Times New Roman"/>
                <w:sz w:val="20"/>
              </w:rPr>
            </w:pPr>
            <w:r w:rsidRPr="005E231F">
              <w:rPr>
                <w:rFonts w:ascii="Times New Roman" w:hAnsi="Times New Roman" w:cs="Times New Roman"/>
                <w:sz w:val="20"/>
              </w:rPr>
              <w:t>Могут быть приведены другие объяснения</w:t>
            </w:r>
          </w:p>
        </w:tc>
        <w:tc>
          <w:tcPr>
            <w:tcW w:w="2438" w:type="dxa"/>
          </w:tcPr>
          <w:p w:rsidR="009862A9" w:rsidRPr="009862A9" w:rsidRDefault="005E231F">
            <w:pPr>
              <w:rPr>
                <w:rFonts w:ascii="Times New Roman" w:hAnsi="Times New Roman" w:cs="Times New Roman"/>
                <w:sz w:val="20"/>
              </w:rPr>
            </w:pPr>
            <w:r w:rsidRPr="005E231F">
              <w:rPr>
                <w:rFonts w:ascii="Times New Roman" w:hAnsi="Times New Roman" w:cs="Times New Roman"/>
                <w:sz w:val="20"/>
              </w:rPr>
              <w:t>Единый государственный экзамен, 2017 г. ИСТОРИЯ Тренировочный вариант №5 от 31.10.2016</w:t>
            </w:r>
          </w:p>
        </w:tc>
      </w:tr>
      <w:tr w:rsidR="009862A9" w:rsidTr="000C127F">
        <w:tc>
          <w:tcPr>
            <w:tcW w:w="809" w:type="dxa"/>
          </w:tcPr>
          <w:p w:rsidR="009862A9" w:rsidRDefault="009862A9" w:rsidP="00673BDF">
            <w:pPr>
              <w:pStyle w:val="a4"/>
              <w:numPr>
                <w:ilvl w:val="0"/>
                <w:numId w:val="1"/>
              </w:numPr>
            </w:pPr>
          </w:p>
        </w:tc>
        <w:tc>
          <w:tcPr>
            <w:tcW w:w="6811" w:type="dxa"/>
          </w:tcPr>
          <w:p w:rsidR="005E231F" w:rsidRPr="005E231F" w:rsidRDefault="005E231F" w:rsidP="005E231F">
            <w:pPr>
              <w:pStyle w:val="Default"/>
              <w:rPr>
                <w:sz w:val="19"/>
                <w:szCs w:val="19"/>
              </w:rPr>
            </w:pPr>
            <w:r w:rsidRPr="005E231F">
              <w:rPr>
                <w:sz w:val="19"/>
                <w:szCs w:val="19"/>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5E231F" w:rsidRPr="001D4E27" w:rsidRDefault="005E231F" w:rsidP="005E231F">
            <w:pPr>
              <w:pStyle w:val="Default"/>
              <w:rPr>
                <w:i/>
                <w:sz w:val="19"/>
                <w:szCs w:val="19"/>
              </w:rPr>
            </w:pPr>
            <w:r w:rsidRPr="001D4E27">
              <w:rPr>
                <w:i/>
                <w:sz w:val="19"/>
                <w:szCs w:val="19"/>
              </w:rPr>
              <w:t>«Николай I смог решить «восточный вопрос» в пользу России».</w:t>
            </w:r>
          </w:p>
          <w:p w:rsidR="005E231F" w:rsidRPr="005E231F" w:rsidRDefault="005E231F" w:rsidP="005E231F">
            <w:pPr>
              <w:pStyle w:val="Default"/>
              <w:rPr>
                <w:sz w:val="19"/>
                <w:szCs w:val="19"/>
              </w:rPr>
            </w:pPr>
            <w:r w:rsidRPr="005E231F">
              <w:rPr>
                <w:sz w:val="19"/>
                <w:szCs w:val="19"/>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5E231F" w:rsidRPr="005E231F" w:rsidRDefault="005E231F" w:rsidP="005E231F">
            <w:pPr>
              <w:pStyle w:val="Default"/>
              <w:rPr>
                <w:sz w:val="19"/>
                <w:szCs w:val="19"/>
              </w:rPr>
            </w:pPr>
            <w:r w:rsidRPr="005E231F">
              <w:rPr>
                <w:sz w:val="19"/>
                <w:szCs w:val="19"/>
              </w:rPr>
              <w:t>Ответ запишите в следующем виде.</w:t>
            </w:r>
          </w:p>
          <w:p w:rsidR="005E231F" w:rsidRPr="005E231F" w:rsidRDefault="005E231F" w:rsidP="005E231F">
            <w:pPr>
              <w:pStyle w:val="Default"/>
              <w:rPr>
                <w:sz w:val="19"/>
                <w:szCs w:val="19"/>
              </w:rPr>
            </w:pPr>
            <w:r w:rsidRPr="005E231F">
              <w:rPr>
                <w:sz w:val="19"/>
                <w:szCs w:val="19"/>
              </w:rPr>
              <w:t>Аргументы в подтверждение: 1) …</w:t>
            </w:r>
          </w:p>
          <w:p w:rsidR="005E231F" w:rsidRPr="005E231F" w:rsidRDefault="005E231F" w:rsidP="005E231F">
            <w:pPr>
              <w:pStyle w:val="Default"/>
              <w:rPr>
                <w:sz w:val="19"/>
                <w:szCs w:val="19"/>
              </w:rPr>
            </w:pPr>
            <w:r w:rsidRPr="005E231F">
              <w:rPr>
                <w:sz w:val="19"/>
                <w:szCs w:val="19"/>
              </w:rPr>
              <w:t>2) …</w:t>
            </w:r>
          </w:p>
          <w:p w:rsidR="005E231F" w:rsidRPr="005E231F" w:rsidRDefault="005E231F" w:rsidP="005E231F">
            <w:pPr>
              <w:pStyle w:val="Default"/>
              <w:rPr>
                <w:sz w:val="19"/>
                <w:szCs w:val="19"/>
              </w:rPr>
            </w:pPr>
            <w:r w:rsidRPr="005E231F">
              <w:rPr>
                <w:sz w:val="19"/>
                <w:szCs w:val="19"/>
              </w:rPr>
              <w:t>Аргументы в опровержение: 1) …</w:t>
            </w:r>
          </w:p>
          <w:p w:rsidR="009862A9" w:rsidRDefault="005E231F" w:rsidP="005E231F">
            <w:pPr>
              <w:pStyle w:val="Default"/>
              <w:rPr>
                <w:sz w:val="19"/>
                <w:szCs w:val="19"/>
              </w:rPr>
            </w:pPr>
            <w:r w:rsidRPr="005E231F">
              <w:rPr>
                <w:sz w:val="19"/>
                <w:szCs w:val="19"/>
              </w:rPr>
              <w:t>2) …</w:t>
            </w:r>
          </w:p>
        </w:tc>
        <w:tc>
          <w:tcPr>
            <w:tcW w:w="5556" w:type="dxa"/>
          </w:tcPr>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Правильный ответ должен содержать аргументы:</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1) в подтверждение, например:</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xml:space="preserve">- при Николае I был заключен </w:t>
            </w:r>
            <w:proofErr w:type="spellStart"/>
            <w:r w:rsidRPr="005E231F">
              <w:rPr>
                <w:rFonts w:ascii="Times New Roman" w:hAnsi="Times New Roman" w:cs="Times New Roman"/>
                <w:sz w:val="20"/>
              </w:rPr>
              <w:t>Ункяр-Искелесийский</w:t>
            </w:r>
            <w:proofErr w:type="spellEnd"/>
            <w:r w:rsidRPr="005E231F">
              <w:rPr>
                <w:rFonts w:ascii="Times New Roman" w:hAnsi="Times New Roman" w:cs="Times New Roman"/>
                <w:sz w:val="20"/>
              </w:rPr>
              <w:t xml:space="preserve"> договор, по которому в случае войны черноморские проливы закрывались для военных кораблей всех стран, кроме России. Таким образом, Россия достигла максимально благоприятного для себя режима черноморских проливов, что являлось составной частью «восточного вопроса».</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xml:space="preserve">- после русско-турецкой войны 1828-1829 гг. был заключен </w:t>
            </w:r>
            <w:proofErr w:type="spellStart"/>
            <w:r w:rsidRPr="005E231F">
              <w:rPr>
                <w:rFonts w:ascii="Times New Roman" w:hAnsi="Times New Roman" w:cs="Times New Roman"/>
                <w:sz w:val="20"/>
              </w:rPr>
              <w:t>Адрианопольский</w:t>
            </w:r>
            <w:proofErr w:type="spellEnd"/>
            <w:r w:rsidRPr="005E231F">
              <w:rPr>
                <w:rFonts w:ascii="Times New Roman" w:hAnsi="Times New Roman" w:cs="Times New Roman"/>
                <w:sz w:val="20"/>
              </w:rPr>
              <w:t xml:space="preserve"> мирный договор, закреплялась автономия Дунайских княжеств. Эти условия способствовали росту влияния России на Балканах, а раздел Турции на сферы влияния – часть «восточного вопроса».</w:t>
            </w:r>
            <w:r w:rsidRPr="005E231F">
              <w:rPr>
                <w:rFonts w:ascii="Times New Roman" w:hAnsi="Times New Roman" w:cs="Times New Roman"/>
                <w:sz w:val="20"/>
              </w:rPr>
              <w:cr/>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2) в опровержение, например:</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xml:space="preserve">- </w:t>
            </w:r>
            <w:proofErr w:type="gramStart"/>
            <w:r w:rsidRPr="005E231F">
              <w:rPr>
                <w:rFonts w:ascii="Times New Roman" w:hAnsi="Times New Roman" w:cs="Times New Roman"/>
                <w:sz w:val="20"/>
              </w:rPr>
              <w:t>в начале</w:t>
            </w:r>
            <w:proofErr w:type="gramEnd"/>
            <w:r w:rsidRPr="005E231F">
              <w:rPr>
                <w:rFonts w:ascii="Times New Roman" w:hAnsi="Times New Roman" w:cs="Times New Roman"/>
                <w:sz w:val="20"/>
              </w:rPr>
              <w:t xml:space="preserve"> 1840-х гг. изменился режим черноморских проливов, произошла их «нейтрализация», то есть закрытие для военных кораблей всех держав. Это означало, что Россия утратила свое выгодное преимущество в проливах, по сравнению с условиями 1830-х гг. это было дипломатическое поражение.</w:t>
            </w:r>
          </w:p>
          <w:p w:rsidR="005E231F" w:rsidRPr="005E231F" w:rsidRDefault="005E231F" w:rsidP="005E231F">
            <w:pPr>
              <w:rPr>
                <w:rFonts w:ascii="Times New Roman" w:hAnsi="Times New Roman" w:cs="Times New Roman"/>
                <w:sz w:val="20"/>
              </w:rPr>
            </w:pPr>
            <w:r w:rsidRPr="005E231F">
              <w:rPr>
                <w:rFonts w:ascii="Times New Roman" w:hAnsi="Times New Roman" w:cs="Times New Roman"/>
                <w:sz w:val="20"/>
              </w:rPr>
              <w:t>- попытка усилить влияние России в Турции путем установления контроля над Святыми местами в Палестине («спор о ключах») провалилась и стала предпосылкой для Крымской войны, которая закончилась поражением России.</w:t>
            </w:r>
          </w:p>
          <w:p w:rsidR="009862A9" w:rsidRPr="009862A9" w:rsidRDefault="005E231F" w:rsidP="005E231F">
            <w:pPr>
              <w:rPr>
                <w:rFonts w:ascii="Times New Roman" w:hAnsi="Times New Roman" w:cs="Times New Roman"/>
                <w:sz w:val="20"/>
              </w:rPr>
            </w:pPr>
            <w:r w:rsidRPr="005E231F">
              <w:rPr>
                <w:rFonts w:ascii="Times New Roman" w:hAnsi="Times New Roman" w:cs="Times New Roman"/>
                <w:sz w:val="20"/>
              </w:rPr>
              <w:t>Могут быть приведены другие аргументы.</w:t>
            </w:r>
          </w:p>
        </w:tc>
        <w:tc>
          <w:tcPr>
            <w:tcW w:w="2438" w:type="dxa"/>
          </w:tcPr>
          <w:p w:rsidR="009862A9" w:rsidRPr="009862A9" w:rsidRDefault="005E231F">
            <w:pPr>
              <w:rPr>
                <w:rFonts w:ascii="Times New Roman" w:hAnsi="Times New Roman" w:cs="Times New Roman"/>
                <w:sz w:val="20"/>
              </w:rPr>
            </w:pPr>
            <w:r w:rsidRPr="005E231F">
              <w:rPr>
                <w:rFonts w:ascii="Times New Roman" w:hAnsi="Times New Roman" w:cs="Times New Roman"/>
                <w:sz w:val="20"/>
              </w:rPr>
              <w:t>Единый государственный экзамен, 2017 г. ИСТОРИЯ Тренировочный вариант №2 от 19.09.2016</w:t>
            </w:r>
          </w:p>
        </w:tc>
      </w:tr>
      <w:tr w:rsidR="009862A9" w:rsidTr="000C127F">
        <w:tc>
          <w:tcPr>
            <w:tcW w:w="809" w:type="dxa"/>
          </w:tcPr>
          <w:p w:rsidR="009862A9" w:rsidRDefault="009862A9" w:rsidP="00673BDF">
            <w:pPr>
              <w:pStyle w:val="a4"/>
              <w:numPr>
                <w:ilvl w:val="0"/>
                <w:numId w:val="1"/>
              </w:numPr>
            </w:pPr>
          </w:p>
        </w:tc>
        <w:tc>
          <w:tcPr>
            <w:tcW w:w="6811" w:type="dxa"/>
          </w:tcPr>
          <w:p w:rsidR="005E231F" w:rsidRPr="005E231F" w:rsidRDefault="00DD1232" w:rsidP="005E231F">
            <w:pPr>
              <w:pStyle w:val="Default"/>
              <w:rPr>
                <w:sz w:val="19"/>
                <w:szCs w:val="19"/>
              </w:rPr>
            </w:pPr>
            <w:r>
              <w:rPr>
                <w:sz w:val="19"/>
                <w:szCs w:val="19"/>
              </w:rPr>
              <w:t xml:space="preserve">В </w:t>
            </w:r>
            <w:r w:rsidR="005E231F" w:rsidRPr="005E231F">
              <w:rPr>
                <w:sz w:val="19"/>
                <w:szCs w:val="19"/>
              </w:rPr>
              <w:t>исторической науке существуют дискуссионные проблемы, по которым</w:t>
            </w:r>
          </w:p>
          <w:p w:rsidR="005E231F" w:rsidRPr="005E231F" w:rsidRDefault="005E231F" w:rsidP="005E231F">
            <w:pPr>
              <w:pStyle w:val="Default"/>
              <w:rPr>
                <w:sz w:val="19"/>
                <w:szCs w:val="19"/>
              </w:rPr>
            </w:pPr>
            <w:r w:rsidRPr="005E231F">
              <w:rPr>
                <w:sz w:val="19"/>
                <w:szCs w:val="19"/>
              </w:rPr>
              <w:t>высказываются различные, часто противоречивые точки зрения. Ниже</w:t>
            </w:r>
          </w:p>
          <w:p w:rsidR="005E231F" w:rsidRPr="005E231F" w:rsidRDefault="005E231F" w:rsidP="005E231F">
            <w:pPr>
              <w:pStyle w:val="Default"/>
              <w:rPr>
                <w:sz w:val="19"/>
                <w:szCs w:val="19"/>
              </w:rPr>
            </w:pPr>
            <w:r w:rsidRPr="005E231F">
              <w:rPr>
                <w:sz w:val="19"/>
                <w:szCs w:val="19"/>
              </w:rPr>
              <w:t xml:space="preserve">приведена одна из спорных точек зрения, существующих в </w:t>
            </w:r>
            <w:proofErr w:type="gramStart"/>
            <w:r w:rsidRPr="005E231F">
              <w:rPr>
                <w:sz w:val="19"/>
                <w:szCs w:val="19"/>
              </w:rPr>
              <w:t>исторической</w:t>
            </w:r>
            <w:proofErr w:type="gramEnd"/>
          </w:p>
          <w:p w:rsidR="005E231F" w:rsidRPr="005E231F" w:rsidRDefault="005E231F" w:rsidP="005E231F">
            <w:pPr>
              <w:pStyle w:val="Default"/>
              <w:rPr>
                <w:sz w:val="19"/>
                <w:szCs w:val="19"/>
              </w:rPr>
            </w:pPr>
            <w:r w:rsidRPr="005E231F">
              <w:rPr>
                <w:sz w:val="19"/>
                <w:szCs w:val="19"/>
              </w:rPr>
              <w:t>науке.</w:t>
            </w:r>
          </w:p>
          <w:p w:rsidR="005E231F" w:rsidRPr="001D4E27" w:rsidRDefault="005E231F" w:rsidP="005E231F">
            <w:pPr>
              <w:pStyle w:val="Default"/>
              <w:rPr>
                <w:i/>
                <w:sz w:val="19"/>
                <w:szCs w:val="19"/>
              </w:rPr>
            </w:pPr>
            <w:r w:rsidRPr="001D4E27">
              <w:rPr>
                <w:i/>
                <w:sz w:val="19"/>
                <w:szCs w:val="19"/>
              </w:rPr>
              <w:t>«Результаты русско-турецкой войны 1877–1878 гг. устраивали Россию».</w:t>
            </w:r>
          </w:p>
          <w:p w:rsidR="005E231F" w:rsidRPr="005E231F" w:rsidRDefault="005E231F" w:rsidP="005E231F">
            <w:pPr>
              <w:pStyle w:val="Default"/>
              <w:rPr>
                <w:sz w:val="19"/>
                <w:szCs w:val="19"/>
              </w:rPr>
            </w:pPr>
            <w:r w:rsidRPr="005E231F">
              <w:rPr>
                <w:sz w:val="19"/>
                <w:szCs w:val="19"/>
              </w:rPr>
              <w:t>Используя исторические знания, приведите два аргумента, которыми можно</w:t>
            </w:r>
          </w:p>
          <w:p w:rsidR="005E231F" w:rsidRPr="005E231F" w:rsidRDefault="005E231F" w:rsidP="005E231F">
            <w:pPr>
              <w:pStyle w:val="Default"/>
              <w:rPr>
                <w:sz w:val="19"/>
                <w:szCs w:val="19"/>
              </w:rPr>
            </w:pPr>
            <w:r w:rsidRPr="005E231F">
              <w:rPr>
                <w:sz w:val="19"/>
                <w:szCs w:val="19"/>
              </w:rPr>
              <w:t>подтвердить данную точку зрения, и два аргумента, которыми можно</w:t>
            </w:r>
          </w:p>
          <w:p w:rsidR="005E231F" w:rsidRPr="005E231F" w:rsidRDefault="005E231F" w:rsidP="005E231F">
            <w:pPr>
              <w:pStyle w:val="Default"/>
              <w:rPr>
                <w:sz w:val="19"/>
                <w:szCs w:val="19"/>
              </w:rPr>
            </w:pPr>
            <w:r w:rsidRPr="005E231F">
              <w:rPr>
                <w:sz w:val="19"/>
                <w:szCs w:val="19"/>
              </w:rPr>
              <w:t>опровергнуть её. При изложении аргументов обязательно используйте</w:t>
            </w:r>
          </w:p>
          <w:p w:rsidR="005E231F" w:rsidRPr="005E231F" w:rsidRDefault="005E231F" w:rsidP="005E231F">
            <w:pPr>
              <w:pStyle w:val="Default"/>
              <w:rPr>
                <w:sz w:val="19"/>
                <w:szCs w:val="19"/>
              </w:rPr>
            </w:pPr>
            <w:r w:rsidRPr="005E231F">
              <w:rPr>
                <w:sz w:val="19"/>
                <w:szCs w:val="19"/>
              </w:rPr>
              <w:t>исторические факты.</w:t>
            </w:r>
          </w:p>
          <w:p w:rsidR="005E231F" w:rsidRPr="005E231F" w:rsidRDefault="005E231F" w:rsidP="005E231F">
            <w:pPr>
              <w:pStyle w:val="Default"/>
              <w:rPr>
                <w:sz w:val="19"/>
                <w:szCs w:val="19"/>
              </w:rPr>
            </w:pPr>
            <w:r w:rsidRPr="005E231F">
              <w:rPr>
                <w:sz w:val="19"/>
                <w:szCs w:val="19"/>
              </w:rPr>
              <w:t>Ответ запишите в следующем виде.</w:t>
            </w:r>
          </w:p>
          <w:p w:rsidR="005E231F" w:rsidRPr="005E231F" w:rsidRDefault="005E231F" w:rsidP="005E231F">
            <w:pPr>
              <w:pStyle w:val="Default"/>
              <w:rPr>
                <w:sz w:val="19"/>
                <w:szCs w:val="19"/>
              </w:rPr>
            </w:pPr>
            <w:r w:rsidRPr="005E231F">
              <w:rPr>
                <w:sz w:val="19"/>
                <w:szCs w:val="19"/>
              </w:rPr>
              <w:t>Аргументы в подтверждение:</w:t>
            </w:r>
          </w:p>
          <w:p w:rsidR="005E231F" w:rsidRPr="005E231F" w:rsidRDefault="005E231F" w:rsidP="005E231F">
            <w:pPr>
              <w:pStyle w:val="Default"/>
              <w:rPr>
                <w:sz w:val="19"/>
                <w:szCs w:val="19"/>
              </w:rPr>
            </w:pPr>
            <w:r w:rsidRPr="005E231F">
              <w:rPr>
                <w:sz w:val="19"/>
                <w:szCs w:val="19"/>
              </w:rPr>
              <w:t>1) …</w:t>
            </w:r>
          </w:p>
          <w:p w:rsidR="005E231F" w:rsidRPr="005E231F" w:rsidRDefault="005E231F" w:rsidP="005E231F">
            <w:pPr>
              <w:pStyle w:val="Default"/>
              <w:rPr>
                <w:sz w:val="19"/>
                <w:szCs w:val="19"/>
              </w:rPr>
            </w:pPr>
            <w:r w:rsidRPr="005E231F">
              <w:rPr>
                <w:sz w:val="19"/>
                <w:szCs w:val="19"/>
              </w:rPr>
              <w:t>2) …</w:t>
            </w:r>
          </w:p>
          <w:p w:rsidR="005E231F" w:rsidRPr="005E231F" w:rsidRDefault="005E231F" w:rsidP="005E231F">
            <w:pPr>
              <w:pStyle w:val="Default"/>
              <w:rPr>
                <w:sz w:val="19"/>
                <w:szCs w:val="19"/>
              </w:rPr>
            </w:pPr>
            <w:r w:rsidRPr="005E231F">
              <w:rPr>
                <w:sz w:val="19"/>
                <w:szCs w:val="19"/>
              </w:rPr>
              <w:t>Аргументы в опровержение:</w:t>
            </w:r>
          </w:p>
          <w:p w:rsidR="005E231F" w:rsidRPr="005E231F" w:rsidRDefault="005E231F" w:rsidP="005E231F">
            <w:pPr>
              <w:pStyle w:val="Default"/>
              <w:rPr>
                <w:sz w:val="19"/>
                <w:szCs w:val="19"/>
              </w:rPr>
            </w:pPr>
            <w:r w:rsidRPr="005E231F">
              <w:rPr>
                <w:sz w:val="19"/>
                <w:szCs w:val="19"/>
              </w:rPr>
              <w:t>1) …</w:t>
            </w:r>
          </w:p>
          <w:p w:rsidR="009862A9" w:rsidRDefault="005E231F" w:rsidP="005E231F">
            <w:pPr>
              <w:pStyle w:val="Default"/>
              <w:rPr>
                <w:sz w:val="19"/>
                <w:szCs w:val="19"/>
              </w:rPr>
            </w:pPr>
            <w:r w:rsidRPr="005E231F">
              <w:rPr>
                <w:sz w:val="19"/>
                <w:szCs w:val="19"/>
              </w:rPr>
              <w:t>2) …</w:t>
            </w:r>
          </w:p>
        </w:tc>
        <w:tc>
          <w:tcPr>
            <w:tcW w:w="5556" w:type="dxa"/>
          </w:tcPr>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В подтверждение:</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1. Россия в этой войне добилась главной ц</w:t>
            </w:r>
            <w:r>
              <w:rPr>
                <w:rFonts w:ascii="Times New Roman" w:hAnsi="Times New Roman" w:cs="Times New Roman"/>
                <w:sz w:val="20"/>
              </w:rPr>
              <w:t>ел</w:t>
            </w:r>
            <w:proofErr w:type="gramStart"/>
            <w:r>
              <w:rPr>
                <w:rFonts w:ascii="Times New Roman" w:hAnsi="Times New Roman" w:cs="Times New Roman"/>
                <w:sz w:val="20"/>
              </w:rPr>
              <w:t>и-</w:t>
            </w:r>
            <w:proofErr w:type="gramEnd"/>
            <w:r>
              <w:rPr>
                <w:rFonts w:ascii="Times New Roman" w:hAnsi="Times New Roman" w:cs="Times New Roman"/>
                <w:sz w:val="20"/>
              </w:rPr>
              <w:t xml:space="preserve"> освободила гнёт балканских </w:t>
            </w:r>
            <w:r w:rsidRPr="00DD1232">
              <w:rPr>
                <w:rFonts w:ascii="Times New Roman" w:hAnsi="Times New Roman" w:cs="Times New Roman"/>
                <w:sz w:val="20"/>
              </w:rPr>
              <w:t>народов из под турецкого ига.</w:t>
            </w:r>
          </w:p>
          <w:p w:rsidR="009862A9" w:rsidRDefault="00DD1232" w:rsidP="00DD1232">
            <w:pPr>
              <w:rPr>
                <w:rFonts w:ascii="Times New Roman" w:hAnsi="Times New Roman" w:cs="Times New Roman"/>
                <w:sz w:val="20"/>
              </w:rPr>
            </w:pPr>
            <w:r w:rsidRPr="00DD1232">
              <w:rPr>
                <w:rFonts w:ascii="Times New Roman" w:hAnsi="Times New Roman" w:cs="Times New Roman"/>
                <w:sz w:val="20"/>
              </w:rPr>
              <w:t>2. С победой в войне Россия подтвердила статус м</w:t>
            </w:r>
            <w:r>
              <w:rPr>
                <w:rFonts w:ascii="Times New Roman" w:hAnsi="Times New Roman" w:cs="Times New Roman"/>
                <w:sz w:val="20"/>
              </w:rPr>
              <w:t xml:space="preserve">ировой державы; произошёл </w:t>
            </w:r>
            <w:r w:rsidRPr="00DD1232">
              <w:rPr>
                <w:rFonts w:ascii="Times New Roman" w:hAnsi="Times New Roman" w:cs="Times New Roman"/>
                <w:sz w:val="20"/>
              </w:rPr>
              <w:t>рост патриотического подъема, что укрепило самодержавный строй.</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3. Некоторые историки считают, что эта война я</w:t>
            </w:r>
            <w:r>
              <w:rPr>
                <w:rFonts w:ascii="Times New Roman" w:hAnsi="Times New Roman" w:cs="Times New Roman"/>
                <w:sz w:val="20"/>
              </w:rPr>
              <w:t xml:space="preserve">влялась "экзаменом" для военной </w:t>
            </w:r>
            <w:r w:rsidRPr="00DD1232">
              <w:rPr>
                <w:rFonts w:ascii="Times New Roman" w:hAnsi="Times New Roman" w:cs="Times New Roman"/>
                <w:sz w:val="20"/>
              </w:rPr>
              <w:t>реформы, проведённой в 1974 . Результаты показали, что данная реформа</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обладает мощным потенциалом.</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4. Россия по Сан-</w:t>
            </w:r>
            <w:proofErr w:type="spellStart"/>
            <w:r w:rsidRPr="00DD1232">
              <w:rPr>
                <w:rFonts w:ascii="Times New Roman" w:hAnsi="Times New Roman" w:cs="Times New Roman"/>
                <w:sz w:val="20"/>
              </w:rPr>
              <w:t>Стефанскому</w:t>
            </w:r>
            <w:proofErr w:type="spellEnd"/>
            <w:r w:rsidRPr="00DD1232">
              <w:rPr>
                <w:rFonts w:ascii="Times New Roman" w:hAnsi="Times New Roman" w:cs="Times New Roman"/>
                <w:sz w:val="20"/>
              </w:rPr>
              <w:t xml:space="preserve"> миру 1988г </w:t>
            </w:r>
            <w:r>
              <w:rPr>
                <w:rFonts w:ascii="Times New Roman" w:hAnsi="Times New Roman" w:cs="Times New Roman"/>
                <w:sz w:val="20"/>
              </w:rPr>
              <w:t xml:space="preserve">получала Бессарабию и несколько </w:t>
            </w:r>
            <w:r w:rsidRPr="00DD1232">
              <w:rPr>
                <w:rFonts w:ascii="Times New Roman" w:hAnsi="Times New Roman" w:cs="Times New Roman"/>
                <w:sz w:val="20"/>
              </w:rPr>
              <w:t>кавказских городов.</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В опровержение:</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1.Результаты Сан-</w:t>
            </w:r>
            <w:proofErr w:type="spellStart"/>
            <w:r w:rsidRPr="00DD1232">
              <w:rPr>
                <w:rFonts w:ascii="Times New Roman" w:hAnsi="Times New Roman" w:cs="Times New Roman"/>
                <w:sz w:val="20"/>
              </w:rPr>
              <w:t>Стефанского</w:t>
            </w:r>
            <w:proofErr w:type="spellEnd"/>
            <w:r w:rsidRPr="00DD1232">
              <w:rPr>
                <w:rFonts w:ascii="Times New Roman" w:hAnsi="Times New Roman" w:cs="Times New Roman"/>
                <w:sz w:val="20"/>
              </w:rPr>
              <w:t xml:space="preserve"> мира были пер</w:t>
            </w:r>
            <w:r>
              <w:rPr>
                <w:rFonts w:ascii="Times New Roman" w:hAnsi="Times New Roman" w:cs="Times New Roman"/>
                <w:sz w:val="20"/>
              </w:rPr>
              <w:t xml:space="preserve">есмотрены не в пользу России на </w:t>
            </w:r>
            <w:r w:rsidRPr="00DD1232">
              <w:rPr>
                <w:rFonts w:ascii="Times New Roman" w:hAnsi="Times New Roman" w:cs="Times New Roman"/>
                <w:sz w:val="20"/>
              </w:rPr>
              <w:t>Берлинском конгрессе 1898г</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2.Были уменьшены контрибуции</w:t>
            </w:r>
          </w:p>
          <w:p w:rsidR="00DD1232" w:rsidRPr="009862A9" w:rsidRDefault="00DD1232" w:rsidP="00DD1232">
            <w:pPr>
              <w:rPr>
                <w:rFonts w:ascii="Times New Roman" w:hAnsi="Times New Roman" w:cs="Times New Roman"/>
                <w:sz w:val="20"/>
              </w:rPr>
            </w:pPr>
            <w:r w:rsidRPr="00DD1232">
              <w:rPr>
                <w:rFonts w:ascii="Times New Roman" w:hAnsi="Times New Roman" w:cs="Times New Roman"/>
                <w:sz w:val="20"/>
              </w:rPr>
              <w:t>3. Независимость получила только Северная Болгария.</w:t>
            </w:r>
          </w:p>
        </w:tc>
        <w:tc>
          <w:tcPr>
            <w:tcW w:w="2438" w:type="dxa"/>
          </w:tcPr>
          <w:p w:rsidR="009862A9" w:rsidRPr="009862A9" w:rsidRDefault="00DD1232">
            <w:pPr>
              <w:rPr>
                <w:rFonts w:ascii="Times New Roman" w:hAnsi="Times New Roman" w:cs="Times New Roman"/>
                <w:sz w:val="20"/>
              </w:rPr>
            </w:pPr>
            <w:r w:rsidRPr="00DD1232">
              <w:rPr>
                <w:rFonts w:ascii="Times New Roman" w:hAnsi="Times New Roman" w:cs="Times New Roman"/>
                <w:sz w:val="20"/>
              </w:rPr>
              <w:t>досрочный вариант ЕГЭ 2016 по ИСТОРИИ</w:t>
            </w:r>
            <w:r>
              <w:rPr>
                <w:rFonts w:ascii="Times New Roman" w:hAnsi="Times New Roman" w:cs="Times New Roman"/>
                <w:sz w:val="20"/>
              </w:rPr>
              <w:t xml:space="preserve"> </w:t>
            </w:r>
            <w:r w:rsidRPr="00DD1232">
              <w:rPr>
                <w:rFonts w:ascii="Times New Roman" w:hAnsi="Times New Roman" w:cs="Times New Roman"/>
                <w:sz w:val="20"/>
              </w:rPr>
              <w:t>Вариант 107</w:t>
            </w: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DD1232" w:rsidP="009862A9">
            <w:pPr>
              <w:pStyle w:val="Default"/>
              <w:rPr>
                <w:sz w:val="19"/>
                <w:szCs w:val="19"/>
              </w:rPr>
            </w:pPr>
            <w:r w:rsidRPr="00DD1232">
              <w:rPr>
                <w:sz w:val="19"/>
                <w:szCs w:val="19"/>
              </w:rPr>
              <w:t xml:space="preserve">В XIX веке крестьянская община считалась, по словам </w:t>
            </w:r>
            <w:proofErr w:type="spellStart"/>
            <w:r w:rsidRPr="00DD1232">
              <w:rPr>
                <w:sz w:val="19"/>
                <w:szCs w:val="19"/>
              </w:rPr>
              <w:t>К.П.Победоносцева</w:t>
            </w:r>
            <w:proofErr w:type="spellEnd"/>
            <w:r w:rsidRPr="00DD1232">
              <w:rPr>
                <w:sz w:val="19"/>
                <w:szCs w:val="19"/>
              </w:rPr>
              <w:t>, «опорой и залогом стабильности государства». Объясните, почему с 1906 г. государственная власть приступает к целенаправленному разрушению общины (приведите три объяснения).</w:t>
            </w:r>
          </w:p>
        </w:tc>
        <w:tc>
          <w:tcPr>
            <w:tcW w:w="5556" w:type="dxa"/>
          </w:tcPr>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Могут быть приведены следующие объяснения:</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1) в начале ХХ века была отменена круговая порука, после чего община потеряла свое значение как налоговая единица;</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2) община препятствовала проявлению инициативы и применению новых агротехнических приемов, что приводило к низкой производительности в сельском хозяйстве;</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3) в ходе первой российской революции община служила организующей силой для крестьянских восстаний, и государство стремилось разрушить эту объединяющую силу.</w:t>
            </w:r>
          </w:p>
          <w:p w:rsidR="009862A9" w:rsidRPr="009862A9" w:rsidRDefault="00DD1232" w:rsidP="00DD1232">
            <w:pPr>
              <w:rPr>
                <w:rFonts w:ascii="Times New Roman" w:hAnsi="Times New Roman" w:cs="Times New Roman"/>
                <w:sz w:val="20"/>
              </w:rPr>
            </w:pPr>
            <w:r w:rsidRPr="00DD1232">
              <w:rPr>
                <w:rFonts w:ascii="Times New Roman" w:hAnsi="Times New Roman" w:cs="Times New Roman"/>
                <w:sz w:val="20"/>
              </w:rPr>
              <w:t>Могут быть приведены другие объяснения</w:t>
            </w:r>
          </w:p>
        </w:tc>
        <w:tc>
          <w:tcPr>
            <w:tcW w:w="2438" w:type="dxa"/>
          </w:tcPr>
          <w:p w:rsidR="009862A9" w:rsidRPr="009862A9" w:rsidRDefault="00DD1232">
            <w:pPr>
              <w:rPr>
                <w:rFonts w:ascii="Times New Roman" w:hAnsi="Times New Roman" w:cs="Times New Roman"/>
                <w:sz w:val="20"/>
              </w:rPr>
            </w:pPr>
            <w:r w:rsidRPr="00DD1232">
              <w:rPr>
                <w:rFonts w:ascii="Times New Roman" w:hAnsi="Times New Roman" w:cs="Times New Roman"/>
                <w:sz w:val="20"/>
              </w:rPr>
              <w:t>Единый государственный экзамен, 2016 г. ИСТОРИЯ Тренировочный вариант №1 от 29.08.2015</w:t>
            </w:r>
          </w:p>
        </w:tc>
      </w:tr>
      <w:tr w:rsidR="009862A9" w:rsidTr="000C127F">
        <w:tc>
          <w:tcPr>
            <w:tcW w:w="809" w:type="dxa"/>
          </w:tcPr>
          <w:p w:rsidR="009862A9" w:rsidRDefault="009862A9" w:rsidP="00673BDF">
            <w:pPr>
              <w:pStyle w:val="a4"/>
              <w:numPr>
                <w:ilvl w:val="0"/>
                <w:numId w:val="1"/>
              </w:numPr>
            </w:pPr>
          </w:p>
        </w:tc>
        <w:tc>
          <w:tcPr>
            <w:tcW w:w="6811" w:type="dxa"/>
          </w:tcPr>
          <w:p w:rsidR="00DD1232" w:rsidRPr="00DD1232" w:rsidRDefault="00DD1232" w:rsidP="00DD1232">
            <w:pPr>
              <w:pStyle w:val="Default"/>
              <w:rPr>
                <w:sz w:val="19"/>
                <w:szCs w:val="19"/>
              </w:rPr>
            </w:pPr>
            <w:r w:rsidRPr="00DD1232">
              <w:rPr>
                <w:sz w:val="19"/>
                <w:szCs w:val="19"/>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DD1232" w:rsidRPr="001D4E27" w:rsidRDefault="00DD1232" w:rsidP="00DD1232">
            <w:pPr>
              <w:pStyle w:val="Default"/>
              <w:rPr>
                <w:i/>
                <w:sz w:val="19"/>
                <w:szCs w:val="19"/>
              </w:rPr>
            </w:pPr>
            <w:r w:rsidRPr="001D4E27">
              <w:rPr>
                <w:i/>
                <w:sz w:val="19"/>
                <w:szCs w:val="19"/>
              </w:rPr>
              <w:t>«Результаты судебной реформы 1864 г. не были пересмотрены при Александре III».</w:t>
            </w:r>
          </w:p>
          <w:p w:rsidR="00DD1232" w:rsidRPr="00DD1232" w:rsidRDefault="00DD1232" w:rsidP="00DD1232">
            <w:pPr>
              <w:pStyle w:val="Default"/>
              <w:rPr>
                <w:sz w:val="19"/>
                <w:szCs w:val="19"/>
              </w:rPr>
            </w:pPr>
            <w:r w:rsidRPr="00DD1232">
              <w:rPr>
                <w:sz w:val="19"/>
                <w:szCs w:val="19"/>
              </w:rPr>
              <w:t xml:space="preserve">Используя исторические знания, приведите два аргумента, которыми можно подтвердить данную точку зрения, и два аргумента, которыми можно опровергнуть </w:t>
            </w:r>
            <w:proofErr w:type="spellStart"/>
            <w:r w:rsidRPr="00DD1232">
              <w:rPr>
                <w:sz w:val="19"/>
                <w:szCs w:val="19"/>
              </w:rPr>
              <w:t>еѐ</w:t>
            </w:r>
            <w:proofErr w:type="spellEnd"/>
            <w:r w:rsidRPr="00DD1232">
              <w:rPr>
                <w:sz w:val="19"/>
                <w:szCs w:val="19"/>
              </w:rPr>
              <w:t>. При изложении аргументов обязательно используйте исторические факты.</w:t>
            </w:r>
          </w:p>
          <w:p w:rsidR="00DD1232" w:rsidRPr="00DD1232" w:rsidRDefault="00DD1232" w:rsidP="00DD1232">
            <w:pPr>
              <w:pStyle w:val="Default"/>
              <w:rPr>
                <w:sz w:val="19"/>
                <w:szCs w:val="19"/>
              </w:rPr>
            </w:pPr>
            <w:r w:rsidRPr="00DD1232">
              <w:rPr>
                <w:sz w:val="19"/>
                <w:szCs w:val="19"/>
              </w:rPr>
              <w:t>Ответ запишите в следующем виде.</w:t>
            </w:r>
          </w:p>
          <w:p w:rsidR="00DD1232" w:rsidRPr="00DD1232" w:rsidRDefault="00DD1232" w:rsidP="00DD1232">
            <w:pPr>
              <w:pStyle w:val="Default"/>
              <w:rPr>
                <w:sz w:val="19"/>
                <w:szCs w:val="19"/>
              </w:rPr>
            </w:pPr>
            <w:r w:rsidRPr="00DD1232">
              <w:rPr>
                <w:sz w:val="19"/>
                <w:szCs w:val="19"/>
              </w:rPr>
              <w:t>Аргументы в подтверждение: 1) …</w:t>
            </w:r>
          </w:p>
          <w:p w:rsidR="00DD1232" w:rsidRPr="00DD1232" w:rsidRDefault="00DD1232" w:rsidP="00DD1232">
            <w:pPr>
              <w:pStyle w:val="Default"/>
              <w:rPr>
                <w:sz w:val="19"/>
                <w:szCs w:val="19"/>
              </w:rPr>
            </w:pPr>
            <w:r w:rsidRPr="00DD1232">
              <w:rPr>
                <w:sz w:val="19"/>
                <w:szCs w:val="19"/>
              </w:rPr>
              <w:t>2) …</w:t>
            </w:r>
          </w:p>
          <w:p w:rsidR="00DD1232" w:rsidRPr="00DD1232" w:rsidRDefault="00DD1232" w:rsidP="00DD1232">
            <w:pPr>
              <w:pStyle w:val="Default"/>
              <w:rPr>
                <w:sz w:val="19"/>
                <w:szCs w:val="19"/>
              </w:rPr>
            </w:pPr>
            <w:r w:rsidRPr="00DD1232">
              <w:rPr>
                <w:sz w:val="19"/>
                <w:szCs w:val="19"/>
              </w:rPr>
              <w:t>Аргументы в опровержение: 1) …</w:t>
            </w:r>
          </w:p>
          <w:p w:rsidR="009862A9" w:rsidRDefault="00DD1232" w:rsidP="00DD1232">
            <w:pPr>
              <w:pStyle w:val="Default"/>
              <w:rPr>
                <w:sz w:val="19"/>
                <w:szCs w:val="19"/>
              </w:rPr>
            </w:pPr>
            <w:r w:rsidRPr="00DD1232">
              <w:rPr>
                <w:sz w:val="19"/>
                <w:szCs w:val="19"/>
              </w:rPr>
              <w:t>2) …</w:t>
            </w:r>
          </w:p>
        </w:tc>
        <w:tc>
          <w:tcPr>
            <w:tcW w:w="5556" w:type="dxa"/>
          </w:tcPr>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Правильный ответ должен содержать аргументы:</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1) в подтверждение, например:</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 продолжал действовать принцип состязательности судопроизводства, являвшийся одним из главных оснований судебной реформы;</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 продолжал действовать суд присяжных, введенный в 1860-е гг.;</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 продолжали действовать Судебные уставы 1864 г. – основополагающие документы судебной реформы.</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2) в опровержение, например:</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 в 1889 г. были упразднены должности выборных мировых судей и введены - назначаемых земских начальников. Тем самым нарушился принцип выборности судей для судов нижней инстанции;</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 в 1880-е гг. нарушился принцип несменяемости судей: дисциплинарное присутствие Сената могло временно отстранять от должности или увольнять их;</w:t>
            </w:r>
          </w:p>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 xml:space="preserve">− в 1880-е гг. была ограничена гласность судопроизводства: </w:t>
            </w:r>
            <w:r w:rsidRPr="00DD1232">
              <w:rPr>
                <w:rFonts w:ascii="Times New Roman" w:hAnsi="Times New Roman" w:cs="Times New Roman"/>
                <w:sz w:val="20"/>
              </w:rPr>
              <w:lastRenderedPageBreak/>
              <w:t>многие процессы по политическим делам стали закрытыми, отчеты о них перестали публиковать.</w:t>
            </w:r>
          </w:p>
          <w:p w:rsidR="009862A9" w:rsidRPr="009862A9" w:rsidRDefault="00DD1232" w:rsidP="00DD1232">
            <w:pPr>
              <w:rPr>
                <w:rFonts w:ascii="Times New Roman" w:hAnsi="Times New Roman" w:cs="Times New Roman"/>
                <w:sz w:val="20"/>
              </w:rPr>
            </w:pPr>
            <w:r w:rsidRPr="00DD1232">
              <w:rPr>
                <w:rFonts w:ascii="Times New Roman" w:hAnsi="Times New Roman" w:cs="Times New Roman"/>
                <w:sz w:val="20"/>
              </w:rPr>
              <w:t>Могут быть приведены другие аргументы</w:t>
            </w:r>
          </w:p>
        </w:tc>
        <w:tc>
          <w:tcPr>
            <w:tcW w:w="2438" w:type="dxa"/>
          </w:tcPr>
          <w:p w:rsidR="009862A9" w:rsidRPr="009862A9" w:rsidRDefault="00DD1232">
            <w:pPr>
              <w:rPr>
                <w:rFonts w:ascii="Times New Roman" w:hAnsi="Times New Roman" w:cs="Times New Roman"/>
                <w:sz w:val="20"/>
              </w:rPr>
            </w:pPr>
            <w:r w:rsidRPr="00DD1232">
              <w:rPr>
                <w:rFonts w:ascii="Times New Roman" w:hAnsi="Times New Roman" w:cs="Times New Roman"/>
                <w:sz w:val="20"/>
              </w:rPr>
              <w:lastRenderedPageBreak/>
              <w:t>Единый государственный экзамен, 2016 г. ИСТОРИЯ Тренировочный вариант №1 от 29.08.2015</w:t>
            </w:r>
          </w:p>
        </w:tc>
      </w:tr>
      <w:tr w:rsidR="009862A9" w:rsidTr="000C127F">
        <w:tc>
          <w:tcPr>
            <w:tcW w:w="809" w:type="dxa"/>
          </w:tcPr>
          <w:p w:rsidR="009862A9" w:rsidRDefault="009862A9" w:rsidP="00673BDF">
            <w:pPr>
              <w:pStyle w:val="a4"/>
              <w:numPr>
                <w:ilvl w:val="0"/>
                <w:numId w:val="1"/>
              </w:numPr>
            </w:pPr>
          </w:p>
        </w:tc>
        <w:tc>
          <w:tcPr>
            <w:tcW w:w="6811" w:type="dxa"/>
          </w:tcPr>
          <w:p w:rsidR="00DD1232" w:rsidRPr="00DD1232" w:rsidRDefault="00DD1232" w:rsidP="00DD1232">
            <w:pPr>
              <w:pStyle w:val="Default"/>
              <w:rPr>
                <w:sz w:val="19"/>
                <w:szCs w:val="19"/>
              </w:rPr>
            </w:pPr>
            <w:r w:rsidRPr="00DD1232">
              <w:rPr>
                <w:sz w:val="19"/>
                <w:szCs w:val="19"/>
              </w:rPr>
              <w:t>Рассмотрите историческую ситуацию и выполните задания.</w:t>
            </w:r>
          </w:p>
          <w:p w:rsidR="00DD1232" w:rsidRPr="00DD1232" w:rsidRDefault="00DD1232" w:rsidP="00DD1232">
            <w:pPr>
              <w:pStyle w:val="Default"/>
              <w:rPr>
                <w:sz w:val="19"/>
                <w:szCs w:val="19"/>
              </w:rPr>
            </w:pPr>
            <w:r w:rsidRPr="00DD1232">
              <w:rPr>
                <w:sz w:val="19"/>
                <w:szCs w:val="19"/>
              </w:rPr>
              <w:t xml:space="preserve">Взгляды Барклая де Толли на стратегию и тактику военных действий против наполеоновских войск, вторгшихся в Россию, вызывали </w:t>
            </w:r>
            <w:proofErr w:type="gramStart"/>
            <w:r w:rsidRPr="00DD1232">
              <w:rPr>
                <w:sz w:val="19"/>
                <w:szCs w:val="19"/>
              </w:rPr>
              <w:t>недовольство</w:t>
            </w:r>
            <w:proofErr w:type="gramEnd"/>
            <w:r w:rsidRPr="00DD1232">
              <w:rPr>
                <w:sz w:val="19"/>
                <w:szCs w:val="19"/>
              </w:rPr>
              <w:t xml:space="preserve"> как в армии, так и в обществе. Под давлением общества Александр I назначил главнокомандующим русской армией М.И. Кутузова.</w:t>
            </w:r>
          </w:p>
          <w:p w:rsidR="00DD1232" w:rsidRPr="00DD1232" w:rsidRDefault="00DD1232" w:rsidP="00DD1232">
            <w:pPr>
              <w:pStyle w:val="Default"/>
              <w:rPr>
                <w:sz w:val="19"/>
                <w:szCs w:val="19"/>
              </w:rPr>
            </w:pPr>
            <w:r w:rsidRPr="00DD1232">
              <w:rPr>
                <w:sz w:val="19"/>
                <w:szCs w:val="19"/>
              </w:rPr>
              <w:t>Охарактеризуйте тактику М.И. Кутузова. (Укажите не менее двух положений.)</w:t>
            </w:r>
          </w:p>
          <w:p w:rsidR="009862A9" w:rsidRDefault="00DD1232" w:rsidP="00DD1232">
            <w:pPr>
              <w:pStyle w:val="Default"/>
              <w:rPr>
                <w:sz w:val="19"/>
                <w:szCs w:val="19"/>
              </w:rPr>
            </w:pPr>
            <w:r w:rsidRPr="00DD1232">
              <w:rPr>
                <w:sz w:val="19"/>
                <w:szCs w:val="19"/>
              </w:rPr>
              <w:t>Приведите не менее двух примеров, подтверждающих верность расчетов Кутузова</w:t>
            </w:r>
          </w:p>
        </w:tc>
        <w:tc>
          <w:tcPr>
            <w:tcW w:w="5556" w:type="dxa"/>
          </w:tcPr>
          <w:p w:rsidR="00DD1232" w:rsidRPr="00DD1232" w:rsidRDefault="00DD1232" w:rsidP="00DD1232">
            <w:pPr>
              <w:rPr>
                <w:rFonts w:ascii="Times New Roman" w:hAnsi="Times New Roman" w:cs="Times New Roman"/>
                <w:sz w:val="20"/>
              </w:rPr>
            </w:pPr>
            <w:r w:rsidRPr="00DD1232">
              <w:rPr>
                <w:rFonts w:ascii="Times New Roman" w:hAnsi="Times New Roman" w:cs="Times New Roman"/>
                <w:sz w:val="20"/>
              </w:rPr>
              <w:t xml:space="preserve">Могут быть названы следующие положения: </w:t>
            </w:r>
          </w:p>
          <w:p w:rsidR="00DD1232" w:rsidRPr="005B16FD" w:rsidRDefault="00DD1232" w:rsidP="009B0D79">
            <w:pPr>
              <w:pStyle w:val="a4"/>
              <w:numPr>
                <w:ilvl w:val="0"/>
                <w:numId w:val="90"/>
              </w:numPr>
              <w:rPr>
                <w:rFonts w:ascii="Times New Roman" w:hAnsi="Times New Roman" w:cs="Times New Roman"/>
                <w:sz w:val="20"/>
              </w:rPr>
            </w:pPr>
            <w:r w:rsidRPr="005B16FD">
              <w:rPr>
                <w:rFonts w:ascii="Times New Roman" w:hAnsi="Times New Roman" w:cs="Times New Roman"/>
                <w:sz w:val="20"/>
              </w:rPr>
              <w:t>вымотать противника в генеральном сражении</w:t>
            </w:r>
          </w:p>
          <w:p w:rsidR="00DD1232" w:rsidRPr="005B16FD" w:rsidRDefault="00DD1232" w:rsidP="009B0D79">
            <w:pPr>
              <w:pStyle w:val="a4"/>
              <w:numPr>
                <w:ilvl w:val="0"/>
                <w:numId w:val="90"/>
              </w:numPr>
              <w:rPr>
                <w:rFonts w:ascii="Times New Roman" w:hAnsi="Times New Roman" w:cs="Times New Roman"/>
                <w:sz w:val="20"/>
              </w:rPr>
            </w:pPr>
            <w:r w:rsidRPr="005B16FD">
              <w:rPr>
                <w:rFonts w:ascii="Times New Roman" w:hAnsi="Times New Roman" w:cs="Times New Roman"/>
                <w:sz w:val="20"/>
              </w:rPr>
              <w:t>организовать блокаду французских войск, находящихся в Москве дать отдых армии,</w:t>
            </w:r>
          </w:p>
          <w:p w:rsidR="00DD1232" w:rsidRPr="005B16FD" w:rsidRDefault="00DD1232" w:rsidP="005B16FD">
            <w:pPr>
              <w:pStyle w:val="a4"/>
              <w:ind w:left="975"/>
              <w:rPr>
                <w:rFonts w:ascii="Times New Roman" w:hAnsi="Times New Roman" w:cs="Times New Roman"/>
                <w:sz w:val="20"/>
              </w:rPr>
            </w:pPr>
            <w:r w:rsidRPr="005B16FD">
              <w:rPr>
                <w:rFonts w:ascii="Times New Roman" w:hAnsi="Times New Roman" w:cs="Times New Roman"/>
                <w:sz w:val="20"/>
              </w:rPr>
              <w:t>пополнить людьми, боеприпасами</w:t>
            </w:r>
          </w:p>
          <w:p w:rsidR="009862A9" w:rsidRPr="005B16FD" w:rsidRDefault="00DD1232" w:rsidP="009B0D79">
            <w:pPr>
              <w:pStyle w:val="a4"/>
              <w:numPr>
                <w:ilvl w:val="0"/>
                <w:numId w:val="90"/>
              </w:numPr>
              <w:rPr>
                <w:rFonts w:ascii="Times New Roman" w:hAnsi="Times New Roman" w:cs="Times New Roman"/>
                <w:sz w:val="20"/>
              </w:rPr>
            </w:pPr>
            <w:r w:rsidRPr="005B16FD">
              <w:rPr>
                <w:rFonts w:ascii="Times New Roman" w:hAnsi="Times New Roman" w:cs="Times New Roman"/>
                <w:sz w:val="20"/>
              </w:rPr>
              <w:t>заставить противника отступить по старой С</w:t>
            </w:r>
            <w:r w:rsidR="005B16FD">
              <w:rPr>
                <w:rFonts w:ascii="Times New Roman" w:hAnsi="Times New Roman" w:cs="Times New Roman"/>
                <w:sz w:val="20"/>
              </w:rPr>
              <w:t xml:space="preserve">моленской дороге, разоренной  </w:t>
            </w:r>
            <w:r w:rsidRPr="005B16FD">
              <w:rPr>
                <w:rFonts w:ascii="Times New Roman" w:hAnsi="Times New Roman" w:cs="Times New Roman"/>
                <w:sz w:val="20"/>
              </w:rPr>
              <w:t>французами</w:t>
            </w:r>
          </w:p>
          <w:p w:rsidR="005B16FD" w:rsidRPr="005B16FD" w:rsidRDefault="005B16FD" w:rsidP="005B16FD">
            <w:pPr>
              <w:rPr>
                <w:rFonts w:ascii="Times New Roman" w:hAnsi="Times New Roman" w:cs="Times New Roman"/>
                <w:sz w:val="20"/>
              </w:rPr>
            </w:pPr>
            <w:r w:rsidRPr="005B16FD">
              <w:rPr>
                <w:rFonts w:ascii="Times New Roman" w:hAnsi="Times New Roman" w:cs="Times New Roman"/>
                <w:sz w:val="20"/>
              </w:rPr>
              <w:t>Могут быть приведены следующие примеры:</w:t>
            </w:r>
          </w:p>
          <w:p w:rsidR="005B16FD" w:rsidRPr="005B16FD" w:rsidRDefault="005B16FD" w:rsidP="009B0D79">
            <w:pPr>
              <w:pStyle w:val="a4"/>
              <w:numPr>
                <w:ilvl w:val="0"/>
                <w:numId w:val="89"/>
              </w:numPr>
              <w:rPr>
                <w:rFonts w:ascii="Times New Roman" w:hAnsi="Times New Roman" w:cs="Times New Roman"/>
                <w:sz w:val="20"/>
              </w:rPr>
            </w:pPr>
            <w:r w:rsidRPr="005B16FD">
              <w:rPr>
                <w:rFonts w:ascii="Times New Roman" w:hAnsi="Times New Roman" w:cs="Times New Roman"/>
                <w:sz w:val="20"/>
              </w:rPr>
              <w:t>Наполеон не ввел гвардию в Бородинское сражение</w:t>
            </w:r>
          </w:p>
          <w:p w:rsidR="005B16FD" w:rsidRPr="005B16FD" w:rsidRDefault="005B16FD" w:rsidP="009B0D79">
            <w:pPr>
              <w:pStyle w:val="a4"/>
              <w:numPr>
                <w:ilvl w:val="0"/>
                <w:numId w:val="89"/>
              </w:numPr>
              <w:rPr>
                <w:rFonts w:ascii="Times New Roman" w:hAnsi="Times New Roman" w:cs="Times New Roman"/>
                <w:sz w:val="20"/>
              </w:rPr>
            </w:pPr>
            <w:r w:rsidRPr="005B16FD">
              <w:rPr>
                <w:rFonts w:ascii="Times New Roman" w:hAnsi="Times New Roman" w:cs="Times New Roman"/>
                <w:sz w:val="20"/>
              </w:rPr>
              <w:t>Наполеон сам покинул Москву</w:t>
            </w:r>
          </w:p>
          <w:p w:rsidR="005B16FD" w:rsidRPr="005B16FD" w:rsidRDefault="005B16FD" w:rsidP="009B0D79">
            <w:pPr>
              <w:pStyle w:val="a4"/>
              <w:numPr>
                <w:ilvl w:val="0"/>
                <w:numId w:val="89"/>
              </w:numPr>
              <w:rPr>
                <w:rFonts w:ascii="Times New Roman" w:hAnsi="Times New Roman" w:cs="Times New Roman"/>
                <w:sz w:val="20"/>
              </w:rPr>
            </w:pPr>
            <w:r w:rsidRPr="005B16FD">
              <w:rPr>
                <w:rFonts w:ascii="Times New Roman" w:hAnsi="Times New Roman" w:cs="Times New Roman"/>
                <w:sz w:val="20"/>
              </w:rPr>
              <w:t>русская армия выиграла сражение под Малоярославцем</w:t>
            </w:r>
          </w:p>
          <w:p w:rsidR="005B16FD" w:rsidRPr="005B16FD" w:rsidRDefault="005B16FD" w:rsidP="009B0D79">
            <w:pPr>
              <w:pStyle w:val="a4"/>
              <w:numPr>
                <w:ilvl w:val="0"/>
                <w:numId w:val="89"/>
              </w:numPr>
              <w:rPr>
                <w:rFonts w:ascii="Times New Roman" w:hAnsi="Times New Roman" w:cs="Times New Roman"/>
                <w:sz w:val="20"/>
              </w:rPr>
            </w:pPr>
            <w:r w:rsidRPr="005B16FD">
              <w:rPr>
                <w:rFonts w:ascii="Times New Roman" w:hAnsi="Times New Roman" w:cs="Times New Roman"/>
                <w:sz w:val="20"/>
              </w:rPr>
              <w:t>французская армия отступала из России по Старой Смоленской дороге</w:t>
            </w:r>
          </w:p>
        </w:tc>
        <w:tc>
          <w:tcPr>
            <w:tcW w:w="2438" w:type="dxa"/>
          </w:tcPr>
          <w:p w:rsidR="009862A9" w:rsidRPr="009862A9" w:rsidRDefault="005B16FD">
            <w:pPr>
              <w:rPr>
                <w:rFonts w:ascii="Times New Roman" w:hAnsi="Times New Roman" w:cs="Times New Roman"/>
                <w:sz w:val="20"/>
              </w:rPr>
            </w:pPr>
            <w:r>
              <w:rPr>
                <w:rFonts w:ascii="Times New Roman" w:hAnsi="Times New Roman" w:cs="Times New Roman"/>
                <w:sz w:val="20"/>
              </w:rPr>
              <w:t>презентация Интернет</w:t>
            </w:r>
          </w:p>
        </w:tc>
      </w:tr>
      <w:tr w:rsidR="009862A9" w:rsidTr="000C127F">
        <w:tc>
          <w:tcPr>
            <w:tcW w:w="809" w:type="dxa"/>
          </w:tcPr>
          <w:p w:rsidR="009862A9" w:rsidRDefault="009862A9" w:rsidP="00673BDF">
            <w:pPr>
              <w:pStyle w:val="a4"/>
              <w:numPr>
                <w:ilvl w:val="0"/>
                <w:numId w:val="1"/>
              </w:numPr>
            </w:pPr>
          </w:p>
        </w:tc>
        <w:tc>
          <w:tcPr>
            <w:tcW w:w="6811" w:type="dxa"/>
          </w:tcPr>
          <w:p w:rsidR="005B16FD" w:rsidRPr="005B16FD" w:rsidRDefault="005B16FD" w:rsidP="005B16FD">
            <w:pPr>
              <w:pStyle w:val="Default"/>
              <w:rPr>
                <w:sz w:val="19"/>
                <w:szCs w:val="19"/>
              </w:rPr>
            </w:pPr>
            <w:r w:rsidRPr="005B16FD">
              <w:rPr>
                <w:sz w:val="19"/>
                <w:szCs w:val="19"/>
              </w:rPr>
              <w:t>Сравните проекты конституций</w:t>
            </w:r>
            <w:r>
              <w:rPr>
                <w:sz w:val="19"/>
                <w:szCs w:val="19"/>
              </w:rPr>
              <w:t xml:space="preserve">, разработанных членами Северного и </w:t>
            </w:r>
            <w:r w:rsidRPr="005B16FD">
              <w:rPr>
                <w:sz w:val="19"/>
                <w:szCs w:val="19"/>
              </w:rPr>
              <w:t xml:space="preserve"> Южного тайных обществ </w:t>
            </w:r>
            <w:proofErr w:type="gramStart"/>
            <w:r w:rsidRPr="005B16FD">
              <w:rPr>
                <w:sz w:val="19"/>
                <w:szCs w:val="19"/>
              </w:rPr>
              <w:t>в начале</w:t>
            </w:r>
            <w:proofErr w:type="gramEnd"/>
            <w:r w:rsidRPr="005B16FD">
              <w:rPr>
                <w:sz w:val="19"/>
                <w:szCs w:val="19"/>
              </w:rPr>
              <w:t xml:space="preserve"> 20-х гг. XIX в.</w:t>
            </w:r>
          </w:p>
          <w:p w:rsidR="009862A9" w:rsidRDefault="005B16FD" w:rsidP="005B16FD">
            <w:pPr>
              <w:pStyle w:val="Default"/>
              <w:rPr>
                <w:sz w:val="19"/>
                <w:szCs w:val="19"/>
              </w:rPr>
            </w:pPr>
            <w:r w:rsidRPr="005B16FD">
              <w:rPr>
                <w:sz w:val="19"/>
                <w:szCs w:val="19"/>
              </w:rPr>
              <w:t xml:space="preserve">Укажите, что было общим (не менее двух общих </w:t>
            </w:r>
            <w:proofErr w:type="gramStart"/>
            <w:r w:rsidRPr="005B16FD">
              <w:rPr>
                <w:sz w:val="19"/>
                <w:szCs w:val="19"/>
              </w:rPr>
              <w:t>характеристик</w:t>
            </w:r>
            <w:proofErr w:type="gramEnd"/>
            <w:r w:rsidRPr="005B16FD">
              <w:rPr>
                <w:sz w:val="19"/>
                <w:szCs w:val="19"/>
              </w:rPr>
              <w:t xml:space="preserve"> а что — различным (не менее трех различий).</w:t>
            </w:r>
          </w:p>
        </w:tc>
        <w:tc>
          <w:tcPr>
            <w:tcW w:w="5556" w:type="dxa"/>
          </w:tcPr>
          <w:p w:rsidR="005B16FD" w:rsidRPr="005B16FD" w:rsidRDefault="005B16FD" w:rsidP="005B16FD">
            <w:pPr>
              <w:rPr>
                <w:rFonts w:ascii="Times New Roman" w:hAnsi="Times New Roman" w:cs="Times New Roman"/>
                <w:sz w:val="20"/>
              </w:rPr>
            </w:pPr>
            <w:r w:rsidRPr="005B16FD">
              <w:rPr>
                <w:rFonts w:ascii="Times New Roman" w:hAnsi="Times New Roman" w:cs="Times New Roman"/>
                <w:sz w:val="20"/>
              </w:rPr>
              <w:t xml:space="preserve">В качестве общего могут быть </w:t>
            </w:r>
            <w:proofErr w:type="gramStart"/>
            <w:r w:rsidRPr="005B16FD">
              <w:rPr>
                <w:rFonts w:ascii="Times New Roman" w:hAnsi="Times New Roman" w:cs="Times New Roman"/>
                <w:sz w:val="20"/>
              </w:rPr>
              <w:t>названы</w:t>
            </w:r>
            <w:proofErr w:type="gramEnd"/>
            <w:r w:rsidRPr="005B16FD">
              <w:rPr>
                <w:rFonts w:ascii="Times New Roman" w:hAnsi="Times New Roman" w:cs="Times New Roman"/>
                <w:sz w:val="20"/>
              </w:rPr>
              <w:t>:</w:t>
            </w:r>
          </w:p>
          <w:p w:rsidR="005B16FD" w:rsidRPr="005B16FD" w:rsidRDefault="005B16FD" w:rsidP="005B16FD">
            <w:pPr>
              <w:rPr>
                <w:rFonts w:ascii="Times New Roman" w:hAnsi="Times New Roman" w:cs="Times New Roman"/>
                <w:sz w:val="20"/>
              </w:rPr>
            </w:pPr>
          </w:p>
          <w:p w:rsidR="005B16FD" w:rsidRPr="005B16FD" w:rsidRDefault="005B16FD" w:rsidP="009B0D79">
            <w:pPr>
              <w:pStyle w:val="a4"/>
              <w:numPr>
                <w:ilvl w:val="0"/>
                <w:numId w:val="91"/>
              </w:numPr>
              <w:rPr>
                <w:rFonts w:ascii="Times New Roman" w:hAnsi="Times New Roman" w:cs="Times New Roman"/>
                <w:sz w:val="20"/>
              </w:rPr>
            </w:pPr>
            <w:r w:rsidRPr="005B16FD">
              <w:rPr>
                <w:rFonts w:ascii="Times New Roman" w:hAnsi="Times New Roman" w:cs="Times New Roman"/>
                <w:sz w:val="20"/>
              </w:rPr>
              <w:t>реформирование государственного аппарата</w:t>
            </w:r>
          </w:p>
          <w:p w:rsidR="005B16FD" w:rsidRPr="005B16FD" w:rsidRDefault="005B16FD" w:rsidP="009B0D79">
            <w:pPr>
              <w:pStyle w:val="a4"/>
              <w:numPr>
                <w:ilvl w:val="0"/>
                <w:numId w:val="91"/>
              </w:numPr>
              <w:rPr>
                <w:rFonts w:ascii="Times New Roman" w:hAnsi="Times New Roman" w:cs="Times New Roman"/>
                <w:sz w:val="20"/>
              </w:rPr>
            </w:pPr>
            <w:r w:rsidRPr="005B16FD">
              <w:rPr>
                <w:rFonts w:ascii="Times New Roman" w:hAnsi="Times New Roman" w:cs="Times New Roman"/>
                <w:sz w:val="20"/>
              </w:rPr>
              <w:t>ликвидация крепостного права</w:t>
            </w:r>
          </w:p>
          <w:p w:rsidR="005B16FD" w:rsidRPr="005B16FD" w:rsidRDefault="005B16FD" w:rsidP="009B0D79">
            <w:pPr>
              <w:pStyle w:val="a4"/>
              <w:numPr>
                <w:ilvl w:val="0"/>
                <w:numId w:val="91"/>
              </w:numPr>
              <w:rPr>
                <w:rFonts w:ascii="Times New Roman" w:hAnsi="Times New Roman" w:cs="Times New Roman"/>
                <w:sz w:val="20"/>
              </w:rPr>
            </w:pPr>
            <w:r w:rsidRPr="005B16FD">
              <w:rPr>
                <w:rFonts w:ascii="Times New Roman" w:hAnsi="Times New Roman" w:cs="Times New Roman"/>
                <w:sz w:val="20"/>
              </w:rPr>
              <w:t>расширение демократических прав и свобод</w:t>
            </w:r>
          </w:p>
          <w:p w:rsidR="005B16FD" w:rsidRPr="005B16FD" w:rsidRDefault="005B16FD" w:rsidP="009B0D79">
            <w:pPr>
              <w:pStyle w:val="a4"/>
              <w:numPr>
                <w:ilvl w:val="0"/>
                <w:numId w:val="91"/>
              </w:numPr>
              <w:rPr>
                <w:rFonts w:ascii="Times New Roman" w:hAnsi="Times New Roman" w:cs="Times New Roman"/>
                <w:sz w:val="20"/>
              </w:rPr>
            </w:pPr>
            <w:r w:rsidRPr="005B16FD">
              <w:rPr>
                <w:rFonts w:ascii="Times New Roman" w:hAnsi="Times New Roman" w:cs="Times New Roman"/>
                <w:sz w:val="20"/>
              </w:rPr>
              <w:t>уничтожение сословий</w:t>
            </w:r>
          </w:p>
          <w:p w:rsidR="009862A9" w:rsidRDefault="005B16FD" w:rsidP="009B0D79">
            <w:pPr>
              <w:pStyle w:val="a4"/>
              <w:numPr>
                <w:ilvl w:val="0"/>
                <w:numId w:val="91"/>
              </w:numPr>
              <w:rPr>
                <w:rFonts w:ascii="Times New Roman" w:hAnsi="Times New Roman" w:cs="Times New Roman"/>
                <w:sz w:val="20"/>
              </w:rPr>
            </w:pPr>
            <w:r w:rsidRPr="005B16FD">
              <w:rPr>
                <w:rFonts w:ascii="Times New Roman" w:hAnsi="Times New Roman" w:cs="Times New Roman"/>
                <w:sz w:val="20"/>
              </w:rPr>
              <w:t>введение принципа разделения властей</w:t>
            </w:r>
          </w:p>
          <w:p w:rsidR="005B16FD" w:rsidRDefault="005B16FD" w:rsidP="005B16FD">
            <w:pPr>
              <w:rPr>
                <w:rFonts w:ascii="Times New Roman" w:hAnsi="Times New Roman" w:cs="Times New Roman"/>
                <w:sz w:val="20"/>
              </w:rPr>
            </w:pPr>
            <w:r>
              <w:rPr>
                <w:rFonts w:ascii="Times New Roman" w:hAnsi="Times New Roman" w:cs="Times New Roman"/>
                <w:sz w:val="20"/>
              </w:rPr>
              <w:t>Различия:</w:t>
            </w:r>
          </w:p>
          <w:tbl>
            <w:tblPr>
              <w:tblStyle w:val="a3"/>
              <w:tblW w:w="0" w:type="auto"/>
              <w:tblLook w:val="04A0" w:firstRow="1" w:lastRow="0" w:firstColumn="1" w:lastColumn="0" w:noHBand="0" w:noVBand="1"/>
            </w:tblPr>
            <w:tblGrid>
              <w:gridCol w:w="2662"/>
              <w:gridCol w:w="2663"/>
            </w:tblGrid>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w:t>
                  </w:r>
                  <w:proofErr w:type="gramStart"/>
                  <w:r w:rsidRPr="005B16FD">
                    <w:rPr>
                      <w:rFonts w:ascii="Times New Roman" w:hAnsi="Times New Roman" w:cs="Times New Roman"/>
                      <w:sz w:val="20"/>
                    </w:rPr>
                    <w:t>Русская</w:t>
                  </w:r>
                  <w:proofErr w:type="gramEnd"/>
                  <w:r w:rsidRPr="005B16FD">
                    <w:rPr>
                      <w:rFonts w:ascii="Times New Roman" w:hAnsi="Times New Roman" w:cs="Times New Roman"/>
                      <w:sz w:val="20"/>
                    </w:rPr>
                    <w:t xml:space="preserve"> правда» П. Пестеля (Южное общество)</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«Конституция» Н. Муравьева (Северное общество)</w:t>
                  </w:r>
                </w:p>
              </w:tc>
            </w:tr>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 уничтожение самодержавия и введение республиканской формы правления</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ограниченная монархия (в крайнем случае — республика)</w:t>
                  </w:r>
                </w:p>
              </w:tc>
            </w:tr>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Россия должна стать унитарным государством</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Россия должна превратиться в федеративное государство</w:t>
                  </w:r>
                </w:p>
              </w:tc>
            </w:tr>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частичная конфискация помещичьего землевладения</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сохранение помещичьего землевладения</w:t>
                  </w:r>
                </w:p>
              </w:tc>
            </w:tr>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избирательные права принадлежат всем гражданам мужского пола, достигшим 20-летнего возраста</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 xml:space="preserve">избирательные права принадлежат мужчинам, достигшим 21 года, ведшим оседлый образ жизни, владевшим </w:t>
                  </w:r>
                  <w:proofErr w:type="gramStart"/>
                  <w:r w:rsidRPr="005B16FD">
                    <w:rPr>
                      <w:rFonts w:ascii="Times New Roman" w:hAnsi="Times New Roman" w:cs="Times New Roman"/>
                      <w:sz w:val="20"/>
                    </w:rPr>
                    <w:t>капи­талом</w:t>
                  </w:r>
                  <w:proofErr w:type="gramEnd"/>
                  <w:r w:rsidRPr="005B16FD">
                    <w:rPr>
                      <w:rFonts w:ascii="Times New Roman" w:hAnsi="Times New Roman" w:cs="Times New Roman"/>
                      <w:sz w:val="20"/>
                    </w:rPr>
                    <w:t xml:space="preserve"> в 500 руб.</w:t>
                  </w:r>
                </w:p>
              </w:tc>
            </w:tr>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 xml:space="preserve">- вся обрабатываемая земля </w:t>
                  </w:r>
                  <w:r w:rsidRPr="005B16FD">
                    <w:rPr>
                      <w:rFonts w:ascii="Times New Roman" w:hAnsi="Times New Roman" w:cs="Times New Roman"/>
                      <w:sz w:val="20"/>
                    </w:rPr>
                    <w:lastRenderedPageBreak/>
                    <w:t xml:space="preserve">делилась на  2  части;  общественную собственность (каждый мог получить участок пашни определенного размера) и </w:t>
                  </w:r>
                  <w:proofErr w:type="gramStart"/>
                  <w:r w:rsidRPr="005B16FD">
                    <w:rPr>
                      <w:rFonts w:ascii="Times New Roman" w:hAnsi="Times New Roman" w:cs="Times New Roman"/>
                      <w:sz w:val="20"/>
                    </w:rPr>
                    <w:t>част­ную</w:t>
                  </w:r>
                  <w:proofErr w:type="gramEnd"/>
                  <w:r w:rsidRPr="005B16FD">
                    <w:rPr>
                      <w:rFonts w:ascii="Times New Roman" w:hAnsi="Times New Roman" w:cs="Times New Roman"/>
                      <w:sz w:val="20"/>
                    </w:rPr>
                    <w:t xml:space="preserve"> собственность</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lastRenderedPageBreak/>
                    <w:t xml:space="preserve">крестьяне получали </w:t>
                  </w:r>
                  <w:r w:rsidRPr="005B16FD">
                    <w:rPr>
                      <w:rFonts w:ascii="Times New Roman" w:hAnsi="Times New Roman" w:cs="Times New Roman"/>
                      <w:sz w:val="20"/>
                    </w:rPr>
                    <w:lastRenderedPageBreak/>
                    <w:t xml:space="preserve">усадебные </w:t>
                  </w:r>
                  <w:proofErr w:type="gramStart"/>
                  <w:r w:rsidRPr="005B16FD">
                    <w:rPr>
                      <w:rFonts w:ascii="Times New Roman" w:hAnsi="Times New Roman" w:cs="Times New Roman"/>
                      <w:sz w:val="20"/>
                    </w:rPr>
                    <w:t>уча­стки</w:t>
                  </w:r>
                  <w:proofErr w:type="gramEnd"/>
                  <w:r w:rsidRPr="005B16FD">
                    <w:rPr>
                      <w:rFonts w:ascii="Times New Roman" w:hAnsi="Times New Roman" w:cs="Times New Roman"/>
                      <w:sz w:val="20"/>
                    </w:rPr>
                    <w:t xml:space="preserve"> и сверх того по 2 десятины на двор в порядке общинного землевладения</w:t>
                  </w:r>
                </w:p>
              </w:tc>
            </w:tr>
          </w:tbl>
          <w:p w:rsidR="005B16FD" w:rsidRPr="005B16FD" w:rsidRDefault="005B16FD" w:rsidP="005B16FD">
            <w:pPr>
              <w:rPr>
                <w:rFonts w:ascii="Times New Roman" w:hAnsi="Times New Roman" w:cs="Times New Roman"/>
                <w:sz w:val="20"/>
              </w:rPr>
            </w:pPr>
          </w:p>
        </w:tc>
        <w:tc>
          <w:tcPr>
            <w:tcW w:w="2438" w:type="dxa"/>
          </w:tcPr>
          <w:p w:rsidR="009862A9" w:rsidRPr="009862A9" w:rsidRDefault="005B16FD">
            <w:pPr>
              <w:rPr>
                <w:rFonts w:ascii="Times New Roman" w:hAnsi="Times New Roman" w:cs="Times New Roman"/>
                <w:sz w:val="20"/>
              </w:rPr>
            </w:pPr>
            <w:r w:rsidRPr="005B16FD">
              <w:rPr>
                <w:rFonts w:ascii="Times New Roman" w:hAnsi="Times New Roman" w:cs="Times New Roman"/>
                <w:sz w:val="20"/>
              </w:rPr>
              <w:lastRenderedPageBreak/>
              <w:t>презентация Интернет</w:t>
            </w:r>
          </w:p>
        </w:tc>
      </w:tr>
      <w:tr w:rsidR="009862A9" w:rsidTr="000C127F">
        <w:tc>
          <w:tcPr>
            <w:tcW w:w="809" w:type="dxa"/>
          </w:tcPr>
          <w:p w:rsidR="009862A9" w:rsidRDefault="009862A9" w:rsidP="00673BDF">
            <w:pPr>
              <w:pStyle w:val="a4"/>
              <w:numPr>
                <w:ilvl w:val="0"/>
                <w:numId w:val="1"/>
              </w:numPr>
            </w:pPr>
          </w:p>
        </w:tc>
        <w:tc>
          <w:tcPr>
            <w:tcW w:w="6811" w:type="dxa"/>
          </w:tcPr>
          <w:p w:rsidR="005B16FD" w:rsidRPr="005B16FD" w:rsidRDefault="005B16FD" w:rsidP="005B16FD">
            <w:pPr>
              <w:pStyle w:val="Default"/>
              <w:rPr>
                <w:sz w:val="19"/>
                <w:szCs w:val="19"/>
              </w:rPr>
            </w:pPr>
            <w:r w:rsidRPr="005B16FD">
              <w:rPr>
                <w:sz w:val="19"/>
                <w:szCs w:val="19"/>
              </w:rPr>
              <w:t>Сравните внешнюю политику России в первой и во второй половине XIX в.</w:t>
            </w:r>
          </w:p>
          <w:p w:rsidR="009862A9" w:rsidRDefault="005B16FD" w:rsidP="005B16FD">
            <w:pPr>
              <w:pStyle w:val="Default"/>
              <w:rPr>
                <w:sz w:val="19"/>
                <w:szCs w:val="19"/>
              </w:rPr>
            </w:pPr>
            <w:proofErr w:type="gramStart"/>
            <w:r w:rsidRPr="005B16FD">
              <w:rPr>
                <w:sz w:val="19"/>
                <w:szCs w:val="19"/>
              </w:rPr>
              <w:t>Укажите, что было общим (не менее двух характеристик что — различным (не менее трех различий).</w:t>
            </w:r>
            <w:proofErr w:type="gramEnd"/>
          </w:p>
        </w:tc>
        <w:tc>
          <w:tcPr>
            <w:tcW w:w="5556" w:type="dxa"/>
          </w:tcPr>
          <w:p w:rsidR="005B16FD" w:rsidRPr="005B16FD" w:rsidRDefault="005B16FD" w:rsidP="005B16FD">
            <w:pPr>
              <w:rPr>
                <w:rFonts w:ascii="Times New Roman" w:hAnsi="Times New Roman" w:cs="Times New Roman"/>
                <w:sz w:val="20"/>
              </w:rPr>
            </w:pPr>
            <w:r w:rsidRPr="005B16FD">
              <w:rPr>
                <w:rFonts w:ascii="Times New Roman" w:hAnsi="Times New Roman" w:cs="Times New Roman"/>
                <w:sz w:val="20"/>
              </w:rPr>
              <w:t xml:space="preserve">В качестве общего могут быть </w:t>
            </w:r>
            <w:proofErr w:type="gramStart"/>
            <w:r w:rsidRPr="005B16FD">
              <w:rPr>
                <w:rFonts w:ascii="Times New Roman" w:hAnsi="Times New Roman" w:cs="Times New Roman"/>
                <w:sz w:val="20"/>
              </w:rPr>
              <w:t>названы</w:t>
            </w:r>
            <w:proofErr w:type="gramEnd"/>
            <w:r w:rsidRPr="005B16FD">
              <w:rPr>
                <w:rFonts w:ascii="Times New Roman" w:hAnsi="Times New Roman" w:cs="Times New Roman"/>
                <w:sz w:val="20"/>
              </w:rPr>
              <w:t>:</w:t>
            </w:r>
          </w:p>
          <w:p w:rsidR="005B16FD" w:rsidRPr="005B16FD" w:rsidRDefault="005B16FD" w:rsidP="005B16FD">
            <w:pPr>
              <w:rPr>
                <w:rFonts w:ascii="Times New Roman" w:hAnsi="Times New Roman" w:cs="Times New Roman"/>
                <w:sz w:val="20"/>
              </w:rPr>
            </w:pPr>
          </w:p>
          <w:p w:rsidR="005B16FD" w:rsidRPr="005B16FD" w:rsidRDefault="005B16FD" w:rsidP="009B0D79">
            <w:pPr>
              <w:pStyle w:val="a4"/>
              <w:numPr>
                <w:ilvl w:val="0"/>
                <w:numId w:val="92"/>
              </w:numPr>
              <w:rPr>
                <w:rFonts w:ascii="Times New Roman" w:hAnsi="Times New Roman" w:cs="Times New Roman"/>
                <w:sz w:val="20"/>
              </w:rPr>
            </w:pPr>
            <w:r w:rsidRPr="005B16FD">
              <w:rPr>
                <w:rFonts w:ascii="Times New Roman" w:hAnsi="Times New Roman" w:cs="Times New Roman"/>
                <w:sz w:val="20"/>
              </w:rPr>
              <w:t>расширение территорий Российской империи</w:t>
            </w:r>
          </w:p>
          <w:p w:rsidR="005B16FD" w:rsidRPr="005B16FD" w:rsidRDefault="005B16FD" w:rsidP="009B0D79">
            <w:pPr>
              <w:pStyle w:val="a4"/>
              <w:numPr>
                <w:ilvl w:val="0"/>
                <w:numId w:val="92"/>
              </w:numPr>
              <w:rPr>
                <w:rFonts w:ascii="Times New Roman" w:hAnsi="Times New Roman" w:cs="Times New Roman"/>
                <w:sz w:val="20"/>
              </w:rPr>
            </w:pPr>
            <w:proofErr w:type="gramStart"/>
            <w:r w:rsidRPr="005B16FD">
              <w:rPr>
                <w:rFonts w:ascii="Times New Roman" w:hAnsi="Times New Roman" w:cs="Times New Roman"/>
                <w:sz w:val="20"/>
              </w:rPr>
              <w:t xml:space="preserve">главным направлением внешней политики являлось решение восточного вопроса (русско-турецкие     </w:t>
            </w:r>
            <w:proofErr w:type="gramEnd"/>
          </w:p>
          <w:p w:rsidR="005B16FD" w:rsidRPr="005B16FD" w:rsidRDefault="005B16FD" w:rsidP="005B16FD">
            <w:pPr>
              <w:rPr>
                <w:rFonts w:ascii="Times New Roman" w:hAnsi="Times New Roman" w:cs="Times New Roman"/>
                <w:sz w:val="20"/>
              </w:rPr>
            </w:pPr>
            <w:r>
              <w:rPr>
                <w:rFonts w:ascii="Times New Roman" w:hAnsi="Times New Roman" w:cs="Times New Roman"/>
                <w:sz w:val="20"/>
              </w:rPr>
              <w:t xml:space="preserve">               </w:t>
            </w:r>
            <w:r w:rsidRPr="005B16FD">
              <w:rPr>
                <w:rFonts w:ascii="Times New Roman" w:hAnsi="Times New Roman" w:cs="Times New Roman"/>
                <w:sz w:val="20"/>
              </w:rPr>
              <w:t>войны 1806-1812, 1853-1856, 1877-1878 гг.)</w:t>
            </w:r>
          </w:p>
          <w:p w:rsidR="005B16FD" w:rsidRPr="005B16FD" w:rsidRDefault="005B16FD" w:rsidP="009B0D79">
            <w:pPr>
              <w:pStyle w:val="a4"/>
              <w:numPr>
                <w:ilvl w:val="0"/>
                <w:numId w:val="93"/>
              </w:numPr>
              <w:rPr>
                <w:rFonts w:ascii="Times New Roman" w:hAnsi="Times New Roman" w:cs="Times New Roman"/>
                <w:sz w:val="20"/>
              </w:rPr>
            </w:pPr>
            <w:proofErr w:type="gramStart"/>
            <w:r w:rsidRPr="005B16FD">
              <w:rPr>
                <w:rFonts w:ascii="Times New Roman" w:hAnsi="Times New Roman" w:cs="Times New Roman"/>
                <w:sz w:val="20"/>
              </w:rPr>
              <w:t>стремление играть ведущую роль на международной арене, прежде всего в Европе (создание союзов,</w:t>
            </w:r>
            <w:proofErr w:type="gramEnd"/>
          </w:p>
          <w:p w:rsidR="009862A9" w:rsidRDefault="005B16FD" w:rsidP="005B16FD">
            <w:pPr>
              <w:rPr>
                <w:rFonts w:ascii="Times New Roman" w:hAnsi="Times New Roman" w:cs="Times New Roman"/>
                <w:sz w:val="20"/>
              </w:rPr>
            </w:pPr>
            <w:r>
              <w:rPr>
                <w:rFonts w:ascii="Times New Roman" w:hAnsi="Times New Roman" w:cs="Times New Roman"/>
                <w:sz w:val="20"/>
              </w:rPr>
              <w:t xml:space="preserve">              </w:t>
            </w:r>
            <w:r w:rsidRPr="005B16FD">
              <w:rPr>
                <w:rFonts w:ascii="Times New Roman" w:hAnsi="Times New Roman" w:cs="Times New Roman"/>
                <w:sz w:val="20"/>
              </w:rPr>
              <w:t>блоков)</w:t>
            </w:r>
          </w:p>
          <w:p w:rsidR="005B16FD" w:rsidRDefault="005B16FD" w:rsidP="005B16FD">
            <w:pPr>
              <w:rPr>
                <w:rFonts w:ascii="Times New Roman" w:hAnsi="Times New Roman" w:cs="Times New Roman"/>
                <w:sz w:val="20"/>
              </w:rPr>
            </w:pPr>
            <w:r>
              <w:rPr>
                <w:rFonts w:ascii="Times New Roman" w:hAnsi="Times New Roman" w:cs="Times New Roman"/>
                <w:sz w:val="20"/>
              </w:rPr>
              <w:t>Различия:</w:t>
            </w:r>
          </w:p>
          <w:tbl>
            <w:tblPr>
              <w:tblStyle w:val="a3"/>
              <w:tblW w:w="0" w:type="auto"/>
              <w:tblLook w:val="04A0" w:firstRow="1" w:lastRow="0" w:firstColumn="1" w:lastColumn="0" w:noHBand="0" w:noVBand="1"/>
            </w:tblPr>
            <w:tblGrid>
              <w:gridCol w:w="2662"/>
              <w:gridCol w:w="2663"/>
            </w:tblGrid>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Первая половина XIX в.</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Вторая половина XIX в.</w:t>
                  </w:r>
                </w:p>
              </w:tc>
            </w:tr>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 обострение отношений с Францией (война 1812 г., Крымская война)</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сближение с Францией (подписание конвенции в 1892 г.)</w:t>
                  </w:r>
                </w:p>
              </w:tc>
            </w:tr>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создание Священного союза</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создание Союза трех императоров</w:t>
                  </w:r>
                </w:p>
              </w:tc>
            </w:tr>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активизация</w:t>
                  </w:r>
                  <w:proofErr w:type="gramStart"/>
                  <w:r w:rsidRPr="005B16FD">
                    <w:rPr>
                      <w:rFonts w:ascii="Times New Roman" w:hAnsi="Times New Roman" w:cs="Times New Roman"/>
                      <w:sz w:val="20"/>
                    </w:rPr>
                    <w:t xml:space="preserve">  .</w:t>
                  </w:r>
                  <w:proofErr w:type="gramEnd"/>
                  <w:r w:rsidRPr="005B16FD">
                    <w:rPr>
                      <w:rFonts w:ascii="Times New Roman" w:hAnsi="Times New Roman" w:cs="Times New Roman"/>
                      <w:sz w:val="20"/>
                    </w:rPr>
                    <w:t xml:space="preserve"> внешнеполитических действий на Кавказе</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активизация  действий   в   Средней Азии и на Дальнем Востоке</w:t>
                  </w:r>
                </w:p>
              </w:tc>
            </w:tr>
            <w:tr w:rsidR="005B16FD" w:rsidTr="005B16FD">
              <w:tc>
                <w:tcPr>
                  <w:tcW w:w="2662"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 неудачная Крымская война</w:t>
                  </w:r>
                </w:p>
              </w:tc>
              <w:tc>
                <w:tcPr>
                  <w:tcW w:w="2663" w:type="dxa"/>
                </w:tcPr>
                <w:p w:rsidR="005B16FD" w:rsidRDefault="005B16FD" w:rsidP="005B16FD">
                  <w:pPr>
                    <w:rPr>
                      <w:rFonts w:ascii="Times New Roman" w:hAnsi="Times New Roman" w:cs="Times New Roman"/>
                      <w:sz w:val="20"/>
                    </w:rPr>
                  </w:pPr>
                  <w:r w:rsidRPr="005B16FD">
                    <w:rPr>
                      <w:rFonts w:ascii="Times New Roman" w:hAnsi="Times New Roman" w:cs="Times New Roman"/>
                      <w:sz w:val="20"/>
                    </w:rPr>
                    <w:t xml:space="preserve">- победоносная русско-турецкая война 1877-1878 гг.                               </w:t>
                  </w:r>
                </w:p>
              </w:tc>
            </w:tr>
            <w:tr w:rsidR="005B16FD" w:rsidTr="005B16FD">
              <w:tc>
                <w:tcPr>
                  <w:tcW w:w="2662" w:type="dxa"/>
                </w:tcPr>
                <w:p w:rsidR="005B16FD" w:rsidRDefault="005B16FD" w:rsidP="005B16FD">
                  <w:pPr>
                    <w:rPr>
                      <w:rFonts w:ascii="Times New Roman" w:hAnsi="Times New Roman" w:cs="Times New Roman"/>
                      <w:sz w:val="20"/>
                    </w:rPr>
                  </w:pPr>
                </w:p>
              </w:tc>
              <w:tc>
                <w:tcPr>
                  <w:tcW w:w="2663" w:type="dxa"/>
                </w:tcPr>
                <w:p w:rsidR="005B16FD" w:rsidRDefault="00A45FD4" w:rsidP="005B16FD">
                  <w:pPr>
                    <w:rPr>
                      <w:rFonts w:ascii="Times New Roman" w:hAnsi="Times New Roman" w:cs="Times New Roman"/>
                      <w:sz w:val="20"/>
                    </w:rPr>
                  </w:pPr>
                  <w:r w:rsidRPr="00A45FD4">
                    <w:rPr>
                      <w:rFonts w:ascii="Times New Roman" w:hAnsi="Times New Roman" w:cs="Times New Roman"/>
                      <w:sz w:val="20"/>
                    </w:rPr>
                    <w:t>- Россия способствовала объединению Германии</w:t>
                  </w:r>
                </w:p>
              </w:tc>
            </w:tr>
            <w:tr w:rsidR="00A45FD4" w:rsidTr="005B16FD">
              <w:tc>
                <w:tcPr>
                  <w:tcW w:w="2662" w:type="dxa"/>
                </w:tcPr>
                <w:p w:rsidR="00A45FD4" w:rsidRDefault="00A45FD4" w:rsidP="005B16FD">
                  <w:pPr>
                    <w:rPr>
                      <w:rFonts w:ascii="Times New Roman" w:hAnsi="Times New Roman" w:cs="Times New Roman"/>
                      <w:sz w:val="20"/>
                    </w:rPr>
                  </w:pPr>
                  <w:r w:rsidRPr="00A45FD4">
                    <w:rPr>
                      <w:rFonts w:ascii="Times New Roman" w:hAnsi="Times New Roman" w:cs="Times New Roman"/>
                      <w:sz w:val="20"/>
                    </w:rPr>
                    <w:t>участие России в подавлении революционного движения в Европе</w:t>
                  </w:r>
                </w:p>
              </w:tc>
              <w:tc>
                <w:tcPr>
                  <w:tcW w:w="2663" w:type="dxa"/>
                </w:tcPr>
                <w:p w:rsidR="00A45FD4" w:rsidRPr="00A45FD4" w:rsidRDefault="00A45FD4" w:rsidP="005B16FD">
                  <w:pPr>
                    <w:rPr>
                      <w:rFonts w:ascii="Times New Roman" w:hAnsi="Times New Roman" w:cs="Times New Roman"/>
                      <w:sz w:val="20"/>
                    </w:rPr>
                  </w:pPr>
                </w:p>
              </w:tc>
            </w:tr>
          </w:tbl>
          <w:p w:rsidR="005B16FD" w:rsidRPr="009862A9" w:rsidRDefault="005B16FD" w:rsidP="005B16FD">
            <w:pPr>
              <w:rPr>
                <w:rFonts w:ascii="Times New Roman" w:hAnsi="Times New Roman" w:cs="Times New Roman"/>
                <w:sz w:val="20"/>
              </w:rPr>
            </w:pPr>
          </w:p>
        </w:tc>
        <w:tc>
          <w:tcPr>
            <w:tcW w:w="2438" w:type="dxa"/>
          </w:tcPr>
          <w:p w:rsidR="009862A9" w:rsidRPr="009862A9" w:rsidRDefault="00A45FD4">
            <w:pPr>
              <w:rPr>
                <w:rFonts w:ascii="Times New Roman" w:hAnsi="Times New Roman" w:cs="Times New Roman"/>
                <w:sz w:val="20"/>
              </w:rPr>
            </w:pPr>
            <w:r w:rsidRPr="00A45FD4">
              <w:rPr>
                <w:rFonts w:ascii="Times New Roman" w:hAnsi="Times New Roman" w:cs="Times New Roman"/>
                <w:sz w:val="20"/>
              </w:rPr>
              <w:t>презентация Интернет</w:t>
            </w:r>
          </w:p>
        </w:tc>
      </w:tr>
      <w:tr w:rsidR="009862A9" w:rsidTr="000C127F">
        <w:tc>
          <w:tcPr>
            <w:tcW w:w="809" w:type="dxa"/>
          </w:tcPr>
          <w:p w:rsidR="009862A9" w:rsidRDefault="009862A9" w:rsidP="00673BDF">
            <w:pPr>
              <w:pStyle w:val="a4"/>
              <w:numPr>
                <w:ilvl w:val="0"/>
                <w:numId w:val="1"/>
              </w:numPr>
            </w:pPr>
          </w:p>
        </w:tc>
        <w:tc>
          <w:tcPr>
            <w:tcW w:w="6811" w:type="dxa"/>
          </w:tcPr>
          <w:p w:rsidR="005B16FD" w:rsidRPr="005B16FD" w:rsidRDefault="005B16FD" w:rsidP="005B16FD">
            <w:pPr>
              <w:pStyle w:val="Default"/>
              <w:rPr>
                <w:sz w:val="19"/>
                <w:szCs w:val="19"/>
              </w:rPr>
            </w:pPr>
            <w:r w:rsidRPr="005B16FD">
              <w:rPr>
                <w:sz w:val="19"/>
                <w:szCs w:val="19"/>
              </w:rPr>
              <w:t>Сравните общественное движение первой и второй половины XIX столетия.</w:t>
            </w:r>
          </w:p>
          <w:p w:rsidR="009862A9" w:rsidRDefault="005B16FD" w:rsidP="005B16FD">
            <w:pPr>
              <w:pStyle w:val="Default"/>
              <w:rPr>
                <w:sz w:val="19"/>
                <w:szCs w:val="19"/>
              </w:rPr>
            </w:pPr>
            <w:r w:rsidRPr="005B16FD">
              <w:rPr>
                <w:sz w:val="19"/>
                <w:szCs w:val="19"/>
              </w:rPr>
              <w:t>Укажите, что было общим (не менее двух общих характеристик), а что — различным (не менее трех различий).</w:t>
            </w:r>
          </w:p>
        </w:tc>
        <w:tc>
          <w:tcPr>
            <w:tcW w:w="5556" w:type="dxa"/>
          </w:tcPr>
          <w:p w:rsidR="00A45FD4" w:rsidRPr="00A45FD4" w:rsidRDefault="00A45FD4" w:rsidP="00A45FD4">
            <w:pPr>
              <w:rPr>
                <w:rFonts w:ascii="Times New Roman" w:hAnsi="Times New Roman" w:cs="Times New Roman"/>
                <w:sz w:val="20"/>
              </w:rPr>
            </w:pPr>
            <w:r w:rsidRPr="00A45FD4">
              <w:rPr>
                <w:rFonts w:ascii="Times New Roman" w:hAnsi="Times New Roman" w:cs="Times New Roman"/>
                <w:sz w:val="20"/>
              </w:rPr>
              <w:t xml:space="preserve">В качестве общего могут быть </w:t>
            </w:r>
            <w:proofErr w:type="gramStart"/>
            <w:r w:rsidRPr="00A45FD4">
              <w:rPr>
                <w:rFonts w:ascii="Times New Roman" w:hAnsi="Times New Roman" w:cs="Times New Roman"/>
                <w:sz w:val="20"/>
              </w:rPr>
              <w:t>названы</w:t>
            </w:r>
            <w:proofErr w:type="gramEnd"/>
            <w:r w:rsidRPr="00A45FD4">
              <w:rPr>
                <w:rFonts w:ascii="Times New Roman" w:hAnsi="Times New Roman" w:cs="Times New Roman"/>
                <w:sz w:val="20"/>
              </w:rPr>
              <w:t>:</w:t>
            </w:r>
          </w:p>
          <w:p w:rsidR="00A45FD4" w:rsidRPr="00A45FD4" w:rsidRDefault="00A45FD4" w:rsidP="00A45FD4">
            <w:pPr>
              <w:rPr>
                <w:rFonts w:ascii="Times New Roman" w:hAnsi="Times New Roman" w:cs="Times New Roman"/>
                <w:sz w:val="20"/>
              </w:rPr>
            </w:pPr>
            <w:r w:rsidRPr="00A45FD4">
              <w:rPr>
                <w:rFonts w:ascii="Times New Roman" w:hAnsi="Times New Roman" w:cs="Times New Roman"/>
                <w:sz w:val="20"/>
              </w:rPr>
              <w:t>- наличие трех направлений в общественном движении (консервативного, либерального и революционного)</w:t>
            </w:r>
          </w:p>
          <w:p w:rsidR="00A45FD4" w:rsidRPr="00A45FD4" w:rsidRDefault="00A45FD4" w:rsidP="00A45FD4">
            <w:pPr>
              <w:rPr>
                <w:rFonts w:ascii="Times New Roman" w:hAnsi="Times New Roman" w:cs="Times New Roman"/>
                <w:sz w:val="20"/>
              </w:rPr>
            </w:pPr>
            <w:r w:rsidRPr="00A45FD4">
              <w:rPr>
                <w:rFonts w:ascii="Times New Roman" w:hAnsi="Times New Roman" w:cs="Times New Roman"/>
                <w:sz w:val="20"/>
              </w:rPr>
              <w:t>- причинами развития общественного движения становились социально-экономические и политические проблемы, которые не были решены правительством (наличие крепостного права, земельный вопрос, отсутствие демократических прав и свобод, неограниченная власть монарха)</w:t>
            </w:r>
          </w:p>
          <w:p w:rsidR="00A45FD4" w:rsidRPr="00A45FD4" w:rsidRDefault="00A45FD4" w:rsidP="00A45FD4">
            <w:pPr>
              <w:rPr>
                <w:rFonts w:ascii="Times New Roman" w:hAnsi="Times New Roman" w:cs="Times New Roman"/>
                <w:sz w:val="20"/>
              </w:rPr>
            </w:pPr>
            <w:r w:rsidRPr="00A45FD4">
              <w:rPr>
                <w:rFonts w:ascii="Times New Roman" w:hAnsi="Times New Roman" w:cs="Times New Roman"/>
                <w:sz w:val="20"/>
              </w:rPr>
              <w:t xml:space="preserve">- борьба правительства с общественным движением </w:t>
            </w:r>
            <w:r w:rsidRPr="00A45FD4">
              <w:rPr>
                <w:rFonts w:ascii="Times New Roman" w:hAnsi="Times New Roman" w:cs="Times New Roman"/>
                <w:sz w:val="20"/>
              </w:rPr>
              <w:lastRenderedPageBreak/>
              <w:t>(особенно с радикальным направлением)</w:t>
            </w:r>
          </w:p>
          <w:p w:rsidR="00A45FD4" w:rsidRPr="00A45FD4" w:rsidRDefault="00A45FD4" w:rsidP="00A45FD4">
            <w:pPr>
              <w:rPr>
                <w:rFonts w:ascii="Times New Roman" w:hAnsi="Times New Roman" w:cs="Times New Roman"/>
                <w:sz w:val="20"/>
              </w:rPr>
            </w:pPr>
            <w:r w:rsidRPr="00A45FD4">
              <w:rPr>
                <w:rFonts w:ascii="Times New Roman" w:hAnsi="Times New Roman" w:cs="Times New Roman"/>
                <w:sz w:val="20"/>
              </w:rPr>
              <w:t>- насаждение идей теории официальной народности</w:t>
            </w:r>
          </w:p>
          <w:p w:rsidR="009862A9" w:rsidRDefault="00A45FD4" w:rsidP="00A45FD4">
            <w:pPr>
              <w:rPr>
                <w:rFonts w:ascii="Times New Roman" w:hAnsi="Times New Roman" w:cs="Times New Roman"/>
                <w:sz w:val="20"/>
              </w:rPr>
            </w:pPr>
            <w:r w:rsidRPr="00A45FD4">
              <w:rPr>
                <w:rFonts w:ascii="Times New Roman" w:hAnsi="Times New Roman" w:cs="Times New Roman"/>
                <w:sz w:val="20"/>
              </w:rPr>
              <w:t>- главные темы, обсуждаемые в обществе, - ограничение самодержавной власти, введение конституции и решение крестьянского вопроса</w:t>
            </w:r>
          </w:p>
          <w:p w:rsidR="00A45FD4" w:rsidRDefault="00A45FD4" w:rsidP="00A45FD4">
            <w:pPr>
              <w:rPr>
                <w:rFonts w:ascii="Times New Roman" w:hAnsi="Times New Roman" w:cs="Times New Roman"/>
                <w:sz w:val="20"/>
              </w:rPr>
            </w:pPr>
            <w:r>
              <w:rPr>
                <w:rFonts w:ascii="Times New Roman" w:hAnsi="Times New Roman" w:cs="Times New Roman"/>
                <w:sz w:val="20"/>
              </w:rPr>
              <w:t>Различия:</w:t>
            </w:r>
          </w:p>
          <w:tbl>
            <w:tblPr>
              <w:tblStyle w:val="a3"/>
              <w:tblW w:w="0" w:type="auto"/>
              <w:tblLook w:val="04A0" w:firstRow="1" w:lastRow="0" w:firstColumn="1" w:lastColumn="0" w:noHBand="0" w:noVBand="1"/>
            </w:tblPr>
            <w:tblGrid>
              <w:gridCol w:w="2662"/>
              <w:gridCol w:w="2663"/>
            </w:tblGrid>
            <w:tr w:rsidR="00A45FD4" w:rsidTr="00A45FD4">
              <w:tc>
                <w:tcPr>
                  <w:tcW w:w="2662" w:type="dxa"/>
                </w:tcPr>
                <w:p w:rsidR="00A45FD4" w:rsidRDefault="00A45FD4" w:rsidP="00A45FD4">
                  <w:pPr>
                    <w:rPr>
                      <w:rFonts w:ascii="Times New Roman" w:hAnsi="Times New Roman" w:cs="Times New Roman"/>
                      <w:sz w:val="20"/>
                    </w:rPr>
                  </w:pPr>
                  <w:r w:rsidRPr="00A45FD4">
                    <w:rPr>
                      <w:rFonts w:ascii="Times New Roman" w:hAnsi="Times New Roman" w:cs="Times New Roman"/>
                      <w:sz w:val="20"/>
                    </w:rPr>
                    <w:t>Первая половина XIX в.</w:t>
                  </w:r>
                </w:p>
              </w:tc>
              <w:tc>
                <w:tcPr>
                  <w:tcW w:w="2663" w:type="dxa"/>
                </w:tcPr>
                <w:p w:rsidR="00A45FD4" w:rsidRDefault="00A45FD4" w:rsidP="00A45FD4">
                  <w:pPr>
                    <w:rPr>
                      <w:rFonts w:ascii="Times New Roman" w:hAnsi="Times New Roman" w:cs="Times New Roman"/>
                      <w:sz w:val="20"/>
                    </w:rPr>
                  </w:pPr>
                  <w:r w:rsidRPr="00A45FD4">
                    <w:rPr>
                      <w:rFonts w:ascii="Times New Roman" w:hAnsi="Times New Roman" w:cs="Times New Roman"/>
                      <w:sz w:val="20"/>
                    </w:rPr>
                    <w:t xml:space="preserve">Вторая половина XIX </w:t>
                  </w:r>
                  <w:proofErr w:type="gramStart"/>
                  <w:r w:rsidRPr="00A45FD4">
                    <w:rPr>
                      <w:rFonts w:ascii="Times New Roman" w:hAnsi="Times New Roman" w:cs="Times New Roman"/>
                      <w:sz w:val="20"/>
                    </w:rPr>
                    <w:t>в</w:t>
                  </w:r>
                  <w:proofErr w:type="gramEnd"/>
                </w:p>
              </w:tc>
            </w:tr>
            <w:tr w:rsidR="00A45FD4" w:rsidTr="00A45FD4">
              <w:tc>
                <w:tcPr>
                  <w:tcW w:w="2662" w:type="dxa"/>
                </w:tcPr>
                <w:p w:rsidR="00A45FD4" w:rsidRDefault="00A45FD4" w:rsidP="00A45FD4">
                  <w:pPr>
                    <w:rPr>
                      <w:rFonts w:ascii="Times New Roman" w:hAnsi="Times New Roman" w:cs="Times New Roman"/>
                      <w:sz w:val="20"/>
                    </w:rPr>
                  </w:pPr>
                  <w:r w:rsidRPr="00A45FD4">
                    <w:rPr>
                      <w:rFonts w:ascii="Times New Roman" w:hAnsi="Times New Roman" w:cs="Times New Roman"/>
                      <w:sz w:val="20"/>
                    </w:rPr>
                    <w:t>основные участники общественного движения - дворяне</w:t>
                  </w:r>
                </w:p>
              </w:tc>
              <w:tc>
                <w:tcPr>
                  <w:tcW w:w="2663" w:type="dxa"/>
                </w:tcPr>
                <w:p w:rsidR="00A45FD4" w:rsidRDefault="00A45FD4" w:rsidP="00A45FD4">
                  <w:pPr>
                    <w:rPr>
                      <w:rFonts w:ascii="Times New Roman" w:hAnsi="Times New Roman" w:cs="Times New Roman"/>
                      <w:sz w:val="20"/>
                    </w:rPr>
                  </w:pPr>
                  <w:proofErr w:type="gramStart"/>
                  <w:r w:rsidRPr="00A45FD4">
                    <w:rPr>
                      <w:rFonts w:ascii="Times New Roman" w:hAnsi="Times New Roman" w:cs="Times New Roman"/>
                      <w:sz w:val="20"/>
                    </w:rPr>
                    <w:t>основные участники общественного движения — представители различных слоев населения (дворяне, разночинцы, рабочие</w:t>
                  </w:r>
                  <w:proofErr w:type="gramEnd"/>
                </w:p>
              </w:tc>
            </w:tr>
            <w:tr w:rsidR="00A45FD4" w:rsidTr="00A45FD4">
              <w:tc>
                <w:tcPr>
                  <w:tcW w:w="2662" w:type="dxa"/>
                </w:tcPr>
                <w:p w:rsidR="00A45FD4" w:rsidRDefault="00A45FD4" w:rsidP="00A45FD4">
                  <w:pPr>
                    <w:rPr>
                      <w:rFonts w:ascii="Times New Roman" w:hAnsi="Times New Roman" w:cs="Times New Roman"/>
                      <w:sz w:val="20"/>
                    </w:rPr>
                  </w:pPr>
                  <w:r w:rsidRPr="00A45FD4">
                    <w:rPr>
                      <w:rFonts w:ascii="Times New Roman" w:hAnsi="Times New Roman" w:cs="Times New Roman"/>
                      <w:sz w:val="20"/>
                    </w:rPr>
                    <w:t>основные формы проявления общественной</w:t>
                  </w:r>
                  <w:proofErr w:type="gramStart"/>
                  <w:r w:rsidRPr="00A45FD4">
                    <w:rPr>
                      <w:rFonts w:ascii="Times New Roman" w:hAnsi="Times New Roman" w:cs="Times New Roman"/>
                      <w:sz w:val="20"/>
                    </w:rPr>
                    <w:t xml:space="preserve"> .</w:t>
                  </w:r>
                  <w:proofErr w:type="gramEnd"/>
                  <w:r w:rsidRPr="00A45FD4">
                    <w:rPr>
                      <w:rFonts w:ascii="Times New Roman" w:hAnsi="Times New Roman" w:cs="Times New Roman"/>
                      <w:sz w:val="20"/>
                    </w:rPr>
                    <w:t>активности  - теоретические искания (в декабристских организациях, кружках 20-30-х гг.)</w:t>
                  </w:r>
                </w:p>
              </w:tc>
              <w:tc>
                <w:tcPr>
                  <w:tcW w:w="2663" w:type="dxa"/>
                </w:tcPr>
                <w:p w:rsidR="00A45FD4" w:rsidRDefault="00A45FD4" w:rsidP="00A45FD4">
                  <w:pPr>
                    <w:rPr>
                      <w:rFonts w:ascii="Times New Roman" w:hAnsi="Times New Roman" w:cs="Times New Roman"/>
                      <w:sz w:val="20"/>
                    </w:rPr>
                  </w:pPr>
                  <w:r w:rsidRPr="00A45FD4">
                    <w:rPr>
                      <w:rFonts w:ascii="Times New Roman" w:hAnsi="Times New Roman" w:cs="Times New Roman"/>
                      <w:sz w:val="20"/>
                    </w:rPr>
                    <w:t>общественная активность проявилась в широкой практической деятельности («хождение в народ», земское движение, организация забастовок, демонстраций)</w:t>
                  </w:r>
                </w:p>
              </w:tc>
            </w:tr>
            <w:tr w:rsidR="00A45FD4" w:rsidTr="00A45FD4">
              <w:tc>
                <w:tcPr>
                  <w:tcW w:w="2662" w:type="dxa"/>
                </w:tcPr>
                <w:p w:rsidR="00A45FD4" w:rsidRDefault="00A45FD4" w:rsidP="00A45FD4">
                  <w:pPr>
                    <w:rPr>
                      <w:rFonts w:ascii="Times New Roman" w:hAnsi="Times New Roman" w:cs="Times New Roman"/>
                      <w:sz w:val="20"/>
                    </w:rPr>
                  </w:pPr>
                  <w:r w:rsidRPr="00A45FD4">
                    <w:rPr>
                      <w:rFonts w:ascii="Times New Roman" w:hAnsi="Times New Roman" w:cs="Times New Roman"/>
                      <w:sz w:val="20"/>
                    </w:rPr>
                    <w:t>обсуждение в декабристских организациях вопроса о цареубийстве</w:t>
                  </w:r>
                </w:p>
              </w:tc>
              <w:tc>
                <w:tcPr>
                  <w:tcW w:w="2663" w:type="dxa"/>
                </w:tcPr>
                <w:p w:rsidR="00A45FD4" w:rsidRDefault="00A45FD4" w:rsidP="00A45FD4">
                  <w:pPr>
                    <w:rPr>
                      <w:rFonts w:ascii="Times New Roman" w:hAnsi="Times New Roman" w:cs="Times New Roman"/>
                      <w:sz w:val="20"/>
                    </w:rPr>
                  </w:pPr>
                  <w:r w:rsidRPr="00A45FD4">
                    <w:rPr>
                      <w:rFonts w:ascii="Times New Roman" w:hAnsi="Times New Roman" w:cs="Times New Roman"/>
                      <w:sz w:val="20"/>
                    </w:rPr>
                    <w:t>заметным явлением в общественной жизни страны стал террор против императоров и государственных чиновников</w:t>
                  </w:r>
                </w:p>
              </w:tc>
            </w:tr>
            <w:tr w:rsidR="00A45FD4" w:rsidTr="00A45FD4">
              <w:tc>
                <w:tcPr>
                  <w:tcW w:w="2662" w:type="dxa"/>
                </w:tcPr>
                <w:p w:rsidR="00A45FD4" w:rsidRDefault="00A45FD4" w:rsidP="00A45FD4">
                  <w:pPr>
                    <w:rPr>
                      <w:rFonts w:ascii="Times New Roman" w:hAnsi="Times New Roman" w:cs="Times New Roman"/>
                      <w:sz w:val="20"/>
                    </w:rPr>
                  </w:pPr>
                </w:p>
              </w:tc>
              <w:tc>
                <w:tcPr>
                  <w:tcW w:w="2663" w:type="dxa"/>
                </w:tcPr>
                <w:p w:rsidR="00A45FD4" w:rsidRDefault="00A45FD4" w:rsidP="00A45FD4">
                  <w:pPr>
                    <w:rPr>
                      <w:rFonts w:ascii="Times New Roman" w:hAnsi="Times New Roman" w:cs="Times New Roman"/>
                      <w:sz w:val="20"/>
                    </w:rPr>
                  </w:pPr>
                  <w:r w:rsidRPr="00A45FD4">
                    <w:rPr>
                      <w:rFonts w:ascii="Times New Roman" w:hAnsi="Times New Roman" w:cs="Times New Roman"/>
                      <w:sz w:val="20"/>
                    </w:rPr>
                    <w:t>усложнение общественного движения (появление течений в консервативном, либеральном, революционном направлениях)</w:t>
                  </w:r>
                </w:p>
              </w:tc>
            </w:tr>
          </w:tbl>
          <w:p w:rsidR="00A45FD4" w:rsidRPr="009862A9" w:rsidRDefault="00A45FD4" w:rsidP="00A45FD4">
            <w:pPr>
              <w:rPr>
                <w:rFonts w:ascii="Times New Roman" w:hAnsi="Times New Roman" w:cs="Times New Roman"/>
                <w:sz w:val="20"/>
              </w:rPr>
            </w:pPr>
          </w:p>
        </w:tc>
        <w:tc>
          <w:tcPr>
            <w:tcW w:w="2438" w:type="dxa"/>
          </w:tcPr>
          <w:p w:rsidR="009862A9" w:rsidRPr="009862A9" w:rsidRDefault="00A45FD4">
            <w:pPr>
              <w:rPr>
                <w:rFonts w:ascii="Times New Roman" w:hAnsi="Times New Roman" w:cs="Times New Roman"/>
                <w:sz w:val="20"/>
              </w:rPr>
            </w:pPr>
            <w:r w:rsidRPr="00A45FD4">
              <w:rPr>
                <w:rFonts w:ascii="Times New Roman" w:hAnsi="Times New Roman" w:cs="Times New Roman"/>
                <w:sz w:val="20"/>
              </w:rPr>
              <w:lastRenderedPageBreak/>
              <w:t>презентация Интернет</w:t>
            </w:r>
          </w:p>
        </w:tc>
      </w:tr>
      <w:tr w:rsidR="009862A9" w:rsidTr="000C127F">
        <w:tc>
          <w:tcPr>
            <w:tcW w:w="809" w:type="dxa"/>
          </w:tcPr>
          <w:p w:rsidR="009862A9" w:rsidRDefault="009862A9" w:rsidP="00673BDF">
            <w:pPr>
              <w:pStyle w:val="a4"/>
              <w:numPr>
                <w:ilvl w:val="0"/>
                <w:numId w:val="1"/>
              </w:numPr>
            </w:pPr>
          </w:p>
        </w:tc>
        <w:tc>
          <w:tcPr>
            <w:tcW w:w="6811" w:type="dxa"/>
          </w:tcPr>
          <w:p w:rsidR="00623FB1" w:rsidRPr="00623FB1" w:rsidRDefault="00623FB1" w:rsidP="00623FB1">
            <w:pPr>
              <w:pStyle w:val="Default"/>
              <w:rPr>
                <w:sz w:val="19"/>
                <w:szCs w:val="19"/>
              </w:rPr>
            </w:pPr>
            <w:proofErr w:type="gramStart"/>
            <w:r w:rsidRPr="00623FB1">
              <w:rPr>
                <w:sz w:val="19"/>
                <w:szCs w:val="19"/>
              </w:rPr>
              <w:t>В начале</w:t>
            </w:r>
            <w:proofErr w:type="gramEnd"/>
            <w:r w:rsidRPr="00623FB1">
              <w:rPr>
                <w:sz w:val="19"/>
                <w:szCs w:val="19"/>
              </w:rPr>
              <w:t xml:space="preserve"> XIX в. с программой реформ выступил М.М. Сперанский. Он предлагал осуществить принцип разделения властей, создать Государственную думу и Государственный совет, провести другие преобразования. </w:t>
            </w:r>
          </w:p>
          <w:p w:rsidR="009862A9" w:rsidRDefault="00623FB1" w:rsidP="00623FB1">
            <w:pPr>
              <w:pStyle w:val="Default"/>
              <w:rPr>
                <w:sz w:val="19"/>
                <w:szCs w:val="19"/>
              </w:rPr>
            </w:pPr>
            <w:r w:rsidRPr="00623FB1">
              <w:rPr>
                <w:sz w:val="19"/>
                <w:szCs w:val="19"/>
              </w:rPr>
              <w:t>Объясните, почему программа Сперанского не была реализована (приведите три объяснения).</w:t>
            </w:r>
          </w:p>
        </w:tc>
        <w:tc>
          <w:tcPr>
            <w:tcW w:w="5556" w:type="dxa"/>
          </w:tcPr>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Могут быть даны следующие объяснения: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планы М.М. Сперанского вызвали резкое недовольство придворного общества;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он не нашёл поддержки и в среде столичной бюрократии, опасавшейся новой системы прохождения государственной службы;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на неудачу реформ повлияли и личные качества Александра I, отступившего под давлением консервативных настроений;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важная причина — противоречие между потребностью в реформах и реальной опасностью социальных взрывов, вызванных реформами. </w:t>
            </w:r>
          </w:p>
          <w:p w:rsidR="009862A9" w:rsidRPr="009862A9" w:rsidRDefault="00623FB1" w:rsidP="00623FB1">
            <w:pPr>
              <w:rPr>
                <w:rFonts w:ascii="Times New Roman" w:hAnsi="Times New Roman" w:cs="Times New Roman"/>
                <w:sz w:val="20"/>
              </w:rPr>
            </w:pPr>
            <w:r w:rsidRPr="00623FB1">
              <w:rPr>
                <w:rFonts w:ascii="Times New Roman" w:hAnsi="Times New Roman" w:cs="Times New Roman"/>
                <w:sz w:val="20"/>
              </w:rPr>
              <w:t>Могут быть даны другие объяснения</w:t>
            </w:r>
          </w:p>
        </w:tc>
        <w:tc>
          <w:tcPr>
            <w:tcW w:w="2438" w:type="dxa"/>
          </w:tcPr>
          <w:p w:rsidR="009862A9" w:rsidRPr="009862A9" w:rsidRDefault="00623FB1">
            <w:pPr>
              <w:rPr>
                <w:rFonts w:ascii="Times New Roman" w:hAnsi="Times New Roman" w:cs="Times New Roman"/>
                <w:sz w:val="20"/>
              </w:rPr>
            </w:pPr>
            <w:r w:rsidRPr="00623FB1">
              <w:rPr>
                <w:rFonts w:ascii="Times New Roman" w:hAnsi="Times New Roman" w:cs="Times New Roman"/>
                <w:sz w:val="20"/>
              </w:rPr>
              <w:t xml:space="preserve">О.В. Владимирова   История.  Полный справочник для подготовки к ЕГЭ. Серия: Единый государственный экзамен. Издательства: АСТ, </w:t>
            </w:r>
            <w:proofErr w:type="spellStart"/>
            <w:r w:rsidRPr="00623FB1">
              <w:rPr>
                <w:rFonts w:ascii="Times New Roman" w:hAnsi="Times New Roman" w:cs="Times New Roman"/>
                <w:sz w:val="20"/>
              </w:rPr>
              <w:t>Астрель</w:t>
            </w:r>
            <w:proofErr w:type="spellEnd"/>
            <w:r w:rsidRPr="00623FB1">
              <w:rPr>
                <w:rFonts w:ascii="Times New Roman" w:hAnsi="Times New Roman" w:cs="Times New Roman"/>
                <w:sz w:val="20"/>
              </w:rPr>
              <w:t>, ВКТ, 2009 г.</w:t>
            </w: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623FB1" w:rsidP="009862A9">
            <w:pPr>
              <w:pStyle w:val="Default"/>
              <w:rPr>
                <w:sz w:val="19"/>
                <w:szCs w:val="19"/>
              </w:rPr>
            </w:pPr>
            <w:r w:rsidRPr="00623FB1">
              <w:rPr>
                <w:sz w:val="19"/>
                <w:szCs w:val="19"/>
              </w:rPr>
              <w:t>В «Записке о древней и новой России», написанной в 1811 г., Н.М. Карамзин предупреждает царя об опасностях политического реформизма. «Записка…» Карамзина вызвала недоброжелательное и настороженное отношение Александра I. Предположите, почему самодержавный монарх критически отнёсся к сочинению, настаивающему на незыблемости самодержавного строя. В каких действиях проявились взгляды Александра I на самодержавное правление (укажите не менее двух действий)?</w:t>
            </w:r>
          </w:p>
        </w:tc>
        <w:tc>
          <w:tcPr>
            <w:tcW w:w="5556" w:type="dxa"/>
          </w:tcPr>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Правильный ответ должен содержать следующие элементы: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1) предположение: идеи Н.М. Карамзина были более консервативными, чем политика первой половины царствования Александра I, отличавшаяся либерализмом и стремлением к модернизации политической системы;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(Предположение может быть сформулировано иначе.)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2) действия, например: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разработка проектов конституции;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попытка создания представительного органа власти. </w:t>
            </w:r>
          </w:p>
          <w:p w:rsidR="009862A9" w:rsidRPr="009862A9" w:rsidRDefault="00623FB1" w:rsidP="00623FB1">
            <w:pPr>
              <w:rPr>
                <w:rFonts w:ascii="Times New Roman" w:hAnsi="Times New Roman" w:cs="Times New Roman"/>
                <w:sz w:val="20"/>
              </w:rPr>
            </w:pPr>
            <w:r w:rsidRPr="00623FB1">
              <w:rPr>
                <w:rFonts w:ascii="Times New Roman" w:hAnsi="Times New Roman" w:cs="Times New Roman"/>
                <w:sz w:val="20"/>
              </w:rPr>
              <w:t>Могут быть указаны другие действия</w:t>
            </w:r>
          </w:p>
        </w:tc>
        <w:tc>
          <w:tcPr>
            <w:tcW w:w="2438" w:type="dxa"/>
          </w:tcPr>
          <w:p w:rsidR="009862A9" w:rsidRPr="009862A9" w:rsidRDefault="00623FB1">
            <w:pPr>
              <w:rPr>
                <w:rFonts w:ascii="Times New Roman" w:hAnsi="Times New Roman" w:cs="Times New Roman"/>
                <w:sz w:val="20"/>
              </w:rPr>
            </w:pPr>
            <w:r w:rsidRPr="00623FB1">
              <w:rPr>
                <w:rFonts w:ascii="Times New Roman" w:hAnsi="Times New Roman" w:cs="Times New Roman"/>
                <w:sz w:val="20"/>
              </w:rPr>
              <w:t xml:space="preserve">О.В. Владимирова   История.  Полный справочник для подготовки к ЕГЭ. Серия: Единый государственный экзамен. Издательства: АСТ, </w:t>
            </w:r>
            <w:proofErr w:type="spellStart"/>
            <w:r w:rsidRPr="00623FB1">
              <w:rPr>
                <w:rFonts w:ascii="Times New Roman" w:hAnsi="Times New Roman" w:cs="Times New Roman"/>
                <w:sz w:val="20"/>
              </w:rPr>
              <w:t>Астрель</w:t>
            </w:r>
            <w:proofErr w:type="spellEnd"/>
            <w:r w:rsidRPr="00623FB1">
              <w:rPr>
                <w:rFonts w:ascii="Times New Roman" w:hAnsi="Times New Roman" w:cs="Times New Roman"/>
                <w:sz w:val="20"/>
              </w:rPr>
              <w:t>, ВКТ, 2009 г.</w:t>
            </w:r>
          </w:p>
        </w:tc>
      </w:tr>
      <w:tr w:rsidR="009862A9" w:rsidTr="000C127F">
        <w:tc>
          <w:tcPr>
            <w:tcW w:w="809" w:type="dxa"/>
          </w:tcPr>
          <w:p w:rsidR="009862A9" w:rsidRDefault="009862A9" w:rsidP="00673BDF">
            <w:pPr>
              <w:pStyle w:val="a4"/>
              <w:numPr>
                <w:ilvl w:val="0"/>
                <w:numId w:val="1"/>
              </w:numPr>
            </w:pPr>
          </w:p>
        </w:tc>
        <w:tc>
          <w:tcPr>
            <w:tcW w:w="6811" w:type="dxa"/>
          </w:tcPr>
          <w:p w:rsidR="00623FB1" w:rsidRPr="00623FB1" w:rsidRDefault="00623FB1" w:rsidP="00623FB1">
            <w:pPr>
              <w:pStyle w:val="Default"/>
              <w:rPr>
                <w:sz w:val="19"/>
                <w:szCs w:val="19"/>
              </w:rPr>
            </w:pPr>
            <w:r w:rsidRPr="00623FB1">
              <w:rPr>
                <w:sz w:val="19"/>
                <w:szCs w:val="19"/>
              </w:rPr>
              <w:t xml:space="preserve">Ниже приведены две точки зрения на путь развития </w:t>
            </w:r>
            <w:proofErr w:type="gramStart"/>
            <w:r w:rsidRPr="00623FB1">
              <w:rPr>
                <w:sz w:val="19"/>
                <w:szCs w:val="19"/>
              </w:rPr>
              <w:t>России</w:t>
            </w:r>
            <w:proofErr w:type="gramEnd"/>
            <w:r w:rsidRPr="00623FB1">
              <w:rPr>
                <w:sz w:val="19"/>
                <w:szCs w:val="19"/>
              </w:rPr>
              <w:t xml:space="preserve"> в XIX в. </w:t>
            </w:r>
            <w:proofErr w:type="gramStart"/>
            <w:r w:rsidRPr="00623FB1">
              <w:rPr>
                <w:sz w:val="19"/>
                <w:szCs w:val="19"/>
              </w:rPr>
              <w:t>Какая</w:t>
            </w:r>
            <w:proofErr w:type="gramEnd"/>
            <w:r w:rsidRPr="00623FB1">
              <w:rPr>
                <w:sz w:val="19"/>
                <w:szCs w:val="19"/>
              </w:rPr>
              <w:t xml:space="preserve"> из точек зрения представляется вам более предпочтительной? Используя исторические знания, приведите три аргумента, подтверждающих избранную вами точку зрения. </w:t>
            </w:r>
          </w:p>
          <w:p w:rsidR="00623FB1" w:rsidRPr="00623FB1" w:rsidRDefault="00623FB1" w:rsidP="00623FB1">
            <w:pPr>
              <w:pStyle w:val="Default"/>
              <w:rPr>
                <w:sz w:val="19"/>
                <w:szCs w:val="19"/>
              </w:rPr>
            </w:pPr>
            <w:r w:rsidRPr="00623FB1">
              <w:rPr>
                <w:sz w:val="19"/>
                <w:szCs w:val="19"/>
              </w:rPr>
              <w:t xml:space="preserve">1. В 1811 г. знаменитый писатель и историк Н. М. Карамзин подал царю записку «О древней и новой России», где утверждал: «Россия основывалась победами и единоначалием, гибла от разновластия и спасалась мудрым самодержавием». </w:t>
            </w:r>
          </w:p>
          <w:p w:rsidR="00623FB1" w:rsidRPr="00623FB1" w:rsidRDefault="00623FB1" w:rsidP="00623FB1">
            <w:pPr>
              <w:pStyle w:val="Default"/>
              <w:rPr>
                <w:sz w:val="19"/>
                <w:szCs w:val="19"/>
              </w:rPr>
            </w:pPr>
            <w:r w:rsidRPr="00623FB1">
              <w:rPr>
                <w:sz w:val="19"/>
                <w:szCs w:val="19"/>
              </w:rPr>
              <w:t>2. М. М. Сперанский в подготовленном им проекте реформ «Введение к изложению государственных законов» утверждал, что путь развития России — в сочетании принципов самодержавия и конституционализма.</w:t>
            </w:r>
          </w:p>
          <w:p w:rsidR="009862A9" w:rsidRDefault="00623FB1" w:rsidP="00623FB1">
            <w:pPr>
              <w:pStyle w:val="Default"/>
              <w:rPr>
                <w:sz w:val="19"/>
                <w:szCs w:val="19"/>
              </w:rPr>
            </w:pPr>
            <w:r w:rsidRPr="00623FB1">
              <w:rPr>
                <w:sz w:val="19"/>
                <w:szCs w:val="19"/>
              </w:rPr>
              <w:t>Укажите, какая из названных точек зрения вам представляется более предпочтительной. Приведите не менее трёх фактов, положений, которые могут служить аргументами, подтверждающими избранную вами точку зрения.</w:t>
            </w:r>
          </w:p>
        </w:tc>
        <w:tc>
          <w:tcPr>
            <w:tcW w:w="5556" w:type="dxa"/>
          </w:tcPr>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Правильный ответ должен содержать </w:t>
            </w:r>
            <w:proofErr w:type="gramStart"/>
            <w:r w:rsidRPr="00623FB1">
              <w:rPr>
                <w:rFonts w:ascii="Times New Roman" w:hAnsi="Times New Roman" w:cs="Times New Roman"/>
                <w:sz w:val="20"/>
              </w:rPr>
              <w:t>следующие</w:t>
            </w:r>
            <w:proofErr w:type="gramEnd"/>
            <w:r w:rsidRPr="00623FB1">
              <w:rPr>
                <w:rFonts w:ascii="Times New Roman" w:hAnsi="Times New Roman" w:cs="Times New Roman"/>
                <w:sz w:val="20"/>
              </w:rPr>
              <w:t xml:space="preserve"> элемента: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1) позиция экзаменуемого: выбор первой или второй точки зрения;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2) аргументы, например: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при выборе первой точки зрения может быть указано, что: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русской истории присущи исторические ценности, которых не знает Европа, поэтому европейский путь неприемлем для России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вместо западных конституций, разделения властей и парламентаризма России нужна неограниченная царская власть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ничем не ограниченное самодержавие есть гарант </w:t>
            </w:r>
            <w:proofErr w:type="gramStart"/>
            <w:r w:rsidRPr="00623FB1">
              <w:rPr>
                <w:rFonts w:ascii="Times New Roman" w:hAnsi="Times New Roman" w:cs="Times New Roman"/>
                <w:sz w:val="20"/>
              </w:rPr>
              <w:t>стабильности</w:t>
            </w:r>
            <w:proofErr w:type="gramEnd"/>
            <w:r w:rsidRPr="00623FB1">
              <w:rPr>
                <w:rFonts w:ascii="Times New Roman" w:hAnsi="Times New Roman" w:cs="Times New Roman"/>
                <w:sz w:val="20"/>
              </w:rPr>
              <w:t xml:space="preserve"> и консолидации общества при выборе второй точки зрения может быть указано, что: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проект М. М. Сперанского был планом коренных преобразований в России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в основу государственного устройства был положен принцип разделения властей </w:t>
            </w:r>
            <w:proofErr w:type="gramStart"/>
            <w:r w:rsidRPr="00623FB1">
              <w:rPr>
                <w:rFonts w:ascii="Times New Roman" w:hAnsi="Times New Roman" w:cs="Times New Roman"/>
                <w:sz w:val="20"/>
              </w:rPr>
              <w:t>на</w:t>
            </w:r>
            <w:proofErr w:type="gramEnd"/>
            <w:r w:rsidRPr="00623FB1">
              <w:rPr>
                <w:rFonts w:ascii="Times New Roman" w:hAnsi="Times New Roman" w:cs="Times New Roman"/>
                <w:sz w:val="20"/>
              </w:rPr>
              <w:t xml:space="preserve"> законодательную, исполнительную и судебную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высшим законодательным органом должна была стать Государственная дума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в качестве совещательного органа при императоре учреждался Государственный совет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 xml:space="preserve">— проект М. М. Сперанского был первым шагом к ограничению абсолютной монархии и участию в решении политических вопросов представителей различных слоев населения </w:t>
            </w:r>
          </w:p>
          <w:p w:rsidR="00623FB1" w:rsidRPr="00623FB1" w:rsidRDefault="00623FB1" w:rsidP="00623FB1">
            <w:pPr>
              <w:rPr>
                <w:rFonts w:ascii="Times New Roman" w:hAnsi="Times New Roman" w:cs="Times New Roman"/>
                <w:sz w:val="20"/>
              </w:rPr>
            </w:pPr>
            <w:r w:rsidRPr="00623FB1">
              <w:rPr>
                <w:rFonts w:ascii="Times New Roman" w:hAnsi="Times New Roman" w:cs="Times New Roman"/>
                <w:sz w:val="20"/>
              </w:rPr>
              <w:t>Могут быть приведены другие аргументы</w:t>
            </w:r>
          </w:p>
          <w:p w:rsidR="009862A9" w:rsidRPr="009862A9" w:rsidRDefault="009862A9" w:rsidP="009862A9">
            <w:pPr>
              <w:rPr>
                <w:rFonts w:ascii="Times New Roman" w:hAnsi="Times New Roman" w:cs="Times New Roman"/>
                <w:sz w:val="20"/>
              </w:rPr>
            </w:pPr>
          </w:p>
        </w:tc>
        <w:tc>
          <w:tcPr>
            <w:tcW w:w="2438" w:type="dxa"/>
          </w:tcPr>
          <w:p w:rsidR="009862A9" w:rsidRPr="009862A9" w:rsidRDefault="00623FB1">
            <w:pPr>
              <w:rPr>
                <w:rFonts w:ascii="Times New Roman" w:hAnsi="Times New Roman" w:cs="Times New Roman"/>
                <w:sz w:val="20"/>
              </w:rPr>
            </w:pPr>
            <w:r w:rsidRPr="00623FB1">
              <w:rPr>
                <w:rFonts w:ascii="Times New Roman" w:hAnsi="Times New Roman" w:cs="Times New Roman"/>
                <w:sz w:val="20"/>
              </w:rPr>
              <w:t xml:space="preserve">О.В. Владимирова   История.  Полный справочник для подготовки к ЕГЭ. Серия: Единый государственный экзамен. Издательства: АСТ, </w:t>
            </w:r>
            <w:proofErr w:type="spellStart"/>
            <w:r w:rsidRPr="00623FB1">
              <w:rPr>
                <w:rFonts w:ascii="Times New Roman" w:hAnsi="Times New Roman" w:cs="Times New Roman"/>
                <w:sz w:val="20"/>
              </w:rPr>
              <w:t>Астрель</w:t>
            </w:r>
            <w:proofErr w:type="spellEnd"/>
            <w:r w:rsidRPr="00623FB1">
              <w:rPr>
                <w:rFonts w:ascii="Times New Roman" w:hAnsi="Times New Roman" w:cs="Times New Roman"/>
                <w:sz w:val="20"/>
              </w:rPr>
              <w:t>, ВКТ, 2009 г.</w:t>
            </w:r>
          </w:p>
        </w:tc>
      </w:tr>
      <w:tr w:rsidR="009862A9" w:rsidTr="000C127F">
        <w:tc>
          <w:tcPr>
            <w:tcW w:w="809" w:type="dxa"/>
          </w:tcPr>
          <w:p w:rsidR="009862A9" w:rsidRDefault="009862A9" w:rsidP="00673BDF">
            <w:pPr>
              <w:pStyle w:val="a4"/>
              <w:numPr>
                <w:ilvl w:val="0"/>
                <w:numId w:val="1"/>
              </w:numPr>
            </w:pPr>
          </w:p>
        </w:tc>
        <w:tc>
          <w:tcPr>
            <w:tcW w:w="6811" w:type="dxa"/>
          </w:tcPr>
          <w:p w:rsidR="006937D2" w:rsidRPr="006937D2" w:rsidRDefault="006937D2" w:rsidP="006937D2">
            <w:pPr>
              <w:pStyle w:val="Default"/>
              <w:rPr>
                <w:sz w:val="19"/>
                <w:szCs w:val="19"/>
              </w:rPr>
            </w:pPr>
            <w:r w:rsidRPr="006937D2">
              <w:rPr>
                <w:sz w:val="19"/>
                <w:szCs w:val="19"/>
              </w:rPr>
              <w:t>Сравните две точ</w:t>
            </w:r>
            <w:r w:rsidR="00895C58">
              <w:rPr>
                <w:sz w:val="19"/>
                <w:szCs w:val="19"/>
              </w:rPr>
              <w:t>ки зрения современников на прав</w:t>
            </w:r>
            <w:r w:rsidRPr="006937D2">
              <w:rPr>
                <w:sz w:val="19"/>
                <w:szCs w:val="19"/>
              </w:rPr>
              <w:t>ление Александра III:</w:t>
            </w:r>
          </w:p>
          <w:p w:rsidR="006937D2" w:rsidRPr="006937D2" w:rsidRDefault="006937D2" w:rsidP="006937D2">
            <w:pPr>
              <w:pStyle w:val="Default"/>
              <w:rPr>
                <w:sz w:val="19"/>
                <w:szCs w:val="19"/>
              </w:rPr>
            </w:pPr>
            <w:r w:rsidRPr="006937D2">
              <w:rPr>
                <w:sz w:val="19"/>
                <w:szCs w:val="19"/>
              </w:rPr>
              <w:t>Писатель Г.И. Чулков: «Кажется, в истории государства Российского не было боле</w:t>
            </w:r>
            <w:r w:rsidR="00895C58">
              <w:rPr>
                <w:sz w:val="19"/>
                <w:szCs w:val="19"/>
              </w:rPr>
              <w:t>е скучного времени, как эти три</w:t>
            </w:r>
            <w:r w:rsidRPr="006937D2">
              <w:rPr>
                <w:sz w:val="19"/>
                <w:szCs w:val="19"/>
              </w:rPr>
              <w:t>надцать лет царствовани</w:t>
            </w:r>
            <w:r w:rsidR="00895C58">
              <w:rPr>
                <w:sz w:val="19"/>
                <w:szCs w:val="19"/>
              </w:rPr>
              <w:t>я императора Александра III. Ли</w:t>
            </w:r>
            <w:r w:rsidRPr="006937D2">
              <w:rPr>
                <w:sz w:val="19"/>
                <w:szCs w:val="19"/>
              </w:rPr>
              <w:t xml:space="preserve">хорадочное возбуждение шестидесятых и семидесятых </w:t>
            </w:r>
            <w:proofErr w:type="spellStart"/>
            <w:r w:rsidRPr="006937D2">
              <w:rPr>
                <w:sz w:val="19"/>
                <w:szCs w:val="19"/>
              </w:rPr>
              <w:t>го¬дов</w:t>
            </w:r>
            <w:proofErr w:type="spellEnd"/>
            <w:r w:rsidRPr="006937D2">
              <w:rPr>
                <w:sz w:val="19"/>
                <w:szCs w:val="19"/>
              </w:rPr>
              <w:t xml:space="preserve"> сменилось каким-то странным сонным равнодушием ко всему. Казалось, что вся Россия дремлет, как большая </w:t>
            </w:r>
            <w:proofErr w:type="spellStart"/>
            <w:r w:rsidRPr="006937D2">
              <w:rPr>
                <w:sz w:val="19"/>
                <w:szCs w:val="19"/>
              </w:rPr>
              <w:t>ле¬нивая</w:t>
            </w:r>
            <w:proofErr w:type="spellEnd"/>
            <w:r w:rsidRPr="006937D2">
              <w:rPr>
                <w:sz w:val="19"/>
                <w:szCs w:val="19"/>
              </w:rPr>
              <w:t xml:space="preserve"> баба, которой надоело мыть и </w:t>
            </w:r>
            <w:r w:rsidRPr="006937D2">
              <w:rPr>
                <w:sz w:val="19"/>
                <w:szCs w:val="19"/>
              </w:rPr>
              <w:lastRenderedPageBreak/>
              <w:t xml:space="preserve">чистить, и вот она бросила горницу неубранной и горшки немытыми и </w:t>
            </w:r>
            <w:proofErr w:type="spellStart"/>
            <w:r w:rsidRPr="006937D2">
              <w:rPr>
                <w:sz w:val="19"/>
                <w:szCs w:val="19"/>
              </w:rPr>
              <w:t>завали¬лась</w:t>
            </w:r>
            <w:proofErr w:type="spellEnd"/>
            <w:r w:rsidRPr="006937D2">
              <w:rPr>
                <w:sz w:val="19"/>
                <w:szCs w:val="19"/>
              </w:rPr>
              <w:t xml:space="preserve"> на печь, махнув на все рукой».</w:t>
            </w:r>
          </w:p>
          <w:p w:rsidR="006937D2" w:rsidRPr="006937D2" w:rsidRDefault="006937D2" w:rsidP="006937D2">
            <w:pPr>
              <w:pStyle w:val="Default"/>
              <w:rPr>
                <w:sz w:val="19"/>
                <w:szCs w:val="19"/>
              </w:rPr>
            </w:pPr>
            <w:r w:rsidRPr="006937D2">
              <w:rPr>
                <w:sz w:val="19"/>
                <w:szCs w:val="19"/>
              </w:rPr>
              <w:t xml:space="preserve">Журналист М.Н. Катков: «В горячечном состоянии нам казалось, что мы шли в гору, тогда как мы шли путем </w:t>
            </w:r>
            <w:proofErr w:type="spellStart"/>
            <w:r w:rsidRPr="006937D2">
              <w:rPr>
                <w:sz w:val="19"/>
                <w:szCs w:val="19"/>
              </w:rPr>
              <w:t>рас¬стройства</w:t>
            </w:r>
            <w:proofErr w:type="spellEnd"/>
            <w:r w:rsidRPr="006937D2">
              <w:rPr>
                <w:sz w:val="19"/>
                <w:szCs w:val="19"/>
              </w:rPr>
              <w:t xml:space="preserve"> и гибели (о 1860-х годах). Теперь только с начавшимся отрезвлением жизнь вступает в свои </w:t>
            </w:r>
            <w:proofErr w:type="gramStart"/>
            <w:r w:rsidRPr="006937D2">
              <w:rPr>
                <w:sz w:val="19"/>
                <w:szCs w:val="19"/>
              </w:rPr>
              <w:t>права</w:t>
            </w:r>
            <w:proofErr w:type="gramEnd"/>
            <w:r w:rsidRPr="006937D2">
              <w:rPr>
                <w:sz w:val="19"/>
                <w:szCs w:val="19"/>
              </w:rPr>
              <w:t xml:space="preserve"> и пробуждаются ее здравые инстинкты. Мы находимся</w:t>
            </w:r>
            <w:proofErr w:type="gramStart"/>
            <w:r w:rsidRPr="006937D2">
              <w:rPr>
                <w:sz w:val="19"/>
                <w:szCs w:val="19"/>
              </w:rPr>
              <w:t xml:space="preserve"> В</w:t>
            </w:r>
            <w:proofErr w:type="gramEnd"/>
            <w:r w:rsidRPr="006937D2">
              <w:rPr>
                <w:sz w:val="19"/>
                <w:szCs w:val="19"/>
              </w:rPr>
              <w:t xml:space="preserve"> состоянии выздоровления... только войдя в себя, можем мы различать, что поистине к лучшему и что к худшему Все истинно велико</w:t>
            </w:r>
            <w:r w:rsidR="004A071A">
              <w:rPr>
                <w:sz w:val="19"/>
                <w:szCs w:val="19"/>
              </w:rPr>
              <w:t>е из реформ предыдущего царство</w:t>
            </w:r>
            <w:r w:rsidRPr="006937D2">
              <w:rPr>
                <w:sz w:val="19"/>
                <w:szCs w:val="19"/>
              </w:rPr>
              <w:t>вания да пребудет в си</w:t>
            </w:r>
            <w:r w:rsidR="004A071A">
              <w:rPr>
                <w:sz w:val="19"/>
                <w:szCs w:val="19"/>
              </w:rPr>
              <w:t>ле; но все фальшивое... все чуж</w:t>
            </w:r>
            <w:r w:rsidRPr="006937D2">
              <w:rPr>
                <w:sz w:val="19"/>
                <w:szCs w:val="19"/>
              </w:rPr>
              <w:t>дые мысли законодателя... должно быть исторгнуто с корнем».</w:t>
            </w:r>
          </w:p>
          <w:p w:rsidR="009862A9" w:rsidRDefault="006937D2" w:rsidP="006937D2">
            <w:pPr>
              <w:pStyle w:val="Default"/>
              <w:rPr>
                <w:sz w:val="19"/>
                <w:szCs w:val="19"/>
              </w:rPr>
            </w:pPr>
            <w:r w:rsidRPr="006937D2">
              <w:rPr>
                <w:sz w:val="19"/>
                <w:szCs w:val="19"/>
              </w:rPr>
              <w:t>Укажите, что было в н</w:t>
            </w:r>
            <w:r w:rsidR="004A071A">
              <w:rPr>
                <w:sz w:val="19"/>
                <w:szCs w:val="19"/>
              </w:rPr>
              <w:t>их общим (не менее двух характе</w:t>
            </w:r>
            <w:r w:rsidRPr="006937D2">
              <w:rPr>
                <w:sz w:val="19"/>
                <w:szCs w:val="19"/>
              </w:rPr>
              <w:t>ристик), а что - различным</w:t>
            </w:r>
            <w:r w:rsidR="004A071A">
              <w:rPr>
                <w:sz w:val="19"/>
                <w:szCs w:val="19"/>
              </w:rPr>
              <w:t>. В качестве одного из трех раз</w:t>
            </w:r>
            <w:r w:rsidRPr="006937D2">
              <w:rPr>
                <w:sz w:val="19"/>
                <w:szCs w:val="19"/>
              </w:rPr>
              <w:t>личий определите политические взгляды этих авторов.</w:t>
            </w: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6937D2" w:rsidP="009862A9">
            <w:pPr>
              <w:pStyle w:val="Default"/>
              <w:rPr>
                <w:sz w:val="19"/>
                <w:szCs w:val="19"/>
              </w:rPr>
            </w:pPr>
            <w:r w:rsidRPr="006937D2">
              <w:rPr>
                <w:sz w:val="19"/>
                <w:szCs w:val="19"/>
              </w:rPr>
              <w:t>В 1864 г. Александр II в указе Сенату заявлял, что проведение судебной реформы должно «водворить в России суд... равный для всех сословий, правый (справедливый)». Какое другое суждение о</w:t>
            </w:r>
            <w:r w:rsidR="004A071A">
              <w:rPr>
                <w:sz w:val="19"/>
                <w:szCs w:val="19"/>
              </w:rPr>
              <w:t xml:space="preserve"> характере судебной системы, со</w:t>
            </w:r>
            <w:r w:rsidRPr="006937D2">
              <w:rPr>
                <w:sz w:val="19"/>
                <w:szCs w:val="19"/>
              </w:rPr>
              <w:t>зданной в годы царствования Александра II, вам известно? Какое суждение вы считаете более убедительным? Приведите не менее трех фактов, поло</w:t>
            </w:r>
            <w:r w:rsidR="004A071A">
              <w:rPr>
                <w:sz w:val="19"/>
                <w:szCs w:val="19"/>
              </w:rPr>
              <w:t>жений, которые могут служить ар</w:t>
            </w:r>
            <w:r w:rsidRPr="006937D2">
              <w:rPr>
                <w:sz w:val="19"/>
                <w:szCs w:val="19"/>
              </w:rPr>
              <w:t>гументами, подтверждающими избранное вами суждение.</w:t>
            </w: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6937D2" w:rsidP="009862A9">
            <w:pPr>
              <w:pStyle w:val="Default"/>
              <w:rPr>
                <w:sz w:val="19"/>
                <w:szCs w:val="19"/>
              </w:rPr>
            </w:pPr>
            <w:proofErr w:type="gramStart"/>
            <w:r w:rsidRPr="006937D2">
              <w:rPr>
                <w:sz w:val="19"/>
                <w:szCs w:val="19"/>
              </w:rPr>
              <w:t>Назовите не менее 2-х поблеем</w:t>
            </w:r>
            <w:proofErr w:type="gramEnd"/>
            <w:r w:rsidRPr="006937D2">
              <w:rPr>
                <w:sz w:val="19"/>
                <w:szCs w:val="19"/>
              </w:rPr>
              <w:t>, составлявших содержание Восточного вопроса, во внешней политике России в середине 70-х годов 19 века. Приведите не менее 3-х фактов, положений, свидетельствовавших о частичном решении одной из этих проблем в результате победы России в русско-турецкой войне 1877-1878 годов</w:t>
            </w: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Pr="004A071A" w:rsidRDefault="004A071A" w:rsidP="009862A9">
            <w:pPr>
              <w:pStyle w:val="Default"/>
              <w:rPr>
                <w:sz w:val="19"/>
                <w:szCs w:val="19"/>
              </w:rPr>
            </w:pPr>
            <w:r>
              <w:rPr>
                <w:sz w:val="19"/>
                <w:szCs w:val="19"/>
              </w:rPr>
              <w:t xml:space="preserve">Император Павел </w:t>
            </w:r>
            <w:r>
              <w:rPr>
                <w:sz w:val="19"/>
                <w:szCs w:val="19"/>
                <w:lang w:val="en-US"/>
              </w:rPr>
              <w:t>I</w:t>
            </w:r>
            <w:r>
              <w:rPr>
                <w:sz w:val="19"/>
                <w:szCs w:val="19"/>
              </w:rPr>
              <w:t xml:space="preserve"> продолжил внешнеполитический курс Екатерины </w:t>
            </w:r>
            <w:r>
              <w:rPr>
                <w:sz w:val="19"/>
                <w:szCs w:val="19"/>
                <w:lang w:val="en-US"/>
              </w:rPr>
              <w:t>II</w:t>
            </w:r>
            <w:r>
              <w:rPr>
                <w:sz w:val="19"/>
                <w:szCs w:val="19"/>
              </w:rPr>
              <w:t xml:space="preserve"> и энергично противостоял революционной Франции, однако в 1800 г. столь же решительно пошел с ней на сближение. Объясните, в чем заключались причины такого поворота (приведите три объяснения).</w:t>
            </w:r>
          </w:p>
        </w:tc>
        <w:tc>
          <w:tcPr>
            <w:tcW w:w="5556" w:type="dxa"/>
          </w:tcPr>
          <w:p w:rsidR="009862A9" w:rsidRDefault="00AD508D" w:rsidP="009862A9">
            <w:pPr>
              <w:rPr>
                <w:rFonts w:ascii="Times New Roman" w:hAnsi="Times New Roman" w:cs="Times New Roman"/>
                <w:sz w:val="20"/>
              </w:rPr>
            </w:pPr>
            <w:r>
              <w:rPr>
                <w:rFonts w:ascii="Times New Roman" w:hAnsi="Times New Roman" w:cs="Times New Roman"/>
                <w:sz w:val="20"/>
              </w:rPr>
              <w:t>Могут быть приведены следующие объяснения:</w:t>
            </w:r>
          </w:p>
          <w:p w:rsidR="00AD508D" w:rsidRDefault="00AD508D" w:rsidP="009B0D79">
            <w:pPr>
              <w:pStyle w:val="a4"/>
              <w:numPr>
                <w:ilvl w:val="0"/>
                <w:numId w:val="93"/>
              </w:numPr>
              <w:rPr>
                <w:rFonts w:ascii="Times New Roman" w:hAnsi="Times New Roman" w:cs="Times New Roman"/>
                <w:sz w:val="20"/>
              </w:rPr>
            </w:pPr>
            <w:r>
              <w:rPr>
                <w:rFonts w:ascii="Times New Roman" w:hAnsi="Times New Roman" w:cs="Times New Roman"/>
                <w:sz w:val="20"/>
              </w:rPr>
              <w:t xml:space="preserve">Павла </w:t>
            </w:r>
            <w:r>
              <w:rPr>
                <w:rFonts w:ascii="Times New Roman" w:hAnsi="Times New Roman" w:cs="Times New Roman"/>
                <w:sz w:val="20"/>
                <w:lang w:val="en-US"/>
              </w:rPr>
              <w:t>I</w:t>
            </w:r>
            <w:r>
              <w:rPr>
                <w:rFonts w:ascii="Times New Roman" w:hAnsi="Times New Roman" w:cs="Times New Roman"/>
                <w:sz w:val="20"/>
              </w:rPr>
              <w:t xml:space="preserve"> возмутили действия союзников англичан, отказавшихся предоставить России остров Мальту, который Павел, будучи гроссмейстером Мальтийского ордена, считал своим законным владением</w:t>
            </w:r>
          </w:p>
          <w:p w:rsidR="002F4F99" w:rsidRDefault="002F4F99" w:rsidP="009B0D79">
            <w:pPr>
              <w:pStyle w:val="a4"/>
              <w:numPr>
                <w:ilvl w:val="0"/>
                <w:numId w:val="93"/>
              </w:numPr>
              <w:rPr>
                <w:rFonts w:ascii="Times New Roman" w:hAnsi="Times New Roman" w:cs="Times New Roman"/>
                <w:sz w:val="20"/>
              </w:rPr>
            </w:pPr>
            <w:r>
              <w:rPr>
                <w:rFonts w:ascii="Times New Roman" w:hAnsi="Times New Roman" w:cs="Times New Roman"/>
                <w:sz w:val="20"/>
              </w:rPr>
              <w:t xml:space="preserve">«двойная» политика англичан и австрийцев – союзников Павла </w:t>
            </w:r>
            <w:r>
              <w:rPr>
                <w:rFonts w:ascii="Times New Roman" w:hAnsi="Times New Roman" w:cs="Times New Roman"/>
                <w:sz w:val="20"/>
                <w:lang w:val="en-US"/>
              </w:rPr>
              <w:t>I</w:t>
            </w:r>
            <w:r>
              <w:rPr>
                <w:rFonts w:ascii="Times New Roman" w:hAnsi="Times New Roman" w:cs="Times New Roman"/>
                <w:sz w:val="20"/>
              </w:rPr>
              <w:t xml:space="preserve"> по антифранцузской коалиции – наносила немалый ущерб интересам России</w:t>
            </w:r>
          </w:p>
          <w:p w:rsidR="002F4F99" w:rsidRDefault="002F4F99" w:rsidP="009B0D79">
            <w:pPr>
              <w:pStyle w:val="a4"/>
              <w:numPr>
                <w:ilvl w:val="0"/>
                <w:numId w:val="93"/>
              </w:numPr>
              <w:rPr>
                <w:rFonts w:ascii="Times New Roman" w:hAnsi="Times New Roman" w:cs="Times New Roman"/>
                <w:sz w:val="20"/>
              </w:rPr>
            </w:pPr>
            <w:r>
              <w:rPr>
                <w:rFonts w:ascii="Times New Roman" w:hAnsi="Times New Roman" w:cs="Times New Roman"/>
                <w:sz w:val="20"/>
              </w:rPr>
              <w:t xml:space="preserve">Наполеон Бонапарт рассматривался Павлом </w:t>
            </w:r>
            <w:r>
              <w:rPr>
                <w:rFonts w:ascii="Times New Roman" w:hAnsi="Times New Roman" w:cs="Times New Roman"/>
                <w:sz w:val="20"/>
                <w:lang w:val="en-US"/>
              </w:rPr>
              <w:t>I</w:t>
            </w:r>
            <w:r>
              <w:rPr>
                <w:rFonts w:ascii="Times New Roman" w:hAnsi="Times New Roman" w:cs="Times New Roman"/>
                <w:sz w:val="20"/>
              </w:rPr>
              <w:t xml:space="preserve"> как диктатор, способный покончить с «революционной заразой» самостоятельно, без участия внешних сил</w:t>
            </w:r>
          </w:p>
          <w:p w:rsidR="002F4F99" w:rsidRPr="002F4F99" w:rsidRDefault="002F4F99" w:rsidP="002F4F99">
            <w:pPr>
              <w:rPr>
                <w:rFonts w:ascii="Times New Roman" w:hAnsi="Times New Roman" w:cs="Times New Roman"/>
                <w:sz w:val="20"/>
              </w:rPr>
            </w:pPr>
            <w:r>
              <w:rPr>
                <w:rFonts w:ascii="Times New Roman" w:hAnsi="Times New Roman" w:cs="Times New Roman"/>
                <w:sz w:val="20"/>
              </w:rPr>
              <w:t>Могут быть приведены другие объяснения</w:t>
            </w:r>
          </w:p>
        </w:tc>
        <w:tc>
          <w:tcPr>
            <w:tcW w:w="2438" w:type="dxa"/>
          </w:tcPr>
          <w:p w:rsidR="009862A9" w:rsidRPr="009862A9" w:rsidRDefault="00774C4A">
            <w:pPr>
              <w:rPr>
                <w:rFonts w:ascii="Times New Roman" w:hAnsi="Times New Roman" w:cs="Times New Roman"/>
                <w:sz w:val="20"/>
              </w:rPr>
            </w:pPr>
            <w:proofErr w:type="spellStart"/>
            <w:r>
              <w:rPr>
                <w:rFonts w:ascii="Times New Roman" w:hAnsi="Times New Roman" w:cs="Times New Roman"/>
                <w:sz w:val="20"/>
                <w:szCs w:val="20"/>
              </w:rPr>
              <w:t>Курукин</w:t>
            </w:r>
            <w:proofErr w:type="spellEnd"/>
            <w:r>
              <w:rPr>
                <w:rFonts w:ascii="Times New Roman" w:hAnsi="Times New Roman" w:cs="Times New Roman"/>
                <w:sz w:val="20"/>
                <w:szCs w:val="20"/>
              </w:rPr>
              <w:t xml:space="preserve"> И.В. ЕГЭ 2016. История России. Эксперт в ЕГЭ/ </w:t>
            </w:r>
            <w:proofErr w:type="spellStart"/>
            <w:r>
              <w:rPr>
                <w:rFonts w:ascii="Times New Roman" w:hAnsi="Times New Roman" w:cs="Times New Roman"/>
                <w:sz w:val="20"/>
                <w:szCs w:val="20"/>
              </w:rPr>
              <w:t>И.В.Курукин</w:t>
            </w:r>
            <w:proofErr w:type="spellEnd"/>
            <w:r>
              <w:rPr>
                <w:rFonts w:ascii="Times New Roman" w:hAnsi="Times New Roman" w:cs="Times New Roman"/>
                <w:sz w:val="20"/>
                <w:szCs w:val="20"/>
              </w:rPr>
              <w:t xml:space="preserve">, В.Б. </w:t>
            </w:r>
            <w:proofErr w:type="spellStart"/>
            <w:r>
              <w:rPr>
                <w:rFonts w:ascii="Times New Roman" w:hAnsi="Times New Roman" w:cs="Times New Roman"/>
                <w:sz w:val="20"/>
                <w:szCs w:val="20"/>
              </w:rPr>
              <w:t>Лушпай</w:t>
            </w:r>
            <w:proofErr w:type="spellEnd"/>
            <w:r>
              <w:rPr>
                <w:rFonts w:ascii="Times New Roman" w:hAnsi="Times New Roman" w:cs="Times New Roman"/>
                <w:sz w:val="20"/>
                <w:szCs w:val="20"/>
              </w:rPr>
              <w:t>, Ф.Г. Тараторкин, Р.Н. Лебедева, Ю.И. Максимов.\ - М.: Издательство «Экзамен», 2016. – 446 с. (Серия «Эксперт в ЕГЭ»)</w:t>
            </w: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D70ECC" w:rsidP="009862A9">
            <w:pPr>
              <w:pStyle w:val="Default"/>
              <w:rPr>
                <w:sz w:val="19"/>
                <w:szCs w:val="19"/>
              </w:rPr>
            </w:pPr>
            <w:r>
              <w:rPr>
                <w:sz w:val="19"/>
                <w:szCs w:val="19"/>
              </w:rPr>
              <w:t>Какие задачи ставили перед собой народники в 1860 – 1880-х гг.? Укажите не менее трех задач. Какие конкретные действия были направлены на решение этих задач? Укажите не менее трех фактов.</w:t>
            </w:r>
          </w:p>
        </w:tc>
        <w:tc>
          <w:tcPr>
            <w:tcW w:w="5556" w:type="dxa"/>
          </w:tcPr>
          <w:p w:rsidR="009862A9" w:rsidRDefault="00AB60DF" w:rsidP="009862A9">
            <w:pPr>
              <w:rPr>
                <w:rFonts w:ascii="Times New Roman" w:hAnsi="Times New Roman" w:cs="Times New Roman"/>
                <w:sz w:val="20"/>
              </w:rPr>
            </w:pPr>
            <w:r>
              <w:rPr>
                <w:rFonts w:ascii="Times New Roman" w:hAnsi="Times New Roman" w:cs="Times New Roman"/>
                <w:sz w:val="20"/>
              </w:rPr>
              <w:t>1.Могут быть указаны следующие задачи:</w:t>
            </w:r>
          </w:p>
          <w:p w:rsidR="00AB60DF" w:rsidRDefault="00AB60DF" w:rsidP="009B0D79">
            <w:pPr>
              <w:pStyle w:val="a4"/>
              <w:numPr>
                <w:ilvl w:val="0"/>
                <w:numId w:val="94"/>
              </w:numPr>
              <w:rPr>
                <w:rFonts w:ascii="Times New Roman" w:hAnsi="Times New Roman" w:cs="Times New Roman"/>
                <w:sz w:val="20"/>
              </w:rPr>
            </w:pPr>
            <w:r>
              <w:rPr>
                <w:rFonts w:ascii="Times New Roman" w:hAnsi="Times New Roman" w:cs="Times New Roman"/>
                <w:sz w:val="20"/>
              </w:rPr>
              <w:t>разработка теории социализма</w:t>
            </w:r>
          </w:p>
          <w:p w:rsidR="00AB60DF" w:rsidRDefault="00AB60DF" w:rsidP="009B0D79">
            <w:pPr>
              <w:pStyle w:val="a4"/>
              <w:numPr>
                <w:ilvl w:val="0"/>
                <w:numId w:val="94"/>
              </w:numPr>
              <w:rPr>
                <w:rFonts w:ascii="Times New Roman" w:hAnsi="Times New Roman" w:cs="Times New Roman"/>
                <w:sz w:val="20"/>
              </w:rPr>
            </w:pPr>
            <w:r>
              <w:rPr>
                <w:rFonts w:ascii="Times New Roman" w:hAnsi="Times New Roman" w:cs="Times New Roman"/>
                <w:sz w:val="20"/>
              </w:rPr>
              <w:t>осуществление перехода к социализму</w:t>
            </w:r>
          </w:p>
          <w:p w:rsidR="00AB60DF" w:rsidRDefault="00AB60DF" w:rsidP="009B0D79">
            <w:pPr>
              <w:pStyle w:val="a4"/>
              <w:numPr>
                <w:ilvl w:val="0"/>
                <w:numId w:val="94"/>
              </w:numPr>
              <w:rPr>
                <w:rFonts w:ascii="Times New Roman" w:hAnsi="Times New Roman" w:cs="Times New Roman"/>
                <w:sz w:val="20"/>
              </w:rPr>
            </w:pPr>
            <w:r>
              <w:rPr>
                <w:rFonts w:ascii="Times New Roman" w:hAnsi="Times New Roman" w:cs="Times New Roman"/>
                <w:sz w:val="20"/>
              </w:rPr>
              <w:t>создание революционных организаций</w:t>
            </w:r>
          </w:p>
          <w:p w:rsidR="00AB60DF" w:rsidRDefault="00AB60DF" w:rsidP="009B0D79">
            <w:pPr>
              <w:pStyle w:val="a4"/>
              <w:numPr>
                <w:ilvl w:val="0"/>
                <w:numId w:val="94"/>
              </w:numPr>
              <w:rPr>
                <w:rFonts w:ascii="Times New Roman" w:hAnsi="Times New Roman" w:cs="Times New Roman"/>
                <w:sz w:val="20"/>
              </w:rPr>
            </w:pPr>
            <w:r>
              <w:rPr>
                <w:rFonts w:ascii="Times New Roman" w:hAnsi="Times New Roman" w:cs="Times New Roman"/>
                <w:sz w:val="20"/>
              </w:rPr>
              <w:t>пропаганда социалистических идей</w:t>
            </w:r>
          </w:p>
          <w:p w:rsidR="00AB60DF" w:rsidRDefault="00AB60DF" w:rsidP="009B0D79">
            <w:pPr>
              <w:pStyle w:val="a4"/>
              <w:numPr>
                <w:ilvl w:val="0"/>
                <w:numId w:val="94"/>
              </w:numPr>
              <w:rPr>
                <w:rFonts w:ascii="Times New Roman" w:hAnsi="Times New Roman" w:cs="Times New Roman"/>
                <w:sz w:val="20"/>
              </w:rPr>
            </w:pPr>
            <w:r>
              <w:rPr>
                <w:rFonts w:ascii="Times New Roman" w:hAnsi="Times New Roman" w:cs="Times New Roman"/>
                <w:sz w:val="20"/>
              </w:rPr>
              <w:t>террор против представителей царской администрации</w:t>
            </w:r>
          </w:p>
          <w:p w:rsidR="00AB60DF" w:rsidRDefault="00AB60DF" w:rsidP="00AB60DF">
            <w:pPr>
              <w:rPr>
                <w:rFonts w:ascii="Times New Roman" w:hAnsi="Times New Roman" w:cs="Times New Roman"/>
                <w:sz w:val="20"/>
              </w:rPr>
            </w:pPr>
            <w:r>
              <w:rPr>
                <w:rFonts w:ascii="Times New Roman" w:hAnsi="Times New Roman" w:cs="Times New Roman"/>
                <w:sz w:val="20"/>
              </w:rPr>
              <w:t>2.Могут быть указаны следующие факты:</w:t>
            </w:r>
          </w:p>
          <w:p w:rsidR="00AB60DF" w:rsidRDefault="00AB60DF" w:rsidP="009B0D79">
            <w:pPr>
              <w:pStyle w:val="a4"/>
              <w:numPr>
                <w:ilvl w:val="0"/>
                <w:numId w:val="95"/>
              </w:numPr>
              <w:rPr>
                <w:rFonts w:ascii="Times New Roman" w:hAnsi="Times New Roman" w:cs="Times New Roman"/>
                <w:sz w:val="20"/>
              </w:rPr>
            </w:pPr>
            <w:r>
              <w:rPr>
                <w:rFonts w:ascii="Times New Roman" w:hAnsi="Times New Roman" w:cs="Times New Roman"/>
                <w:sz w:val="20"/>
              </w:rPr>
              <w:lastRenderedPageBreak/>
              <w:t>теоретическая деятельность Герцена, Чернышевского, Лаврова, Бакунина</w:t>
            </w:r>
          </w:p>
          <w:p w:rsidR="00AB60DF" w:rsidRDefault="00AB60DF" w:rsidP="009B0D79">
            <w:pPr>
              <w:pStyle w:val="a4"/>
              <w:numPr>
                <w:ilvl w:val="0"/>
                <w:numId w:val="95"/>
              </w:numPr>
              <w:rPr>
                <w:rFonts w:ascii="Times New Roman" w:hAnsi="Times New Roman" w:cs="Times New Roman"/>
                <w:sz w:val="20"/>
              </w:rPr>
            </w:pPr>
            <w:r>
              <w:rPr>
                <w:rFonts w:ascii="Times New Roman" w:hAnsi="Times New Roman" w:cs="Times New Roman"/>
                <w:sz w:val="20"/>
              </w:rPr>
              <w:t>создание «Земли и воли», «Народной воли», «Черного передела», других народнических организаций</w:t>
            </w:r>
          </w:p>
          <w:p w:rsidR="00AB60DF" w:rsidRDefault="00AB60DF" w:rsidP="009B0D79">
            <w:pPr>
              <w:pStyle w:val="a4"/>
              <w:numPr>
                <w:ilvl w:val="0"/>
                <w:numId w:val="95"/>
              </w:numPr>
              <w:rPr>
                <w:rFonts w:ascii="Times New Roman" w:hAnsi="Times New Roman" w:cs="Times New Roman"/>
                <w:sz w:val="20"/>
              </w:rPr>
            </w:pPr>
            <w:r>
              <w:rPr>
                <w:rFonts w:ascii="Times New Roman" w:hAnsi="Times New Roman" w:cs="Times New Roman"/>
                <w:sz w:val="20"/>
              </w:rPr>
              <w:t>издание революционной литературы</w:t>
            </w:r>
          </w:p>
          <w:p w:rsidR="00AB60DF" w:rsidRPr="00AB60DF" w:rsidRDefault="00AB60DF" w:rsidP="009B0D79">
            <w:pPr>
              <w:pStyle w:val="a4"/>
              <w:numPr>
                <w:ilvl w:val="0"/>
                <w:numId w:val="95"/>
              </w:numPr>
              <w:rPr>
                <w:rFonts w:ascii="Times New Roman" w:hAnsi="Times New Roman" w:cs="Times New Roman"/>
                <w:sz w:val="20"/>
              </w:rPr>
            </w:pPr>
            <w:r>
              <w:rPr>
                <w:rFonts w:ascii="Times New Roman" w:hAnsi="Times New Roman" w:cs="Times New Roman"/>
                <w:sz w:val="20"/>
              </w:rPr>
              <w:t xml:space="preserve">выстрел Каракозова, убийство Александра </w:t>
            </w:r>
            <w:r>
              <w:rPr>
                <w:rFonts w:ascii="Times New Roman" w:hAnsi="Times New Roman" w:cs="Times New Roman"/>
                <w:sz w:val="20"/>
                <w:lang w:val="en-US"/>
              </w:rPr>
              <w:t>II</w:t>
            </w:r>
            <w:r>
              <w:rPr>
                <w:rFonts w:ascii="Times New Roman" w:hAnsi="Times New Roman" w:cs="Times New Roman"/>
                <w:sz w:val="20"/>
              </w:rPr>
              <w:t>, другие террористические акты</w:t>
            </w:r>
          </w:p>
        </w:tc>
        <w:tc>
          <w:tcPr>
            <w:tcW w:w="2438" w:type="dxa"/>
          </w:tcPr>
          <w:p w:rsidR="009862A9" w:rsidRPr="009862A9" w:rsidRDefault="009B0D79">
            <w:pPr>
              <w:rPr>
                <w:rFonts w:ascii="Times New Roman" w:hAnsi="Times New Roman" w:cs="Times New Roman"/>
                <w:sz w:val="20"/>
              </w:rPr>
            </w:pPr>
            <w:r>
              <w:rPr>
                <w:rFonts w:ascii="Times New Roman" w:hAnsi="Times New Roman" w:cs="Times New Roman"/>
                <w:sz w:val="20"/>
              </w:rPr>
              <w:lastRenderedPageBreak/>
              <w:t xml:space="preserve">ЕГЭ. История. Универсальный справочник\ И.В. </w:t>
            </w:r>
            <w:proofErr w:type="spellStart"/>
            <w:r>
              <w:rPr>
                <w:rFonts w:ascii="Times New Roman" w:hAnsi="Times New Roman" w:cs="Times New Roman"/>
                <w:sz w:val="20"/>
              </w:rPr>
              <w:t>Курукин</w:t>
            </w:r>
            <w:proofErr w:type="spellEnd"/>
            <w:r>
              <w:rPr>
                <w:rFonts w:ascii="Times New Roman" w:hAnsi="Times New Roman" w:cs="Times New Roman"/>
                <w:sz w:val="20"/>
              </w:rPr>
              <w:t>, В.А. Шестаков, М.Н. Чернова и др. – М.: Эксмо, 2011. – 464 с. – (</w:t>
            </w:r>
            <w:proofErr w:type="spellStart"/>
            <w:r>
              <w:rPr>
                <w:rFonts w:ascii="Times New Roman" w:hAnsi="Times New Roman" w:cs="Times New Roman"/>
                <w:sz w:val="20"/>
              </w:rPr>
              <w:t>ЕГЭ</w:t>
            </w:r>
            <w:proofErr w:type="gramStart"/>
            <w:r>
              <w:rPr>
                <w:rFonts w:ascii="Times New Roman" w:hAnsi="Times New Roman" w:cs="Times New Roman"/>
                <w:sz w:val="20"/>
              </w:rPr>
              <w:t>.У</w:t>
            </w:r>
            <w:proofErr w:type="gramEnd"/>
            <w:r>
              <w:rPr>
                <w:rFonts w:ascii="Times New Roman" w:hAnsi="Times New Roman" w:cs="Times New Roman"/>
                <w:sz w:val="20"/>
              </w:rPr>
              <w:t>ниверсальный</w:t>
            </w:r>
            <w:proofErr w:type="spellEnd"/>
            <w:r>
              <w:rPr>
                <w:rFonts w:ascii="Times New Roman" w:hAnsi="Times New Roman" w:cs="Times New Roman"/>
                <w:sz w:val="20"/>
              </w:rPr>
              <w:t xml:space="preserve"> справочник)</w:t>
            </w:r>
          </w:p>
        </w:tc>
      </w:tr>
      <w:tr w:rsidR="009862A9" w:rsidTr="000C127F">
        <w:tc>
          <w:tcPr>
            <w:tcW w:w="809" w:type="dxa"/>
          </w:tcPr>
          <w:p w:rsidR="009862A9" w:rsidRDefault="009862A9" w:rsidP="00673BDF">
            <w:pPr>
              <w:pStyle w:val="a4"/>
              <w:numPr>
                <w:ilvl w:val="0"/>
                <w:numId w:val="1"/>
              </w:numPr>
            </w:pPr>
          </w:p>
        </w:tc>
        <w:tc>
          <w:tcPr>
            <w:tcW w:w="6811" w:type="dxa"/>
          </w:tcPr>
          <w:p w:rsidR="00CA6AE7" w:rsidRPr="00CA6AE7" w:rsidRDefault="00CA6AE7" w:rsidP="00CA6AE7">
            <w:pPr>
              <w:pStyle w:val="Default"/>
              <w:rPr>
                <w:sz w:val="19"/>
                <w:szCs w:val="19"/>
              </w:rPr>
            </w:pPr>
            <w:r>
              <w:rPr>
                <w:sz w:val="19"/>
                <w:szCs w:val="19"/>
              </w:rPr>
              <w:t xml:space="preserve">Ниже изложены две точки зрения на личность и политику Николая </w:t>
            </w:r>
            <w:r>
              <w:rPr>
                <w:sz w:val="19"/>
                <w:szCs w:val="19"/>
                <w:lang w:val="en-US"/>
              </w:rPr>
              <w:t>I</w:t>
            </w:r>
          </w:p>
          <w:p w:rsidR="00CA6AE7" w:rsidRDefault="00CA6AE7" w:rsidP="009B0D79">
            <w:pPr>
              <w:pStyle w:val="Default"/>
              <w:numPr>
                <w:ilvl w:val="0"/>
                <w:numId w:val="96"/>
              </w:numPr>
              <w:rPr>
                <w:sz w:val="19"/>
                <w:szCs w:val="19"/>
              </w:rPr>
            </w:pPr>
            <w:r>
              <w:rPr>
                <w:sz w:val="19"/>
                <w:szCs w:val="19"/>
              </w:rPr>
              <w:t xml:space="preserve">Николай </w:t>
            </w:r>
            <w:r>
              <w:rPr>
                <w:sz w:val="19"/>
                <w:szCs w:val="19"/>
                <w:lang w:val="en-US"/>
              </w:rPr>
              <w:t>I</w:t>
            </w:r>
            <w:r>
              <w:rPr>
                <w:sz w:val="19"/>
                <w:szCs w:val="19"/>
              </w:rPr>
              <w:t xml:space="preserve"> был ограниченным </w:t>
            </w:r>
            <w:proofErr w:type="gramStart"/>
            <w:r>
              <w:rPr>
                <w:sz w:val="19"/>
                <w:szCs w:val="19"/>
              </w:rPr>
              <w:t>солдафоном</w:t>
            </w:r>
            <w:proofErr w:type="gramEnd"/>
            <w:r>
              <w:rPr>
                <w:sz w:val="19"/>
                <w:szCs w:val="19"/>
              </w:rPr>
              <w:t>, не подготовленным к роли руководителя государства. Он проводил реакционную политику, время его правления стало своего рода «темным пятном» в истории страны.</w:t>
            </w:r>
          </w:p>
          <w:p w:rsidR="00CA6AE7" w:rsidRPr="00CA6AE7" w:rsidRDefault="00CA6AE7" w:rsidP="009B0D79">
            <w:pPr>
              <w:pStyle w:val="Default"/>
              <w:numPr>
                <w:ilvl w:val="0"/>
                <w:numId w:val="96"/>
              </w:numPr>
              <w:rPr>
                <w:sz w:val="19"/>
                <w:szCs w:val="19"/>
              </w:rPr>
            </w:pPr>
            <w:r>
              <w:rPr>
                <w:sz w:val="19"/>
                <w:szCs w:val="19"/>
              </w:rPr>
              <w:t xml:space="preserve">Николай </w:t>
            </w:r>
            <w:r>
              <w:rPr>
                <w:sz w:val="19"/>
                <w:szCs w:val="19"/>
                <w:lang w:val="en-US"/>
              </w:rPr>
              <w:t>I</w:t>
            </w:r>
            <w:r>
              <w:rPr>
                <w:sz w:val="19"/>
                <w:szCs w:val="19"/>
              </w:rPr>
              <w:t xml:space="preserve"> страстно желал процветания России. Не обладая выдающимися способностями, он без устали работал для того, чтобы добиться перемен к лучшему. Его правление отмечено как успехами, так и неудачами.</w:t>
            </w:r>
          </w:p>
          <w:p w:rsidR="00CA6AE7" w:rsidRPr="00CA6AE7" w:rsidRDefault="00CA6AE7" w:rsidP="00CA6AE7">
            <w:pPr>
              <w:pStyle w:val="Default"/>
              <w:rPr>
                <w:sz w:val="19"/>
                <w:szCs w:val="19"/>
              </w:rPr>
            </w:pPr>
          </w:p>
          <w:p w:rsidR="00CA6AE7" w:rsidRPr="00CA6AE7" w:rsidRDefault="00CA6AE7" w:rsidP="009862A9">
            <w:pPr>
              <w:pStyle w:val="Default"/>
              <w:rPr>
                <w:sz w:val="19"/>
                <w:szCs w:val="19"/>
              </w:rPr>
            </w:pPr>
          </w:p>
        </w:tc>
        <w:tc>
          <w:tcPr>
            <w:tcW w:w="5556" w:type="dxa"/>
          </w:tcPr>
          <w:p w:rsidR="009862A9" w:rsidRDefault="00CA6AE7" w:rsidP="009862A9">
            <w:pPr>
              <w:rPr>
                <w:rFonts w:ascii="Times New Roman" w:hAnsi="Times New Roman" w:cs="Times New Roman"/>
                <w:sz w:val="20"/>
              </w:rPr>
            </w:pPr>
            <w:r>
              <w:rPr>
                <w:rFonts w:ascii="Times New Roman" w:hAnsi="Times New Roman" w:cs="Times New Roman"/>
                <w:sz w:val="20"/>
              </w:rPr>
              <w:t>Ученик может выбрать одну из названных точек зрения, но при этом должен привести подтверждающие ее аргументы, например:</w:t>
            </w:r>
          </w:p>
          <w:p w:rsidR="00CA6AE7" w:rsidRDefault="00CA6AE7" w:rsidP="009862A9">
            <w:pPr>
              <w:rPr>
                <w:rFonts w:ascii="Times New Roman" w:hAnsi="Times New Roman" w:cs="Times New Roman"/>
                <w:sz w:val="20"/>
              </w:rPr>
            </w:pPr>
            <w:r>
              <w:rPr>
                <w:rFonts w:ascii="Times New Roman" w:hAnsi="Times New Roman" w:cs="Times New Roman"/>
                <w:sz w:val="20"/>
              </w:rPr>
              <w:t>При выборе первой точки зрения:</w:t>
            </w:r>
          </w:p>
          <w:p w:rsidR="00CA6AE7" w:rsidRDefault="00CA6AE7" w:rsidP="009B0D79">
            <w:pPr>
              <w:pStyle w:val="a4"/>
              <w:numPr>
                <w:ilvl w:val="0"/>
                <w:numId w:val="97"/>
              </w:numPr>
              <w:rPr>
                <w:rFonts w:ascii="Times New Roman" w:hAnsi="Times New Roman" w:cs="Times New Roman"/>
                <w:sz w:val="20"/>
              </w:rPr>
            </w:pPr>
            <w:r>
              <w:rPr>
                <w:rFonts w:ascii="Times New Roman" w:hAnsi="Times New Roman" w:cs="Times New Roman"/>
                <w:sz w:val="20"/>
              </w:rPr>
              <w:t xml:space="preserve">император лично руководил следствием </w:t>
            </w:r>
            <w:r w:rsidR="003948DE">
              <w:rPr>
                <w:rFonts w:ascii="Times New Roman" w:hAnsi="Times New Roman" w:cs="Times New Roman"/>
                <w:sz w:val="20"/>
              </w:rPr>
              <w:t>по делу декабристов и причастен к расправе над ними</w:t>
            </w:r>
          </w:p>
          <w:p w:rsidR="003948DE" w:rsidRPr="003948DE" w:rsidRDefault="003948DE" w:rsidP="009B0D79">
            <w:pPr>
              <w:pStyle w:val="a4"/>
              <w:numPr>
                <w:ilvl w:val="0"/>
                <w:numId w:val="97"/>
              </w:numPr>
              <w:rPr>
                <w:rFonts w:ascii="Times New Roman" w:hAnsi="Times New Roman" w:cs="Times New Roman"/>
                <w:sz w:val="20"/>
              </w:rPr>
            </w:pPr>
            <w:r>
              <w:rPr>
                <w:rFonts w:ascii="Times New Roman" w:hAnsi="Times New Roman" w:cs="Times New Roman"/>
                <w:sz w:val="20"/>
              </w:rPr>
              <w:t xml:space="preserve">по указанию </w:t>
            </w:r>
            <w:r w:rsidRPr="003948DE">
              <w:rPr>
                <w:rFonts w:ascii="Times New Roman" w:hAnsi="Times New Roman" w:cs="Times New Roman"/>
                <w:sz w:val="20"/>
                <w:szCs w:val="19"/>
              </w:rPr>
              <w:t xml:space="preserve">Николая </w:t>
            </w:r>
            <w:r w:rsidRPr="003948DE">
              <w:rPr>
                <w:rFonts w:ascii="Times New Roman" w:hAnsi="Times New Roman" w:cs="Times New Roman"/>
                <w:sz w:val="20"/>
                <w:szCs w:val="19"/>
                <w:lang w:val="en-US"/>
              </w:rPr>
              <w:t>I</w:t>
            </w:r>
            <w:r>
              <w:rPr>
                <w:rFonts w:ascii="Times New Roman" w:hAnsi="Times New Roman" w:cs="Times New Roman"/>
                <w:sz w:val="20"/>
                <w:szCs w:val="19"/>
              </w:rPr>
              <w:t xml:space="preserve"> было создано Третье отделение Собственной Его императорского величества канцелярии и корпус жандармов</w:t>
            </w:r>
          </w:p>
          <w:p w:rsidR="003948DE" w:rsidRPr="003948DE" w:rsidRDefault="003948DE" w:rsidP="009B0D79">
            <w:pPr>
              <w:pStyle w:val="a4"/>
              <w:numPr>
                <w:ilvl w:val="0"/>
                <w:numId w:val="97"/>
              </w:numPr>
              <w:rPr>
                <w:rFonts w:ascii="Times New Roman" w:hAnsi="Times New Roman" w:cs="Times New Roman"/>
                <w:sz w:val="20"/>
              </w:rPr>
            </w:pPr>
            <w:r>
              <w:rPr>
                <w:rFonts w:ascii="Times New Roman" w:hAnsi="Times New Roman" w:cs="Times New Roman"/>
                <w:sz w:val="20"/>
                <w:szCs w:val="19"/>
              </w:rPr>
              <w:t>при Николае в качестве государственной идеологии утвердилась реакционная теория официальной народности</w:t>
            </w:r>
          </w:p>
          <w:p w:rsidR="003948DE" w:rsidRPr="003948DE" w:rsidRDefault="003948DE" w:rsidP="009B0D79">
            <w:pPr>
              <w:pStyle w:val="a4"/>
              <w:numPr>
                <w:ilvl w:val="0"/>
                <w:numId w:val="97"/>
              </w:numPr>
              <w:rPr>
                <w:rFonts w:ascii="Times New Roman" w:hAnsi="Times New Roman" w:cs="Times New Roman"/>
                <w:sz w:val="20"/>
              </w:rPr>
            </w:pPr>
            <w:r>
              <w:rPr>
                <w:rFonts w:ascii="Times New Roman" w:hAnsi="Times New Roman" w:cs="Times New Roman"/>
                <w:sz w:val="20"/>
                <w:szCs w:val="19"/>
              </w:rPr>
              <w:t>по приказу царя русские войска принимали участие в подавлении Венгерской революции</w:t>
            </w:r>
          </w:p>
          <w:p w:rsidR="003948DE" w:rsidRPr="003948DE" w:rsidRDefault="003948DE" w:rsidP="009B0D79">
            <w:pPr>
              <w:pStyle w:val="a4"/>
              <w:numPr>
                <w:ilvl w:val="0"/>
                <w:numId w:val="97"/>
              </w:numPr>
              <w:rPr>
                <w:rFonts w:ascii="Times New Roman" w:hAnsi="Times New Roman" w:cs="Times New Roman"/>
                <w:sz w:val="20"/>
              </w:rPr>
            </w:pPr>
            <w:r>
              <w:rPr>
                <w:rFonts w:ascii="Times New Roman" w:hAnsi="Times New Roman" w:cs="Times New Roman"/>
                <w:sz w:val="20"/>
                <w:szCs w:val="19"/>
              </w:rPr>
              <w:t>из-за дипломатических промахов императора и из-за недостаточной готовности Россия потерпела поражение в Крымской войне</w:t>
            </w:r>
            <w:r w:rsidRPr="003948DE">
              <w:rPr>
                <w:rFonts w:ascii="Times New Roman" w:hAnsi="Times New Roman" w:cs="Times New Roman"/>
                <w:sz w:val="20"/>
                <w:szCs w:val="19"/>
              </w:rPr>
              <w:t xml:space="preserve"> </w:t>
            </w:r>
          </w:p>
          <w:p w:rsidR="003948DE" w:rsidRDefault="003948DE" w:rsidP="003948DE">
            <w:pPr>
              <w:rPr>
                <w:rFonts w:ascii="Times New Roman" w:hAnsi="Times New Roman" w:cs="Times New Roman"/>
                <w:sz w:val="20"/>
              </w:rPr>
            </w:pPr>
            <w:r>
              <w:rPr>
                <w:rFonts w:ascii="Times New Roman" w:hAnsi="Times New Roman" w:cs="Times New Roman"/>
                <w:sz w:val="20"/>
              </w:rPr>
              <w:t>При выборе второй точки зрения:</w:t>
            </w:r>
          </w:p>
          <w:p w:rsidR="003948DE" w:rsidRPr="003948DE" w:rsidRDefault="003948DE" w:rsidP="009B0D79">
            <w:pPr>
              <w:pStyle w:val="a4"/>
              <w:numPr>
                <w:ilvl w:val="0"/>
                <w:numId w:val="98"/>
              </w:numPr>
              <w:rPr>
                <w:rFonts w:ascii="Times New Roman" w:hAnsi="Times New Roman" w:cs="Times New Roman"/>
                <w:sz w:val="20"/>
              </w:rPr>
            </w:pPr>
            <w:r>
              <w:rPr>
                <w:rFonts w:ascii="Times New Roman" w:hAnsi="Times New Roman" w:cs="Times New Roman"/>
                <w:sz w:val="20"/>
                <w:szCs w:val="19"/>
              </w:rPr>
              <w:t>Николай</w:t>
            </w:r>
            <w:r w:rsidRPr="003948DE">
              <w:rPr>
                <w:rFonts w:ascii="Times New Roman" w:hAnsi="Times New Roman" w:cs="Times New Roman"/>
                <w:sz w:val="20"/>
                <w:szCs w:val="19"/>
              </w:rPr>
              <w:t xml:space="preserve"> </w:t>
            </w:r>
            <w:r w:rsidRPr="003948DE">
              <w:rPr>
                <w:rFonts w:ascii="Times New Roman" w:hAnsi="Times New Roman" w:cs="Times New Roman"/>
                <w:sz w:val="20"/>
                <w:szCs w:val="19"/>
                <w:lang w:val="en-US"/>
              </w:rPr>
              <w:t>I</w:t>
            </w:r>
            <w:r>
              <w:rPr>
                <w:rFonts w:ascii="Times New Roman" w:hAnsi="Times New Roman" w:cs="Times New Roman"/>
                <w:sz w:val="20"/>
                <w:szCs w:val="19"/>
              </w:rPr>
              <w:t xml:space="preserve"> стремился разобраться, каким болезнями больна страна, именно поэтому он сам пытался вникнуть в причины восстания декабристов</w:t>
            </w:r>
          </w:p>
          <w:p w:rsidR="003948DE" w:rsidRPr="003948DE" w:rsidRDefault="003948DE" w:rsidP="009B0D79">
            <w:pPr>
              <w:pStyle w:val="a4"/>
              <w:numPr>
                <w:ilvl w:val="0"/>
                <w:numId w:val="98"/>
              </w:numPr>
              <w:rPr>
                <w:rFonts w:ascii="Times New Roman" w:hAnsi="Times New Roman" w:cs="Times New Roman"/>
                <w:sz w:val="20"/>
              </w:rPr>
            </w:pPr>
            <w:r>
              <w:rPr>
                <w:rFonts w:ascii="Times New Roman" w:hAnsi="Times New Roman" w:cs="Times New Roman"/>
                <w:sz w:val="20"/>
                <w:szCs w:val="19"/>
              </w:rPr>
              <w:t xml:space="preserve">император отличался скромностью в быту и дисциплиной в работе, пытался привить эти качества чиновникам, боролся </w:t>
            </w:r>
            <w:proofErr w:type="gramStart"/>
            <w:r>
              <w:rPr>
                <w:rFonts w:ascii="Times New Roman" w:hAnsi="Times New Roman" w:cs="Times New Roman"/>
                <w:sz w:val="20"/>
                <w:szCs w:val="19"/>
              </w:rPr>
              <w:t>со</w:t>
            </w:r>
            <w:proofErr w:type="gramEnd"/>
            <w:r>
              <w:rPr>
                <w:rFonts w:ascii="Times New Roman" w:hAnsi="Times New Roman" w:cs="Times New Roman"/>
                <w:sz w:val="20"/>
                <w:szCs w:val="19"/>
              </w:rPr>
              <w:t xml:space="preserve"> взяточничеством</w:t>
            </w:r>
          </w:p>
          <w:p w:rsidR="003948DE" w:rsidRPr="003948DE" w:rsidRDefault="003948DE" w:rsidP="009B0D79">
            <w:pPr>
              <w:pStyle w:val="a4"/>
              <w:numPr>
                <w:ilvl w:val="0"/>
                <w:numId w:val="98"/>
              </w:numPr>
              <w:rPr>
                <w:rFonts w:ascii="Times New Roman" w:hAnsi="Times New Roman" w:cs="Times New Roman"/>
                <w:sz w:val="20"/>
              </w:rPr>
            </w:pPr>
            <w:r>
              <w:rPr>
                <w:rFonts w:ascii="Times New Roman" w:hAnsi="Times New Roman" w:cs="Times New Roman"/>
                <w:sz w:val="20"/>
                <w:szCs w:val="19"/>
              </w:rPr>
              <w:t>он стремился навести порядок в законодательной системе, с этой целью была осуществлена кодификация законов</w:t>
            </w:r>
          </w:p>
          <w:p w:rsidR="003948DE" w:rsidRPr="003948DE" w:rsidRDefault="003948DE" w:rsidP="009B0D79">
            <w:pPr>
              <w:pStyle w:val="a4"/>
              <w:numPr>
                <w:ilvl w:val="0"/>
                <w:numId w:val="98"/>
              </w:numPr>
              <w:rPr>
                <w:rFonts w:ascii="Times New Roman" w:hAnsi="Times New Roman" w:cs="Times New Roman"/>
                <w:sz w:val="20"/>
              </w:rPr>
            </w:pPr>
            <w:r>
              <w:rPr>
                <w:rFonts w:ascii="Times New Roman" w:hAnsi="Times New Roman" w:cs="Times New Roman"/>
                <w:sz w:val="20"/>
                <w:szCs w:val="19"/>
              </w:rPr>
              <w:t>царь пытался решить проблему крепостного права, создал несколько комитетов по</w:t>
            </w:r>
            <w:r w:rsidR="007F0E07">
              <w:rPr>
                <w:rFonts w:ascii="Times New Roman" w:hAnsi="Times New Roman" w:cs="Times New Roman"/>
                <w:sz w:val="20"/>
                <w:szCs w:val="19"/>
              </w:rPr>
              <w:t xml:space="preserve"> </w:t>
            </w:r>
            <w:r>
              <w:rPr>
                <w:rFonts w:ascii="Times New Roman" w:hAnsi="Times New Roman" w:cs="Times New Roman"/>
                <w:sz w:val="20"/>
                <w:szCs w:val="19"/>
              </w:rPr>
              <w:t>крестьянскому вопросу</w:t>
            </w:r>
          </w:p>
          <w:p w:rsidR="003948DE" w:rsidRPr="003948DE" w:rsidRDefault="009B0D79" w:rsidP="009B0D79">
            <w:pPr>
              <w:pStyle w:val="a4"/>
              <w:numPr>
                <w:ilvl w:val="0"/>
                <w:numId w:val="98"/>
              </w:numPr>
              <w:rPr>
                <w:rFonts w:ascii="Times New Roman" w:hAnsi="Times New Roman" w:cs="Times New Roman"/>
                <w:sz w:val="20"/>
              </w:rPr>
            </w:pPr>
            <w:r>
              <w:rPr>
                <w:rFonts w:ascii="Times New Roman" w:hAnsi="Times New Roman" w:cs="Times New Roman"/>
                <w:sz w:val="20"/>
                <w:szCs w:val="19"/>
              </w:rPr>
              <w:t>Николай поощрял изучение отечественной истории, за</w:t>
            </w:r>
            <w:r w:rsidR="007F0E07">
              <w:rPr>
                <w:rFonts w:ascii="Times New Roman" w:hAnsi="Times New Roman" w:cs="Times New Roman"/>
                <w:sz w:val="20"/>
                <w:szCs w:val="19"/>
              </w:rPr>
              <w:t>ботился о развитии науки искусст</w:t>
            </w:r>
            <w:r>
              <w:rPr>
                <w:rFonts w:ascii="Times New Roman" w:hAnsi="Times New Roman" w:cs="Times New Roman"/>
                <w:sz w:val="20"/>
                <w:szCs w:val="19"/>
              </w:rPr>
              <w:t>ва</w:t>
            </w:r>
          </w:p>
        </w:tc>
        <w:tc>
          <w:tcPr>
            <w:tcW w:w="2438" w:type="dxa"/>
          </w:tcPr>
          <w:p w:rsidR="009862A9" w:rsidRPr="009862A9" w:rsidRDefault="009B0D79">
            <w:pPr>
              <w:rPr>
                <w:rFonts w:ascii="Times New Roman" w:hAnsi="Times New Roman" w:cs="Times New Roman"/>
                <w:sz w:val="20"/>
              </w:rPr>
            </w:pPr>
            <w:r>
              <w:rPr>
                <w:rFonts w:ascii="Times New Roman" w:hAnsi="Times New Roman" w:cs="Times New Roman"/>
                <w:sz w:val="20"/>
              </w:rPr>
              <w:t xml:space="preserve">ЕГЭ. История. Универсальный справочник\ И.В. </w:t>
            </w:r>
            <w:proofErr w:type="spellStart"/>
            <w:r>
              <w:rPr>
                <w:rFonts w:ascii="Times New Roman" w:hAnsi="Times New Roman" w:cs="Times New Roman"/>
                <w:sz w:val="20"/>
              </w:rPr>
              <w:t>Курукин</w:t>
            </w:r>
            <w:proofErr w:type="spellEnd"/>
            <w:r>
              <w:rPr>
                <w:rFonts w:ascii="Times New Roman" w:hAnsi="Times New Roman" w:cs="Times New Roman"/>
                <w:sz w:val="20"/>
              </w:rPr>
              <w:t>, В.А. Шестаков, М.Н. Чернова и др. – М.: Эксмо, 2011. – 464 с. – (</w:t>
            </w:r>
            <w:proofErr w:type="spellStart"/>
            <w:r>
              <w:rPr>
                <w:rFonts w:ascii="Times New Roman" w:hAnsi="Times New Roman" w:cs="Times New Roman"/>
                <w:sz w:val="20"/>
              </w:rPr>
              <w:t>ЕГЭ</w:t>
            </w:r>
            <w:proofErr w:type="gramStart"/>
            <w:r>
              <w:rPr>
                <w:rFonts w:ascii="Times New Roman" w:hAnsi="Times New Roman" w:cs="Times New Roman"/>
                <w:sz w:val="20"/>
              </w:rPr>
              <w:t>.У</w:t>
            </w:r>
            <w:proofErr w:type="gramEnd"/>
            <w:r>
              <w:rPr>
                <w:rFonts w:ascii="Times New Roman" w:hAnsi="Times New Roman" w:cs="Times New Roman"/>
                <w:sz w:val="20"/>
              </w:rPr>
              <w:t>ниверсальный</w:t>
            </w:r>
            <w:proofErr w:type="spellEnd"/>
            <w:r>
              <w:rPr>
                <w:rFonts w:ascii="Times New Roman" w:hAnsi="Times New Roman" w:cs="Times New Roman"/>
                <w:sz w:val="20"/>
              </w:rPr>
              <w:t xml:space="preserve"> справочник)</w:t>
            </w: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215DE6" w:rsidP="009862A9">
            <w:pPr>
              <w:pStyle w:val="Default"/>
              <w:rPr>
                <w:sz w:val="19"/>
                <w:szCs w:val="19"/>
              </w:rPr>
            </w:pPr>
            <w:r>
              <w:rPr>
                <w:sz w:val="19"/>
                <w:szCs w:val="19"/>
              </w:rPr>
              <w:t xml:space="preserve">Ниже приведены две точки зрения на деятельность Павла </w:t>
            </w:r>
            <w:r>
              <w:rPr>
                <w:sz w:val="19"/>
                <w:szCs w:val="19"/>
                <w:lang w:val="en-US"/>
              </w:rPr>
              <w:t>I</w:t>
            </w:r>
            <w:r>
              <w:rPr>
                <w:sz w:val="19"/>
                <w:szCs w:val="19"/>
              </w:rPr>
              <w:t>.</w:t>
            </w:r>
          </w:p>
          <w:p w:rsidR="00215DE6" w:rsidRDefault="00215DE6" w:rsidP="009862A9">
            <w:pPr>
              <w:pStyle w:val="Default"/>
              <w:rPr>
                <w:sz w:val="19"/>
                <w:szCs w:val="19"/>
              </w:rPr>
            </w:pPr>
            <w:r>
              <w:rPr>
                <w:sz w:val="19"/>
                <w:szCs w:val="19"/>
              </w:rPr>
              <w:t>1.При всей противоречивости деятельность императора Павла</w:t>
            </w:r>
            <w:r w:rsidRPr="00215DE6">
              <w:rPr>
                <w:sz w:val="19"/>
                <w:szCs w:val="19"/>
              </w:rPr>
              <w:t xml:space="preserve"> </w:t>
            </w:r>
            <w:r>
              <w:rPr>
                <w:sz w:val="19"/>
                <w:szCs w:val="19"/>
                <w:lang w:val="en-US"/>
              </w:rPr>
              <w:t>I</w:t>
            </w:r>
            <w:r>
              <w:rPr>
                <w:sz w:val="19"/>
                <w:szCs w:val="19"/>
              </w:rPr>
              <w:t xml:space="preserve"> можно оценить положительно.</w:t>
            </w:r>
          </w:p>
          <w:p w:rsidR="00215DE6" w:rsidRDefault="00215DE6" w:rsidP="009862A9">
            <w:pPr>
              <w:pStyle w:val="Default"/>
              <w:rPr>
                <w:sz w:val="19"/>
                <w:szCs w:val="19"/>
              </w:rPr>
            </w:pPr>
            <w:r>
              <w:rPr>
                <w:sz w:val="19"/>
                <w:szCs w:val="19"/>
              </w:rPr>
              <w:t>2.Правление Павла</w:t>
            </w:r>
            <w:r w:rsidRPr="00215DE6">
              <w:rPr>
                <w:sz w:val="19"/>
                <w:szCs w:val="19"/>
              </w:rPr>
              <w:t xml:space="preserve"> </w:t>
            </w:r>
            <w:r>
              <w:rPr>
                <w:sz w:val="19"/>
                <w:szCs w:val="19"/>
                <w:lang w:val="en-US"/>
              </w:rPr>
              <w:t>I</w:t>
            </w:r>
            <w:r>
              <w:rPr>
                <w:sz w:val="19"/>
                <w:szCs w:val="19"/>
              </w:rPr>
              <w:t xml:space="preserve"> было тираническим, деятельность его заслуживает отрицательной оценки.</w:t>
            </w:r>
          </w:p>
          <w:p w:rsidR="00215DE6" w:rsidRPr="00215DE6" w:rsidRDefault="00215DE6" w:rsidP="009862A9">
            <w:pPr>
              <w:pStyle w:val="Default"/>
              <w:rPr>
                <w:sz w:val="19"/>
                <w:szCs w:val="19"/>
              </w:rPr>
            </w:pPr>
            <w:r>
              <w:rPr>
                <w:sz w:val="19"/>
                <w:szCs w:val="19"/>
              </w:rPr>
              <w:lastRenderedPageBreak/>
              <w:t>Укажите, какая из названных</w:t>
            </w:r>
            <w:r w:rsidR="007A0734">
              <w:rPr>
                <w:sz w:val="19"/>
                <w:szCs w:val="19"/>
              </w:rPr>
              <w:t xml:space="preserve"> </w:t>
            </w:r>
            <w:bookmarkStart w:id="0" w:name="_GoBack"/>
            <w:bookmarkEnd w:id="0"/>
            <w:r>
              <w:rPr>
                <w:sz w:val="19"/>
                <w:szCs w:val="19"/>
              </w:rPr>
              <w:t>точек зрения вам представляется более предпочтительной. Приведите не менее трех фактов, положений, которые могут служить аргументами, подтверждающими избранную вами точку зрения.</w:t>
            </w:r>
          </w:p>
        </w:tc>
        <w:tc>
          <w:tcPr>
            <w:tcW w:w="5556" w:type="dxa"/>
          </w:tcPr>
          <w:p w:rsidR="009862A9" w:rsidRDefault="007F0E07" w:rsidP="009862A9">
            <w:pPr>
              <w:rPr>
                <w:rFonts w:ascii="Times New Roman" w:hAnsi="Times New Roman" w:cs="Times New Roman"/>
                <w:sz w:val="20"/>
              </w:rPr>
            </w:pPr>
            <w:r>
              <w:rPr>
                <w:rFonts w:ascii="Times New Roman" w:hAnsi="Times New Roman" w:cs="Times New Roman"/>
                <w:sz w:val="20"/>
              </w:rPr>
              <w:lastRenderedPageBreak/>
              <w:t>Ученик может выбрать одну из названных точек зрения, при этом должен привести подтверждающие ее аргументы, например:</w:t>
            </w:r>
          </w:p>
          <w:p w:rsidR="007F0E07" w:rsidRDefault="007F0E07" w:rsidP="009862A9">
            <w:pPr>
              <w:rPr>
                <w:rFonts w:ascii="Times New Roman" w:hAnsi="Times New Roman" w:cs="Times New Roman"/>
                <w:sz w:val="20"/>
              </w:rPr>
            </w:pPr>
            <w:r>
              <w:rPr>
                <w:rFonts w:ascii="Times New Roman" w:hAnsi="Times New Roman" w:cs="Times New Roman"/>
                <w:sz w:val="20"/>
              </w:rPr>
              <w:t>При выборе первой точки зрения</w:t>
            </w:r>
          </w:p>
          <w:p w:rsidR="007F0E07" w:rsidRDefault="007F0E07" w:rsidP="007F0E07">
            <w:pPr>
              <w:pStyle w:val="a4"/>
              <w:numPr>
                <w:ilvl w:val="0"/>
                <w:numId w:val="100"/>
              </w:numPr>
              <w:rPr>
                <w:rFonts w:ascii="Times New Roman" w:hAnsi="Times New Roman" w:cs="Times New Roman"/>
                <w:sz w:val="20"/>
              </w:rPr>
            </w:pPr>
            <w:r>
              <w:rPr>
                <w:rFonts w:ascii="Times New Roman" w:hAnsi="Times New Roman" w:cs="Times New Roman"/>
                <w:sz w:val="20"/>
              </w:rPr>
              <w:t xml:space="preserve">Павел запретил продавать безземельных крестьян с </w:t>
            </w:r>
            <w:r>
              <w:rPr>
                <w:rFonts w:ascii="Times New Roman" w:hAnsi="Times New Roman" w:cs="Times New Roman"/>
                <w:sz w:val="20"/>
              </w:rPr>
              <w:lastRenderedPageBreak/>
              <w:t>молотка</w:t>
            </w:r>
          </w:p>
          <w:p w:rsidR="007F0E07" w:rsidRDefault="007F0E07" w:rsidP="007F0E07">
            <w:pPr>
              <w:pStyle w:val="a4"/>
              <w:numPr>
                <w:ilvl w:val="0"/>
                <w:numId w:val="100"/>
              </w:numPr>
              <w:rPr>
                <w:rFonts w:ascii="Times New Roman" w:hAnsi="Times New Roman" w:cs="Times New Roman"/>
                <w:sz w:val="20"/>
              </w:rPr>
            </w:pPr>
            <w:r>
              <w:rPr>
                <w:rFonts w:ascii="Times New Roman" w:hAnsi="Times New Roman" w:cs="Times New Roman"/>
                <w:sz w:val="20"/>
              </w:rPr>
              <w:t>вернул из ссылки А. Радищева</w:t>
            </w:r>
          </w:p>
          <w:p w:rsidR="007F0E07" w:rsidRDefault="007F0E07" w:rsidP="007F0E07">
            <w:pPr>
              <w:pStyle w:val="a4"/>
              <w:numPr>
                <w:ilvl w:val="0"/>
                <w:numId w:val="100"/>
              </w:numPr>
              <w:rPr>
                <w:rFonts w:ascii="Times New Roman" w:hAnsi="Times New Roman" w:cs="Times New Roman"/>
                <w:sz w:val="20"/>
              </w:rPr>
            </w:pPr>
            <w:r>
              <w:rPr>
                <w:rFonts w:ascii="Times New Roman" w:hAnsi="Times New Roman" w:cs="Times New Roman"/>
                <w:sz w:val="20"/>
              </w:rPr>
              <w:t>ограничил барщину тремя днями</w:t>
            </w:r>
          </w:p>
          <w:p w:rsidR="007F0E07" w:rsidRDefault="007F0E07" w:rsidP="007F0E07">
            <w:pPr>
              <w:rPr>
                <w:rFonts w:ascii="Times New Roman" w:hAnsi="Times New Roman" w:cs="Times New Roman"/>
                <w:sz w:val="20"/>
              </w:rPr>
            </w:pPr>
            <w:r>
              <w:rPr>
                <w:rFonts w:ascii="Times New Roman" w:hAnsi="Times New Roman" w:cs="Times New Roman"/>
                <w:sz w:val="20"/>
              </w:rPr>
              <w:t>При выборе второй точки зрения</w:t>
            </w:r>
          </w:p>
          <w:p w:rsidR="007F0E07" w:rsidRDefault="007F0E07" w:rsidP="007F0E07">
            <w:pPr>
              <w:pStyle w:val="a4"/>
              <w:numPr>
                <w:ilvl w:val="0"/>
                <w:numId w:val="101"/>
              </w:numPr>
              <w:rPr>
                <w:rFonts w:ascii="Times New Roman" w:hAnsi="Times New Roman" w:cs="Times New Roman"/>
                <w:sz w:val="20"/>
              </w:rPr>
            </w:pPr>
            <w:r>
              <w:rPr>
                <w:rFonts w:ascii="Times New Roman" w:hAnsi="Times New Roman" w:cs="Times New Roman"/>
                <w:sz w:val="20"/>
              </w:rPr>
              <w:t>проводил массовые раздачи государственных крестьян вельможам</w:t>
            </w:r>
          </w:p>
          <w:p w:rsidR="007F0E07" w:rsidRDefault="007F0E07" w:rsidP="007F0E07">
            <w:pPr>
              <w:pStyle w:val="a4"/>
              <w:numPr>
                <w:ilvl w:val="0"/>
                <w:numId w:val="101"/>
              </w:numPr>
              <w:rPr>
                <w:rFonts w:ascii="Times New Roman" w:hAnsi="Times New Roman" w:cs="Times New Roman"/>
                <w:sz w:val="20"/>
              </w:rPr>
            </w:pPr>
            <w:r>
              <w:rPr>
                <w:rFonts w:ascii="Times New Roman" w:hAnsi="Times New Roman" w:cs="Times New Roman"/>
                <w:sz w:val="20"/>
              </w:rPr>
              <w:t>утвердил новый воинский устав с прусскими порядками в русской армии</w:t>
            </w:r>
          </w:p>
          <w:p w:rsidR="007F0E07" w:rsidRPr="007F0E07" w:rsidRDefault="007F0E07" w:rsidP="007F0E07">
            <w:pPr>
              <w:pStyle w:val="a4"/>
              <w:numPr>
                <w:ilvl w:val="0"/>
                <w:numId w:val="101"/>
              </w:numPr>
              <w:rPr>
                <w:rFonts w:ascii="Times New Roman" w:hAnsi="Times New Roman" w:cs="Times New Roman"/>
                <w:sz w:val="20"/>
              </w:rPr>
            </w:pPr>
            <w:r>
              <w:rPr>
                <w:rFonts w:ascii="Times New Roman" w:hAnsi="Times New Roman" w:cs="Times New Roman"/>
                <w:sz w:val="20"/>
              </w:rPr>
              <w:t>вновь ввел телесные наказания для дворян (за уголовные преступления)</w:t>
            </w:r>
          </w:p>
        </w:tc>
        <w:tc>
          <w:tcPr>
            <w:tcW w:w="2438" w:type="dxa"/>
          </w:tcPr>
          <w:p w:rsidR="009862A9" w:rsidRPr="009862A9" w:rsidRDefault="000A2F28">
            <w:pPr>
              <w:rPr>
                <w:rFonts w:ascii="Times New Roman" w:hAnsi="Times New Roman" w:cs="Times New Roman"/>
                <w:sz w:val="20"/>
              </w:rPr>
            </w:pPr>
            <w:proofErr w:type="spellStart"/>
            <w:r w:rsidRPr="00416D1E">
              <w:rPr>
                <w:rFonts w:ascii="Times New Roman" w:eastAsia="Times New Roman" w:hAnsi="Times New Roman" w:cs="Times New Roman"/>
                <w:bCs/>
                <w:sz w:val="20"/>
                <w:szCs w:val="24"/>
                <w:lang w:eastAsia="ru-RU"/>
              </w:rPr>
              <w:lastRenderedPageBreak/>
              <w:t>Саяпин</w:t>
            </w:r>
            <w:proofErr w:type="spellEnd"/>
            <w:r w:rsidRPr="00416D1E">
              <w:rPr>
                <w:rFonts w:ascii="Times New Roman" w:eastAsia="Times New Roman" w:hAnsi="Times New Roman" w:cs="Times New Roman"/>
                <w:bCs/>
                <w:sz w:val="20"/>
                <w:szCs w:val="24"/>
                <w:lang w:eastAsia="ru-RU"/>
              </w:rPr>
              <w:t xml:space="preserve"> В.В., </w:t>
            </w:r>
            <w:proofErr w:type="spellStart"/>
            <w:r w:rsidRPr="00416D1E">
              <w:rPr>
                <w:rFonts w:ascii="Times New Roman" w:eastAsia="Times New Roman" w:hAnsi="Times New Roman" w:cs="Times New Roman"/>
                <w:bCs/>
                <w:sz w:val="20"/>
                <w:szCs w:val="24"/>
                <w:lang w:eastAsia="ru-RU"/>
              </w:rPr>
              <w:t>Шамрай</w:t>
            </w:r>
            <w:proofErr w:type="spellEnd"/>
            <w:r w:rsidRPr="00416D1E">
              <w:rPr>
                <w:rFonts w:ascii="Times New Roman" w:eastAsia="Times New Roman" w:hAnsi="Times New Roman" w:cs="Times New Roman"/>
                <w:bCs/>
                <w:sz w:val="20"/>
                <w:szCs w:val="24"/>
                <w:lang w:eastAsia="ru-RU"/>
              </w:rPr>
              <w:t xml:space="preserve"> Ю.В. История России. Подготовка к ЕГЭ-2010: учебно-методическое пособие\ </w:t>
            </w:r>
            <w:proofErr w:type="spellStart"/>
            <w:r w:rsidRPr="00416D1E">
              <w:rPr>
                <w:rFonts w:ascii="Times New Roman" w:eastAsia="Times New Roman" w:hAnsi="Times New Roman" w:cs="Times New Roman"/>
                <w:bCs/>
                <w:sz w:val="20"/>
                <w:szCs w:val="24"/>
                <w:lang w:eastAsia="ru-RU"/>
              </w:rPr>
              <w:t>В.В.Саяпин</w:t>
            </w:r>
            <w:proofErr w:type="spellEnd"/>
            <w:r w:rsidRPr="00416D1E">
              <w:rPr>
                <w:rFonts w:ascii="Times New Roman" w:eastAsia="Times New Roman" w:hAnsi="Times New Roman" w:cs="Times New Roman"/>
                <w:bCs/>
                <w:sz w:val="20"/>
                <w:szCs w:val="24"/>
                <w:lang w:eastAsia="ru-RU"/>
              </w:rPr>
              <w:t xml:space="preserve">, </w:t>
            </w:r>
            <w:proofErr w:type="spellStart"/>
            <w:r w:rsidRPr="00416D1E">
              <w:rPr>
                <w:rFonts w:ascii="Times New Roman" w:eastAsia="Times New Roman" w:hAnsi="Times New Roman" w:cs="Times New Roman"/>
                <w:bCs/>
                <w:sz w:val="20"/>
                <w:szCs w:val="24"/>
                <w:lang w:eastAsia="ru-RU"/>
              </w:rPr>
              <w:lastRenderedPageBreak/>
              <w:t>Ю.В.Шамрай</w:t>
            </w:r>
            <w:proofErr w:type="spellEnd"/>
            <w:r w:rsidRPr="00416D1E">
              <w:rPr>
                <w:rFonts w:ascii="Times New Roman" w:eastAsia="Times New Roman" w:hAnsi="Times New Roman" w:cs="Times New Roman"/>
                <w:bCs/>
                <w:sz w:val="20"/>
                <w:szCs w:val="24"/>
                <w:lang w:eastAsia="ru-RU"/>
              </w:rPr>
              <w:t>. – Ростов н</w:t>
            </w:r>
            <w:proofErr w:type="gramStart"/>
            <w:r w:rsidRPr="00416D1E">
              <w:rPr>
                <w:rFonts w:ascii="Times New Roman" w:eastAsia="Times New Roman" w:hAnsi="Times New Roman" w:cs="Times New Roman"/>
                <w:bCs/>
                <w:sz w:val="20"/>
                <w:szCs w:val="24"/>
                <w:lang w:eastAsia="ru-RU"/>
              </w:rPr>
              <w:t>\Д</w:t>
            </w:r>
            <w:proofErr w:type="gramEnd"/>
            <w:r w:rsidRPr="00416D1E">
              <w:rPr>
                <w:rFonts w:ascii="Times New Roman" w:eastAsia="Times New Roman" w:hAnsi="Times New Roman" w:cs="Times New Roman"/>
                <w:bCs/>
                <w:sz w:val="20"/>
                <w:szCs w:val="24"/>
                <w:lang w:eastAsia="ru-RU"/>
              </w:rPr>
              <w:t>: Легион, 2009. – 368 с. – (Готовимся к ЕГЭ).</w:t>
            </w: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r w:rsidR="009862A9" w:rsidTr="000C127F">
        <w:tc>
          <w:tcPr>
            <w:tcW w:w="809" w:type="dxa"/>
          </w:tcPr>
          <w:p w:rsidR="009862A9" w:rsidRDefault="009862A9" w:rsidP="00673BDF">
            <w:pPr>
              <w:pStyle w:val="a4"/>
              <w:numPr>
                <w:ilvl w:val="0"/>
                <w:numId w:val="1"/>
              </w:numPr>
            </w:pPr>
          </w:p>
        </w:tc>
        <w:tc>
          <w:tcPr>
            <w:tcW w:w="6811" w:type="dxa"/>
          </w:tcPr>
          <w:p w:rsidR="009862A9" w:rsidRDefault="009862A9" w:rsidP="009862A9">
            <w:pPr>
              <w:pStyle w:val="Default"/>
              <w:rPr>
                <w:sz w:val="19"/>
                <w:szCs w:val="19"/>
              </w:rPr>
            </w:pPr>
          </w:p>
        </w:tc>
        <w:tc>
          <w:tcPr>
            <w:tcW w:w="5556" w:type="dxa"/>
          </w:tcPr>
          <w:p w:rsidR="009862A9" w:rsidRPr="009862A9" w:rsidRDefault="009862A9" w:rsidP="009862A9">
            <w:pPr>
              <w:rPr>
                <w:rFonts w:ascii="Times New Roman" w:hAnsi="Times New Roman" w:cs="Times New Roman"/>
                <w:sz w:val="20"/>
              </w:rPr>
            </w:pPr>
          </w:p>
        </w:tc>
        <w:tc>
          <w:tcPr>
            <w:tcW w:w="2438" w:type="dxa"/>
          </w:tcPr>
          <w:p w:rsidR="009862A9" w:rsidRPr="009862A9" w:rsidRDefault="009862A9">
            <w:pPr>
              <w:rPr>
                <w:rFonts w:ascii="Times New Roman" w:hAnsi="Times New Roman" w:cs="Times New Roman"/>
                <w:sz w:val="20"/>
              </w:rPr>
            </w:pPr>
          </w:p>
        </w:tc>
      </w:tr>
    </w:tbl>
    <w:p w:rsidR="00673BDF" w:rsidRDefault="00673BDF"/>
    <w:p w:rsidR="008021D7" w:rsidRDefault="008021D7"/>
    <w:p w:rsidR="008021D7" w:rsidRDefault="008021D7"/>
    <w:p w:rsidR="008021D7" w:rsidRDefault="008021D7"/>
    <w:p w:rsidR="008021D7" w:rsidRDefault="008021D7"/>
    <w:p w:rsidR="008021D7" w:rsidRDefault="008021D7"/>
    <w:p w:rsidR="008021D7" w:rsidRDefault="008021D7"/>
    <w:p w:rsidR="008021D7" w:rsidRDefault="008021D7"/>
    <w:p w:rsidR="008021D7" w:rsidRDefault="008021D7"/>
    <w:sectPr w:rsidR="008021D7" w:rsidSect="000A401E">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5C0"/>
    <w:multiLevelType w:val="hybridMultilevel"/>
    <w:tmpl w:val="0F102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416B2"/>
    <w:multiLevelType w:val="hybridMultilevel"/>
    <w:tmpl w:val="B8FE9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E67BA"/>
    <w:multiLevelType w:val="hybridMultilevel"/>
    <w:tmpl w:val="305A7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52C89"/>
    <w:multiLevelType w:val="hybridMultilevel"/>
    <w:tmpl w:val="69044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D0EF1"/>
    <w:multiLevelType w:val="hybridMultilevel"/>
    <w:tmpl w:val="F1F25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04566"/>
    <w:multiLevelType w:val="hybridMultilevel"/>
    <w:tmpl w:val="37BEC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D17EA"/>
    <w:multiLevelType w:val="hybridMultilevel"/>
    <w:tmpl w:val="50041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94404E"/>
    <w:multiLevelType w:val="hybridMultilevel"/>
    <w:tmpl w:val="66B46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2514E"/>
    <w:multiLevelType w:val="hybridMultilevel"/>
    <w:tmpl w:val="4BF20096"/>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9">
    <w:nsid w:val="0A2552ED"/>
    <w:multiLevelType w:val="hybridMultilevel"/>
    <w:tmpl w:val="2E1AE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7010A9"/>
    <w:multiLevelType w:val="hybridMultilevel"/>
    <w:tmpl w:val="8CB20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5A32A8"/>
    <w:multiLevelType w:val="hybridMultilevel"/>
    <w:tmpl w:val="1632F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B25F66"/>
    <w:multiLevelType w:val="hybridMultilevel"/>
    <w:tmpl w:val="1138F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5A5AD8"/>
    <w:multiLevelType w:val="hybridMultilevel"/>
    <w:tmpl w:val="C96CE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756F7"/>
    <w:multiLevelType w:val="hybridMultilevel"/>
    <w:tmpl w:val="2370F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6E0652"/>
    <w:multiLevelType w:val="hybridMultilevel"/>
    <w:tmpl w:val="499A0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6F2EB5"/>
    <w:multiLevelType w:val="hybridMultilevel"/>
    <w:tmpl w:val="3872B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AC192B"/>
    <w:multiLevelType w:val="hybridMultilevel"/>
    <w:tmpl w:val="BDA04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0C08DE"/>
    <w:multiLevelType w:val="hybridMultilevel"/>
    <w:tmpl w:val="97EA7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927F13"/>
    <w:multiLevelType w:val="hybridMultilevel"/>
    <w:tmpl w:val="9732CF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E5644F"/>
    <w:multiLevelType w:val="hybridMultilevel"/>
    <w:tmpl w:val="099CF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4261F1"/>
    <w:multiLevelType w:val="hybridMultilevel"/>
    <w:tmpl w:val="548C1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C048FC"/>
    <w:multiLevelType w:val="hybridMultilevel"/>
    <w:tmpl w:val="4F3AB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B62E23"/>
    <w:multiLevelType w:val="hybridMultilevel"/>
    <w:tmpl w:val="7862E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1B507D"/>
    <w:multiLevelType w:val="hybridMultilevel"/>
    <w:tmpl w:val="13589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881A90"/>
    <w:multiLevelType w:val="hybridMultilevel"/>
    <w:tmpl w:val="7A709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CD2C3E"/>
    <w:multiLevelType w:val="hybridMultilevel"/>
    <w:tmpl w:val="0838C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3A320C"/>
    <w:multiLevelType w:val="hybridMultilevel"/>
    <w:tmpl w:val="B2E2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CB467F"/>
    <w:multiLevelType w:val="hybridMultilevel"/>
    <w:tmpl w:val="7DBE5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4168CF"/>
    <w:multiLevelType w:val="hybridMultilevel"/>
    <w:tmpl w:val="3D2C2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042556"/>
    <w:multiLevelType w:val="hybridMultilevel"/>
    <w:tmpl w:val="FC864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1C4FC3"/>
    <w:multiLevelType w:val="hybridMultilevel"/>
    <w:tmpl w:val="7FAEC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076B35"/>
    <w:multiLevelType w:val="hybridMultilevel"/>
    <w:tmpl w:val="573C2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16065C"/>
    <w:multiLevelType w:val="hybridMultilevel"/>
    <w:tmpl w:val="3CF4E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817980"/>
    <w:multiLevelType w:val="hybridMultilevel"/>
    <w:tmpl w:val="F1608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92792C"/>
    <w:multiLevelType w:val="hybridMultilevel"/>
    <w:tmpl w:val="A1EEC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3A03FC"/>
    <w:multiLevelType w:val="hybridMultilevel"/>
    <w:tmpl w:val="E0828C2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nsid w:val="28770A8C"/>
    <w:multiLevelType w:val="hybridMultilevel"/>
    <w:tmpl w:val="931AD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B1212A"/>
    <w:multiLevelType w:val="hybridMultilevel"/>
    <w:tmpl w:val="E71478A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2AFA7CEC"/>
    <w:multiLevelType w:val="hybridMultilevel"/>
    <w:tmpl w:val="7DC46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202FD4"/>
    <w:multiLevelType w:val="hybridMultilevel"/>
    <w:tmpl w:val="1CBA7E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2D16C6"/>
    <w:multiLevelType w:val="hybridMultilevel"/>
    <w:tmpl w:val="4AE21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877633"/>
    <w:multiLevelType w:val="hybridMultilevel"/>
    <w:tmpl w:val="90FEF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D97715"/>
    <w:multiLevelType w:val="hybridMultilevel"/>
    <w:tmpl w:val="5C546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771A91"/>
    <w:multiLevelType w:val="hybridMultilevel"/>
    <w:tmpl w:val="D5104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B157D8"/>
    <w:multiLevelType w:val="hybridMultilevel"/>
    <w:tmpl w:val="8CFC2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527E6F"/>
    <w:multiLevelType w:val="hybridMultilevel"/>
    <w:tmpl w:val="691CC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920B41"/>
    <w:multiLevelType w:val="hybridMultilevel"/>
    <w:tmpl w:val="CD98C81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328E1FFE"/>
    <w:multiLevelType w:val="hybridMultilevel"/>
    <w:tmpl w:val="05669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C86A8A"/>
    <w:multiLevelType w:val="hybridMultilevel"/>
    <w:tmpl w:val="D750B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E505F4"/>
    <w:multiLevelType w:val="hybridMultilevel"/>
    <w:tmpl w:val="2F9CD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524F46"/>
    <w:multiLevelType w:val="hybridMultilevel"/>
    <w:tmpl w:val="F6860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F41E0C"/>
    <w:multiLevelType w:val="hybridMultilevel"/>
    <w:tmpl w:val="B75CD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E518BD"/>
    <w:multiLevelType w:val="hybridMultilevel"/>
    <w:tmpl w:val="6980CA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FA7CC2"/>
    <w:multiLevelType w:val="hybridMultilevel"/>
    <w:tmpl w:val="BF7C9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856437"/>
    <w:multiLevelType w:val="hybridMultilevel"/>
    <w:tmpl w:val="B8922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7D7C5C"/>
    <w:multiLevelType w:val="hybridMultilevel"/>
    <w:tmpl w:val="2F9023AC"/>
    <w:lvl w:ilvl="0" w:tplc="10387112">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7">
    <w:nsid w:val="41021A27"/>
    <w:multiLevelType w:val="hybridMultilevel"/>
    <w:tmpl w:val="F7D8D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2753218"/>
    <w:multiLevelType w:val="hybridMultilevel"/>
    <w:tmpl w:val="DE12D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1817BF"/>
    <w:multiLevelType w:val="hybridMultilevel"/>
    <w:tmpl w:val="7A989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55B7A91"/>
    <w:multiLevelType w:val="hybridMultilevel"/>
    <w:tmpl w:val="D7B6D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5B27198"/>
    <w:multiLevelType w:val="hybridMultilevel"/>
    <w:tmpl w:val="544C6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864333"/>
    <w:multiLevelType w:val="hybridMultilevel"/>
    <w:tmpl w:val="98E40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E443DC"/>
    <w:multiLevelType w:val="hybridMultilevel"/>
    <w:tmpl w:val="BCE2B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90479B"/>
    <w:multiLevelType w:val="hybridMultilevel"/>
    <w:tmpl w:val="A2041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9C78EA"/>
    <w:multiLevelType w:val="hybridMultilevel"/>
    <w:tmpl w:val="0C36E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2D4319"/>
    <w:multiLevelType w:val="hybridMultilevel"/>
    <w:tmpl w:val="A3626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F6239D5"/>
    <w:multiLevelType w:val="hybridMultilevel"/>
    <w:tmpl w:val="BBAC5F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4C13F22"/>
    <w:multiLevelType w:val="hybridMultilevel"/>
    <w:tmpl w:val="7CEAA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AE7DC9"/>
    <w:multiLevelType w:val="hybridMultilevel"/>
    <w:tmpl w:val="9B1E6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D46D77"/>
    <w:multiLevelType w:val="hybridMultilevel"/>
    <w:tmpl w:val="75A81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291D6F"/>
    <w:multiLevelType w:val="hybridMultilevel"/>
    <w:tmpl w:val="CBC24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292D69"/>
    <w:multiLevelType w:val="hybridMultilevel"/>
    <w:tmpl w:val="F39C5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E3171B"/>
    <w:multiLevelType w:val="hybridMultilevel"/>
    <w:tmpl w:val="3B524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4E3176"/>
    <w:multiLevelType w:val="hybridMultilevel"/>
    <w:tmpl w:val="23FE2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5422D1"/>
    <w:multiLevelType w:val="hybridMultilevel"/>
    <w:tmpl w:val="C15C6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A962AC"/>
    <w:multiLevelType w:val="hybridMultilevel"/>
    <w:tmpl w:val="369E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41379AC"/>
    <w:multiLevelType w:val="hybridMultilevel"/>
    <w:tmpl w:val="3C423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448643C"/>
    <w:multiLevelType w:val="hybridMultilevel"/>
    <w:tmpl w:val="3E743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E86DFF"/>
    <w:multiLevelType w:val="hybridMultilevel"/>
    <w:tmpl w:val="53426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FB3DB6"/>
    <w:multiLevelType w:val="hybridMultilevel"/>
    <w:tmpl w:val="778A4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7C53DFB"/>
    <w:multiLevelType w:val="hybridMultilevel"/>
    <w:tmpl w:val="F07C4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8B7ACF"/>
    <w:multiLevelType w:val="hybridMultilevel"/>
    <w:tmpl w:val="5B0C7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95F41DE"/>
    <w:multiLevelType w:val="hybridMultilevel"/>
    <w:tmpl w:val="5254F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166DE6"/>
    <w:multiLevelType w:val="hybridMultilevel"/>
    <w:tmpl w:val="A3126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CC27DC"/>
    <w:multiLevelType w:val="hybridMultilevel"/>
    <w:tmpl w:val="9D3A5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D7C73A8"/>
    <w:multiLevelType w:val="hybridMultilevel"/>
    <w:tmpl w:val="933E4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B92D7A"/>
    <w:multiLevelType w:val="hybridMultilevel"/>
    <w:tmpl w:val="A2AE9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DBE6A9B"/>
    <w:multiLevelType w:val="hybridMultilevel"/>
    <w:tmpl w:val="21B8D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ED533B4"/>
    <w:multiLevelType w:val="hybridMultilevel"/>
    <w:tmpl w:val="81564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196695B"/>
    <w:multiLevelType w:val="hybridMultilevel"/>
    <w:tmpl w:val="3392C9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1EE7A14"/>
    <w:multiLevelType w:val="hybridMultilevel"/>
    <w:tmpl w:val="4B546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35F5295"/>
    <w:multiLevelType w:val="hybridMultilevel"/>
    <w:tmpl w:val="3F7E4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55635A3"/>
    <w:multiLevelType w:val="hybridMultilevel"/>
    <w:tmpl w:val="D462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969028A"/>
    <w:multiLevelType w:val="hybridMultilevel"/>
    <w:tmpl w:val="4E8EF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99B0F81"/>
    <w:multiLevelType w:val="hybridMultilevel"/>
    <w:tmpl w:val="DE4C8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282D04"/>
    <w:multiLevelType w:val="hybridMultilevel"/>
    <w:tmpl w:val="69508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D37727B"/>
    <w:multiLevelType w:val="hybridMultilevel"/>
    <w:tmpl w:val="49023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28201B"/>
    <w:multiLevelType w:val="hybridMultilevel"/>
    <w:tmpl w:val="B9244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3B6011"/>
    <w:multiLevelType w:val="hybridMultilevel"/>
    <w:tmpl w:val="8B34B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E8763ED"/>
    <w:multiLevelType w:val="hybridMultilevel"/>
    <w:tmpl w:val="827A0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74"/>
  </w:num>
  <w:num w:numId="3">
    <w:abstractNumId w:val="56"/>
  </w:num>
  <w:num w:numId="4">
    <w:abstractNumId w:val="38"/>
  </w:num>
  <w:num w:numId="5">
    <w:abstractNumId w:val="47"/>
  </w:num>
  <w:num w:numId="6">
    <w:abstractNumId w:val="36"/>
  </w:num>
  <w:num w:numId="7">
    <w:abstractNumId w:val="84"/>
  </w:num>
  <w:num w:numId="8">
    <w:abstractNumId w:val="3"/>
  </w:num>
  <w:num w:numId="9">
    <w:abstractNumId w:val="22"/>
  </w:num>
  <w:num w:numId="10">
    <w:abstractNumId w:val="23"/>
  </w:num>
  <w:num w:numId="11">
    <w:abstractNumId w:val="55"/>
  </w:num>
  <w:num w:numId="12">
    <w:abstractNumId w:val="31"/>
  </w:num>
  <w:num w:numId="13">
    <w:abstractNumId w:val="34"/>
  </w:num>
  <w:num w:numId="14">
    <w:abstractNumId w:val="42"/>
  </w:num>
  <w:num w:numId="15">
    <w:abstractNumId w:val="33"/>
  </w:num>
  <w:num w:numId="16">
    <w:abstractNumId w:val="43"/>
  </w:num>
  <w:num w:numId="17">
    <w:abstractNumId w:val="50"/>
  </w:num>
  <w:num w:numId="18">
    <w:abstractNumId w:val="77"/>
  </w:num>
  <w:num w:numId="19">
    <w:abstractNumId w:val="11"/>
  </w:num>
  <w:num w:numId="20">
    <w:abstractNumId w:val="93"/>
  </w:num>
  <w:num w:numId="21">
    <w:abstractNumId w:val="73"/>
  </w:num>
  <w:num w:numId="22">
    <w:abstractNumId w:val="65"/>
  </w:num>
  <w:num w:numId="23">
    <w:abstractNumId w:val="45"/>
  </w:num>
  <w:num w:numId="24">
    <w:abstractNumId w:val="52"/>
  </w:num>
  <w:num w:numId="25">
    <w:abstractNumId w:val="64"/>
  </w:num>
  <w:num w:numId="26">
    <w:abstractNumId w:val="5"/>
  </w:num>
  <w:num w:numId="27">
    <w:abstractNumId w:val="26"/>
  </w:num>
  <w:num w:numId="28">
    <w:abstractNumId w:val="78"/>
  </w:num>
  <w:num w:numId="29">
    <w:abstractNumId w:val="16"/>
  </w:num>
  <w:num w:numId="30">
    <w:abstractNumId w:val="54"/>
  </w:num>
  <w:num w:numId="31">
    <w:abstractNumId w:val="48"/>
  </w:num>
  <w:num w:numId="32">
    <w:abstractNumId w:val="98"/>
  </w:num>
  <w:num w:numId="33">
    <w:abstractNumId w:val="66"/>
  </w:num>
  <w:num w:numId="34">
    <w:abstractNumId w:val="59"/>
  </w:num>
  <w:num w:numId="35">
    <w:abstractNumId w:val="95"/>
  </w:num>
  <w:num w:numId="36">
    <w:abstractNumId w:val="69"/>
  </w:num>
  <w:num w:numId="37">
    <w:abstractNumId w:val="32"/>
  </w:num>
  <w:num w:numId="38">
    <w:abstractNumId w:val="97"/>
  </w:num>
  <w:num w:numId="39">
    <w:abstractNumId w:val="12"/>
  </w:num>
  <w:num w:numId="40">
    <w:abstractNumId w:val="94"/>
  </w:num>
  <w:num w:numId="41">
    <w:abstractNumId w:val="49"/>
  </w:num>
  <w:num w:numId="42">
    <w:abstractNumId w:val="15"/>
  </w:num>
  <w:num w:numId="43">
    <w:abstractNumId w:val="81"/>
  </w:num>
  <w:num w:numId="44">
    <w:abstractNumId w:val="21"/>
  </w:num>
  <w:num w:numId="45">
    <w:abstractNumId w:val="25"/>
  </w:num>
  <w:num w:numId="46">
    <w:abstractNumId w:val="30"/>
  </w:num>
  <w:num w:numId="47">
    <w:abstractNumId w:val="100"/>
  </w:num>
  <w:num w:numId="48">
    <w:abstractNumId w:val="90"/>
  </w:num>
  <w:num w:numId="49">
    <w:abstractNumId w:val="10"/>
  </w:num>
  <w:num w:numId="50">
    <w:abstractNumId w:val="1"/>
  </w:num>
  <w:num w:numId="51">
    <w:abstractNumId w:val="58"/>
  </w:num>
  <w:num w:numId="52">
    <w:abstractNumId w:val="0"/>
  </w:num>
  <w:num w:numId="53">
    <w:abstractNumId w:val="85"/>
  </w:num>
  <w:num w:numId="54">
    <w:abstractNumId w:val="57"/>
  </w:num>
  <w:num w:numId="55">
    <w:abstractNumId w:val="2"/>
  </w:num>
  <w:num w:numId="56">
    <w:abstractNumId w:val="51"/>
  </w:num>
  <w:num w:numId="57">
    <w:abstractNumId w:val="67"/>
  </w:num>
  <w:num w:numId="58">
    <w:abstractNumId w:val="79"/>
  </w:num>
  <w:num w:numId="59">
    <w:abstractNumId w:val="60"/>
  </w:num>
  <w:num w:numId="60">
    <w:abstractNumId w:val="46"/>
  </w:num>
  <w:num w:numId="61">
    <w:abstractNumId w:val="68"/>
  </w:num>
  <w:num w:numId="62">
    <w:abstractNumId w:val="19"/>
  </w:num>
  <w:num w:numId="63">
    <w:abstractNumId w:val="61"/>
  </w:num>
  <w:num w:numId="64">
    <w:abstractNumId w:val="39"/>
  </w:num>
  <w:num w:numId="65">
    <w:abstractNumId w:val="4"/>
  </w:num>
  <w:num w:numId="66">
    <w:abstractNumId w:val="80"/>
  </w:num>
  <w:num w:numId="67">
    <w:abstractNumId w:val="86"/>
  </w:num>
  <w:num w:numId="68">
    <w:abstractNumId w:val="40"/>
  </w:num>
  <w:num w:numId="69">
    <w:abstractNumId w:val="99"/>
  </w:num>
  <w:num w:numId="70">
    <w:abstractNumId w:val="71"/>
  </w:num>
  <w:num w:numId="71">
    <w:abstractNumId w:val="35"/>
  </w:num>
  <w:num w:numId="72">
    <w:abstractNumId w:val="14"/>
  </w:num>
  <w:num w:numId="73">
    <w:abstractNumId w:val="75"/>
  </w:num>
  <w:num w:numId="74">
    <w:abstractNumId w:val="82"/>
  </w:num>
  <w:num w:numId="75">
    <w:abstractNumId w:val="9"/>
  </w:num>
  <w:num w:numId="76">
    <w:abstractNumId w:val="96"/>
  </w:num>
  <w:num w:numId="77">
    <w:abstractNumId w:val="88"/>
  </w:num>
  <w:num w:numId="78">
    <w:abstractNumId w:val="89"/>
  </w:num>
  <w:num w:numId="79">
    <w:abstractNumId w:val="87"/>
  </w:num>
  <w:num w:numId="80">
    <w:abstractNumId w:val="44"/>
  </w:num>
  <w:num w:numId="81">
    <w:abstractNumId w:val="7"/>
  </w:num>
  <w:num w:numId="82">
    <w:abstractNumId w:val="70"/>
  </w:num>
  <w:num w:numId="83">
    <w:abstractNumId w:val="24"/>
  </w:num>
  <w:num w:numId="84">
    <w:abstractNumId w:val="18"/>
  </w:num>
  <w:num w:numId="85">
    <w:abstractNumId w:val="37"/>
  </w:num>
  <w:num w:numId="86">
    <w:abstractNumId w:val="17"/>
  </w:num>
  <w:num w:numId="87">
    <w:abstractNumId w:val="62"/>
  </w:num>
  <w:num w:numId="88">
    <w:abstractNumId w:val="92"/>
  </w:num>
  <w:num w:numId="89">
    <w:abstractNumId w:val="83"/>
  </w:num>
  <w:num w:numId="90">
    <w:abstractNumId w:val="8"/>
  </w:num>
  <w:num w:numId="91">
    <w:abstractNumId w:val="41"/>
  </w:num>
  <w:num w:numId="92">
    <w:abstractNumId w:val="63"/>
  </w:num>
  <w:num w:numId="93">
    <w:abstractNumId w:val="72"/>
  </w:num>
  <w:num w:numId="94">
    <w:abstractNumId w:val="28"/>
  </w:num>
  <w:num w:numId="95">
    <w:abstractNumId w:val="20"/>
  </w:num>
  <w:num w:numId="96">
    <w:abstractNumId w:val="27"/>
  </w:num>
  <w:num w:numId="97">
    <w:abstractNumId w:val="53"/>
  </w:num>
  <w:num w:numId="98">
    <w:abstractNumId w:val="13"/>
  </w:num>
  <w:num w:numId="99">
    <w:abstractNumId w:val="76"/>
  </w:num>
  <w:num w:numId="100">
    <w:abstractNumId w:val="91"/>
  </w:num>
  <w:num w:numId="101">
    <w:abstractNumId w:val="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DF"/>
    <w:rsid w:val="000267EF"/>
    <w:rsid w:val="00026C28"/>
    <w:rsid w:val="00052F37"/>
    <w:rsid w:val="00070654"/>
    <w:rsid w:val="000802E3"/>
    <w:rsid w:val="00092D99"/>
    <w:rsid w:val="000A2F28"/>
    <w:rsid w:val="000A401E"/>
    <w:rsid w:val="000A6044"/>
    <w:rsid w:val="000C127F"/>
    <w:rsid w:val="00123797"/>
    <w:rsid w:val="001304ED"/>
    <w:rsid w:val="001A6E64"/>
    <w:rsid w:val="001D3913"/>
    <w:rsid w:val="001D4E27"/>
    <w:rsid w:val="00215DE6"/>
    <w:rsid w:val="002472F7"/>
    <w:rsid w:val="00256C1F"/>
    <w:rsid w:val="00287960"/>
    <w:rsid w:val="002955F5"/>
    <w:rsid w:val="002A1E70"/>
    <w:rsid w:val="002D08E5"/>
    <w:rsid w:val="002D325F"/>
    <w:rsid w:val="002F4F99"/>
    <w:rsid w:val="00333A79"/>
    <w:rsid w:val="00351555"/>
    <w:rsid w:val="00367EE4"/>
    <w:rsid w:val="00383337"/>
    <w:rsid w:val="003948DE"/>
    <w:rsid w:val="00397358"/>
    <w:rsid w:val="003C35A8"/>
    <w:rsid w:val="003E0D77"/>
    <w:rsid w:val="003F2174"/>
    <w:rsid w:val="003F5715"/>
    <w:rsid w:val="00402FBD"/>
    <w:rsid w:val="00412101"/>
    <w:rsid w:val="00416D1E"/>
    <w:rsid w:val="00462376"/>
    <w:rsid w:val="0048430A"/>
    <w:rsid w:val="00495E4E"/>
    <w:rsid w:val="004A071A"/>
    <w:rsid w:val="004B215A"/>
    <w:rsid w:val="004D1CC5"/>
    <w:rsid w:val="004F7346"/>
    <w:rsid w:val="00511A17"/>
    <w:rsid w:val="00520C45"/>
    <w:rsid w:val="005504EE"/>
    <w:rsid w:val="005659FD"/>
    <w:rsid w:val="005960E6"/>
    <w:rsid w:val="005A69BE"/>
    <w:rsid w:val="005B16FD"/>
    <w:rsid w:val="005B43E0"/>
    <w:rsid w:val="005E231F"/>
    <w:rsid w:val="005E3BF8"/>
    <w:rsid w:val="00623B2D"/>
    <w:rsid w:val="00623FB1"/>
    <w:rsid w:val="00626098"/>
    <w:rsid w:val="00633879"/>
    <w:rsid w:val="00641251"/>
    <w:rsid w:val="006444B1"/>
    <w:rsid w:val="00673BDF"/>
    <w:rsid w:val="006937D2"/>
    <w:rsid w:val="006A0248"/>
    <w:rsid w:val="006C1630"/>
    <w:rsid w:val="006D28B0"/>
    <w:rsid w:val="006E441A"/>
    <w:rsid w:val="00701080"/>
    <w:rsid w:val="0074132E"/>
    <w:rsid w:val="00744724"/>
    <w:rsid w:val="00744C13"/>
    <w:rsid w:val="00774C4A"/>
    <w:rsid w:val="007812A8"/>
    <w:rsid w:val="00792449"/>
    <w:rsid w:val="00794229"/>
    <w:rsid w:val="007A0734"/>
    <w:rsid w:val="007F0E07"/>
    <w:rsid w:val="008021D7"/>
    <w:rsid w:val="00826B7C"/>
    <w:rsid w:val="008374D6"/>
    <w:rsid w:val="008553F6"/>
    <w:rsid w:val="0086464A"/>
    <w:rsid w:val="00877157"/>
    <w:rsid w:val="0088309B"/>
    <w:rsid w:val="00895C58"/>
    <w:rsid w:val="008D22FA"/>
    <w:rsid w:val="008F73FB"/>
    <w:rsid w:val="00953DAC"/>
    <w:rsid w:val="00962334"/>
    <w:rsid w:val="009862A9"/>
    <w:rsid w:val="009B0D79"/>
    <w:rsid w:val="009B52AA"/>
    <w:rsid w:val="00A10860"/>
    <w:rsid w:val="00A1375C"/>
    <w:rsid w:val="00A45FD4"/>
    <w:rsid w:val="00A56023"/>
    <w:rsid w:val="00A81D0F"/>
    <w:rsid w:val="00AB60DF"/>
    <w:rsid w:val="00AD0232"/>
    <w:rsid w:val="00AD508D"/>
    <w:rsid w:val="00AD7A66"/>
    <w:rsid w:val="00AF0EC5"/>
    <w:rsid w:val="00AF6F42"/>
    <w:rsid w:val="00B118AB"/>
    <w:rsid w:val="00B1627C"/>
    <w:rsid w:val="00B42A70"/>
    <w:rsid w:val="00B61B0B"/>
    <w:rsid w:val="00B847B2"/>
    <w:rsid w:val="00B942F9"/>
    <w:rsid w:val="00BA5FE2"/>
    <w:rsid w:val="00BB09F3"/>
    <w:rsid w:val="00C3190C"/>
    <w:rsid w:val="00C5302E"/>
    <w:rsid w:val="00C72E40"/>
    <w:rsid w:val="00C8533E"/>
    <w:rsid w:val="00C85E13"/>
    <w:rsid w:val="00CA1505"/>
    <w:rsid w:val="00CA5A4A"/>
    <w:rsid w:val="00CA6AE7"/>
    <w:rsid w:val="00CE3201"/>
    <w:rsid w:val="00CF4DDE"/>
    <w:rsid w:val="00D12349"/>
    <w:rsid w:val="00D163D4"/>
    <w:rsid w:val="00D33C5E"/>
    <w:rsid w:val="00D47A08"/>
    <w:rsid w:val="00D519CF"/>
    <w:rsid w:val="00D70ECC"/>
    <w:rsid w:val="00D80041"/>
    <w:rsid w:val="00D82C5A"/>
    <w:rsid w:val="00D8749D"/>
    <w:rsid w:val="00D9547D"/>
    <w:rsid w:val="00DC2494"/>
    <w:rsid w:val="00DC3247"/>
    <w:rsid w:val="00DD1232"/>
    <w:rsid w:val="00DE61E9"/>
    <w:rsid w:val="00E15BCA"/>
    <w:rsid w:val="00E204B4"/>
    <w:rsid w:val="00E51A53"/>
    <w:rsid w:val="00E57488"/>
    <w:rsid w:val="00E80342"/>
    <w:rsid w:val="00EA1615"/>
    <w:rsid w:val="00EA722D"/>
    <w:rsid w:val="00ED5AE0"/>
    <w:rsid w:val="00EE51F9"/>
    <w:rsid w:val="00EF2DF9"/>
    <w:rsid w:val="00F07CA1"/>
    <w:rsid w:val="00F1132D"/>
    <w:rsid w:val="00F323CA"/>
    <w:rsid w:val="00F4296F"/>
    <w:rsid w:val="00F57C23"/>
    <w:rsid w:val="00FA162E"/>
    <w:rsid w:val="00FD0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3BDF"/>
    <w:pPr>
      <w:ind w:left="720"/>
      <w:contextualSpacing/>
    </w:pPr>
  </w:style>
  <w:style w:type="character" w:styleId="a5">
    <w:name w:val="Hyperlink"/>
    <w:basedOn w:val="a0"/>
    <w:uiPriority w:val="99"/>
    <w:unhideWhenUsed/>
    <w:rsid w:val="008021D7"/>
    <w:rPr>
      <w:color w:val="0000FF" w:themeColor="hyperlink"/>
      <w:u w:val="single"/>
    </w:rPr>
  </w:style>
  <w:style w:type="paragraph" w:styleId="a6">
    <w:name w:val="No Spacing"/>
    <w:uiPriority w:val="1"/>
    <w:qFormat/>
    <w:rsid w:val="000A6044"/>
    <w:pPr>
      <w:spacing w:after="0" w:line="240" w:lineRule="auto"/>
    </w:pPr>
  </w:style>
  <w:style w:type="paragraph" w:customStyle="1" w:styleId="Default">
    <w:name w:val="Default"/>
    <w:rsid w:val="009862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3BDF"/>
    <w:pPr>
      <w:ind w:left="720"/>
      <w:contextualSpacing/>
    </w:pPr>
  </w:style>
  <w:style w:type="character" w:styleId="a5">
    <w:name w:val="Hyperlink"/>
    <w:basedOn w:val="a0"/>
    <w:uiPriority w:val="99"/>
    <w:unhideWhenUsed/>
    <w:rsid w:val="008021D7"/>
    <w:rPr>
      <w:color w:val="0000FF" w:themeColor="hyperlink"/>
      <w:u w:val="single"/>
    </w:rPr>
  </w:style>
  <w:style w:type="paragraph" w:styleId="a6">
    <w:name w:val="No Spacing"/>
    <w:uiPriority w:val="1"/>
    <w:qFormat/>
    <w:rsid w:val="000A6044"/>
    <w:pPr>
      <w:spacing w:after="0" w:line="240" w:lineRule="auto"/>
    </w:pPr>
  </w:style>
  <w:style w:type="paragraph" w:customStyle="1" w:styleId="Default">
    <w:name w:val="Default"/>
    <w:rsid w:val="009862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234680">
      <w:bodyDiv w:val="1"/>
      <w:marLeft w:val="0"/>
      <w:marRight w:val="0"/>
      <w:marTop w:val="0"/>
      <w:marBottom w:val="0"/>
      <w:divBdr>
        <w:top w:val="none" w:sz="0" w:space="0" w:color="auto"/>
        <w:left w:val="none" w:sz="0" w:space="0" w:color="auto"/>
        <w:bottom w:val="none" w:sz="0" w:space="0" w:color="auto"/>
        <w:right w:val="none" w:sz="0" w:space="0" w:color="auto"/>
      </w:divBdr>
      <w:divsChild>
        <w:div w:id="1088693708">
          <w:marLeft w:val="0"/>
          <w:marRight w:val="0"/>
          <w:marTop w:val="0"/>
          <w:marBottom w:val="0"/>
          <w:divBdr>
            <w:top w:val="none" w:sz="0" w:space="0" w:color="auto"/>
            <w:left w:val="none" w:sz="0" w:space="0" w:color="auto"/>
            <w:bottom w:val="none" w:sz="0" w:space="0" w:color="auto"/>
            <w:right w:val="none" w:sz="0" w:space="0" w:color="auto"/>
          </w:divBdr>
        </w:div>
        <w:div w:id="69083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48</Pages>
  <Words>19284</Words>
  <Characters>109925</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dcterms:created xsi:type="dcterms:W3CDTF">2017-06-11T10:19:00Z</dcterms:created>
  <dcterms:modified xsi:type="dcterms:W3CDTF">2017-07-14T10:51:00Z</dcterms:modified>
</cp:coreProperties>
</file>