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5A" w:rsidRPr="0087125A" w:rsidRDefault="0087125A" w:rsidP="0087125A">
      <w:pPr>
        <w:spacing w:after="0"/>
        <w:jc w:val="center"/>
        <w:rPr>
          <w:rFonts w:ascii="KZ Times New Roman" w:hAnsi="KZ Times New Roman"/>
          <w:sz w:val="28"/>
          <w:szCs w:val="28"/>
        </w:rPr>
      </w:pP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тақырыбы</w:t>
      </w:r>
      <w:r w:rsidRPr="0087125A">
        <w:rPr>
          <w:rFonts w:ascii="KZ Times New Roman" w:hAnsi="KZ Times New Roman"/>
          <w:sz w:val="28"/>
          <w:szCs w:val="28"/>
        </w:rPr>
        <w:t>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 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Ж.Аймауытовтың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«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Әнші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»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әңгі</w:t>
      </w:r>
      <w:proofErr w:type="gramStart"/>
      <w:r w:rsidRPr="0087125A">
        <w:rPr>
          <w:rFonts w:ascii="KZ Times New Roman" w:hAnsi="KZ Times New Roman"/>
          <w:sz w:val="28"/>
          <w:szCs w:val="28"/>
        </w:rPr>
        <w:t>мес</w:t>
      </w:r>
      <w:proofErr w:type="gramEnd"/>
      <w:r w:rsidRPr="0087125A">
        <w:rPr>
          <w:rFonts w:ascii="KZ Times New Roman" w:hAnsi="KZ Times New Roman"/>
          <w:sz w:val="28"/>
          <w:szCs w:val="28"/>
        </w:rPr>
        <w:t>індегі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Әмірқан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бейнесі</w:t>
      </w:r>
      <w:proofErr w:type="spellEnd"/>
      <w:r w:rsidRPr="0087125A">
        <w:rPr>
          <w:rFonts w:ascii="KZ Times New Roman" w:hAnsi="KZ Times New Roman"/>
          <w:sz w:val="28"/>
          <w:szCs w:val="28"/>
        </w:rPr>
        <w:t>.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мақсаты</w:t>
      </w:r>
      <w:r w:rsidRPr="0087125A">
        <w:rPr>
          <w:rFonts w:ascii="KZ Times New Roman" w:hAnsi="KZ Times New Roman"/>
          <w:sz w:val="28"/>
          <w:szCs w:val="28"/>
        </w:rPr>
        <w:t>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Әмі</w:t>
      </w:r>
      <w:proofErr w:type="gramStart"/>
      <w:r w:rsidRPr="0087125A">
        <w:rPr>
          <w:rFonts w:ascii="KZ Times New Roman" w:hAnsi="KZ Times New Roman"/>
          <w:sz w:val="28"/>
          <w:szCs w:val="28"/>
        </w:rPr>
        <w:t>р</w:t>
      </w:r>
      <w:proofErr w:type="gramEnd"/>
      <w:r w:rsidRPr="0087125A">
        <w:rPr>
          <w:rFonts w:ascii="KZ Times New Roman" w:hAnsi="KZ Times New Roman"/>
          <w:sz w:val="28"/>
          <w:szCs w:val="28"/>
        </w:rPr>
        <w:t>қан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бейнесін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жан-жақты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ашу</w:t>
      </w:r>
      <w:proofErr w:type="spellEnd"/>
      <w:r w:rsidRPr="0087125A">
        <w:rPr>
          <w:rFonts w:ascii="KZ Times New Roman" w:hAnsi="KZ Times New Roman"/>
          <w:sz w:val="28"/>
          <w:szCs w:val="28"/>
        </w:rPr>
        <w:t>.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proofErr w:type="gramStart"/>
      <w:r w:rsidRPr="0087125A">
        <w:rPr>
          <w:rFonts w:ascii="KZ Times New Roman" w:hAnsi="KZ Times New Roman"/>
          <w:b/>
          <w:sz w:val="28"/>
          <w:szCs w:val="28"/>
        </w:rPr>
        <w:t>м</w:t>
      </w:r>
      <w:proofErr w:type="gramEnd"/>
      <w:r w:rsidRPr="0087125A">
        <w:rPr>
          <w:rFonts w:ascii="KZ Times New Roman" w:hAnsi="KZ Times New Roman"/>
          <w:b/>
          <w:sz w:val="28"/>
          <w:szCs w:val="28"/>
        </w:rPr>
        <w:t>індеттері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: 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Білімділік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: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Әмі</w:t>
      </w:r>
      <w:proofErr w:type="gramStart"/>
      <w:r w:rsidRPr="0087125A">
        <w:rPr>
          <w:rFonts w:ascii="KZ Times New Roman" w:hAnsi="KZ Times New Roman"/>
          <w:sz w:val="28"/>
          <w:szCs w:val="28"/>
        </w:rPr>
        <w:t>р</w:t>
      </w:r>
      <w:proofErr w:type="gramEnd"/>
      <w:r w:rsidRPr="0087125A">
        <w:rPr>
          <w:rFonts w:ascii="KZ Times New Roman" w:hAnsi="KZ Times New Roman"/>
          <w:sz w:val="28"/>
          <w:szCs w:val="28"/>
        </w:rPr>
        <w:t>қан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бейнесін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ашуда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портрет ,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мінездеме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, прототип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ұғымдарын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меңгерту.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Тәрбиелік: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Әмі</w:t>
      </w:r>
      <w:proofErr w:type="gramStart"/>
      <w:r w:rsidRPr="0087125A">
        <w:rPr>
          <w:rFonts w:ascii="KZ Times New Roman" w:hAnsi="KZ Times New Roman"/>
          <w:sz w:val="28"/>
          <w:szCs w:val="28"/>
        </w:rPr>
        <w:t>р</w:t>
      </w:r>
      <w:proofErr w:type="gramEnd"/>
      <w:r w:rsidRPr="0087125A">
        <w:rPr>
          <w:rFonts w:ascii="KZ Times New Roman" w:hAnsi="KZ Times New Roman"/>
          <w:sz w:val="28"/>
          <w:szCs w:val="28"/>
        </w:rPr>
        <w:t>қан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бейнесі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арқылы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өнерді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тануға,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бағалауға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сүйе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білуге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адалдыққа,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азаматтыққа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тәрбиелеу.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Дамытушылық: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Өзіндік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proofErr w:type="gramStart"/>
      <w:r w:rsidRPr="0087125A">
        <w:rPr>
          <w:rFonts w:ascii="KZ Times New Roman" w:hAnsi="KZ Times New Roman"/>
          <w:sz w:val="28"/>
          <w:szCs w:val="28"/>
        </w:rPr>
        <w:t>к</w:t>
      </w:r>
      <w:proofErr w:type="gramEnd"/>
      <w:r w:rsidRPr="0087125A">
        <w:rPr>
          <w:rFonts w:ascii="KZ Times New Roman" w:hAnsi="KZ Times New Roman"/>
          <w:sz w:val="28"/>
          <w:szCs w:val="28"/>
        </w:rPr>
        <w:t>өзқарасын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қалыптастыру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ХХ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ғ.қазақ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өнерінің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даму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тарихы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туралы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білімдерін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кеңейту,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Семей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қаласының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тарихын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тану.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b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тү</w:t>
      </w:r>
      <w:proofErr w:type="gramStart"/>
      <w:r w:rsidRPr="0087125A">
        <w:rPr>
          <w:rFonts w:ascii="KZ Times New Roman" w:hAnsi="KZ Times New Roman"/>
          <w:b/>
          <w:sz w:val="28"/>
          <w:szCs w:val="28"/>
        </w:rPr>
        <w:t>р</w:t>
      </w:r>
      <w:proofErr w:type="gramEnd"/>
      <w:r w:rsidRPr="0087125A">
        <w:rPr>
          <w:rFonts w:ascii="KZ Times New Roman" w:hAnsi="KZ Times New Roman"/>
          <w:b/>
          <w:sz w:val="28"/>
          <w:szCs w:val="28"/>
        </w:rPr>
        <w:t>і</w:t>
      </w:r>
      <w:r w:rsidRPr="0087125A">
        <w:rPr>
          <w:rFonts w:ascii="KZ Times New Roman" w:hAnsi="KZ Times New Roman"/>
          <w:sz w:val="28"/>
          <w:szCs w:val="28"/>
        </w:rPr>
        <w:t>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Аралас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сабақ.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типі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: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Дә</w:t>
      </w:r>
      <w:proofErr w:type="gramStart"/>
      <w:r w:rsidRPr="0087125A">
        <w:rPr>
          <w:rFonts w:ascii="KZ Times New Roman" w:hAnsi="KZ Times New Roman"/>
          <w:sz w:val="28"/>
          <w:szCs w:val="28"/>
        </w:rPr>
        <w:t>ст</w:t>
      </w:r>
      <w:proofErr w:type="gramEnd"/>
      <w:r w:rsidRPr="0087125A">
        <w:rPr>
          <w:rFonts w:ascii="KZ Times New Roman" w:hAnsi="KZ Times New Roman"/>
          <w:sz w:val="28"/>
          <w:szCs w:val="28"/>
        </w:rPr>
        <w:t>үрлі.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b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көрнекілігі</w:t>
      </w:r>
      <w:r w:rsidRPr="0087125A">
        <w:rPr>
          <w:rFonts w:ascii="KZ Times New Roman" w:hAnsi="KZ Times New Roman"/>
          <w:sz w:val="28"/>
          <w:szCs w:val="28"/>
        </w:rPr>
        <w:t>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Жазушы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шығармалары,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портреттер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, карта,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кесте</w:t>
      </w:r>
      <w:proofErr w:type="spellEnd"/>
      <w:r w:rsidRPr="0087125A">
        <w:rPr>
          <w:rFonts w:ascii="KZ Times New Roman" w:hAnsi="KZ Times New Roman"/>
          <w:sz w:val="28"/>
          <w:szCs w:val="28"/>
        </w:rPr>
        <w:t>, т</w:t>
      </w:r>
      <w:proofErr w:type="gramStart"/>
      <w:r w:rsidRPr="0087125A">
        <w:rPr>
          <w:rFonts w:ascii="KZ Times New Roman" w:hAnsi="KZ Times New Roman"/>
          <w:sz w:val="28"/>
          <w:szCs w:val="28"/>
        </w:rPr>
        <w:t>.б</w:t>
      </w:r>
      <w:proofErr w:type="gramEnd"/>
      <w:r w:rsidRPr="0087125A">
        <w:rPr>
          <w:rFonts w:ascii="KZ Times New Roman" w:hAnsi="KZ Times New Roman"/>
          <w:sz w:val="28"/>
          <w:szCs w:val="28"/>
        </w:rPr>
        <w:t>,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b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                            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Интерактивтік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тақ</w:t>
      </w:r>
      <w:proofErr w:type="gramStart"/>
      <w:r w:rsidRPr="0087125A">
        <w:rPr>
          <w:rFonts w:ascii="KZ Times New Roman" w:hAnsi="KZ Times New Roman"/>
          <w:b/>
          <w:sz w:val="28"/>
          <w:szCs w:val="28"/>
        </w:rPr>
        <w:t>та</w:t>
      </w:r>
      <w:proofErr w:type="gramEnd"/>
      <w:r w:rsidRPr="0087125A">
        <w:rPr>
          <w:rFonts w:ascii="KZ Times New Roman" w:hAnsi="KZ Times New Roman"/>
          <w:b/>
          <w:sz w:val="28"/>
          <w:szCs w:val="28"/>
        </w:rPr>
        <w:t>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әдісі</w:t>
      </w:r>
      <w:r w:rsidRPr="0087125A">
        <w:rPr>
          <w:rFonts w:ascii="KZ Times New Roman" w:hAnsi="KZ Times New Roman"/>
          <w:sz w:val="28"/>
          <w:szCs w:val="28"/>
        </w:rPr>
        <w:t>: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Сұра</w:t>
      </w:r>
      <w:proofErr w:type="gramStart"/>
      <w:r w:rsidRPr="0087125A">
        <w:rPr>
          <w:rFonts w:ascii="KZ Times New Roman" w:hAnsi="KZ Times New Roman"/>
          <w:sz w:val="28"/>
          <w:szCs w:val="28"/>
        </w:rPr>
        <w:t>қ-</w:t>
      </w:r>
      <w:proofErr w:type="gramEnd"/>
      <w:r w:rsidRPr="0087125A">
        <w:rPr>
          <w:rFonts w:ascii="KZ Times New Roman" w:hAnsi="KZ Times New Roman"/>
          <w:sz w:val="28"/>
          <w:szCs w:val="28"/>
        </w:rPr>
        <w:t>жауап,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талдау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әңгімелеу,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мінездеме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салыстыру</w:t>
      </w:r>
      <w:proofErr w:type="spellEnd"/>
      <w:r w:rsidRPr="0087125A">
        <w:rPr>
          <w:rFonts w:ascii="KZ Times New Roman" w:hAnsi="KZ Times New Roman"/>
          <w:sz w:val="28"/>
          <w:szCs w:val="28"/>
        </w:rPr>
        <w:t>,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                    </w:t>
      </w:r>
      <w:proofErr w:type="spellStart"/>
      <w:proofErr w:type="gramStart"/>
      <w:r w:rsidRPr="0087125A">
        <w:rPr>
          <w:rFonts w:ascii="KZ Times New Roman" w:hAnsi="KZ Times New Roman"/>
          <w:sz w:val="28"/>
          <w:szCs w:val="28"/>
        </w:rPr>
        <w:t>Ой-т</w:t>
      </w:r>
      <w:proofErr w:type="gramEnd"/>
      <w:r w:rsidRPr="0087125A">
        <w:rPr>
          <w:rFonts w:ascii="KZ Times New Roman" w:hAnsi="KZ Times New Roman"/>
          <w:sz w:val="28"/>
          <w:szCs w:val="28"/>
        </w:rPr>
        <w:t>үйін.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Сабақтың</w:t>
      </w:r>
      <w:proofErr w:type="spellEnd"/>
      <w:r w:rsidRPr="0087125A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b/>
          <w:sz w:val="28"/>
          <w:szCs w:val="28"/>
        </w:rPr>
        <w:t>барысы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: 1.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Ұйымдастыру.</w:t>
      </w:r>
      <w:proofErr w:type="spellEnd"/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                   2.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Үй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жұмысын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тексеру</w:t>
      </w:r>
      <w:proofErr w:type="spellEnd"/>
      <w:r w:rsidRPr="0087125A">
        <w:rPr>
          <w:rFonts w:ascii="KZ Times New Roman" w:hAnsi="KZ Times New Roman"/>
          <w:sz w:val="28"/>
          <w:szCs w:val="28"/>
        </w:rPr>
        <w:t>.</w:t>
      </w:r>
    </w:p>
    <w:p w:rsidR="0087125A" w:rsidRPr="0087125A" w:rsidRDefault="0087125A" w:rsidP="0087125A">
      <w:pPr>
        <w:spacing w:after="0"/>
        <w:rPr>
          <w:rFonts w:ascii="KZ Times New Roman" w:hAnsi="KZ Times New Roman"/>
          <w:sz w:val="28"/>
          <w:szCs w:val="28"/>
        </w:rPr>
      </w:pPr>
      <w:r w:rsidRPr="0087125A">
        <w:rPr>
          <w:rFonts w:ascii="KZ Times New Roman" w:hAnsi="KZ Times New Roman"/>
          <w:sz w:val="28"/>
          <w:szCs w:val="28"/>
        </w:rPr>
        <w:t xml:space="preserve">                                        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Үш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бө</w:t>
      </w:r>
      <w:proofErr w:type="gramStart"/>
      <w:r w:rsidRPr="0087125A">
        <w:rPr>
          <w:rFonts w:ascii="KZ Times New Roman" w:hAnsi="KZ Times New Roman"/>
          <w:sz w:val="28"/>
          <w:szCs w:val="28"/>
        </w:rPr>
        <w:t>л</w:t>
      </w:r>
      <w:proofErr w:type="gramEnd"/>
      <w:r w:rsidRPr="0087125A">
        <w:rPr>
          <w:rFonts w:ascii="KZ Times New Roman" w:hAnsi="KZ Times New Roman"/>
          <w:sz w:val="28"/>
          <w:szCs w:val="28"/>
        </w:rPr>
        <w:t>ім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бойынша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үш</w:t>
      </w:r>
      <w:proofErr w:type="spellEnd"/>
      <w:r w:rsidRPr="0087125A">
        <w:rPr>
          <w:rFonts w:ascii="KZ Times New Roman" w:hAnsi="KZ Times New Roman"/>
          <w:sz w:val="28"/>
          <w:szCs w:val="28"/>
        </w:rPr>
        <w:t xml:space="preserve"> топ </w:t>
      </w:r>
      <w:proofErr w:type="spellStart"/>
      <w:r w:rsidRPr="0087125A">
        <w:rPr>
          <w:rFonts w:ascii="KZ Times New Roman" w:hAnsi="KZ Times New Roman"/>
          <w:sz w:val="28"/>
          <w:szCs w:val="28"/>
        </w:rPr>
        <w:t>әңгімелеу.</w:t>
      </w:r>
      <w:proofErr w:type="spellEnd"/>
    </w:p>
    <w:p w:rsidR="00011CD1" w:rsidRPr="0087125A" w:rsidRDefault="00011CD1" w:rsidP="0087125A">
      <w:pPr>
        <w:spacing w:after="0"/>
        <w:rPr>
          <w:rFonts w:ascii="KZ Times New Roman" w:hAnsi="KZ Times New Roman"/>
          <w:sz w:val="28"/>
          <w:szCs w:val="28"/>
        </w:rPr>
      </w:pPr>
    </w:p>
    <w:sectPr w:rsidR="00011CD1" w:rsidRPr="0087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125A"/>
    <w:rsid w:val="00011CD1"/>
    <w:rsid w:val="0087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2012-10-24T02:13:00Z</dcterms:created>
  <dcterms:modified xsi:type="dcterms:W3CDTF">2012-10-24T02:14:00Z</dcterms:modified>
</cp:coreProperties>
</file>