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B0" w:rsidRPr="00AD6DA1" w:rsidRDefault="00C42EB0" w:rsidP="00C42EB0">
      <w:pPr>
        <w:spacing w:line="240" w:lineRule="auto"/>
        <w:contextualSpacing/>
        <w:jc w:val="center"/>
        <w:rPr>
          <w:rFonts w:ascii="Times New Roman" w:hAnsi="Times New Roman" w:cs="Times New Roman"/>
          <w:sz w:val="28"/>
          <w:szCs w:val="28"/>
        </w:rPr>
      </w:pPr>
      <w:r w:rsidRPr="00AD6DA1">
        <w:rPr>
          <w:rFonts w:ascii="Times New Roman" w:hAnsi="Times New Roman" w:cs="Times New Roman"/>
          <w:sz w:val="28"/>
          <w:szCs w:val="28"/>
        </w:rPr>
        <w:t>Муниципальное общеобразовательное учреждение</w:t>
      </w:r>
    </w:p>
    <w:p w:rsidR="00C42EB0" w:rsidRDefault="00C42EB0" w:rsidP="00C42EB0">
      <w:pPr>
        <w:spacing w:line="240" w:lineRule="auto"/>
        <w:contextualSpacing/>
        <w:jc w:val="center"/>
        <w:rPr>
          <w:rFonts w:ascii="Times New Roman" w:hAnsi="Times New Roman" w:cs="Times New Roman"/>
          <w:sz w:val="28"/>
          <w:szCs w:val="28"/>
        </w:rPr>
      </w:pPr>
      <w:r w:rsidRPr="00AD6DA1">
        <w:rPr>
          <w:rFonts w:ascii="Times New Roman" w:hAnsi="Times New Roman" w:cs="Times New Roman"/>
          <w:sz w:val="28"/>
          <w:szCs w:val="28"/>
        </w:rPr>
        <w:t>«Средняя общеобразовательная школа № 1»</w:t>
      </w:r>
    </w:p>
    <w:p w:rsidR="00C42EB0" w:rsidRDefault="00C42EB0" w:rsidP="00C42EB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Города Валуйки Белгородской области</w:t>
      </w: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40"/>
          <w:szCs w:val="40"/>
        </w:rPr>
      </w:pPr>
    </w:p>
    <w:p w:rsidR="00C42EB0" w:rsidRDefault="00C42EB0" w:rsidP="00C42EB0">
      <w:pPr>
        <w:spacing w:line="240" w:lineRule="auto"/>
        <w:contextualSpacing/>
        <w:jc w:val="center"/>
        <w:rPr>
          <w:rFonts w:ascii="Times New Roman" w:hAnsi="Times New Roman" w:cs="Times New Roman"/>
          <w:sz w:val="40"/>
          <w:szCs w:val="40"/>
        </w:rPr>
      </w:pPr>
    </w:p>
    <w:p w:rsidR="00C42EB0" w:rsidRDefault="00C42EB0" w:rsidP="00C42EB0">
      <w:pPr>
        <w:spacing w:line="240" w:lineRule="auto"/>
        <w:contextualSpacing/>
        <w:jc w:val="center"/>
        <w:rPr>
          <w:rFonts w:ascii="Times New Roman" w:hAnsi="Times New Roman" w:cs="Times New Roman"/>
          <w:sz w:val="40"/>
          <w:szCs w:val="40"/>
        </w:rPr>
      </w:pPr>
    </w:p>
    <w:p w:rsidR="00C42EB0" w:rsidRPr="00AD6DA1" w:rsidRDefault="00C42EB0" w:rsidP="00C42EB0">
      <w:pPr>
        <w:spacing w:line="240" w:lineRule="auto"/>
        <w:contextualSpacing/>
        <w:jc w:val="center"/>
        <w:rPr>
          <w:rFonts w:ascii="Times New Roman" w:hAnsi="Times New Roman" w:cs="Times New Roman"/>
          <w:sz w:val="40"/>
          <w:szCs w:val="40"/>
        </w:rPr>
      </w:pPr>
      <w:r w:rsidRPr="00AD6DA1">
        <w:rPr>
          <w:rFonts w:ascii="Times New Roman" w:hAnsi="Times New Roman" w:cs="Times New Roman"/>
          <w:sz w:val="40"/>
          <w:szCs w:val="40"/>
        </w:rPr>
        <w:t>ПРОЕКТНАЯ РАБОТА</w:t>
      </w:r>
    </w:p>
    <w:p w:rsidR="00C42EB0" w:rsidRPr="00AD6DA1" w:rsidRDefault="00C42EB0" w:rsidP="00C42EB0">
      <w:pPr>
        <w:spacing w:line="240" w:lineRule="auto"/>
        <w:contextualSpacing/>
        <w:jc w:val="center"/>
        <w:rPr>
          <w:rFonts w:ascii="Times New Roman" w:hAnsi="Times New Roman" w:cs="Times New Roman"/>
          <w:sz w:val="40"/>
          <w:szCs w:val="40"/>
        </w:rPr>
      </w:pPr>
      <w:r w:rsidRPr="00AD6DA1">
        <w:rPr>
          <w:rFonts w:ascii="Times New Roman" w:hAnsi="Times New Roman" w:cs="Times New Roman"/>
          <w:sz w:val="40"/>
          <w:szCs w:val="40"/>
        </w:rPr>
        <w:t>Тема: Всевидящее око</w:t>
      </w:r>
    </w:p>
    <w:p w:rsidR="00C42EB0" w:rsidRDefault="00C42EB0" w:rsidP="00C42EB0">
      <w:pPr>
        <w:spacing w:line="240" w:lineRule="auto"/>
        <w:contextualSpacing/>
        <w:jc w:val="center"/>
        <w:rPr>
          <w:rFonts w:ascii="Times New Roman" w:hAnsi="Times New Roman" w:cs="Times New Roman"/>
          <w:sz w:val="28"/>
          <w:szCs w:val="28"/>
        </w:rPr>
      </w:pPr>
    </w:p>
    <w:p w:rsidR="00C42EB0" w:rsidRDefault="00C42EB0" w:rsidP="00C42EB0">
      <w:pPr>
        <w:spacing w:line="240" w:lineRule="auto"/>
        <w:contextualSpacing/>
        <w:jc w:val="center"/>
        <w:rPr>
          <w:rFonts w:ascii="Times New Roman" w:hAnsi="Times New Roman" w:cs="Times New Roman"/>
          <w:sz w:val="32"/>
          <w:szCs w:val="32"/>
        </w:rPr>
      </w:pPr>
    </w:p>
    <w:p w:rsidR="00C42EB0" w:rsidRDefault="00C42EB0" w:rsidP="00C42EB0">
      <w:pPr>
        <w:spacing w:line="240" w:lineRule="auto"/>
        <w:contextualSpacing/>
        <w:jc w:val="center"/>
        <w:rPr>
          <w:rFonts w:ascii="Times New Roman" w:hAnsi="Times New Roman" w:cs="Times New Roman"/>
          <w:sz w:val="32"/>
          <w:szCs w:val="32"/>
        </w:rPr>
      </w:pPr>
    </w:p>
    <w:p w:rsidR="00C42EB0" w:rsidRPr="00B13BFF" w:rsidRDefault="00C42EB0" w:rsidP="00C42EB0">
      <w:pPr>
        <w:spacing w:line="240" w:lineRule="auto"/>
        <w:contextualSpacing/>
        <w:jc w:val="center"/>
        <w:rPr>
          <w:rFonts w:ascii="Times New Roman" w:hAnsi="Times New Roman" w:cs="Times New Roman"/>
          <w:sz w:val="32"/>
          <w:szCs w:val="32"/>
        </w:rPr>
      </w:pPr>
      <w:r w:rsidRPr="00B13BFF">
        <w:rPr>
          <w:rFonts w:ascii="Times New Roman" w:hAnsi="Times New Roman" w:cs="Times New Roman"/>
          <w:sz w:val="32"/>
          <w:szCs w:val="32"/>
        </w:rPr>
        <w:t>Автор:</w:t>
      </w:r>
    </w:p>
    <w:p w:rsidR="00C42EB0" w:rsidRPr="00B13BFF" w:rsidRDefault="00C42EB0" w:rsidP="00C42EB0">
      <w:pPr>
        <w:spacing w:line="240" w:lineRule="auto"/>
        <w:contextualSpacing/>
        <w:jc w:val="center"/>
        <w:rPr>
          <w:rFonts w:ascii="Times New Roman" w:hAnsi="Times New Roman" w:cs="Times New Roman"/>
          <w:sz w:val="32"/>
          <w:szCs w:val="32"/>
        </w:rPr>
      </w:pPr>
      <w:r w:rsidRPr="00B13BFF">
        <w:rPr>
          <w:rFonts w:ascii="Times New Roman" w:hAnsi="Times New Roman" w:cs="Times New Roman"/>
          <w:sz w:val="32"/>
          <w:szCs w:val="32"/>
        </w:rPr>
        <w:t>учащийся 9</w:t>
      </w:r>
      <w:proofErr w:type="gramStart"/>
      <w:r w:rsidRPr="00B13BFF">
        <w:rPr>
          <w:rFonts w:ascii="Times New Roman" w:hAnsi="Times New Roman" w:cs="Times New Roman"/>
          <w:sz w:val="32"/>
          <w:szCs w:val="32"/>
        </w:rPr>
        <w:t xml:space="preserve"> Д</w:t>
      </w:r>
      <w:proofErr w:type="gramEnd"/>
      <w:r w:rsidRPr="00B13BFF">
        <w:rPr>
          <w:rFonts w:ascii="Times New Roman" w:hAnsi="Times New Roman" w:cs="Times New Roman"/>
          <w:sz w:val="32"/>
          <w:szCs w:val="32"/>
        </w:rPr>
        <w:t xml:space="preserve"> класса Голенко Илья</w:t>
      </w:r>
    </w:p>
    <w:p w:rsidR="00C42EB0" w:rsidRPr="00B13BFF" w:rsidRDefault="00C42EB0" w:rsidP="00C42EB0">
      <w:pPr>
        <w:spacing w:line="240" w:lineRule="auto"/>
        <w:contextualSpacing/>
        <w:jc w:val="center"/>
        <w:rPr>
          <w:rFonts w:ascii="Times New Roman" w:hAnsi="Times New Roman" w:cs="Times New Roman"/>
          <w:sz w:val="32"/>
          <w:szCs w:val="32"/>
        </w:rPr>
      </w:pPr>
      <w:r w:rsidRPr="00B13BFF">
        <w:rPr>
          <w:rFonts w:ascii="Times New Roman" w:hAnsi="Times New Roman" w:cs="Times New Roman"/>
          <w:sz w:val="32"/>
          <w:szCs w:val="32"/>
        </w:rPr>
        <w:t>Руководитель проекта:</w:t>
      </w:r>
    </w:p>
    <w:p w:rsidR="00C42EB0" w:rsidRPr="00B464CC" w:rsidRDefault="00C42EB0" w:rsidP="00C42EB0">
      <w:pPr>
        <w:spacing w:line="240" w:lineRule="auto"/>
        <w:contextualSpacing/>
        <w:jc w:val="center"/>
        <w:rPr>
          <w:rFonts w:ascii="Times New Roman" w:hAnsi="Times New Roman" w:cs="Times New Roman"/>
          <w:sz w:val="32"/>
          <w:szCs w:val="32"/>
        </w:rPr>
      </w:pPr>
      <w:r w:rsidRPr="00B13BFF">
        <w:rPr>
          <w:rFonts w:ascii="Times New Roman" w:hAnsi="Times New Roman" w:cs="Times New Roman"/>
          <w:sz w:val="32"/>
          <w:szCs w:val="32"/>
        </w:rPr>
        <w:t>Учитель истории Коваленко И.</w:t>
      </w:r>
      <w:r>
        <w:rPr>
          <w:rFonts w:ascii="Times New Roman" w:hAnsi="Times New Roman" w:cs="Times New Roman"/>
          <w:sz w:val="32"/>
          <w:szCs w:val="32"/>
        </w:rPr>
        <w:t>В</w:t>
      </w:r>
      <w:r w:rsidRPr="00B464CC">
        <w:rPr>
          <w:rFonts w:ascii="Times New Roman" w:hAnsi="Times New Roman" w:cs="Times New Roman"/>
          <w:sz w:val="32"/>
          <w:szCs w:val="32"/>
        </w:rPr>
        <w:t>.</w:t>
      </w:r>
    </w:p>
    <w:p w:rsidR="00C42EB0" w:rsidRPr="00B464CC" w:rsidRDefault="00C42EB0" w:rsidP="00C42EB0">
      <w:pPr>
        <w:spacing w:line="240" w:lineRule="auto"/>
        <w:contextualSpacing/>
        <w:jc w:val="center"/>
        <w:rPr>
          <w:sz w:val="32"/>
          <w:szCs w:val="32"/>
        </w:rPr>
      </w:pPr>
    </w:p>
    <w:p w:rsidR="00C42EB0" w:rsidRDefault="00C42EB0" w:rsidP="00C42EB0">
      <w:pPr>
        <w:spacing w:line="240" w:lineRule="auto"/>
        <w:jc w:val="center"/>
      </w:pPr>
    </w:p>
    <w:p w:rsidR="00C42EB0" w:rsidRDefault="00C42EB0" w:rsidP="00C42EB0">
      <w:pPr>
        <w:spacing w:line="240" w:lineRule="auto"/>
      </w:pPr>
    </w:p>
    <w:p w:rsidR="00C42EB0" w:rsidRDefault="00C42EB0" w:rsidP="00C42EB0">
      <w:pPr>
        <w:spacing w:line="240" w:lineRule="auto"/>
      </w:pPr>
    </w:p>
    <w:p w:rsidR="00C42EB0" w:rsidRDefault="00C42EB0" w:rsidP="00C42EB0">
      <w:pPr>
        <w:spacing w:line="240" w:lineRule="auto"/>
      </w:pPr>
    </w:p>
    <w:p w:rsidR="00C42EB0" w:rsidRDefault="00C42EB0" w:rsidP="00C42EB0">
      <w:pPr>
        <w:spacing w:line="240" w:lineRule="auto"/>
      </w:pPr>
    </w:p>
    <w:p w:rsidR="00C42EB0" w:rsidRDefault="00C42EB0" w:rsidP="00C42EB0">
      <w:pPr>
        <w:spacing w:line="240" w:lineRule="auto"/>
      </w:pPr>
    </w:p>
    <w:p w:rsidR="00C42EB0" w:rsidRDefault="00C42EB0" w:rsidP="00C42EB0">
      <w:pPr>
        <w:spacing w:line="240" w:lineRule="auto"/>
      </w:pPr>
    </w:p>
    <w:p w:rsidR="00C42EB0" w:rsidRDefault="00C42EB0" w:rsidP="00C42EB0"/>
    <w:p w:rsidR="00C42EB0" w:rsidRDefault="00C42EB0" w:rsidP="00C42EB0"/>
    <w:p w:rsidR="00C42EB0" w:rsidRDefault="00C42EB0" w:rsidP="00C42EB0"/>
    <w:p w:rsidR="00C42EB0" w:rsidRDefault="00C42EB0" w:rsidP="00C42EB0">
      <w:pPr>
        <w:jc w:val="center"/>
        <w:rPr>
          <w:rFonts w:ascii="Times New Roman" w:hAnsi="Times New Roman" w:cs="Times New Roman"/>
          <w:sz w:val="28"/>
          <w:szCs w:val="28"/>
        </w:rPr>
      </w:pPr>
    </w:p>
    <w:p w:rsidR="00C42EB0" w:rsidRDefault="00C42EB0" w:rsidP="00C42EB0">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B464CC">
        <w:rPr>
          <w:rFonts w:ascii="Times New Roman" w:hAnsi="Times New Roman" w:cs="Times New Roman"/>
          <w:sz w:val="28"/>
          <w:szCs w:val="28"/>
        </w:rPr>
        <w:t xml:space="preserve">Валуйки </w:t>
      </w:r>
    </w:p>
    <w:p w:rsidR="00C42EB0" w:rsidRPr="00B464CC" w:rsidRDefault="00C42EB0" w:rsidP="00C42EB0">
      <w:pPr>
        <w:contextualSpacing/>
        <w:jc w:val="center"/>
        <w:rPr>
          <w:rFonts w:ascii="Times New Roman" w:hAnsi="Times New Roman" w:cs="Times New Roman"/>
          <w:sz w:val="28"/>
          <w:szCs w:val="28"/>
        </w:rPr>
      </w:pPr>
      <w:r w:rsidRPr="00B464CC">
        <w:rPr>
          <w:rFonts w:ascii="Times New Roman" w:hAnsi="Times New Roman" w:cs="Times New Roman"/>
          <w:sz w:val="28"/>
          <w:szCs w:val="28"/>
        </w:rPr>
        <w:t>2018</w:t>
      </w:r>
    </w:p>
    <w:p w:rsidR="00EE75D8" w:rsidRDefault="002870F3" w:rsidP="00EE75D8">
      <w:pPr>
        <w:spacing w:after="0" w:line="360" w:lineRule="auto"/>
        <w:jc w:val="both"/>
        <w:rPr>
          <w:rFonts w:ascii="Times New Roman" w:hAnsi="Times New Roman" w:cs="Times New Roman"/>
          <w:sz w:val="28"/>
          <w:szCs w:val="28"/>
        </w:rPr>
      </w:pPr>
      <w:bookmarkStart w:id="0" w:name="_GoBack"/>
      <w:bookmarkEnd w:id="0"/>
      <w:r w:rsidRPr="00322A5D">
        <w:rPr>
          <w:rFonts w:ascii="Times New Roman" w:hAnsi="Times New Roman" w:cs="Times New Roman"/>
          <w:b/>
          <w:sz w:val="28"/>
          <w:szCs w:val="28"/>
        </w:rPr>
        <w:lastRenderedPageBreak/>
        <w:t>Введение:</w:t>
      </w:r>
      <w:r w:rsidR="00EE75D8" w:rsidRPr="00523DFF">
        <w:rPr>
          <w:rFonts w:ascii="Times New Roman" w:hAnsi="Times New Roman" w:cs="Times New Roman"/>
          <w:sz w:val="28"/>
          <w:szCs w:val="28"/>
        </w:rPr>
        <w:br/>
        <w:t xml:space="preserve">      Знак всевидящее око, значение символа и его интерпретации интересуют многих ученых, аналитиков и простых ценителей всего тайного. Этот сакральный символ можно увидеть на древнем папирусе из Египта, рассмотреть на известных американских и украинских купюрах, обнаружить в христианской геральдике и старинных книгах по колдовству. Почему всевидящее око так популярно и р</w:t>
      </w:r>
      <w:r w:rsidR="00EE75D8">
        <w:rPr>
          <w:rFonts w:ascii="Times New Roman" w:hAnsi="Times New Roman" w:cs="Times New Roman"/>
          <w:sz w:val="28"/>
          <w:szCs w:val="28"/>
        </w:rPr>
        <w:t xml:space="preserve">аспространено у многих </w:t>
      </w:r>
    </w:p>
    <w:p w:rsidR="007912BF" w:rsidRDefault="00EE75D8" w:rsidP="00EE75D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народов? </w:t>
      </w:r>
      <w:r w:rsidRPr="00523DFF">
        <w:rPr>
          <w:rFonts w:ascii="Times New Roman" w:hAnsi="Times New Roman" w:cs="Times New Roman"/>
          <w:sz w:val="28"/>
          <w:szCs w:val="28"/>
        </w:rPr>
        <w:t>Что означает этот загадочный рисунок?</w:t>
      </w:r>
    </w:p>
    <w:p w:rsidR="007912BF" w:rsidRDefault="007912BF" w:rsidP="00EE75D8">
      <w:pPr>
        <w:spacing w:after="0" w:line="360" w:lineRule="auto"/>
        <w:rPr>
          <w:rFonts w:ascii="Times New Roman" w:hAnsi="Times New Roman" w:cs="Times New Roman"/>
          <w:sz w:val="28"/>
          <w:szCs w:val="28"/>
        </w:rPr>
      </w:pPr>
      <w:r w:rsidRPr="00431B40">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с</w:t>
      </w:r>
      <w:r w:rsidR="001056CB">
        <w:rPr>
          <w:rFonts w:ascii="Times New Roman" w:hAnsi="Times New Roman" w:cs="Times New Roman"/>
          <w:sz w:val="28"/>
          <w:szCs w:val="28"/>
        </w:rPr>
        <w:t>и</w:t>
      </w:r>
      <w:r>
        <w:rPr>
          <w:rFonts w:ascii="Times New Roman" w:hAnsi="Times New Roman" w:cs="Times New Roman"/>
          <w:sz w:val="28"/>
          <w:szCs w:val="28"/>
        </w:rPr>
        <w:t>мвол «Всевидящее око».</w:t>
      </w:r>
    </w:p>
    <w:p w:rsidR="007912BF" w:rsidRDefault="007912BF" w:rsidP="00EE75D8">
      <w:pPr>
        <w:spacing w:after="0" w:line="360" w:lineRule="auto"/>
        <w:rPr>
          <w:rFonts w:ascii="Times New Roman" w:hAnsi="Times New Roman" w:cs="Times New Roman"/>
          <w:sz w:val="28"/>
          <w:szCs w:val="28"/>
        </w:rPr>
      </w:pPr>
      <w:r w:rsidRPr="00431B40">
        <w:rPr>
          <w:rFonts w:ascii="Times New Roman" w:hAnsi="Times New Roman" w:cs="Times New Roman"/>
          <w:b/>
          <w:sz w:val="28"/>
          <w:szCs w:val="28"/>
        </w:rPr>
        <w:t>Предмет исследования</w:t>
      </w:r>
      <w:r w:rsidRPr="00431B40">
        <w:rPr>
          <w:rFonts w:ascii="Times New Roman" w:hAnsi="Times New Roman" w:cs="Times New Roman"/>
          <w:sz w:val="28"/>
          <w:szCs w:val="28"/>
        </w:rPr>
        <w:t xml:space="preserve"> </w:t>
      </w:r>
      <w:r>
        <w:rPr>
          <w:rFonts w:ascii="Times New Roman" w:hAnsi="Times New Roman" w:cs="Times New Roman"/>
          <w:sz w:val="28"/>
          <w:szCs w:val="28"/>
        </w:rPr>
        <w:t>– возникновение, значение и использование символа.</w:t>
      </w:r>
    </w:p>
    <w:p w:rsidR="00431B40" w:rsidRDefault="007912BF" w:rsidP="00EE75D8">
      <w:pPr>
        <w:spacing w:after="0" w:line="360" w:lineRule="auto"/>
        <w:rPr>
          <w:rFonts w:ascii="Times New Roman" w:hAnsi="Times New Roman" w:cs="Times New Roman"/>
          <w:sz w:val="28"/>
          <w:szCs w:val="28"/>
        </w:rPr>
      </w:pPr>
      <w:r w:rsidRPr="00431B40">
        <w:rPr>
          <w:rFonts w:ascii="Times New Roman" w:hAnsi="Times New Roman" w:cs="Times New Roman"/>
          <w:b/>
          <w:sz w:val="28"/>
          <w:szCs w:val="28"/>
        </w:rPr>
        <w:t>Хронологические рамки</w:t>
      </w:r>
      <w:r>
        <w:rPr>
          <w:rFonts w:ascii="Times New Roman" w:hAnsi="Times New Roman" w:cs="Times New Roman"/>
          <w:sz w:val="28"/>
          <w:szCs w:val="28"/>
        </w:rPr>
        <w:t xml:space="preserve"> – охватывают от</w:t>
      </w:r>
      <w:r w:rsidR="00431B40">
        <w:rPr>
          <w:rFonts w:ascii="Times New Roman" w:hAnsi="Times New Roman" w:cs="Times New Roman"/>
          <w:sz w:val="28"/>
          <w:szCs w:val="28"/>
        </w:rPr>
        <w:t>р</w:t>
      </w:r>
      <w:r>
        <w:rPr>
          <w:rFonts w:ascii="Times New Roman" w:hAnsi="Times New Roman" w:cs="Times New Roman"/>
          <w:sz w:val="28"/>
          <w:szCs w:val="28"/>
        </w:rPr>
        <w:t>езок истории</w:t>
      </w:r>
      <w:r w:rsidR="00431B4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XII</w:t>
      </w:r>
      <w:r w:rsidRPr="007912BF">
        <w:rPr>
          <w:rFonts w:ascii="Times New Roman" w:hAnsi="Times New Roman" w:cs="Times New Roman"/>
          <w:sz w:val="28"/>
          <w:szCs w:val="28"/>
        </w:rPr>
        <w:t xml:space="preserve">- </w:t>
      </w:r>
      <w:r w:rsidR="00431B40">
        <w:rPr>
          <w:rFonts w:ascii="Times New Roman" w:hAnsi="Times New Roman" w:cs="Times New Roman"/>
          <w:sz w:val="28"/>
          <w:szCs w:val="28"/>
          <w:lang w:val="en-US"/>
        </w:rPr>
        <w:t>XXI</w:t>
      </w:r>
      <w:r w:rsidR="00431B40" w:rsidRPr="00431B40">
        <w:rPr>
          <w:rFonts w:ascii="Times New Roman" w:hAnsi="Times New Roman" w:cs="Times New Roman"/>
          <w:sz w:val="28"/>
          <w:szCs w:val="28"/>
        </w:rPr>
        <w:t xml:space="preserve">  </w:t>
      </w:r>
      <w:r w:rsidR="00431B40">
        <w:rPr>
          <w:rFonts w:ascii="Times New Roman" w:hAnsi="Times New Roman" w:cs="Times New Roman"/>
          <w:sz w:val="28"/>
          <w:szCs w:val="28"/>
        </w:rPr>
        <w:t>вв.</w:t>
      </w:r>
    </w:p>
    <w:p w:rsidR="00431B40" w:rsidRDefault="00431B40" w:rsidP="00EE75D8">
      <w:pPr>
        <w:spacing w:after="0" w:line="360" w:lineRule="auto"/>
        <w:rPr>
          <w:rFonts w:ascii="Times New Roman" w:hAnsi="Times New Roman" w:cs="Times New Roman"/>
          <w:sz w:val="28"/>
          <w:szCs w:val="28"/>
        </w:rPr>
      </w:pPr>
      <w:r w:rsidRPr="001056CB">
        <w:rPr>
          <w:rFonts w:ascii="Times New Roman" w:hAnsi="Times New Roman" w:cs="Times New Roman"/>
          <w:b/>
          <w:sz w:val="28"/>
          <w:szCs w:val="28"/>
        </w:rPr>
        <w:t>Географические рамки</w:t>
      </w:r>
      <w:r w:rsidRPr="00431B40">
        <w:rPr>
          <w:rFonts w:ascii="Times New Roman" w:hAnsi="Times New Roman" w:cs="Times New Roman"/>
          <w:sz w:val="28"/>
          <w:szCs w:val="28"/>
        </w:rPr>
        <w:t xml:space="preserve"> </w:t>
      </w:r>
      <w:r>
        <w:rPr>
          <w:rFonts w:ascii="Times New Roman" w:hAnsi="Times New Roman" w:cs="Times New Roman"/>
          <w:sz w:val="28"/>
          <w:szCs w:val="28"/>
        </w:rPr>
        <w:t>– охватывают территорию всех государств мира.</w:t>
      </w:r>
    </w:p>
    <w:p w:rsidR="00431B40" w:rsidRDefault="00431B40" w:rsidP="00EE75D8">
      <w:pPr>
        <w:spacing w:after="0" w:line="360" w:lineRule="auto"/>
        <w:rPr>
          <w:rFonts w:ascii="Times New Roman" w:hAnsi="Times New Roman" w:cs="Times New Roman"/>
          <w:sz w:val="28"/>
          <w:szCs w:val="28"/>
        </w:rPr>
      </w:pPr>
      <w:r w:rsidRPr="001056CB">
        <w:rPr>
          <w:rFonts w:ascii="Times New Roman" w:hAnsi="Times New Roman" w:cs="Times New Roman"/>
          <w:b/>
          <w:sz w:val="28"/>
          <w:szCs w:val="28"/>
        </w:rPr>
        <w:t>Целью исследования является</w:t>
      </w:r>
      <w:r>
        <w:rPr>
          <w:rFonts w:ascii="Times New Roman" w:hAnsi="Times New Roman" w:cs="Times New Roman"/>
          <w:sz w:val="28"/>
          <w:szCs w:val="28"/>
        </w:rPr>
        <w:t xml:space="preserve"> – изучение и анализ возникновения, значения и использования символа «Всевидящее око».</w:t>
      </w:r>
    </w:p>
    <w:p w:rsidR="00431B40" w:rsidRPr="001056CB" w:rsidRDefault="00431B40" w:rsidP="00EE75D8">
      <w:pPr>
        <w:spacing w:after="0" w:line="360" w:lineRule="auto"/>
        <w:rPr>
          <w:rFonts w:ascii="Times New Roman" w:hAnsi="Times New Roman" w:cs="Times New Roman"/>
          <w:b/>
          <w:sz w:val="28"/>
          <w:szCs w:val="28"/>
        </w:rPr>
      </w:pPr>
      <w:r w:rsidRPr="001056CB">
        <w:rPr>
          <w:rFonts w:ascii="Times New Roman" w:hAnsi="Times New Roman" w:cs="Times New Roman"/>
          <w:b/>
          <w:sz w:val="28"/>
          <w:szCs w:val="28"/>
        </w:rPr>
        <w:t>Основные задачи:</w:t>
      </w:r>
    </w:p>
    <w:p w:rsidR="00EE75D8" w:rsidRDefault="00431B40" w:rsidP="00EE75D8">
      <w:pPr>
        <w:spacing w:after="0" w:line="360" w:lineRule="auto"/>
        <w:rPr>
          <w:rFonts w:ascii="Times New Roman" w:hAnsi="Times New Roman" w:cs="Times New Roman"/>
          <w:sz w:val="28"/>
          <w:szCs w:val="28"/>
        </w:rPr>
      </w:pPr>
      <w:r>
        <w:rPr>
          <w:rFonts w:ascii="Times New Roman" w:hAnsi="Times New Roman" w:cs="Times New Roman"/>
          <w:sz w:val="28"/>
          <w:szCs w:val="28"/>
        </w:rPr>
        <w:t>- рассмотреть возникновение, значение</w:t>
      </w:r>
      <w:r w:rsidRPr="00431B40">
        <w:rPr>
          <w:rFonts w:ascii="Times New Roman" w:hAnsi="Times New Roman" w:cs="Times New Roman"/>
          <w:sz w:val="28"/>
          <w:szCs w:val="28"/>
        </w:rPr>
        <w:t xml:space="preserve"> и использование символа «Всевидящее око»</w:t>
      </w:r>
      <w:r>
        <w:rPr>
          <w:rFonts w:ascii="Times New Roman" w:hAnsi="Times New Roman" w:cs="Times New Roman"/>
          <w:sz w:val="28"/>
          <w:szCs w:val="28"/>
        </w:rPr>
        <w:t>;</w:t>
      </w:r>
    </w:p>
    <w:p w:rsidR="00EE75D8" w:rsidRDefault="00431B40" w:rsidP="00AE1EF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-определить </w:t>
      </w:r>
      <w:r w:rsidR="00AE1EF9">
        <w:rPr>
          <w:rFonts w:ascii="Times New Roman" w:hAnsi="Times New Roman" w:cs="Times New Roman"/>
          <w:sz w:val="28"/>
          <w:szCs w:val="28"/>
        </w:rPr>
        <w:t xml:space="preserve">какой призыв </w:t>
      </w:r>
      <w:r w:rsidR="00AE1EF9" w:rsidRPr="00AE1EF9">
        <w:rPr>
          <w:rFonts w:ascii="Times New Roman" w:hAnsi="Times New Roman" w:cs="Times New Roman"/>
          <w:sz w:val="28"/>
          <w:szCs w:val="28"/>
        </w:rPr>
        <w:t xml:space="preserve">несут в себе </w:t>
      </w:r>
      <w:r w:rsidR="00AE1EF9">
        <w:rPr>
          <w:rFonts w:ascii="Times New Roman" w:hAnsi="Times New Roman" w:cs="Times New Roman"/>
          <w:sz w:val="28"/>
          <w:szCs w:val="28"/>
        </w:rPr>
        <w:t>значения</w:t>
      </w:r>
      <w:r w:rsidR="00483C3B">
        <w:rPr>
          <w:rFonts w:ascii="Times New Roman" w:hAnsi="Times New Roman" w:cs="Times New Roman"/>
          <w:sz w:val="28"/>
          <w:szCs w:val="28"/>
        </w:rPr>
        <w:t xml:space="preserve"> </w:t>
      </w:r>
      <w:r w:rsidR="00AE1EF9">
        <w:rPr>
          <w:rFonts w:ascii="Times New Roman" w:hAnsi="Times New Roman" w:cs="Times New Roman"/>
          <w:sz w:val="28"/>
          <w:szCs w:val="28"/>
        </w:rPr>
        <w:t>и</w:t>
      </w:r>
      <w:r w:rsidR="00AE1EF9" w:rsidRPr="00AE1EF9">
        <w:rPr>
          <w:rFonts w:ascii="Times New Roman" w:hAnsi="Times New Roman" w:cs="Times New Roman"/>
          <w:sz w:val="28"/>
          <w:szCs w:val="28"/>
        </w:rPr>
        <w:t xml:space="preserve"> изображение </w:t>
      </w:r>
      <w:r w:rsidR="00AE1EF9">
        <w:rPr>
          <w:rFonts w:ascii="Times New Roman" w:hAnsi="Times New Roman" w:cs="Times New Roman"/>
          <w:sz w:val="28"/>
          <w:szCs w:val="28"/>
        </w:rPr>
        <w:t>символа</w:t>
      </w:r>
      <w:r w:rsidR="00F27FC0">
        <w:rPr>
          <w:rFonts w:ascii="Times New Roman" w:hAnsi="Times New Roman" w:cs="Times New Roman"/>
          <w:sz w:val="28"/>
          <w:szCs w:val="28"/>
        </w:rPr>
        <w:t>;</w:t>
      </w:r>
    </w:p>
    <w:p w:rsidR="00F27FC0" w:rsidRDefault="00F27FC0" w:rsidP="00AE1EF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-проанализировать использование символа в </w:t>
      </w:r>
      <w:r w:rsidRPr="00F27FC0">
        <w:rPr>
          <w:rFonts w:ascii="Times New Roman" w:hAnsi="Times New Roman" w:cs="Times New Roman"/>
          <w:sz w:val="28"/>
          <w:szCs w:val="28"/>
        </w:rPr>
        <w:t>мировых культурах настоящего и прошлого</w:t>
      </w:r>
      <w:r>
        <w:rPr>
          <w:rFonts w:ascii="Times New Roman" w:hAnsi="Times New Roman" w:cs="Times New Roman"/>
          <w:sz w:val="28"/>
          <w:szCs w:val="28"/>
        </w:rPr>
        <w:t>;</w:t>
      </w:r>
    </w:p>
    <w:p w:rsidR="00F27FC0" w:rsidRDefault="00F27FC0" w:rsidP="00AE1EF9">
      <w:pPr>
        <w:spacing w:after="0" w:line="360" w:lineRule="auto"/>
        <w:rPr>
          <w:rFonts w:ascii="Times New Roman" w:hAnsi="Times New Roman" w:cs="Times New Roman"/>
          <w:sz w:val="28"/>
          <w:szCs w:val="28"/>
        </w:rPr>
      </w:pPr>
      <w:r>
        <w:rPr>
          <w:rFonts w:ascii="Times New Roman" w:hAnsi="Times New Roman" w:cs="Times New Roman"/>
          <w:sz w:val="28"/>
          <w:szCs w:val="28"/>
        </w:rPr>
        <w:t>- рассмотреть использование символа в России.</w:t>
      </w:r>
    </w:p>
    <w:p w:rsidR="00F27FC0" w:rsidRDefault="00F27FC0" w:rsidP="00AE1EF9">
      <w:pPr>
        <w:spacing w:after="0" w:line="360" w:lineRule="auto"/>
        <w:rPr>
          <w:rFonts w:ascii="Times New Roman" w:hAnsi="Times New Roman" w:cs="Times New Roman"/>
          <w:sz w:val="28"/>
          <w:szCs w:val="28"/>
        </w:rPr>
      </w:pPr>
    </w:p>
    <w:p w:rsidR="002870F3" w:rsidRDefault="002870F3" w:rsidP="00AE1EF9">
      <w:pPr>
        <w:spacing w:after="0" w:line="360" w:lineRule="auto"/>
        <w:rPr>
          <w:rFonts w:ascii="Times New Roman" w:hAnsi="Times New Roman" w:cs="Times New Roman"/>
          <w:b/>
          <w:bCs/>
        </w:rPr>
      </w:pPr>
      <w:r w:rsidRPr="001056CB">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 материал данной работы можно использовать при проведении классных часов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уроков истории, уроков мировой художественной культуры.</w:t>
      </w:r>
    </w:p>
    <w:p w:rsidR="00EE75D8" w:rsidRDefault="00EE75D8" w:rsidP="00EE75D8">
      <w:pPr>
        <w:spacing w:after="0"/>
        <w:jc w:val="center"/>
        <w:rPr>
          <w:b/>
        </w:rPr>
      </w:pPr>
      <w:r w:rsidRPr="00061DA4">
        <w:rPr>
          <w:rFonts w:ascii="Times New Roman" w:hAnsi="Times New Roman" w:cs="Times New Roman"/>
        </w:rPr>
        <w:br/>
      </w:r>
    </w:p>
    <w:p w:rsidR="00EE75D8" w:rsidRDefault="00EE75D8" w:rsidP="00EE75D8">
      <w:pPr>
        <w:spacing w:after="0"/>
        <w:jc w:val="center"/>
        <w:rPr>
          <w:b/>
        </w:rPr>
      </w:pPr>
    </w:p>
    <w:p w:rsidR="00EE75D8" w:rsidRDefault="00EE75D8" w:rsidP="00EE75D8">
      <w:pPr>
        <w:spacing w:after="0"/>
        <w:jc w:val="center"/>
        <w:rPr>
          <w:b/>
        </w:rPr>
      </w:pPr>
    </w:p>
    <w:p w:rsidR="00EE75D8" w:rsidRDefault="00EE75D8" w:rsidP="00EE75D8">
      <w:pPr>
        <w:spacing w:after="0"/>
        <w:jc w:val="center"/>
        <w:rPr>
          <w:b/>
        </w:rPr>
      </w:pPr>
    </w:p>
    <w:p w:rsidR="00EE75D8" w:rsidRDefault="00EE75D8" w:rsidP="00EE75D8">
      <w:pPr>
        <w:spacing w:after="0"/>
        <w:jc w:val="center"/>
        <w:rPr>
          <w:b/>
        </w:rPr>
      </w:pPr>
    </w:p>
    <w:p w:rsidR="00EE75D8" w:rsidRPr="00F2595D" w:rsidRDefault="00EE75D8" w:rsidP="00EE75D8">
      <w:pPr>
        <w:spacing w:after="0" w:line="360" w:lineRule="auto"/>
        <w:jc w:val="center"/>
        <w:rPr>
          <w:rFonts w:ascii="Times New Roman" w:hAnsi="Times New Roman" w:cs="Times New Roman"/>
          <w:b/>
          <w:sz w:val="28"/>
          <w:szCs w:val="28"/>
        </w:rPr>
      </w:pPr>
      <w:r w:rsidRPr="00F2595D">
        <w:rPr>
          <w:rFonts w:ascii="Times New Roman" w:hAnsi="Times New Roman" w:cs="Times New Roman"/>
          <w:b/>
          <w:sz w:val="28"/>
          <w:szCs w:val="28"/>
        </w:rPr>
        <w:t>Глава 1. Всевидящее око: значение символа и его сакральный смысл.</w:t>
      </w:r>
    </w:p>
    <w:p w:rsidR="00EE75D8" w:rsidRPr="00F2595D" w:rsidRDefault="00EE75D8" w:rsidP="00EE75D8">
      <w:pPr>
        <w:spacing w:after="0" w:line="360" w:lineRule="auto"/>
        <w:jc w:val="center"/>
        <w:rPr>
          <w:rFonts w:ascii="Times New Roman" w:hAnsi="Times New Roman" w:cs="Times New Roman"/>
          <w:b/>
          <w:sz w:val="28"/>
          <w:szCs w:val="28"/>
        </w:rPr>
      </w:pPr>
    </w:p>
    <w:p w:rsidR="00EE75D8" w:rsidRPr="001056CB" w:rsidRDefault="00EE75D8" w:rsidP="00EE75D8">
      <w:pPr>
        <w:pStyle w:val="a3"/>
        <w:numPr>
          <w:ilvl w:val="1"/>
          <w:numId w:val="1"/>
        </w:numPr>
        <w:spacing w:after="0" w:line="360" w:lineRule="auto"/>
        <w:jc w:val="both"/>
        <w:rPr>
          <w:rFonts w:ascii="Times New Roman" w:hAnsi="Times New Roman" w:cs="Times New Roman"/>
          <w:sz w:val="28"/>
          <w:szCs w:val="28"/>
        </w:rPr>
      </w:pPr>
      <w:r w:rsidRPr="00E5033C">
        <w:rPr>
          <w:rFonts w:ascii="Times New Roman" w:hAnsi="Times New Roman" w:cs="Times New Roman"/>
          <w:bCs/>
          <w:color w:val="000000" w:themeColor="text1"/>
          <w:sz w:val="28"/>
          <w:szCs w:val="28"/>
        </w:rPr>
        <w:t xml:space="preserve">   Платон</w:t>
      </w:r>
      <w:r w:rsidRPr="00E5033C">
        <w:rPr>
          <w:rFonts w:ascii="Times New Roman" w:hAnsi="Times New Roman" w:cs="Times New Roman"/>
          <w:color w:val="000000" w:themeColor="text1"/>
          <w:sz w:val="28"/>
          <w:szCs w:val="28"/>
        </w:rPr>
        <w:t> называет глаз главным солнечным инструментом.</w:t>
      </w:r>
      <w:r w:rsidR="00E5033C" w:rsidRPr="00E5033C">
        <w:rPr>
          <w:rFonts w:ascii="Times New Roman" w:hAnsi="Times New Roman" w:cs="Times New Roman"/>
          <w:color w:val="000000" w:themeColor="text1"/>
          <w:sz w:val="28"/>
          <w:szCs w:val="28"/>
        </w:rPr>
        <w:t xml:space="preserve"> </w:t>
      </w:r>
      <w:proofErr w:type="gramStart"/>
      <w:r w:rsidRPr="00E5033C">
        <w:rPr>
          <w:rFonts w:ascii="Times New Roman" w:hAnsi="Times New Roman" w:cs="Times New Roman"/>
          <w:color w:val="000000" w:themeColor="text1"/>
          <w:sz w:val="28"/>
          <w:szCs w:val="28"/>
        </w:rPr>
        <w:t xml:space="preserve">С одной стороны, это мистический глаз, свет, озарение, знание, ум, бдительность, защита, стабильность и целеустремленность, но с другой - ограничение </w:t>
      </w:r>
      <w:r w:rsidRPr="00E5033C">
        <w:rPr>
          <w:rFonts w:ascii="Times New Roman" w:hAnsi="Times New Roman" w:cs="Times New Roman"/>
          <w:sz w:val="28"/>
          <w:szCs w:val="28"/>
        </w:rPr>
        <w:t>видимого.</w:t>
      </w:r>
      <w:proofErr w:type="gramEnd"/>
      <w:r w:rsidRPr="00E5033C">
        <w:rPr>
          <w:rFonts w:ascii="Times New Roman" w:hAnsi="Times New Roman" w:cs="Times New Roman"/>
          <w:sz w:val="28"/>
          <w:szCs w:val="28"/>
        </w:rPr>
        <w:t xml:space="preserve"> Десять тысяч небесных глаз - это звезды, глаза ночи,</w:t>
      </w:r>
      <w:r w:rsidRPr="00F2595D">
        <w:rPr>
          <w:rFonts w:ascii="Times New Roman" w:hAnsi="Times New Roman" w:cs="Times New Roman"/>
          <w:sz w:val="28"/>
          <w:szCs w:val="28"/>
        </w:rPr>
        <w:t xml:space="preserve"> олицетворяющие всеведение, неусыпную бдительность. Применительно к ритуальной архитектуре, глаз - это направленное к небесам отверстие в своде храма, собора, постройки или любого другого традиционно созданного</w:t>
      </w:r>
      <w:r w:rsidR="001056CB">
        <w:rPr>
          <w:rFonts w:ascii="Times New Roman" w:hAnsi="Times New Roman" w:cs="Times New Roman"/>
          <w:sz w:val="28"/>
          <w:szCs w:val="28"/>
        </w:rPr>
        <w:t xml:space="preserve"> </w:t>
      </w:r>
      <w:r w:rsidRPr="00F2595D">
        <w:rPr>
          <w:rFonts w:ascii="Times New Roman" w:hAnsi="Times New Roman" w:cs="Times New Roman"/>
          <w:sz w:val="28"/>
          <w:szCs w:val="28"/>
        </w:rPr>
        <w:t xml:space="preserve">центра мира, </w:t>
      </w:r>
      <w:r w:rsidR="001056CB">
        <w:rPr>
          <w:rFonts w:ascii="Times New Roman" w:hAnsi="Times New Roman" w:cs="Times New Roman"/>
          <w:sz w:val="28"/>
          <w:szCs w:val="28"/>
        </w:rPr>
        <w:t>п</w:t>
      </w:r>
      <w:r w:rsidRPr="00F2595D">
        <w:rPr>
          <w:rFonts w:ascii="Times New Roman" w:hAnsi="Times New Roman" w:cs="Times New Roman"/>
          <w:sz w:val="28"/>
          <w:szCs w:val="28"/>
        </w:rPr>
        <w:t xml:space="preserve">редставляющее собой солярную дверь, открывающую доступ к небесным мирам. Глаз сердца - это знак духовного озарения, интеллектуальной интуиции. </w:t>
      </w:r>
      <w:proofErr w:type="gramStart"/>
      <w:r w:rsidRPr="00F2595D">
        <w:rPr>
          <w:rFonts w:ascii="Times New Roman" w:hAnsi="Times New Roman" w:cs="Times New Roman"/>
          <w:sz w:val="28"/>
          <w:szCs w:val="28"/>
        </w:rPr>
        <w:t xml:space="preserve">Глаз также может олицетворять </w:t>
      </w:r>
      <w:proofErr w:type="spellStart"/>
      <w:r w:rsidRPr="00F2595D">
        <w:rPr>
          <w:rFonts w:ascii="Times New Roman" w:hAnsi="Times New Roman" w:cs="Times New Roman"/>
          <w:sz w:val="28"/>
          <w:szCs w:val="28"/>
        </w:rPr>
        <w:t>андрогина</w:t>
      </w:r>
      <w:proofErr w:type="spellEnd"/>
      <w:r w:rsidRPr="00F2595D">
        <w:rPr>
          <w:rFonts w:ascii="Times New Roman" w:hAnsi="Times New Roman" w:cs="Times New Roman"/>
          <w:sz w:val="28"/>
          <w:szCs w:val="28"/>
        </w:rPr>
        <w:t>, сформированного из овального женского символа и круглого мужского.</w:t>
      </w:r>
      <w:proofErr w:type="gramEnd"/>
      <w:r w:rsidRPr="00F2595D">
        <w:rPr>
          <w:rFonts w:ascii="Times New Roman" w:hAnsi="Times New Roman" w:cs="Times New Roman"/>
          <w:sz w:val="28"/>
          <w:szCs w:val="28"/>
        </w:rPr>
        <w:t xml:space="preserve"> Один глаз может символизировать зло, как в примере с Циклопом и  чудищами-разрушителями. Глаз в центре треугольника - всевидящее око Господа, символ всеведения и </w:t>
      </w:r>
      <w:r w:rsidRPr="001056CB">
        <w:rPr>
          <w:rFonts w:ascii="Times New Roman" w:hAnsi="Times New Roman" w:cs="Times New Roman"/>
          <w:sz w:val="28"/>
          <w:szCs w:val="28"/>
        </w:rPr>
        <w:t>вездесущия. </w:t>
      </w:r>
    </w:p>
    <w:p w:rsidR="00EE75D8" w:rsidRPr="00F2595D" w:rsidRDefault="00EE75D8" w:rsidP="00EE75D8">
      <w:pPr>
        <w:pStyle w:val="a3"/>
        <w:numPr>
          <w:ilvl w:val="1"/>
          <w:numId w:val="1"/>
        </w:numPr>
        <w:spacing w:after="0" w:line="360" w:lineRule="auto"/>
        <w:rPr>
          <w:rFonts w:ascii="Times New Roman" w:hAnsi="Times New Roman" w:cs="Times New Roman"/>
          <w:sz w:val="28"/>
          <w:szCs w:val="28"/>
        </w:rPr>
      </w:pPr>
      <w:r w:rsidRPr="001056CB">
        <w:rPr>
          <w:rFonts w:ascii="Times New Roman" w:hAnsi="Times New Roman" w:cs="Times New Roman"/>
          <w:sz w:val="28"/>
          <w:szCs w:val="28"/>
        </w:rPr>
        <w:t xml:space="preserve">    Давайте </w:t>
      </w:r>
      <w:proofErr w:type="gramStart"/>
      <w:r w:rsidRPr="001056CB">
        <w:rPr>
          <w:rFonts w:ascii="Times New Roman" w:hAnsi="Times New Roman" w:cs="Times New Roman"/>
          <w:sz w:val="28"/>
          <w:szCs w:val="28"/>
        </w:rPr>
        <w:t>разберемся</w:t>
      </w:r>
      <w:proofErr w:type="gramEnd"/>
      <w:r w:rsidRPr="001056CB">
        <w:rPr>
          <w:rFonts w:ascii="Times New Roman" w:hAnsi="Times New Roman" w:cs="Times New Roman"/>
          <w:sz w:val="28"/>
          <w:szCs w:val="28"/>
        </w:rPr>
        <w:t xml:space="preserve"> почему всевидящее око так популярно и распространено у многих народов? Что означает этот загадочный ри</w:t>
      </w:r>
      <w:r w:rsidRPr="00F2595D">
        <w:rPr>
          <w:rFonts w:ascii="Times New Roman" w:hAnsi="Times New Roman" w:cs="Times New Roman"/>
          <w:sz w:val="28"/>
          <w:szCs w:val="28"/>
        </w:rPr>
        <w:t xml:space="preserve">сунок? </w:t>
      </w:r>
    </w:p>
    <w:p w:rsidR="00EE75D8" w:rsidRPr="00374751" w:rsidRDefault="00EE75D8" w:rsidP="00EE75D8">
      <w:pPr>
        <w:spacing w:after="0" w:line="360" w:lineRule="auto"/>
        <w:rPr>
          <w:rFonts w:ascii="Times New Roman" w:hAnsi="Times New Roman" w:cs="Times New Roman"/>
          <w:b/>
          <w:bCs/>
          <w:sz w:val="28"/>
          <w:szCs w:val="28"/>
        </w:rPr>
      </w:pPr>
      <w:r w:rsidRPr="00F2595D">
        <w:rPr>
          <w:rFonts w:ascii="Times New Roman" w:hAnsi="Times New Roman" w:cs="Times New Roman"/>
          <w:b/>
          <w:bCs/>
          <w:sz w:val="28"/>
          <w:szCs w:val="28"/>
        </w:rPr>
        <w:t xml:space="preserve">      На Западе</w:t>
      </w:r>
      <w:r w:rsidRPr="00F2595D">
        <w:rPr>
          <w:rFonts w:ascii="Times New Roman" w:hAnsi="Times New Roman" w:cs="Times New Roman"/>
          <w:sz w:val="28"/>
          <w:szCs w:val="28"/>
        </w:rPr>
        <w:t> правый глаз означает Солнце, день и будущее, левый глаз - Луну, ночь и прошлое.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На Востоке</w:t>
      </w:r>
      <w:r w:rsidRPr="00F2595D">
        <w:rPr>
          <w:rFonts w:ascii="Times New Roman" w:hAnsi="Times New Roman" w:cs="Times New Roman"/>
          <w:sz w:val="28"/>
          <w:szCs w:val="28"/>
        </w:rPr>
        <w:t> ситуация обратная. Символизм глаза может принимать на себя перо фазана.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американских индейцев</w:t>
      </w:r>
      <w:r w:rsidRPr="00F2595D">
        <w:rPr>
          <w:rFonts w:ascii="Times New Roman" w:hAnsi="Times New Roman" w:cs="Times New Roman"/>
          <w:sz w:val="28"/>
          <w:szCs w:val="28"/>
        </w:rPr>
        <w:t> глаз сердца видит все. Это глаз Великого Духа и всеведения.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буддистов</w:t>
      </w:r>
      <w:r w:rsidRPr="00F2595D">
        <w:rPr>
          <w:rFonts w:ascii="Times New Roman" w:hAnsi="Times New Roman" w:cs="Times New Roman"/>
          <w:sz w:val="28"/>
          <w:szCs w:val="28"/>
        </w:rPr>
        <w:t xml:space="preserve"> глаз символизирует свет и мудрость. Третий глаз Будды, пылающая жемчужина, - это духовное сознание и трансцендентная </w:t>
      </w:r>
      <w:r w:rsidRPr="00F2595D">
        <w:rPr>
          <w:rFonts w:ascii="Times New Roman" w:hAnsi="Times New Roman" w:cs="Times New Roman"/>
          <w:sz w:val="28"/>
          <w:szCs w:val="28"/>
        </w:rPr>
        <w:lastRenderedPageBreak/>
        <w:t>мудрость.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кельтском эпосе</w:t>
      </w:r>
      <w:r w:rsidRPr="00F2595D">
        <w:rPr>
          <w:rFonts w:ascii="Times New Roman" w:hAnsi="Times New Roman" w:cs="Times New Roman"/>
          <w:sz w:val="28"/>
          <w:szCs w:val="28"/>
        </w:rPr>
        <w:t xml:space="preserve"> злой глаз, </w:t>
      </w:r>
      <w:proofErr w:type="spellStart"/>
      <w:r w:rsidRPr="00F2595D">
        <w:rPr>
          <w:rFonts w:ascii="Times New Roman" w:hAnsi="Times New Roman" w:cs="Times New Roman"/>
          <w:sz w:val="28"/>
          <w:szCs w:val="28"/>
        </w:rPr>
        <w:t>символизирущий</w:t>
      </w:r>
      <w:proofErr w:type="spellEnd"/>
      <w:r w:rsidRPr="00F2595D">
        <w:rPr>
          <w:rFonts w:ascii="Times New Roman" w:hAnsi="Times New Roman" w:cs="Times New Roman"/>
          <w:sz w:val="28"/>
          <w:szCs w:val="28"/>
        </w:rPr>
        <w:t xml:space="preserve"> злые намерения и зависть, противопоставляется доброму сердцу, благородству и состраданию.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китайской и японской символике</w:t>
      </w:r>
      <w:r w:rsidRPr="00F2595D">
        <w:rPr>
          <w:rFonts w:ascii="Times New Roman" w:hAnsi="Times New Roman" w:cs="Times New Roman"/>
          <w:sz w:val="28"/>
          <w:szCs w:val="28"/>
        </w:rPr>
        <w:t> левый глаз - Солнце, правый - Луна.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христианстве</w:t>
      </w:r>
      <w:r w:rsidRPr="00F2595D">
        <w:rPr>
          <w:rFonts w:ascii="Times New Roman" w:hAnsi="Times New Roman" w:cs="Times New Roman"/>
          <w:sz w:val="28"/>
          <w:szCs w:val="28"/>
        </w:rPr>
        <w:t> глаз символизирует всевидящего Бога, </w:t>
      </w:r>
      <w:r w:rsidRPr="00F2595D">
        <w:rPr>
          <w:rFonts w:ascii="Times New Roman" w:hAnsi="Times New Roman" w:cs="Times New Roman"/>
          <w:sz w:val="28"/>
          <w:szCs w:val="28"/>
        </w:rPr>
        <w:br/>
        <w:t>всеведение, силу, свет. Свет тела - это глаз (</w:t>
      </w:r>
      <w:proofErr w:type="spellStart"/>
      <w:r w:rsidRPr="00F2595D">
        <w:rPr>
          <w:rFonts w:ascii="Times New Roman" w:hAnsi="Times New Roman" w:cs="Times New Roman"/>
          <w:sz w:val="28"/>
          <w:szCs w:val="28"/>
        </w:rPr>
        <w:t>Матф</w:t>
      </w:r>
      <w:proofErr w:type="spellEnd"/>
      <w:r w:rsidRPr="00F2595D">
        <w:rPr>
          <w:rFonts w:ascii="Times New Roman" w:hAnsi="Times New Roman" w:cs="Times New Roman"/>
          <w:sz w:val="28"/>
          <w:szCs w:val="28"/>
        </w:rPr>
        <w:t>, , 6:22). Семь глаз </w:t>
      </w:r>
      <w:r w:rsidRPr="00F2595D">
        <w:rPr>
          <w:rFonts w:ascii="Times New Roman" w:hAnsi="Times New Roman" w:cs="Times New Roman"/>
          <w:sz w:val="28"/>
          <w:szCs w:val="28"/>
        </w:rPr>
        <w:br/>
        <w:t>Апокалипсиса - это семь Божьих духов. Глаз в треугольнике олицетворяет </w:t>
      </w:r>
      <w:r w:rsidRPr="00F2595D">
        <w:rPr>
          <w:rFonts w:ascii="Times New Roman" w:hAnsi="Times New Roman" w:cs="Times New Roman"/>
          <w:sz w:val="28"/>
          <w:szCs w:val="28"/>
        </w:rPr>
        <w:br/>
        <w:t>Главу Божью; а в треугольнике, окруженном сияющим кругом, - ее </w:t>
      </w:r>
      <w:r w:rsidRPr="00F2595D">
        <w:rPr>
          <w:rFonts w:ascii="Times New Roman" w:hAnsi="Times New Roman" w:cs="Times New Roman"/>
          <w:sz w:val="28"/>
          <w:szCs w:val="28"/>
        </w:rPr>
        <w:br/>
        <w:t>бесконечную святость. Глаза являются эмблемой святых Люси и От-</w:t>
      </w:r>
      <w:proofErr w:type="spellStart"/>
      <w:r w:rsidRPr="00F2595D">
        <w:rPr>
          <w:rFonts w:ascii="Times New Roman" w:hAnsi="Times New Roman" w:cs="Times New Roman"/>
          <w:sz w:val="28"/>
          <w:szCs w:val="28"/>
        </w:rPr>
        <w:t>тилии</w:t>
      </w:r>
      <w:proofErr w:type="spellEnd"/>
      <w:r w:rsidRPr="00F2595D">
        <w:rPr>
          <w:rFonts w:ascii="Times New Roman" w:hAnsi="Times New Roman" w:cs="Times New Roman"/>
          <w:sz w:val="28"/>
          <w:szCs w:val="28"/>
        </w:rPr>
        <w:t>.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египтян</w:t>
      </w:r>
      <w:r w:rsidRPr="00F2595D">
        <w:rPr>
          <w:rFonts w:ascii="Times New Roman" w:hAnsi="Times New Roman" w:cs="Times New Roman"/>
          <w:sz w:val="28"/>
          <w:szCs w:val="28"/>
        </w:rPr>
        <w:t> глаз имеет чрезвычайно сложный символизм -</w:t>
      </w:r>
      <w:r w:rsidRPr="00F2595D">
        <w:rPr>
          <w:rFonts w:ascii="Times New Roman" w:hAnsi="Times New Roman" w:cs="Times New Roman"/>
          <w:sz w:val="28"/>
          <w:szCs w:val="28"/>
        </w:rPr>
        <w:br/>
        <w:t xml:space="preserve">Глаз Гора, </w:t>
      </w:r>
      <w:proofErr w:type="spellStart"/>
      <w:r w:rsidRPr="00F2595D">
        <w:rPr>
          <w:rFonts w:ascii="Times New Roman" w:hAnsi="Times New Roman" w:cs="Times New Roman"/>
          <w:sz w:val="28"/>
          <w:szCs w:val="28"/>
        </w:rPr>
        <w:t>Атшет</w:t>
      </w:r>
      <w:proofErr w:type="spellEnd"/>
      <w:r w:rsidRPr="00F2595D">
        <w:rPr>
          <w:rFonts w:ascii="Times New Roman" w:hAnsi="Times New Roman" w:cs="Times New Roman"/>
          <w:sz w:val="28"/>
          <w:szCs w:val="28"/>
        </w:rPr>
        <w:t>, всевидящий. Предполагалось, что это Полярная звезда и</w:t>
      </w:r>
      <w:r w:rsidRPr="00F2595D">
        <w:rPr>
          <w:rFonts w:ascii="Times New Roman" w:hAnsi="Times New Roman" w:cs="Times New Roman"/>
          <w:sz w:val="28"/>
          <w:szCs w:val="28"/>
        </w:rPr>
        <w:br/>
        <w:t>символ озарения, глаз разума. Глаз и бровь Гора означают силу и мощь. </w:t>
      </w:r>
      <w:r w:rsidRPr="00F2595D">
        <w:rPr>
          <w:rFonts w:ascii="Times New Roman" w:hAnsi="Times New Roman" w:cs="Times New Roman"/>
          <w:sz w:val="28"/>
          <w:szCs w:val="28"/>
        </w:rPr>
        <w:br/>
        <w:t>Два крылатых глаза - это Север и Юг как два раздела небес, Солнце и </w:t>
      </w:r>
      <w:r w:rsidRPr="00F2595D">
        <w:rPr>
          <w:rFonts w:ascii="Times New Roman" w:hAnsi="Times New Roman" w:cs="Times New Roman"/>
          <w:sz w:val="28"/>
          <w:szCs w:val="28"/>
        </w:rPr>
        <w:br/>
        <w:t>Луна, небесное пространство. Правый глаз - это Солнце, Ра и Озирис, </w:t>
      </w:r>
      <w:r w:rsidRPr="00F2595D">
        <w:rPr>
          <w:rFonts w:ascii="Times New Roman" w:hAnsi="Times New Roman" w:cs="Times New Roman"/>
          <w:sz w:val="28"/>
          <w:szCs w:val="28"/>
        </w:rPr>
        <w:br/>
        <w:t xml:space="preserve">левый - это Луна и Изида. Глаз </w:t>
      </w:r>
      <w:proofErr w:type="spellStart"/>
      <w:r w:rsidRPr="00F2595D">
        <w:rPr>
          <w:rFonts w:ascii="Times New Roman" w:hAnsi="Times New Roman" w:cs="Times New Roman"/>
          <w:sz w:val="28"/>
          <w:szCs w:val="28"/>
        </w:rPr>
        <w:t>Pa</w:t>
      </w:r>
      <w:proofErr w:type="spellEnd"/>
      <w:r w:rsidRPr="00F2595D">
        <w:rPr>
          <w:rFonts w:ascii="Times New Roman" w:hAnsi="Times New Roman" w:cs="Times New Roman"/>
          <w:sz w:val="28"/>
          <w:szCs w:val="28"/>
        </w:rPr>
        <w:t xml:space="preserve"> - это также Урей. Глаз Гора мог быть </w:t>
      </w:r>
      <w:r w:rsidRPr="00F2595D">
        <w:rPr>
          <w:rFonts w:ascii="Times New Roman" w:hAnsi="Times New Roman" w:cs="Times New Roman"/>
          <w:sz w:val="28"/>
          <w:szCs w:val="28"/>
        </w:rPr>
        <w:br/>
        <w:t>связан с луной и ее фазами и, в то же время, символизировать приношения </w:t>
      </w:r>
      <w:r w:rsidRPr="00F2595D">
        <w:rPr>
          <w:rFonts w:ascii="Times New Roman" w:hAnsi="Times New Roman" w:cs="Times New Roman"/>
          <w:sz w:val="28"/>
          <w:szCs w:val="28"/>
        </w:rPr>
        <w:br/>
        <w:t>богам в храмах.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Древней Греции</w:t>
      </w:r>
      <w:r w:rsidRPr="00F2595D">
        <w:rPr>
          <w:rFonts w:ascii="Times New Roman" w:hAnsi="Times New Roman" w:cs="Times New Roman"/>
          <w:sz w:val="28"/>
          <w:szCs w:val="28"/>
        </w:rPr>
        <w:t> глаз символизирует Аполлона, наблюдателя небес, Солнце, которое также является глазом Зевса (Юпитера).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индусов</w:t>
      </w:r>
      <w:r w:rsidRPr="00F2595D">
        <w:rPr>
          <w:rFonts w:ascii="Times New Roman" w:hAnsi="Times New Roman" w:cs="Times New Roman"/>
          <w:sz w:val="28"/>
          <w:szCs w:val="28"/>
        </w:rPr>
        <w:t> третий глаз Шивы (жемчужина в середине </w:t>
      </w:r>
      <w:r w:rsidRPr="00F2595D">
        <w:rPr>
          <w:rFonts w:ascii="Times New Roman" w:hAnsi="Times New Roman" w:cs="Times New Roman"/>
          <w:sz w:val="28"/>
          <w:szCs w:val="28"/>
        </w:rPr>
        <w:br/>
        <w:t>лба) представляет собой духовное сознание, трансцендентную мудрость. </w:t>
      </w:r>
      <w:r w:rsidRPr="00F2595D">
        <w:rPr>
          <w:rFonts w:ascii="Times New Roman" w:hAnsi="Times New Roman" w:cs="Times New Roman"/>
          <w:sz w:val="28"/>
          <w:szCs w:val="28"/>
        </w:rPr>
        <w:br/>
        <w:t xml:space="preserve">Глаз </w:t>
      </w:r>
      <w:proofErr w:type="spellStart"/>
      <w:r w:rsidRPr="00F2595D">
        <w:rPr>
          <w:rFonts w:ascii="Times New Roman" w:hAnsi="Times New Roman" w:cs="Times New Roman"/>
          <w:sz w:val="28"/>
          <w:szCs w:val="28"/>
        </w:rPr>
        <w:t>Варуны</w:t>
      </w:r>
      <w:proofErr w:type="spellEnd"/>
      <w:r w:rsidRPr="00F2595D">
        <w:rPr>
          <w:rFonts w:ascii="Times New Roman" w:hAnsi="Times New Roman" w:cs="Times New Roman"/>
          <w:sz w:val="28"/>
          <w:szCs w:val="28"/>
        </w:rPr>
        <w:t xml:space="preserve"> - это солнце.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иранской мифологии</w:t>
      </w:r>
      <w:r w:rsidRPr="00F2595D">
        <w:rPr>
          <w:rFonts w:ascii="Times New Roman" w:hAnsi="Times New Roman" w:cs="Times New Roman"/>
          <w:sz w:val="28"/>
          <w:szCs w:val="28"/>
        </w:rPr>
        <w:t xml:space="preserve"> Добрый Пастырь </w:t>
      </w:r>
      <w:proofErr w:type="spellStart"/>
      <w:r w:rsidRPr="00F2595D">
        <w:rPr>
          <w:rFonts w:ascii="Times New Roman" w:hAnsi="Times New Roman" w:cs="Times New Roman"/>
          <w:sz w:val="28"/>
          <w:szCs w:val="28"/>
        </w:rPr>
        <w:t>Йима</w:t>
      </w:r>
      <w:proofErr w:type="spellEnd"/>
      <w:r w:rsidRPr="00F2595D">
        <w:rPr>
          <w:rFonts w:ascii="Times New Roman" w:hAnsi="Times New Roman" w:cs="Times New Roman"/>
          <w:sz w:val="28"/>
          <w:szCs w:val="28"/>
        </w:rPr>
        <w:t xml:space="preserve"> обладает солнечным глазом и секретом бессмертия.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исламе</w:t>
      </w:r>
      <w:r w:rsidRPr="00F2595D">
        <w:rPr>
          <w:rFonts w:ascii="Times New Roman" w:hAnsi="Times New Roman" w:cs="Times New Roman"/>
          <w:sz w:val="28"/>
          <w:szCs w:val="28"/>
        </w:rPr>
        <w:t> глаз сердца является духовным центром, местом абсолютного интеллекта и просветления.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японцев</w:t>
      </w:r>
      <w:r w:rsidRPr="00F2595D">
        <w:rPr>
          <w:rFonts w:ascii="Times New Roman" w:hAnsi="Times New Roman" w:cs="Times New Roman"/>
          <w:sz w:val="28"/>
          <w:szCs w:val="28"/>
        </w:rPr>
        <w:t xml:space="preserve"> правый глаз </w:t>
      </w:r>
      <w:proofErr w:type="spellStart"/>
      <w:r w:rsidRPr="00F2595D">
        <w:rPr>
          <w:rFonts w:ascii="Times New Roman" w:hAnsi="Times New Roman" w:cs="Times New Roman"/>
          <w:sz w:val="28"/>
          <w:szCs w:val="28"/>
        </w:rPr>
        <w:t>Иза</w:t>
      </w:r>
      <w:proofErr w:type="spellEnd"/>
      <w:r w:rsidRPr="00F2595D">
        <w:rPr>
          <w:rFonts w:ascii="Times New Roman" w:hAnsi="Times New Roman" w:cs="Times New Roman"/>
          <w:sz w:val="28"/>
          <w:szCs w:val="28"/>
        </w:rPr>
        <w:t>-наги породил бога Луны.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народов Океании</w:t>
      </w:r>
      <w:r w:rsidRPr="00F2595D">
        <w:rPr>
          <w:rFonts w:ascii="Times New Roman" w:hAnsi="Times New Roman" w:cs="Times New Roman"/>
          <w:sz w:val="28"/>
          <w:szCs w:val="28"/>
        </w:rPr>
        <w:t> солнце - это большое глазное яблоко. Платон</w:t>
      </w:r>
      <w:r>
        <w:rPr>
          <w:rFonts w:ascii="Times New Roman" w:hAnsi="Times New Roman" w:cs="Times New Roman"/>
          <w:sz w:val="28"/>
          <w:szCs w:val="28"/>
        </w:rPr>
        <w:t xml:space="preserve"> </w:t>
      </w:r>
      <w:r w:rsidRPr="00F2595D">
        <w:rPr>
          <w:rFonts w:ascii="Times New Roman" w:hAnsi="Times New Roman" w:cs="Times New Roman"/>
          <w:sz w:val="28"/>
          <w:szCs w:val="28"/>
        </w:rPr>
        <w:t xml:space="preserve">считал, </w:t>
      </w:r>
      <w:r w:rsidRPr="00F2595D">
        <w:rPr>
          <w:rFonts w:ascii="Times New Roman" w:hAnsi="Times New Roman" w:cs="Times New Roman"/>
          <w:sz w:val="28"/>
          <w:szCs w:val="28"/>
        </w:rPr>
        <w:lastRenderedPageBreak/>
        <w:t>что у души имеется глаз, и ему одному видима Истина.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В шумеро-семитской мифологии</w:t>
      </w:r>
      <w:r w:rsidRPr="00F2595D">
        <w:rPr>
          <w:rFonts w:ascii="Times New Roman" w:hAnsi="Times New Roman" w:cs="Times New Roman"/>
          <w:sz w:val="28"/>
          <w:szCs w:val="28"/>
        </w:rPr>
        <w:t xml:space="preserve"> глаз олицетворяет Владыку Священного Глаза </w:t>
      </w:r>
      <w:proofErr w:type="spellStart"/>
      <w:r w:rsidRPr="00F2595D">
        <w:rPr>
          <w:rFonts w:ascii="Times New Roman" w:hAnsi="Times New Roman" w:cs="Times New Roman"/>
          <w:sz w:val="28"/>
          <w:szCs w:val="28"/>
        </w:rPr>
        <w:t>Эа</w:t>
      </w:r>
      <w:proofErr w:type="spellEnd"/>
      <w:r w:rsidRPr="00F2595D">
        <w:rPr>
          <w:rFonts w:ascii="Times New Roman" w:hAnsi="Times New Roman" w:cs="Times New Roman"/>
          <w:sz w:val="28"/>
          <w:szCs w:val="28"/>
        </w:rPr>
        <w:t xml:space="preserve"> или </w:t>
      </w:r>
      <w:proofErr w:type="spellStart"/>
      <w:r w:rsidRPr="00F2595D">
        <w:rPr>
          <w:rFonts w:ascii="Times New Roman" w:hAnsi="Times New Roman" w:cs="Times New Roman"/>
          <w:sz w:val="28"/>
          <w:szCs w:val="28"/>
        </w:rPr>
        <w:t>Энки</w:t>
      </w:r>
      <w:proofErr w:type="spellEnd"/>
      <w:r w:rsidRPr="00F2595D">
        <w:rPr>
          <w:rFonts w:ascii="Times New Roman" w:hAnsi="Times New Roman" w:cs="Times New Roman"/>
          <w:sz w:val="28"/>
          <w:szCs w:val="28"/>
        </w:rPr>
        <w:t>, где он символизирует мудрость, всезнание, бодрствование. </w:t>
      </w:r>
      <w:r w:rsidRPr="00F2595D">
        <w:rPr>
          <w:rFonts w:ascii="Times New Roman" w:hAnsi="Times New Roman" w:cs="Times New Roman"/>
          <w:sz w:val="28"/>
          <w:szCs w:val="28"/>
        </w:rPr>
        <w:br/>
      </w:r>
      <w:r w:rsidRPr="00F2595D">
        <w:rPr>
          <w:rFonts w:ascii="Times New Roman" w:hAnsi="Times New Roman" w:cs="Times New Roman"/>
          <w:b/>
          <w:bCs/>
          <w:sz w:val="28"/>
          <w:szCs w:val="28"/>
        </w:rPr>
        <w:t xml:space="preserve">    У финикийцев</w:t>
      </w:r>
      <w:r w:rsidRPr="00F2595D">
        <w:rPr>
          <w:rFonts w:ascii="Times New Roman" w:hAnsi="Times New Roman" w:cs="Times New Roman"/>
          <w:sz w:val="28"/>
          <w:szCs w:val="28"/>
        </w:rPr>
        <w:t> Кронос имел два открытых и два закрытых глаза, что означает постоянное бодрствование.</w:t>
      </w:r>
      <w:r w:rsidRPr="00F2595D">
        <w:rPr>
          <w:rFonts w:ascii="Times New Roman" w:hAnsi="Times New Roman" w:cs="Times New Roman"/>
          <w:sz w:val="28"/>
          <w:szCs w:val="28"/>
        </w:rPr>
        <w:br/>
      </w: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Pr="00EE75D8" w:rsidRDefault="00EE75D8" w:rsidP="00EE75D8">
      <w:pPr>
        <w:spacing w:after="0" w:line="360" w:lineRule="auto"/>
        <w:jc w:val="center"/>
        <w:rPr>
          <w:rFonts w:ascii="Times New Roman" w:hAnsi="Times New Roman" w:cs="Times New Roman"/>
          <w:b/>
          <w:sz w:val="28"/>
          <w:szCs w:val="28"/>
        </w:rPr>
      </w:pPr>
      <w:r w:rsidRPr="00EE75D8">
        <w:rPr>
          <w:rFonts w:ascii="Times New Roman" w:hAnsi="Times New Roman" w:cs="Times New Roman"/>
          <w:b/>
          <w:sz w:val="28"/>
          <w:szCs w:val="28"/>
        </w:rPr>
        <w:t>Глава 2. Всевидящее око: значение символа, факты и мифы</w:t>
      </w:r>
    </w:p>
    <w:p w:rsidR="00EE75D8" w:rsidRPr="00EA78A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 xml:space="preserve">    Всевидящее око – символ, который использовался многими культурами и общностями в разные времена, так что в действительности нет единой графической формулы, описывающей </w:t>
      </w:r>
      <w:r w:rsidRPr="00EA78AB">
        <w:rPr>
          <w:rFonts w:ascii="Times New Roman" w:hAnsi="Times New Roman" w:cs="Times New Roman"/>
          <w:sz w:val="28"/>
          <w:szCs w:val="28"/>
        </w:rPr>
        <w:t>этот знак.</w:t>
      </w:r>
    </w:p>
    <w:p w:rsidR="00EE75D8" w:rsidRPr="00EA78AB" w:rsidRDefault="00EE75D8" w:rsidP="00EE75D8">
      <w:pPr>
        <w:spacing w:after="0" w:line="360" w:lineRule="auto"/>
        <w:jc w:val="both"/>
        <w:rPr>
          <w:rFonts w:ascii="Times New Roman" w:hAnsi="Times New Roman" w:cs="Times New Roman"/>
          <w:sz w:val="28"/>
          <w:szCs w:val="28"/>
        </w:rPr>
      </w:pPr>
      <w:r w:rsidRPr="00EA78AB">
        <w:rPr>
          <w:rFonts w:ascii="Times New Roman" w:hAnsi="Times New Roman" w:cs="Times New Roman"/>
          <w:sz w:val="28"/>
          <w:szCs w:val="28"/>
        </w:rPr>
        <w:t xml:space="preserve">Его иногда называют «всевидящее око божие», «всевидящее око в треугольнике», существует множество вариаций, но на самом деле название не имеет никакого значения. </w:t>
      </w:r>
      <w:proofErr w:type="gramStart"/>
      <w:r w:rsidRPr="00EA78AB">
        <w:rPr>
          <w:rFonts w:ascii="Times New Roman" w:hAnsi="Times New Roman" w:cs="Times New Roman"/>
          <w:sz w:val="28"/>
          <w:szCs w:val="28"/>
        </w:rPr>
        <w:t>Общепринятый (фактически – наиболее распространенный) вариант символа – глаз (невозможно определить, левый или правый), окруженный лучами (лучи направлены только в стороны и вниз) и зачастую «вписанный» в равносторонний треугольник.</w:t>
      </w:r>
      <w:proofErr w:type="gramEnd"/>
      <w:r w:rsidRPr="00EA78AB">
        <w:rPr>
          <w:rFonts w:ascii="Times New Roman" w:hAnsi="Times New Roman" w:cs="Times New Roman"/>
          <w:sz w:val="28"/>
          <w:szCs w:val="28"/>
        </w:rPr>
        <w:t xml:space="preserve"> Всевидящее око (значение его мы рассмотрим чуть ниже) в христианстве именуется Окон проведения, а у масонов – лучезарной дельтой. Но и те и другие используют один и тот же символ, причем этимология также схожа.</w:t>
      </w:r>
    </w:p>
    <w:p w:rsidR="00EE75D8" w:rsidRPr="00EA78A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 xml:space="preserve">    Всевидящее око впервые «появляется» в начале XIV века (приблизительно в период с 1510 по 1515 годы). Фламандец Ян </w:t>
      </w:r>
      <w:proofErr w:type="spellStart"/>
      <w:r w:rsidRPr="001056CB">
        <w:rPr>
          <w:rFonts w:ascii="Times New Roman" w:hAnsi="Times New Roman" w:cs="Times New Roman"/>
          <w:sz w:val="28"/>
          <w:szCs w:val="28"/>
        </w:rPr>
        <w:t>Провост</w:t>
      </w:r>
      <w:proofErr w:type="spellEnd"/>
      <w:r w:rsidRPr="001056CB">
        <w:rPr>
          <w:rFonts w:ascii="Times New Roman" w:hAnsi="Times New Roman" w:cs="Times New Roman"/>
          <w:sz w:val="28"/>
          <w:szCs w:val="28"/>
        </w:rPr>
        <w:t xml:space="preserve"> пишет полотно «Аллегория христианства», на </w:t>
      </w:r>
      <w:r w:rsidRPr="00EA78AB">
        <w:rPr>
          <w:rFonts w:ascii="Times New Roman" w:hAnsi="Times New Roman" w:cs="Times New Roman"/>
          <w:sz w:val="28"/>
          <w:szCs w:val="28"/>
        </w:rPr>
        <w:t>котором мы видим как раз каноническое всевидящее око. Значение аллегории в контексте картины до сих пор остается темой для многочисленных полемик. Позже орден картезианцев заказывает другому итальянскому живописцу (</w:t>
      </w:r>
      <w:proofErr w:type="spellStart"/>
      <w:r w:rsidRPr="00EA78AB">
        <w:rPr>
          <w:rFonts w:ascii="Times New Roman" w:hAnsi="Times New Roman" w:cs="Times New Roman"/>
          <w:sz w:val="28"/>
          <w:szCs w:val="28"/>
        </w:rPr>
        <w:t>Якопо</w:t>
      </w:r>
      <w:proofErr w:type="spellEnd"/>
      <w:r w:rsidRPr="00EA78AB">
        <w:rPr>
          <w:rFonts w:ascii="Times New Roman" w:hAnsi="Times New Roman" w:cs="Times New Roman"/>
          <w:sz w:val="28"/>
          <w:szCs w:val="28"/>
        </w:rPr>
        <w:t xml:space="preserve"> </w:t>
      </w:r>
      <w:proofErr w:type="spellStart"/>
      <w:r w:rsidRPr="00EA78AB">
        <w:rPr>
          <w:rFonts w:ascii="Times New Roman" w:hAnsi="Times New Roman" w:cs="Times New Roman"/>
          <w:sz w:val="28"/>
          <w:szCs w:val="28"/>
        </w:rPr>
        <w:t>Понтромо</w:t>
      </w:r>
      <w:proofErr w:type="spellEnd"/>
      <w:r w:rsidRPr="00EA78AB">
        <w:rPr>
          <w:rFonts w:ascii="Times New Roman" w:hAnsi="Times New Roman" w:cs="Times New Roman"/>
          <w:sz w:val="28"/>
          <w:szCs w:val="28"/>
        </w:rPr>
        <w:t>) уже вполне конкретное полотно, на котором изображено одно лишь всевидящее око. Эскиз (либо готовая картина) датируется 1525 годом.</w:t>
      </w:r>
    </w:p>
    <w:p w:rsidR="00EE75D8" w:rsidRPr="00EA78AB" w:rsidRDefault="00EE75D8" w:rsidP="00EE75D8">
      <w:pPr>
        <w:spacing w:after="0" w:line="360" w:lineRule="auto"/>
        <w:jc w:val="both"/>
        <w:rPr>
          <w:rFonts w:ascii="Times New Roman" w:hAnsi="Times New Roman" w:cs="Times New Roman"/>
          <w:sz w:val="28"/>
          <w:szCs w:val="28"/>
        </w:rPr>
      </w:pPr>
      <w:r w:rsidRPr="00EA78AB">
        <w:rPr>
          <w:rFonts w:ascii="Times New Roman" w:hAnsi="Times New Roman" w:cs="Times New Roman"/>
          <w:sz w:val="28"/>
          <w:szCs w:val="28"/>
        </w:rPr>
        <w:t xml:space="preserve">    Отдельно стоит упомянуть о такой вещи как икона «Всевидящее Око Божие». Трудно сказать, когда впервые была написана такая икона (самые старые русские образцы, по всей видимости, относятся к концу XIX века). Тем не менее, известно, что подобный символ использовался в византийском </w:t>
      </w:r>
      <w:proofErr w:type="spellStart"/>
      <w:r w:rsidRPr="00EA78AB">
        <w:rPr>
          <w:rFonts w:ascii="Times New Roman" w:hAnsi="Times New Roman" w:cs="Times New Roman"/>
          <w:sz w:val="28"/>
          <w:szCs w:val="28"/>
        </w:rPr>
        <w:t>иконотворчестве</w:t>
      </w:r>
      <w:proofErr w:type="spellEnd"/>
      <w:r w:rsidRPr="00EA78AB">
        <w:rPr>
          <w:rFonts w:ascii="Times New Roman" w:hAnsi="Times New Roman" w:cs="Times New Roman"/>
          <w:sz w:val="28"/>
          <w:szCs w:val="28"/>
        </w:rPr>
        <w:t xml:space="preserve"> еще в VI веке, откуда, видимо, и пришел на Русь, правда, много позже – «варианты» иконы появляются в русских храмах лишь в XVIII веке. Таким </w:t>
      </w:r>
      <w:proofErr w:type="gramStart"/>
      <w:r w:rsidRPr="00EA78AB">
        <w:rPr>
          <w:rFonts w:ascii="Times New Roman" w:hAnsi="Times New Roman" w:cs="Times New Roman"/>
          <w:sz w:val="28"/>
          <w:szCs w:val="28"/>
        </w:rPr>
        <w:t>образом</w:t>
      </w:r>
      <w:proofErr w:type="gramEnd"/>
      <w:r w:rsidRPr="00EA78AB">
        <w:rPr>
          <w:rFonts w:ascii="Times New Roman" w:hAnsi="Times New Roman" w:cs="Times New Roman"/>
          <w:sz w:val="28"/>
          <w:szCs w:val="28"/>
        </w:rPr>
        <w:t xml:space="preserve"> икона «Всевидящее Око Божие» не имеет автора, невозможно определить ее происхождение, хотя современные теологи </w:t>
      </w:r>
      <w:r w:rsidRPr="00EA78AB">
        <w:rPr>
          <w:rFonts w:ascii="Times New Roman" w:hAnsi="Times New Roman" w:cs="Times New Roman"/>
          <w:sz w:val="28"/>
          <w:szCs w:val="28"/>
        </w:rPr>
        <w:lastRenderedPageBreak/>
        <w:t xml:space="preserve">уверены, что образ связан с соответствующими строками из Священного Писания: «Вот, око Господне над </w:t>
      </w:r>
      <w:proofErr w:type="gramStart"/>
      <w:r w:rsidRPr="00EA78AB">
        <w:rPr>
          <w:rFonts w:ascii="Times New Roman" w:hAnsi="Times New Roman" w:cs="Times New Roman"/>
          <w:sz w:val="28"/>
          <w:szCs w:val="28"/>
        </w:rPr>
        <w:t>боящимися</w:t>
      </w:r>
      <w:proofErr w:type="gramEnd"/>
      <w:r w:rsidRPr="00EA78AB">
        <w:rPr>
          <w:rFonts w:ascii="Times New Roman" w:hAnsi="Times New Roman" w:cs="Times New Roman"/>
          <w:sz w:val="28"/>
          <w:szCs w:val="28"/>
        </w:rPr>
        <w:t xml:space="preserve"> Его и уповающими на милость Его» (Псалтырь 32:18).</w:t>
      </w:r>
    </w:p>
    <w:p w:rsidR="00EE75D8" w:rsidRPr="00EA78AB" w:rsidRDefault="00EE75D8" w:rsidP="00EE75D8">
      <w:pPr>
        <w:spacing w:after="0" w:line="360" w:lineRule="auto"/>
        <w:jc w:val="both"/>
        <w:rPr>
          <w:rFonts w:ascii="Times New Roman" w:hAnsi="Times New Roman" w:cs="Times New Roman"/>
          <w:sz w:val="28"/>
          <w:szCs w:val="28"/>
        </w:rPr>
      </w:pPr>
      <w:r w:rsidRPr="00EA78AB">
        <w:rPr>
          <w:rFonts w:ascii="Times New Roman" w:hAnsi="Times New Roman" w:cs="Times New Roman"/>
          <w:sz w:val="28"/>
          <w:szCs w:val="28"/>
        </w:rPr>
        <w:t xml:space="preserve">    Для многих особо актуален такой вопрос, связанный с иконой «Всевидящее Око»: в чем помогает этот образ? Церковные полемисты говорят, что «сей образ» универсален, то есть икона «Всевидящее Око» («Божие») способна даровать человеку силы и помощь в любой ситуации. Но нужно понимать, что канонический вариант иконы существенно отличается от того, что было описано выше. На христианском полотне ни одно «око», а целых четыре, также присутствуют и другие части лица (нос, рот), в центре – изображение человека, от которого симметрично в стороны расходятся четыре луча. Все эти символы заключены в круг, также на иконе присутствует множество других элементов, которые здесь нет смысла описывать. То есть на самом деле это достаточно разные символы – традиционное (как сейчас принято говорить, масонское) всевидящее око и икона «Всевидящее око». В чем помогает эта икона на самом</w:t>
      </w:r>
      <w:proofErr w:type="gramStart"/>
      <w:r w:rsidRPr="00EA78AB">
        <w:rPr>
          <w:rFonts w:ascii="Times New Roman" w:hAnsi="Times New Roman" w:cs="Times New Roman"/>
          <w:sz w:val="28"/>
          <w:szCs w:val="28"/>
        </w:rPr>
        <w:t xml:space="preserve"> Н</w:t>
      </w:r>
      <w:proofErr w:type="gramEnd"/>
      <w:r w:rsidRPr="00EA78AB">
        <w:rPr>
          <w:rFonts w:ascii="Times New Roman" w:hAnsi="Times New Roman" w:cs="Times New Roman"/>
          <w:sz w:val="28"/>
          <w:szCs w:val="28"/>
        </w:rPr>
        <w:t xml:space="preserve">о христианская икона «Всевидящее Око Божие» - это, как было сказано выше, лишь «вариация», хотя в храмах (не только русских) можно найти изображения искомого символа, которые в большей степени соответствуют «оригиналу». </w:t>
      </w:r>
      <w:proofErr w:type="gramStart"/>
      <w:r w:rsidRPr="00EA78AB">
        <w:rPr>
          <w:rFonts w:ascii="Times New Roman" w:hAnsi="Times New Roman" w:cs="Times New Roman"/>
          <w:sz w:val="28"/>
          <w:szCs w:val="28"/>
        </w:rPr>
        <w:t>При этом «официальная» версия трактовки такова: собственно «око» - образ бога, который видит все, что происходит на земле, «лучи» - это божественное присутствие, а треугольник – это воплощение принципа Святой Троицы (Отец-Сын-Дух).</w:t>
      </w:r>
      <w:proofErr w:type="gramEnd"/>
      <w:r w:rsidRPr="00EA78AB">
        <w:rPr>
          <w:rFonts w:ascii="Times New Roman" w:hAnsi="Times New Roman" w:cs="Times New Roman"/>
          <w:sz w:val="28"/>
          <w:szCs w:val="28"/>
        </w:rPr>
        <w:t xml:space="preserve"> То есть в христианстве всевидящее око (картинки представлены ниже) представлено не единственной формой, существует целый ряд подобных изображений, которые имеют вполне конкретное толкование. Но маловероятно, чтобы, скажем, масоны или те же полумифические иллюминаты вкладывали в данный образ аналогичный смысл. Или нет?..</w:t>
      </w:r>
    </w:p>
    <w:p w:rsidR="00EE75D8" w:rsidRPr="00EA78AB" w:rsidRDefault="00EE75D8" w:rsidP="00EE75D8">
      <w:pPr>
        <w:spacing w:after="0" w:line="360" w:lineRule="auto"/>
        <w:jc w:val="both"/>
        <w:rPr>
          <w:rFonts w:ascii="Times New Roman" w:hAnsi="Times New Roman" w:cs="Times New Roman"/>
          <w:sz w:val="28"/>
          <w:szCs w:val="28"/>
        </w:rPr>
      </w:pPr>
      <w:r w:rsidRPr="00EA78AB">
        <w:rPr>
          <w:rFonts w:ascii="Times New Roman" w:hAnsi="Times New Roman" w:cs="Times New Roman"/>
          <w:sz w:val="28"/>
          <w:szCs w:val="28"/>
        </w:rPr>
        <w:lastRenderedPageBreak/>
        <w:t xml:space="preserve">    Нужно сказать, что у масонов всевидящее око – символ, который также связан с богом, но не </w:t>
      </w:r>
      <w:proofErr w:type="gramStart"/>
      <w:r w:rsidRPr="00EA78AB">
        <w:rPr>
          <w:rFonts w:ascii="Times New Roman" w:hAnsi="Times New Roman" w:cs="Times New Roman"/>
          <w:sz w:val="28"/>
          <w:szCs w:val="28"/>
        </w:rPr>
        <w:t>с</w:t>
      </w:r>
      <w:proofErr w:type="gramEnd"/>
      <w:r w:rsidRPr="00EA78AB">
        <w:rPr>
          <w:rFonts w:ascii="Times New Roman" w:hAnsi="Times New Roman" w:cs="Times New Roman"/>
          <w:sz w:val="28"/>
          <w:szCs w:val="28"/>
        </w:rPr>
        <w:t xml:space="preserve"> христианским. Точнее в контексте справедливо упомянуть термин «творец», а сами масоны говорят «Великий Архитектор Вселенной». Масонская лучезарная дельта впервые упоминается Уильямом Престоном в 1772 году в работе «Иллюстрации масонства». Это официальный масонский символ, который в обязательном порядке присутствует в помещении ложи, над председательствующим досточтимым мастером, в восточной ее части. У масонов символ «всевидящее око» имеет следующую трактовку: «глаз» – собственно Великий Архитектор Вселенной, «треугольник» – олицетворение принципа троичности, но это не христианская троица. В масонской нумерологии (которая основана на нумерологии Пифагора) число 3 – число духа, число того, кто поднялся и над чувствами и над разумом, число универсума, можно сказать – пресвященного. При этом сам «глаза» также является символом мудрости, а порой его заменяет буква «G», интерпретация которой зависит от конкретного градуса (уровня посвящения в </w:t>
      </w:r>
      <w:proofErr w:type="spellStart"/>
      <w:r w:rsidRPr="00EA78AB">
        <w:rPr>
          <w:rFonts w:ascii="Times New Roman" w:hAnsi="Times New Roman" w:cs="Times New Roman"/>
          <w:sz w:val="28"/>
          <w:szCs w:val="28"/>
        </w:rPr>
        <w:t>мсонстве</w:t>
      </w:r>
      <w:proofErr w:type="spellEnd"/>
      <w:r w:rsidRPr="00EA78AB">
        <w:rPr>
          <w:rFonts w:ascii="Times New Roman" w:hAnsi="Times New Roman" w:cs="Times New Roman"/>
          <w:sz w:val="28"/>
          <w:szCs w:val="28"/>
        </w:rPr>
        <w:t>).</w:t>
      </w:r>
    </w:p>
    <w:p w:rsidR="00EE75D8" w:rsidRPr="00EA78A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 xml:space="preserve">    А теперь просто перечислим несколько наиболее известных мест и событий, с которыми символ «всевидящее око» связан напрямую. В 1789 году всевидящее око появилось на оригинале «Декларации прав человека и </w:t>
      </w:r>
      <w:r w:rsidRPr="00EA78AB">
        <w:rPr>
          <w:rFonts w:ascii="Times New Roman" w:hAnsi="Times New Roman" w:cs="Times New Roman"/>
          <w:sz w:val="28"/>
          <w:szCs w:val="28"/>
        </w:rPr>
        <w:t xml:space="preserve">гражданина» (если кто не знает – этот документ был разработан и подписан по итогам Великой французской революции). В 1782 году этот е символ (его канонический вариант) возник на Большой Печати США (на ее обратной стороне). В России во время правления Петра I всевидящее око изображалось на боевых знаменах («Символика знамен петровского времени» К.К. Мамаев). О русских иконах с данным символом мы уже упоминали, осталось лишь сделать отсылку к символу </w:t>
      </w:r>
      <w:proofErr w:type="spellStart"/>
      <w:r w:rsidRPr="00EA78AB">
        <w:rPr>
          <w:rFonts w:ascii="Times New Roman" w:hAnsi="Times New Roman" w:cs="Times New Roman"/>
          <w:sz w:val="28"/>
          <w:szCs w:val="28"/>
        </w:rPr>
        <w:t>Уаджет</w:t>
      </w:r>
      <w:proofErr w:type="spellEnd"/>
      <w:r w:rsidRPr="00EA78AB">
        <w:rPr>
          <w:rFonts w:ascii="Times New Roman" w:hAnsi="Times New Roman" w:cs="Times New Roman"/>
          <w:sz w:val="28"/>
          <w:szCs w:val="28"/>
        </w:rPr>
        <w:t xml:space="preserve"> (он же «Глаз Гора» или «Око Ра»), который имел место в древнеегипетской культуре (откуда, вероятно, и проистекают корни этого образа).</w:t>
      </w:r>
    </w:p>
    <w:p w:rsidR="00EE75D8" w:rsidRPr="00EA78AB" w:rsidRDefault="00EE75D8" w:rsidP="00EE75D8">
      <w:pPr>
        <w:spacing w:after="0" w:line="360" w:lineRule="auto"/>
        <w:jc w:val="both"/>
        <w:rPr>
          <w:rFonts w:ascii="Times New Roman" w:hAnsi="Times New Roman" w:cs="Times New Roman"/>
          <w:sz w:val="28"/>
          <w:szCs w:val="28"/>
        </w:rPr>
      </w:pPr>
      <w:r w:rsidRPr="00EA78AB">
        <w:rPr>
          <w:rFonts w:ascii="Times New Roman" w:hAnsi="Times New Roman" w:cs="Times New Roman"/>
          <w:sz w:val="28"/>
          <w:szCs w:val="28"/>
        </w:rPr>
        <w:lastRenderedPageBreak/>
        <w:t xml:space="preserve">При этом в Древнем Египте </w:t>
      </w:r>
      <w:proofErr w:type="spellStart"/>
      <w:r w:rsidRPr="00EA78AB">
        <w:rPr>
          <w:rFonts w:ascii="Times New Roman" w:hAnsi="Times New Roman" w:cs="Times New Roman"/>
          <w:sz w:val="28"/>
          <w:szCs w:val="28"/>
        </w:rPr>
        <w:t>Уаджет</w:t>
      </w:r>
      <w:proofErr w:type="spellEnd"/>
      <w:r w:rsidRPr="00EA78AB">
        <w:rPr>
          <w:rFonts w:ascii="Times New Roman" w:hAnsi="Times New Roman" w:cs="Times New Roman"/>
          <w:sz w:val="28"/>
          <w:szCs w:val="28"/>
        </w:rPr>
        <w:t xml:space="preserve"> (левый глаз Гора) олицетворяли с Луной, он носил целый спектр значений – </w:t>
      </w:r>
      <w:r>
        <w:rPr>
          <w:rFonts w:ascii="Times New Roman" w:hAnsi="Times New Roman" w:cs="Times New Roman"/>
          <w:sz w:val="28"/>
          <w:szCs w:val="28"/>
        </w:rPr>
        <w:t xml:space="preserve">от царской власти до плодородия. </w:t>
      </w:r>
      <w:r w:rsidRPr="00EA78AB">
        <w:rPr>
          <w:rFonts w:ascii="Times New Roman" w:hAnsi="Times New Roman" w:cs="Times New Roman"/>
          <w:sz w:val="28"/>
          <w:szCs w:val="28"/>
        </w:rPr>
        <w:t xml:space="preserve">Некоторые исследователи полагают, что символ «всевидящее око» заимствовав европейцами из культуры Древнего Египта. Но, во-первых, каноническое всевидящее око все же существенно отличается от </w:t>
      </w:r>
      <w:proofErr w:type="spellStart"/>
      <w:r w:rsidRPr="00EA78AB">
        <w:rPr>
          <w:rFonts w:ascii="Times New Roman" w:hAnsi="Times New Roman" w:cs="Times New Roman"/>
          <w:sz w:val="28"/>
          <w:szCs w:val="28"/>
        </w:rPr>
        <w:t>Уаджета</w:t>
      </w:r>
      <w:proofErr w:type="spellEnd"/>
      <w:r w:rsidRPr="00EA78AB">
        <w:rPr>
          <w:rFonts w:ascii="Times New Roman" w:hAnsi="Times New Roman" w:cs="Times New Roman"/>
          <w:sz w:val="28"/>
          <w:szCs w:val="28"/>
        </w:rPr>
        <w:t xml:space="preserve"> графически, а во-вторых, как конкретно этот символ попал в Византию (а именно там, если брать лишь Европу, он появился впервые) из Египта, неизвестно.</w:t>
      </w:r>
    </w:p>
    <w:p w:rsidR="00EE75D8"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 xml:space="preserve">    Всевидящее око в треугольнике – символ спорный. Многие трактуют его как знак мирового господства, именно в этом ключе данный символ встречается в различных документах, повествующих </w:t>
      </w:r>
      <w:r w:rsidRPr="00EA78AB">
        <w:rPr>
          <w:rFonts w:ascii="Times New Roman" w:hAnsi="Times New Roman" w:cs="Times New Roman"/>
          <w:sz w:val="28"/>
          <w:szCs w:val="28"/>
        </w:rPr>
        <w:t xml:space="preserve">о «теории мирового заговора» (большинство из этих документов, разумеется, не имеет никакой исторической или культурной значимости). Также сегодня нередко можно встретить всевидящее око тату. Значение подобной татуировки может трактоваться по-разному, но очевидно одно: наносить столь неоднозначный (и, по всей видимости, все же эзотерический) символ на свое тело – верх глупости. Да и вообще всевидящее око (тату, кулон или печатка) – явно не тот аксессуар, который имеет смысл использовать в роли оберега или вкладывать в него свой сакральный смысл. Он никогда не был талисманом, никогда не выполнял </w:t>
      </w:r>
      <w:proofErr w:type="spellStart"/>
      <w:r w:rsidRPr="00EA78AB">
        <w:rPr>
          <w:rFonts w:ascii="Times New Roman" w:hAnsi="Times New Roman" w:cs="Times New Roman"/>
          <w:sz w:val="28"/>
          <w:szCs w:val="28"/>
        </w:rPr>
        <w:t>обережных</w:t>
      </w:r>
      <w:proofErr w:type="spellEnd"/>
      <w:r w:rsidRPr="00EA78AB">
        <w:rPr>
          <w:rFonts w:ascii="Times New Roman" w:hAnsi="Times New Roman" w:cs="Times New Roman"/>
          <w:sz w:val="28"/>
          <w:szCs w:val="28"/>
        </w:rPr>
        <w:t xml:space="preserve"> функций. На американских купюрах, например, всевидящее око располагается над пирамидой с тринадцатью уровнями (символ 13-и первых американских штатов), а вокруг него по периметру расположены слова «</w:t>
      </w:r>
      <w:proofErr w:type="spellStart"/>
      <w:r w:rsidRPr="00EA78AB">
        <w:rPr>
          <w:rFonts w:ascii="Times New Roman" w:hAnsi="Times New Roman" w:cs="Times New Roman"/>
          <w:sz w:val="28"/>
          <w:szCs w:val="28"/>
        </w:rPr>
        <w:t>annuity</w:t>
      </w:r>
      <w:proofErr w:type="spellEnd"/>
      <w:r w:rsidRPr="00EA78AB">
        <w:rPr>
          <w:rFonts w:ascii="Times New Roman" w:hAnsi="Times New Roman" w:cs="Times New Roman"/>
          <w:sz w:val="28"/>
          <w:szCs w:val="28"/>
        </w:rPr>
        <w:t xml:space="preserve"> </w:t>
      </w:r>
      <w:proofErr w:type="spellStart"/>
      <w:r w:rsidRPr="00EA78AB">
        <w:rPr>
          <w:rFonts w:ascii="Times New Roman" w:hAnsi="Times New Roman" w:cs="Times New Roman"/>
          <w:sz w:val="28"/>
          <w:szCs w:val="28"/>
        </w:rPr>
        <w:t>coeptis</w:t>
      </w:r>
      <w:proofErr w:type="spellEnd"/>
      <w:r w:rsidRPr="00EA78AB">
        <w:rPr>
          <w:rFonts w:ascii="Times New Roman" w:hAnsi="Times New Roman" w:cs="Times New Roman"/>
          <w:sz w:val="28"/>
          <w:szCs w:val="28"/>
        </w:rPr>
        <w:t xml:space="preserve">», что в переводе означает «оно благосклонно к начинаниям нашим». Что здесь подразумевается под словом «оно» - вопрос интересный. Око творца (того самого Архитектора) или нечто иное? </w:t>
      </w:r>
      <w:proofErr w:type="gramStart"/>
      <w:r w:rsidRPr="00EA78AB">
        <w:rPr>
          <w:rFonts w:ascii="Times New Roman" w:hAnsi="Times New Roman" w:cs="Times New Roman"/>
          <w:sz w:val="28"/>
          <w:szCs w:val="28"/>
        </w:rPr>
        <w:t xml:space="preserve">Ответить на этот вопрос некому, хотя считается, что пирамида здесь – символ прогресса, а око на его вершине – либо «светлое будущее» (воплощенное, вероятно, в пресловутой американской мечте), либо (что более вероятно) символ контроля, группы (?), которая направляет этот </w:t>
      </w:r>
      <w:r w:rsidR="00322A5D">
        <w:rPr>
          <w:rFonts w:ascii="Times New Roman" w:hAnsi="Times New Roman" w:cs="Times New Roman"/>
          <w:sz w:val="28"/>
          <w:szCs w:val="28"/>
        </w:rPr>
        <w:lastRenderedPageBreak/>
        <w:t>самый прогресс и управляет им да</w:t>
      </w:r>
      <w:r w:rsidRPr="00EA78AB">
        <w:rPr>
          <w:rFonts w:ascii="Times New Roman" w:hAnsi="Times New Roman" w:cs="Times New Roman"/>
          <w:sz w:val="28"/>
          <w:szCs w:val="28"/>
        </w:rPr>
        <w:t>ле</w:t>
      </w:r>
      <w:r w:rsidR="00322A5D">
        <w:rPr>
          <w:rFonts w:ascii="Times New Roman" w:hAnsi="Times New Roman" w:cs="Times New Roman"/>
          <w:sz w:val="28"/>
          <w:szCs w:val="28"/>
        </w:rPr>
        <w:t>е</w:t>
      </w:r>
      <w:r w:rsidRPr="00EA78AB">
        <w:rPr>
          <w:rFonts w:ascii="Times New Roman" w:hAnsi="Times New Roman" w:cs="Times New Roman"/>
          <w:sz w:val="28"/>
          <w:szCs w:val="28"/>
        </w:rPr>
        <w:t xml:space="preserve"> – вопрос интересный, и на него, разумеется, не найти адекватного ответа.</w:t>
      </w:r>
      <w:proofErr w:type="gramEnd"/>
    </w:p>
    <w:p w:rsidR="00EE75D8" w:rsidRPr="00EA78AB" w:rsidRDefault="00EE75D8" w:rsidP="00EE7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A4E">
        <w:rPr>
          <w:rFonts w:ascii="Times New Roman" w:hAnsi="Times New Roman" w:cs="Times New Roman"/>
          <w:sz w:val="28"/>
          <w:szCs w:val="28"/>
        </w:rPr>
        <w:t xml:space="preserve">Так или иначе, но всевидящее око (купить его изображение в наше время совсем не трудно), бесспорно, является одним из древнейших эзотерических символов, который буквально «прошивает» мировую историю. Современные мистики говорят о том, что перед нами тот самый «третий глаз», символизирующий просветление, способность «узреть истину», иными словами – увидеть мир таким, каков он есть на самом деле. </w:t>
      </w:r>
      <w:proofErr w:type="gramStart"/>
      <w:r w:rsidRPr="002D1A4E">
        <w:rPr>
          <w:rFonts w:ascii="Times New Roman" w:hAnsi="Times New Roman" w:cs="Times New Roman"/>
          <w:sz w:val="28"/>
          <w:szCs w:val="28"/>
        </w:rPr>
        <w:t xml:space="preserve">И все же, анализируя факты (вполне достаточно вышеприведенных, в полной мере описывающих «масштабность» использования искомого символа), сопоставляя события и изображения, нетрудно </w:t>
      </w:r>
      <w:r w:rsidR="00322A5D" w:rsidRPr="002D1A4E">
        <w:rPr>
          <w:rFonts w:ascii="Times New Roman" w:hAnsi="Times New Roman" w:cs="Times New Roman"/>
          <w:sz w:val="28"/>
          <w:szCs w:val="28"/>
        </w:rPr>
        <w:t>прийти</w:t>
      </w:r>
      <w:r w:rsidRPr="002D1A4E">
        <w:rPr>
          <w:rFonts w:ascii="Times New Roman" w:hAnsi="Times New Roman" w:cs="Times New Roman"/>
          <w:sz w:val="28"/>
          <w:szCs w:val="28"/>
        </w:rPr>
        <w:t xml:space="preserve"> к мысли о том, что теории о некоем «мировом правительстве», об «иллюминатах» и «черной аристократии» могут быть гораздо ближе к реальности, чем нам хотелось бы.</w:t>
      </w:r>
      <w:proofErr w:type="gramEnd"/>
      <w:r w:rsidRPr="002D1A4E">
        <w:rPr>
          <w:rFonts w:ascii="Times New Roman" w:hAnsi="Times New Roman" w:cs="Times New Roman"/>
          <w:sz w:val="28"/>
          <w:szCs w:val="28"/>
        </w:rPr>
        <w:t xml:space="preserve"> С другой стороны – это лишь </w:t>
      </w:r>
      <w:proofErr w:type="gramStart"/>
      <w:r w:rsidRPr="002D1A4E">
        <w:rPr>
          <w:rFonts w:ascii="Times New Roman" w:hAnsi="Times New Roman" w:cs="Times New Roman"/>
          <w:sz w:val="28"/>
          <w:szCs w:val="28"/>
        </w:rPr>
        <w:t>домыслы</w:t>
      </w:r>
      <w:proofErr w:type="gramEnd"/>
      <w:r w:rsidRPr="002D1A4E">
        <w:rPr>
          <w:rFonts w:ascii="Times New Roman" w:hAnsi="Times New Roman" w:cs="Times New Roman"/>
          <w:sz w:val="28"/>
          <w:szCs w:val="28"/>
        </w:rPr>
        <w:t>, и, быть может, так лучше для всех.</w:t>
      </w: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Default="00EE75D8" w:rsidP="00EE75D8">
      <w:pPr>
        <w:spacing w:after="0"/>
      </w:pPr>
    </w:p>
    <w:p w:rsidR="00EE75D8" w:rsidRPr="001056CB" w:rsidRDefault="00EE75D8" w:rsidP="00EE75D8">
      <w:pPr>
        <w:spacing w:after="0" w:line="360" w:lineRule="auto"/>
        <w:jc w:val="center"/>
        <w:rPr>
          <w:rFonts w:ascii="Times New Roman" w:hAnsi="Times New Roman" w:cs="Times New Roman"/>
          <w:b/>
          <w:sz w:val="28"/>
          <w:szCs w:val="28"/>
        </w:rPr>
      </w:pPr>
      <w:r w:rsidRPr="001056CB">
        <w:rPr>
          <w:rFonts w:ascii="Times New Roman" w:hAnsi="Times New Roman" w:cs="Times New Roman"/>
          <w:b/>
          <w:sz w:val="28"/>
          <w:szCs w:val="28"/>
        </w:rPr>
        <w:lastRenderedPageBreak/>
        <w:t>Глава 3. Всевидящее око</w:t>
      </w:r>
      <w:r w:rsidR="002870F3" w:rsidRPr="001056CB">
        <w:rPr>
          <w:rFonts w:ascii="Times New Roman" w:hAnsi="Times New Roman" w:cs="Times New Roman"/>
          <w:b/>
          <w:sz w:val="28"/>
          <w:szCs w:val="28"/>
        </w:rPr>
        <w:t xml:space="preserve"> </w:t>
      </w:r>
      <w:r w:rsidRPr="001056CB">
        <w:rPr>
          <w:rFonts w:ascii="Times New Roman" w:hAnsi="Times New Roman" w:cs="Times New Roman"/>
          <w:b/>
          <w:sz w:val="28"/>
          <w:szCs w:val="28"/>
        </w:rPr>
        <w:t>на русской земле</w:t>
      </w:r>
      <w:r w:rsidR="002870F3" w:rsidRPr="001056CB">
        <w:rPr>
          <w:rFonts w:ascii="Times New Roman" w:hAnsi="Times New Roman" w:cs="Times New Roman"/>
          <w:b/>
          <w:sz w:val="28"/>
          <w:szCs w:val="28"/>
        </w:rPr>
        <w:t>.</w:t>
      </w:r>
    </w:p>
    <w:p w:rsidR="00EE75D8" w:rsidRPr="00457193" w:rsidRDefault="00EE75D8" w:rsidP="00EE75D8">
      <w:pPr>
        <w:spacing w:after="0" w:line="360" w:lineRule="auto"/>
        <w:rPr>
          <w:rFonts w:ascii="Times New Roman" w:hAnsi="Times New Roman" w:cs="Times New Roman"/>
          <w:sz w:val="28"/>
          <w:szCs w:val="28"/>
        </w:rPr>
      </w:pPr>
    </w:p>
    <w:p w:rsidR="00EE75D8" w:rsidRPr="00457193" w:rsidRDefault="00EE75D8" w:rsidP="00EE75D8">
      <w:pPr>
        <w:spacing w:after="0" w:line="360" w:lineRule="auto"/>
        <w:jc w:val="both"/>
        <w:rPr>
          <w:rFonts w:ascii="Times New Roman" w:hAnsi="Times New Roman" w:cs="Times New Roman"/>
          <w:sz w:val="28"/>
          <w:szCs w:val="28"/>
        </w:rPr>
      </w:pPr>
      <w:r w:rsidRPr="00457193">
        <w:rPr>
          <w:rFonts w:ascii="Times New Roman" w:hAnsi="Times New Roman" w:cs="Times New Roman"/>
          <w:sz w:val="28"/>
          <w:szCs w:val="28"/>
        </w:rPr>
        <w:tab/>
        <w:t>Символ Всевидящего ока можно встретить во многих мировых культурах настоящего и прошлого. Не обошел он стороной и русскую землю. Мы решили узнать, где сегодня можно встретиться с этим загадочным и неоднозначным символом.</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3.1</w:t>
      </w:r>
      <w:proofErr w:type="gramStart"/>
      <w:r w:rsidRPr="001056CB">
        <w:rPr>
          <w:rFonts w:ascii="Times New Roman" w:hAnsi="Times New Roman" w:cs="Times New Roman"/>
          <w:sz w:val="28"/>
          <w:szCs w:val="28"/>
        </w:rPr>
        <w:tab/>
      </w:r>
      <w:r w:rsidR="00322A5D">
        <w:rPr>
          <w:rFonts w:ascii="Times New Roman" w:hAnsi="Times New Roman" w:cs="Times New Roman"/>
          <w:sz w:val="28"/>
          <w:szCs w:val="28"/>
        </w:rPr>
        <w:t>В</w:t>
      </w:r>
      <w:proofErr w:type="gramEnd"/>
      <w:r w:rsidR="00322A5D">
        <w:rPr>
          <w:rFonts w:ascii="Times New Roman" w:hAnsi="Times New Roman" w:cs="Times New Roman"/>
          <w:sz w:val="28"/>
          <w:szCs w:val="28"/>
        </w:rPr>
        <w:t xml:space="preserve"> </w:t>
      </w:r>
      <w:r w:rsidRPr="001056CB">
        <w:rPr>
          <w:rFonts w:ascii="Times New Roman" w:hAnsi="Times New Roman" w:cs="Times New Roman"/>
          <w:sz w:val="28"/>
          <w:szCs w:val="28"/>
        </w:rPr>
        <w:t>архитектуре</w:t>
      </w:r>
    </w:p>
    <w:p w:rsidR="00EE75D8" w:rsidRPr="001056CB" w:rsidRDefault="00EE75D8" w:rsidP="00EE75D8">
      <w:pPr>
        <w:spacing w:after="0" w:line="360" w:lineRule="auto"/>
        <w:jc w:val="both"/>
        <w:rPr>
          <w:rFonts w:ascii="Times New Roman" w:hAnsi="Times New Roman" w:cs="Times New Roman"/>
          <w:sz w:val="28"/>
          <w:szCs w:val="28"/>
        </w:rPr>
      </w:pPr>
      <w:r w:rsidRPr="00457193">
        <w:rPr>
          <w:rFonts w:ascii="Times New Roman" w:hAnsi="Times New Roman" w:cs="Times New Roman"/>
          <w:sz w:val="28"/>
          <w:szCs w:val="28"/>
        </w:rPr>
        <w:tab/>
        <w:t xml:space="preserve">Будучи в Санкт-Петербурге, вы обязательно посетите Казанский кафедральный собор, построенный выдающимся архитектором Воронихиным в первой половине XIX века. Всевидящее око на главном портике не заметить будет сложно. Место выбрано не случайно: прохожий неизбежно вступает в зрительный контакт с немигающим оком Провидения, а сам символ словно вбирает своими лучами всю перспективу северной столицы. Его равносторонний треугольник символизирует триединство Бога, глаз – всевидящее Провидение, а сияние – неприступную славу. Все эти эпитеты можно с равным успехом отнести как к самому городу, так и к его </w:t>
      </w:r>
      <w:r w:rsidRPr="001056CB">
        <w:rPr>
          <w:rFonts w:ascii="Times New Roman" w:hAnsi="Times New Roman" w:cs="Times New Roman"/>
          <w:sz w:val="28"/>
          <w:szCs w:val="28"/>
        </w:rPr>
        <w:t>Собору, который всегда имел особое значение в истории страны.</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3.2</w:t>
      </w:r>
      <w:proofErr w:type="gramStart"/>
      <w:r w:rsidRPr="001056CB">
        <w:rPr>
          <w:rFonts w:ascii="Times New Roman" w:hAnsi="Times New Roman" w:cs="Times New Roman"/>
          <w:sz w:val="28"/>
          <w:szCs w:val="28"/>
        </w:rPr>
        <w:tab/>
        <w:t>Н</w:t>
      </w:r>
      <w:proofErr w:type="gramEnd"/>
      <w:r w:rsidRPr="001056CB">
        <w:rPr>
          <w:rFonts w:ascii="Times New Roman" w:hAnsi="Times New Roman" w:cs="Times New Roman"/>
          <w:sz w:val="28"/>
          <w:szCs w:val="28"/>
        </w:rPr>
        <w:t>а монументах</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 xml:space="preserve">В Санкт-Петербурге можно найти и еще одно изображение Всевидящего ока, если внимательно изучить Александровскую колонну, а конкретнее – ее пьедестал. На лицевой стороне, которая обращена к Зимнему Дворцу, между двуглавыми орлами, которые держат в лапах дубовые гирлянды, в самом центре, в дубовом венке находим Всевидящее око и надпись «1812 </w:t>
      </w:r>
      <w:proofErr w:type="spellStart"/>
      <w:r w:rsidRPr="001056CB">
        <w:rPr>
          <w:rFonts w:ascii="Times New Roman" w:hAnsi="Times New Roman" w:cs="Times New Roman"/>
          <w:sz w:val="28"/>
          <w:szCs w:val="28"/>
        </w:rPr>
        <w:t>годъ</w:t>
      </w:r>
      <w:proofErr w:type="spellEnd"/>
      <w:r w:rsidRPr="001056CB">
        <w:rPr>
          <w:rFonts w:ascii="Times New Roman" w:hAnsi="Times New Roman" w:cs="Times New Roman"/>
          <w:sz w:val="28"/>
          <w:szCs w:val="28"/>
        </w:rPr>
        <w:t>». Как тут не вспомнить Писание: «С небес призирает Господь, видит всех сынов человеческих; с престола, на котором восседает, Он призирает на всех, живущих на земле: Он создал сердца всех их и вникает во все дела их»</w:t>
      </w:r>
    </w:p>
    <w:p w:rsidR="00B143B4" w:rsidRPr="001056CB" w:rsidRDefault="00B143B4" w:rsidP="00EE75D8">
      <w:pPr>
        <w:spacing w:after="0" w:line="360" w:lineRule="auto"/>
        <w:jc w:val="both"/>
        <w:rPr>
          <w:rFonts w:ascii="Times New Roman" w:hAnsi="Times New Roman" w:cs="Times New Roman"/>
          <w:sz w:val="28"/>
          <w:szCs w:val="28"/>
        </w:rPr>
      </w:pPr>
    </w:p>
    <w:p w:rsidR="00B143B4" w:rsidRPr="001056CB" w:rsidRDefault="00B143B4" w:rsidP="00EE75D8">
      <w:pPr>
        <w:spacing w:after="0" w:line="360" w:lineRule="auto"/>
        <w:jc w:val="both"/>
        <w:rPr>
          <w:rFonts w:ascii="Times New Roman" w:hAnsi="Times New Roman" w:cs="Times New Roman"/>
          <w:sz w:val="28"/>
          <w:szCs w:val="28"/>
        </w:rPr>
      </w:pPr>
    </w:p>
    <w:p w:rsidR="00B143B4"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lastRenderedPageBreak/>
        <w:t>3.3</w:t>
      </w:r>
      <w:proofErr w:type="gramStart"/>
      <w:r w:rsidRPr="001056CB">
        <w:rPr>
          <w:rFonts w:ascii="Times New Roman" w:hAnsi="Times New Roman" w:cs="Times New Roman"/>
          <w:sz w:val="28"/>
          <w:szCs w:val="28"/>
        </w:rPr>
        <w:tab/>
        <w:t>В</w:t>
      </w:r>
      <w:proofErr w:type="gramEnd"/>
      <w:r w:rsidRPr="001056CB">
        <w:rPr>
          <w:rFonts w:ascii="Times New Roman" w:hAnsi="Times New Roman" w:cs="Times New Roman"/>
          <w:sz w:val="28"/>
          <w:szCs w:val="28"/>
        </w:rPr>
        <w:t xml:space="preserve"> русской иконописи</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Икон «Всевидящее око» существует огромное количество. Их можно найти в музее Императорской академии художеств и во Владимиро-Суздальском музее-заповеднике, в маленьком храме Архангельской области и в частных коллекциях по всему миру. По мнению русского ученого Александра Виноградова, «икона выражает идею всеведения Господня, который подобен солнцу, как источник света, а способ Божественного видения – нашему высшему органу – глазу». Данное изображение не считается каноническим. Например, игумен Феодор (</w:t>
      </w:r>
      <w:proofErr w:type="spellStart"/>
      <w:r w:rsidRPr="001056CB">
        <w:rPr>
          <w:rFonts w:ascii="Times New Roman" w:hAnsi="Times New Roman" w:cs="Times New Roman"/>
          <w:sz w:val="28"/>
          <w:szCs w:val="28"/>
        </w:rPr>
        <w:t>г</w:t>
      </w:r>
      <w:proofErr w:type="gramStart"/>
      <w:r w:rsidRPr="001056CB">
        <w:rPr>
          <w:rFonts w:ascii="Times New Roman" w:hAnsi="Times New Roman" w:cs="Times New Roman"/>
          <w:sz w:val="28"/>
          <w:szCs w:val="28"/>
        </w:rPr>
        <w:t>.К</w:t>
      </w:r>
      <w:proofErr w:type="gramEnd"/>
      <w:r w:rsidRPr="001056CB">
        <w:rPr>
          <w:rFonts w:ascii="Times New Roman" w:hAnsi="Times New Roman" w:cs="Times New Roman"/>
          <w:sz w:val="28"/>
          <w:szCs w:val="28"/>
        </w:rPr>
        <w:t>лимовск</w:t>
      </w:r>
      <w:proofErr w:type="spellEnd"/>
      <w:r w:rsidRPr="001056CB">
        <w:rPr>
          <w:rFonts w:ascii="Times New Roman" w:hAnsi="Times New Roman" w:cs="Times New Roman"/>
          <w:sz w:val="28"/>
          <w:szCs w:val="28"/>
        </w:rPr>
        <w:t xml:space="preserve">, Московская область), отвечая на вопрос </w:t>
      </w:r>
      <w:proofErr w:type="spellStart"/>
      <w:r w:rsidRPr="001056CB">
        <w:rPr>
          <w:rFonts w:ascii="Times New Roman" w:hAnsi="Times New Roman" w:cs="Times New Roman"/>
          <w:sz w:val="28"/>
          <w:szCs w:val="28"/>
        </w:rPr>
        <w:t>форумчанки</w:t>
      </w:r>
      <w:proofErr w:type="spellEnd"/>
      <w:r w:rsidRPr="001056CB">
        <w:rPr>
          <w:rFonts w:ascii="Times New Roman" w:hAnsi="Times New Roman" w:cs="Times New Roman"/>
          <w:sz w:val="28"/>
          <w:szCs w:val="28"/>
        </w:rPr>
        <w:t xml:space="preserve">, просящей пояснить появление Всевидящего ока на «потолке </w:t>
      </w:r>
      <w:proofErr w:type="spellStart"/>
      <w:r w:rsidRPr="001056CB">
        <w:rPr>
          <w:rFonts w:ascii="Times New Roman" w:hAnsi="Times New Roman" w:cs="Times New Roman"/>
          <w:sz w:val="28"/>
          <w:szCs w:val="28"/>
        </w:rPr>
        <w:t>Почаевской</w:t>
      </w:r>
      <w:proofErr w:type="spellEnd"/>
      <w:r w:rsidRPr="001056CB">
        <w:rPr>
          <w:rFonts w:ascii="Times New Roman" w:hAnsi="Times New Roman" w:cs="Times New Roman"/>
          <w:sz w:val="28"/>
          <w:szCs w:val="28"/>
        </w:rPr>
        <w:t xml:space="preserve"> Лавры», сожалеет о том, что, «как и изображение "Новозаветной Троицы", оно широко распространено». Батюшка замечает, что закрепление символа в русской иконописи начинается с XVIII века под западным влиянием. «Сегодня в богословии эти иконы имеют смысл Всеведения Божия (</w:t>
      </w:r>
      <w:proofErr w:type="spellStart"/>
      <w:r w:rsidRPr="001056CB">
        <w:rPr>
          <w:rFonts w:ascii="Times New Roman" w:hAnsi="Times New Roman" w:cs="Times New Roman"/>
          <w:sz w:val="28"/>
          <w:szCs w:val="28"/>
        </w:rPr>
        <w:t>Всесмотрения</w:t>
      </w:r>
      <w:proofErr w:type="spellEnd"/>
      <w:r w:rsidRPr="001056CB">
        <w:rPr>
          <w:rFonts w:ascii="Times New Roman" w:hAnsi="Times New Roman" w:cs="Times New Roman"/>
          <w:sz w:val="28"/>
          <w:szCs w:val="28"/>
        </w:rPr>
        <w:t>)», - добавляет игумен.</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3.4</w:t>
      </w:r>
      <w:proofErr w:type="gramStart"/>
      <w:r w:rsidRPr="001056CB">
        <w:rPr>
          <w:rFonts w:ascii="Times New Roman" w:hAnsi="Times New Roman" w:cs="Times New Roman"/>
          <w:sz w:val="28"/>
          <w:szCs w:val="28"/>
        </w:rPr>
        <w:tab/>
        <w:t>Н</w:t>
      </w:r>
      <w:proofErr w:type="gramEnd"/>
      <w:r w:rsidRPr="001056CB">
        <w:rPr>
          <w:rFonts w:ascii="Times New Roman" w:hAnsi="Times New Roman" w:cs="Times New Roman"/>
          <w:sz w:val="28"/>
          <w:szCs w:val="28"/>
        </w:rPr>
        <w:t>а русской медали</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 xml:space="preserve">Медаль «В память отечественной войны 1812 года» (слово «отечественной» писалось с прописной буквы) была отчеканена по заказу императора Александра I в честь победы над армией Наполеона. На ее лицевой стороне – Всевидящее око в лучезарном сиянии и дата «1812 </w:t>
      </w:r>
      <w:proofErr w:type="spellStart"/>
      <w:r w:rsidRPr="001056CB">
        <w:rPr>
          <w:rFonts w:ascii="Times New Roman" w:hAnsi="Times New Roman" w:cs="Times New Roman"/>
          <w:sz w:val="28"/>
          <w:szCs w:val="28"/>
        </w:rPr>
        <w:t>годъ</w:t>
      </w:r>
      <w:proofErr w:type="spellEnd"/>
      <w:r w:rsidRPr="001056CB">
        <w:rPr>
          <w:rFonts w:ascii="Times New Roman" w:hAnsi="Times New Roman" w:cs="Times New Roman"/>
          <w:sz w:val="28"/>
          <w:szCs w:val="28"/>
        </w:rPr>
        <w:t>», на обороте – строчка из библейского писания: «НЕ НАМЪ — НЕ НАМЪ — А ИМЕНИ — ТВОЕМУ». По словам императора, каждый чин, получивший сию медаль, может гордиться. «Он являет в вас благословляемых Богом истинных сынов Отечества. Враги ваши, видя его на груди вашей, да вострепещут, ведая, что под ним пылает храбрость, не на страхе или корыстолюбии основанная, но на любви к вере и Отечеству и, следовательно, ничем непобедимая». Сегодня медаль можно найти в музее-панораме «Бородинское сражение» в Москве.</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lastRenderedPageBreak/>
        <w:t>3.5</w:t>
      </w:r>
      <w:proofErr w:type="gramStart"/>
      <w:r w:rsidRPr="001056CB">
        <w:rPr>
          <w:rFonts w:ascii="Times New Roman" w:hAnsi="Times New Roman" w:cs="Times New Roman"/>
          <w:sz w:val="28"/>
          <w:szCs w:val="28"/>
        </w:rPr>
        <w:tab/>
        <w:t>В</w:t>
      </w:r>
      <w:proofErr w:type="gramEnd"/>
      <w:r w:rsidRPr="001056CB">
        <w:rPr>
          <w:rFonts w:ascii="Times New Roman" w:hAnsi="Times New Roman" w:cs="Times New Roman"/>
          <w:sz w:val="28"/>
          <w:szCs w:val="28"/>
        </w:rPr>
        <w:t xml:space="preserve"> Андреевском зале кремля (ред.)</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 xml:space="preserve">Если войти в главный церемониальный зал Московского кремля – Андреевский – взору предстанет стоящий на золотом постаменте тройной трон. Если поднять взор выше, то на фоне небесно-голубого шелка видим сияние лучей, покрытых сусальным золотом, в самом центре которых - Всевидящее око. Очень хочется придерживаться мысли о том, что смысл его заключен в строках: «Вот, око Господне над </w:t>
      </w:r>
      <w:proofErr w:type="gramStart"/>
      <w:r w:rsidRPr="001056CB">
        <w:rPr>
          <w:rFonts w:ascii="Times New Roman" w:hAnsi="Times New Roman" w:cs="Times New Roman"/>
          <w:sz w:val="28"/>
          <w:szCs w:val="28"/>
        </w:rPr>
        <w:t>боящимися</w:t>
      </w:r>
      <w:proofErr w:type="gramEnd"/>
      <w:r w:rsidRPr="001056CB">
        <w:rPr>
          <w:rFonts w:ascii="Times New Roman" w:hAnsi="Times New Roman" w:cs="Times New Roman"/>
          <w:sz w:val="28"/>
          <w:szCs w:val="28"/>
        </w:rPr>
        <w:t xml:space="preserve"> Его и уповающими на милость Его». В погоне за сенсациями одни склонны приписывать этому знаку значение «пирамиды власти», с которой власть имущие наблюдают за своими «овцами», другие видят в нем масонскую символику.</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3.6</w:t>
      </w:r>
      <w:proofErr w:type="gramStart"/>
      <w:r w:rsidRPr="001056CB">
        <w:rPr>
          <w:rFonts w:ascii="Times New Roman" w:hAnsi="Times New Roman" w:cs="Times New Roman"/>
          <w:sz w:val="28"/>
          <w:szCs w:val="28"/>
        </w:rPr>
        <w:tab/>
        <w:t>Н</w:t>
      </w:r>
      <w:proofErr w:type="gramEnd"/>
      <w:r w:rsidRPr="001056CB">
        <w:rPr>
          <w:rFonts w:ascii="Times New Roman" w:hAnsi="Times New Roman" w:cs="Times New Roman"/>
          <w:sz w:val="28"/>
          <w:szCs w:val="28"/>
        </w:rPr>
        <w:t xml:space="preserve">а </w:t>
      </w:r>
      <w:proofErr w:type="spellStart"/>
      <w:r w:rsidRPr="001056CB">
        <w:rPr>
          <w:rFonts w:ascii="Times New Roman" w:hAnsi="Times New Roman" w:cs="Times New Roman"/>
          <w:sz w:val="28"/>
          <w:szCs w:val="28"/>
        </w:rPr>
        <w:t>массонском</w:t>
      </w:r>
      <w:proofErr w:type="spellEnd"/>
      <w:r w:rsidRPr="001056CB">
        <w:rPr>
          <w:rFonts w:ascii="Times New Roman" w:hAnsi="Times New Roman" w:cs="Times New Roman"/>
          <w:sz w:val="28"/>
          <w:szCs w:val="28"/>
        </w:rPr>
        <w:t xml:space="preserve"> гербе</w:t>
      </w: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Изучая вопрос о Всевидящем оке сложно не упомянуть о масонах. Вольные каменщики использовали знак, заимствованный из христианства, который получил название «Лучезарной Дельты». Всевидящее око заключено в ромб, который образуют циркуль и треугольник. Для масонов это был в первую очередь знак просвещенности и принципа сознания. Он означает также Всевидящее око Великого Строителя Вселенной – нейтрального Верховного бога, в которого верит каждый масон, исходя из личного вероисповедания. «Лучезарная Дельта» призвана напомнить каждому масону о его собственной масонской звезде, которая сопровождает его в трудах и освещает путь поисков.</w:t>
      </w:r>
    </w:p>
    <w:p w:rsidR="007912BF" w:rsidRPr="001056CB" w:rsidRDefault="007912BF" w:rsidP="00EE75D8">
      <w:pPr>
        <w:spacing w:after="0" w:line="360" w:lineRule="auto"/>
        <w:jc w:val="both"/>
        <w:rPr>
          <w:rFonts w:ascii="Times New Roman" w:hAnsi="Times New Roman" w:cs="Times New Roman"/>
          <w:sz w:val="28"/>
          <w:szCs w:val="28"/>
        </w:rPr>
      </w:pPr>
    </w:p>
    <w:p w:rsidR="00EE75D8" w:rsidRPr="001056CB"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3.7</w:t>
      </w:r>
      <w:proofErr w:type="gramStart"/>
      <w:r w:rsidRPr="001056CB">
        <w:rPr>
          <w:rFonts w:ascii="Times New Roman" w:hAnsi="Times New Roman" w:cs="Times New Roman"/>
          <w:sz w:val="28"/>
          <w:szCs w:val="28"/>
        </w:rPr>
        <w:tab/>
        <w:t>Н</w:t>
      </w:r>
      <w:proofErr w:type="gramEnd"/>
      <w:r w:rsidRPr="001056CB">
        <w:rPr>
          <w:rFonts w:ascii="Times New Roman" w:hAnsi="Times New Roman" w:cs="Times New Roman"/>
          <w:sz w:val="28"/>
          <w:szCs w:val="28"/>
        </w:rPr>
        <w:t>а гербе города Кушва Свердловской области</w:t>
      </w:r>
    </w:p>
    <w:p w:rsidR="00EE75D8" w:rsidRPr="00457193" w:rsidRDefault="00EE75D8" w:rsidP="00EE75D8">
      <w:pPr>
        <w:spacing w:after="0" w:line="360" w:lineRule="auto"/>
        <w:jc w:val="both"/>
        <w:rPr>
          <w:rFonts w:ascii="Times New Roman" w:hAnsi="Times New Roman" w:cs="Times New Roman"/>
          <w:sz w:val="28"/>
          <w:szCs w:val="28"/>
        </w:rPr>
      </w:pPr>
      <w:r w:rsidRPr="001056CB">
        <w:rPr>
          <w:rFonts w:ascii="Times New Roman" w:hAnsi="Times New Roman" w:cs="Times New Roman"/>
          <w:sz w:val="28"/>
          <w:szCs w:val="28"/>
        </w:rPr>
        <w:tab/>
        <w:t xml:space="preserve">Поиски Всевидящего ока привели нас в Свердловскую область, а именно – в город Кушва, на гербе которого мы с удивлением обнаружили данный символ. На свой вопрос, размещенный на официальном сайте </w:t>
      </w:r>
      <w:proofErr w:type="spellStart"/>
      <w:r w:rsidRPr="001056CB">
        <w:rPr>
          <w:rFonts w:ascii="Times New Roman" w:hAnsi="Times New Roman" w:cs="Times New Roman"/>
          <w:sz w:val="28"/>
          <w:szCs w:val="28"/>
        </w:rPr>
        <w:t>Кушвинского</w:t>
      </w:r>
      <w:proofErr w:type="spellEnd"/>
      <w:r w:rsidRPr="001056CB">
        <w:rPr>
          <w:rFonts w:ascii="Times New Roman" w:hAnsi="Times New Roman" w:cs="Times New Roman"/>
          <w:sz w:val="28"/>
          <w:szCs w:val="28"/>
        </w:rPr>
        <w:t xml:space="preserve"> городского округа, мы получили ответ, что «Око Господе в лазоревом треугольнике» является «клеймом (печатью) завода». Последующие поиски привели нас к клейму </w:t>
      </w:r>
      <w:proofErr w:type="spellStart"/>
      <w:r w:rsidRPr="001056CB">
        <w:rPr>
          <w:rFonts w:ascii="Times New Roman" w:hAnsi="Times New Roman" w:cs="Times New Roman"/>
          <w:sz w:val="28"/>
          <w:szCs w:val="28"/>
        </w:rPr>
        <w:t>кушвинских</w:t>
      </w:r>
      <w:proofErr w:type="spellEnd"/>
      <w:r w:rsidRPr="001056CB">
        <w:rPr>
          <w:rFonts w:ascii="Times New Roman" w:hAnsi="Times New Roman" w:cs="Times New Roman"/>
          <w:sz w:val="28"/>
          <w:szCs w:val="28"/>
        </w:rPr>
        <w:t xml:space="preserve"> мастеров, которое </w:t>
      </w:r>
      <w:r w:rsidRPr="001056CB">
        <w:rPr>
          <w:rFonts w:ascii="Times New Roman" w:hAnsi="Times New Roman" w:cs="Times New Roman"/>
          <w:sz w:val="28"/>
          <w:szCs w:val="28"/>
        </w:rPr>
        <w:lastRenderedPageBreak/>
        <w:t xml:space="preserve">размещалось, видимо, на всех изделиях, производимых на </w:t>
      </w:r>
      <w:proofErr w:type="spellStart"/>
      <w:r w:rsidRPr="001056CB">
        <w:rPr>
          <w:rFonts w:ascii="Times New Roman" w:hAnsi="Times New Roman" w:cs="Times New Roman"/>
          <w:sz w:val="28"/>
          <w:szCs w:val="28"/>
        </w:rPr>
        <w:t>Кушвинском</w:t>
      </w:r>
      <w:proofErr w:type="spellEnd"/>
      <w:r w:rsidRPr="001056CB">
        <w:rPr>
          <w:rFonts w:ascii="Times New Roman" w:hAnsi="Times New Roman" w:cs="Times New Roman"/>
          <w:sz w:val="28"/>
          <w:szCs w:val="28"/>
        </w:rPr>
        <w:t xml:space="preserve"> заводе. А выглядело это клеймо как усеченная пирамида с венчающим ее всевидящим оком в треугольнике, окруженным сиянием. Почему именно такое изображение было выбрано мастерами в качестве печати (клейма), однозначно сегодня сказать сложно. Предположим, что око символизирует в данном случае умение находить с Божьей помощью залежи полезных ископаемых, а усеченная пирамида – те самые горы, которые скрывают </w:t>
      </w:r>
      <w:r w:rsidRPr="00457193">
        <w:rPr>
          <w:rFonts w:ascii="Times New Roman" w:hAnsi="Times New Roman" w:cs="Times New Roman"/>
          <w:sz w:val="28"/>
          <w:szCs w:val="28"/>
        </w:rPr>
        <w:t>«сокровища», которые ищет человек.</w:t>
      </w:r>
    </w:p>
    <w:p w:rsidR="00EE75D8" w:rsidRDefault="00EE75D8" w:rsidP="00EE75D8">
      <w:pPr>
        <w:spacing w:after="0"/>
        <w:jc w:val="both"/>
      </w:pPr>
    </w:p>
    <w:p w:rsidR="00EE75D8" w:rsidRDefault="00EE75D8" w:rsidP="00EE75D8">
      <w:pPr>
        <w:spacing w:after="0"/>
        <w:jc w:val="both"/>
      </w:pPr>
    </w:p>
    <w:p w:rsidR="00EE75D8" w:rsidRDefault="00EE75D8" w:rsidP="00EE75D8">
      <w:pPr>
        <w:spacing w:after="0"/>
        <w:jc w:val="both"/>
      </w:pPr>
    </w:p>
    <w:p w:rsidR="00EE75D8" w:rsidRDefault="00EE75D8" w:rsidP="00EE75D8">
      <w:pPr>
        <w:spacing w:after="0"/>
      </w:pPr>
    </w:p>
    <w:p w:rsidR="00EE75D8" w:rsidRDefault="00EE75D8" w:rsidP="00EE75D8">
      <w:pPr>
        <w:spacing w:after="0"/>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2870F3" w:rsidRDefault="002870F3" w:rsidP="00EE75D8">
      <w:pPr>
        <w:spacing w:after="0" w:line="360" w:lineRule="auto"/>
        <w:rPr>
          <w:rFonts w:ascii="Times New Roman" w:hAnsi="Times New Roman" w:cs="Times New Roman"/>
          <w:sz w:val="28"/>
          <w:szCs w:val="28"/>
        </w:rPr>
      </w:pPr>
    </w:p>
    <w:p w:rsidR="00EE75D8" w:rsidRPr="00414154" w:rsidRDefault="00EE75D8" w:rsidP="00EE75D8">
      <w:pPr>
        <w:spacing w:after="0" w:line="360" w:lineRule="auto"/>
        <w:rPr>
          <w:rFonts w:ascii="Times New Roman" w:hAnsi="Times New Roman" w:cs="Times New Roman"/>
          <w:sz w:val="28"/>
          <w:szCs w:val="28"/>
        </w:rPr>
      </w:pPr>
      <w:r w:rsidRPr="00414154">
        <w:rPr>
          <w:rFonts w:ascii="Times New Roman" w:hAnsi="Times New Roman" w:cs="Times New Roman"/>
          <w:sz w:val="28"/>
          <w:szCs w:val="28"/>
        </w:rPr>
        <w:t xml:space="preserve">Заключение: </w:t>
      </w:r>
    </w:p>
    <w:p w:rsidR="00EE75D8" w:rsidRPr="00414154" w:rsidRDefault="00EE75D8" w:rsidP="00EE75D8">
      <w:pPr>
        <w:spacing w:after="0" w:line="360" w:lineRule="auto"/>
        <w:ind w:firstLine="708"/>
        <w:jc w:val="both"/>
        <w:rPr>
          <w:rFonts w:ascii="Times New Roman" w:hAnsi="Times New Roman" w:cs="Times New Roman"/>
          <w:sz w:val="28"/>
          <w:szCs w:val="28"/>
        </w:rPr>
      </w:pPr>
      <w:r w:rsidRPr="00414154">
        <w:rPr>
          <w:rFonts w:ascii="Times New Roman" w:hAnsi="Times New Roman" w:cs="Times New Roman"/>
          <w:sz w:val="28"/>
          <w:szCs w:val="28"/>
        </w:rPr>
        <w:t xml:space="preserve">В христианстве этот символ означает Святую Троицу. И еще то однозначное видение мира, которое присуще Богу, но утеряно у людей. Двуличие и иллюзии по христианским нормам – это вещи недопустимые. И всевидящее око служит напоминанием о том, что нужно стремиться проникать в суть вещей, а не смотреть </w:t>
      </w:r>
      <w:proofErr w:type="spellStart"/>
      <w:r w:rsidRPr="00414154">
        <w:rPr>
          <w:rFonts w:ascii="Times New Roman" w:hAnsi="Times New Roman" w:cs="Times New Roman"/>
          <w:sz w:val="28"/>
          <w:szCs w:val="28"/>
        </w:rPr>
        <w:t>поверхностно</w:t>
      </w:r>
      <w:proofErr w:type="gramStart"/>
      <w:r w:rsidRPr="00414154">
        <w:rPr>
          <w:rFonts w:ascii="Times New Roman" w:hAnsi="Times New Roman" w:cs="Times New Roman"/>
          <w:sz w:val="28"/>
          <w:szCs w:val="28"/>
        </w:rPr>
        <w:t>.Б</w:t>
      </w:r>
      <w:proofErr w:type="gramEnd"/>
      <w:r w:rsidRPr="00414154">
        <w:rPr>
          <w:rFonts w:ascii="Times New Roman" w:hAnsi="Times New Roman" w:cs="Times New Roman"/>
          <w:sz w:val="28"/>
          <w:szCs w:val="28"/>
        </w:rPr>
        <w:t>ог</w:t>
      </w:r>
      <w:proofErr w:type="spellEnd"/>
      <w:r w:rsidRPr="00414154">
        <w:rPr>
          <w:rFonts w:ascii="Times New Roman" w:hAnsi="Times New Roman" w:cs="Times New Roman"/>
          <w:sz w:val="28"/>
          <w:szCs w:val="28"/>
        </w:rPr>
        <w:t xml:space="preserve"> создал все естественным и самодостаточным. И человек сначала жил в этом идеальном мире, постигая замысел Божий. Но затем рай для человека закончился, и он утратил те знания, которые могли бы сделать творцом его самого</w:t>
      </w:r>
      <w:proofErr w:type="gramStart"/>
      <w:r w:rsidRPr="00414154">
        <w:rPr>
          <w:rFonts w:ascii="Times New Roman" w:hAnsi="Times New Roman" w:cs="Times New Roman"/>
          <w:sz w:val="28"/>
          <w:szCs w:val="28"/>
        </w:rPr>
        <w:t xml:space="preserve"> .</w:t>
      </w:r>
      <w:proofErr w:type="gramEnd"/>
      <w:r w:rsidRPr="00414154">
        <w:rPr>
          <w:rFonts w:ascii="Times New Roman" w:hAnsi="Times New Roman" w:cs="Times New Roman"/>
          <w:sz w:val="28"/>
          <w:szCs w:val="28"/>
        </w:rPr>
        <w:t>Всевидящее око служит напоминанием о той силе и тех резервах, которые скрыты у каждого внутри. Амулеты с этим знаком носят на шее как защиту, а также с целью усилить собственную проницательность и развить сильные стороны личности.</w:t>
      </w:r>
      <w:r w:rsidR="007912BF">
        <w:rPr>
          <w:rFonts w:ascii="Times New Roman" w:hAnsi="Times New Roman" w:cs="Times New Roman"/>
          <w:sz w:val="28"/>
          <w:szCs w:val="28"/>
        </w:rPr>
        <w:t xml:space="preserve"> </w:t>
      </w:r>
      <w:r w:rsidRPr="00414154">
        <w:rPr>
          <w:rFonts w:ascii="Times New Roman" w:hAnsi="Times New Roman" w:cs="Times New Roman"/>
          <w:sz w:val="28"/>
          <w:szCs w:val="28"/>
        </w:rPr>
        <w:t>Данный древний символ окутан множеством легенд и суеверий. История его происхождения доподлинно не известна. Но само всевидящее око, значение символа и его изображение сквозь века несут в себе призыв, чтобы люди очнулись и постарались понять устройство мироздания, приблизились к божественному замыслу и максимально развили</w:t>
      </w:r>
      <w:r>
        <w:rPr>
          <w:rFonts w:ascii="Times New Roman" w:hAnsi="Times New Roman" w:cs="Times New Roman"/>
          <w:sz w:val="28"/>
          <w:szCs w:val="28"/>
        </w:rPr>
        <w:t>.</w:t>
      </w:r>
    </w:p>
    <w:p w:rsidR="002870F3" w:rsidRDefault="002870F3">
      <w:pPr>
        <w:rPr>
          <w:rFonts w:ascii="Times New Roman" w:hAnsi="Times New Roman" w:cs="Times New Roman"/>
          <w:sz w:val="28"/>
          <w:szCs w:val="28"/>
        </w:rPr>
      </w:pPr>
    </w:p>
    <w:p w:rsidR="002870F3" w:rsidRDefault="002870F3">
      <w:pPr>
        <w:rPr>
          <w:rFonts w:ascii="Times New Roman" w:hAnsi="Times New Roman" w:cs="Times New Roman"/>
          <w:sz w:val="28"/>
          <w:szCs w:val="28"/>
        </w:rPr>
      </w:pPr>
    </w:p>
    <w:p w:rsidR="002870F3" w:rsidRDefault="002870F3">
      <w:pPr>
        <w:rPr>
          <w:rFonts w:ascii="Times New Roman" w:hAnsi="Times New Roman" w:cs="Times New Roman"/>
          <w:sz w:val="28"/>
          <w:szCs w:val="28"/>
        </w:rPr>
      </w:pPr>
    </w:p>
    <w:p w:rsidR="002870F3" w:rsidRDefault="002870F3">
      <w:pPr>
        <w:rPr>
          <w:rFonts w:ascii="Times New Roman" w:hAnsi="Times New Roman" w:cs="Times New Roman"/>
          <w:sz w:val="28"/>
          <w:szCs w:val="28"/>
        </w:rPr>
      </w:pPr>
    </w:p>
    <w:p w:rsidR="002870F3" w:rsidRDefault="002870F3">
      <w:pPr>
        <w:rPr>
          <w:rFonts w:ascii="Times New Roman" w:hAnsi="Times New Roman" w:cs="Times New Roman"/>
          <w:sz w:val="28"/>
          <w:szCs w:val="28"/>
        </w:rPr>
      </w:pPr>
    </w:p>
    <w:p w:rsidR="003E0EAE" w:rsidRDefault="003E0EAE">
      <w:pPr>
        <w:rPr>
          <w:rFonts w:ascii="Times New Roman" w:hAnsi="Times New Roman" w:cs="Times New Roman"/>
          <w:sz w:val="28"/>
          <w:szCs w:val="28"/>
        </w:rPr>
      </w:pPr>
    </w:p>
    <w:p w:rsidR="003E0EAE" w:rsidRDefault="003E0EAE">
      <w:pPr>
        <w:rPr>
          <w:rFonts w:ascii="Times New Roman" w:hAnsi="Times New Roman" w:cs="Times New Roman"/>
          <w:sz w:val="28"/>
          <w:szCs w:val="28"/>
        </w:rPr>
      </w:pPr>
    </w:p>
    <w:p w:rsidR="003E0EAE" w:rsidRDefault="003E0EAE">
      <w:pPr>
        <w:rPr>
          <w:rFonts w:ascii="Times New Roman" w:hAnsi="Times New Roman" w:cs="Times New Roman"/>
          <w:sz w:val="28"/>
          <w:szCs w:val="28"/>
        </w:rPr>
      </w:pPr>
    </w:p>
    <w:p w:rsidR="003E0EAE" w:rsidRDefault="003E0EAE">
      <w:pPr>
        <w:rPr>
          <w:rFonts w:ascii="Times New Roman" w:hAnsi="Times New Roman" w:cs="Times New Roman"/>
          <w:sz w:val="28"/>
          <w:szCs w:val="28"/>
        </w:rPr>
      </w:pPr>
    </w:p>
    <w:p w:rsidR="003E0EAE" w:rsidRDefault="003E0EAE">
      <w:pPr>
        <w:rPr>
          <w:rFonts w:ascii="Times New Roman" w:hAnsi="Times New Roman" w:cs="Times New Roman"/>
          <w:sz w:val="28"/>
          <w:szCs w:val="28"/>
        </w:rPr>
      </w:pPr>
    </w:p>
    <w:p w:rsidR="003415BD" w:rsidRPr="00483C3B" w:rsidRDefault="003415BD">
      <w:pPr>
        <w:rPr>
          <w:rFonts w:ascii="Times New Roman" w:hAnsi="Times New Roman" w:cs="Times New Roman"/>
          <w:sz w:val="28"/>
          <w:szCs w:val="28"/>
        </w:rPr>
      </w:pPr>
      <w:r w:rsidRPr="00483C3B">
        <w:rPr>
          <w:rFonts w:ascii="Times New Roman" w:hAnsi="Times New Roman" w:cs="Times New Roman"/>
          <w:sz w:val="28"/>
          <w:szCs w:val="28"/>
        </w:rPr>
        <w:t>Список используемых источников</w:t>
      </w:r>
      <w:r w:rsidR="003E0EAE">
        <w:rPr>
          <w:rFonts w:ascii="Times New Roman" w:hAnsi="Times New Roman" w:cs="Times New Roman"/>
          <w:sz w:val="28"/>
          <w:szCs w:val="28"/>
        </w:rPr>
        <w:t xml:space="preserve"> и лите</w:t>
      </w:r>
      <w:r w:rsidRPr="00483C3B">
        <w:rPr>
          <w:rFonts w:ascii="Times New Roman" w:hAnsi="Times New Roman" w:cs="Times New Roman"/>
          <w:sz w:val="28"/>
          <w:szCs w:val="28"/>
        </w:rPr>
        <w:t>ратуры:</w:t>
      </w:r>
    </w:p>
    <w:p w:rsidR="003415BD" w:rsidRPr="00483C3B" w:rsidRDefault="009A341D" w:rsidP="003415BD">
      <w:pPr>
        <w:rPr>
          <w:rFonts w:ascii="Times New Roman" w:hAnsi="Times New Roman" w:cs="Times New Roman"/>
          <w:sz w:val="28"/>
          <w:szCs w:val="28"/>
        </w:rPr>
      </w:pPr>
      <w:hyperlink r:id="rId9" w:history="1">
        <w:r w:rsidR="003415BD" w:rsidRPr="00483C3B">
          <w:rPr>
            <w:rStyle w:val="a8"/>
            <w:rFonts w:ascii="Times New Roman" w:hAnsi="Times New Roman" w:cs="Times New Roman"/>
            <w:color w:val="auto"/>
            <w:sz w:val="28"/>
            <w:szCs w:val="28"/>
          </w:rPr>
          <w:t>http://josefshmuel.narod2.ru/prophecy/piramida_s_glazom/</w:t>
        </w:r>
      </w:hyperlink>
    </w:p>
    <w:p w:rsidR="003415BD" w:rsidRPr="003415BD" w:rsidRDefault="009A341D" w:rsidP="003415BD">
      <w:hyperlink r:id="rId10" w:history="1">
        <w:r w:rsidR="003415BD" w:rsidRPr="00483C3B">
          <w:rPr>
            <w:rStyle w:val="a8"/>
            <w:rFonts w:ascii="Times New Roman" w:hAnsi="Times New Roman" w:cs="Times New Roman"/>
            <w:color w:val="auto"/>
            <w:sz w:val="28"/>
            <w:szCs w:val="28"/>
          </w:rPr>
          <w:t>http://simvolic.ru/vsevidjashhee-oko/</w:t>
        </w:r>
      </w:hyperlink>
    </w:p>
    <w:p w:rsidR="003415BD" w:rsidRPr="00483C3B" w:rsidRDefault="003415BD" w:rsidP="003415BD">
      <w:pPr>
        <w:rPr>
          <w:rFonts w:ascii="Times New Roman" w:hAnsi="Times New Roman" w:cs="Times New Roman"/>
          <w:sz w:val="28"/>
          <w:szCs w:val="28"/>
          <w:u w:val="single"/>
        </w:rPr>
      </w:pPr>
      <w:r w:rsidRPr="00483C3B">
        <w:rPr>
          <w:rFonts w:ascii="Times New Roman" w:hAnsi="Times New Roman" w:cs="Times New Roman"/>
          <w:sz w:val="28"/>
          <w:szCs w:val="28"/>
          <w:u w:val="single"/>
        </w:rPr>
        <w:t>https://religiya.temaretik.com</w:t>
      </w:r>
    </w:p>
    <w:p w:rsidR="003415BD" w:rsidRPr="003415BD" w:rsidRDefault="003415BD" w:rsidP="003415BD"/>
    <w:p w:rsidR="003415BD" w:rsidRDefault="003415BD"/>
    <w:sectPr w:rsidR="003415BD" w:rsidSect="00EE75D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1D" w:rsidRDefault="009A341D" w:rsidP="00EE75D8">
      <w:pPr>
        <w:spacing w:after="0" w:line="240" w:lineRule="auto"/>
      </w:pPr>
      <w:r>
        <w:separator/>
      </w:r>
    </w:p>
  </w:endnote>
  <w:endnote w:type="continuationSeparator" w:id="0">
    <w:p w:rsidR="009A341D" w:rsidRDefault="009A341D" w:rsidP="00EE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D8" w:rsidRDefault="00EE75D8">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anchorId="45D7CEA7" wp14:editId="031FAA8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5D8" w:rsidRDefault="00EE75D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42EB0">
                            <w:rPr>
                              <w:noProof/>
                              <w:color w:val="0F243E" w:themeColor="text2" w:themeShade="80"/>
                              <w:sz w:val="26"/>
                              <w:szCs w:val="26"/>
                            </w:rPr>
                            <w:t>16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EE75D8" w:rsidRDefault="00EE75D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42EB0">
                      <w:rPr>
                        <w:noProof/>
                        <w:color w:val="0F243E" w:themeColor="text2" w:themeShade="80"/>
                        <w:sz w:val="26"/>
                        <w:szCs w:val="26"/>
                      </w:rPr>
                      <w:t>16</w:t>
                    </w:r>
                    <w:r>
                      <w:rPr>
                        <w:color w:val="0F243E" w:themeColor="text2" w:themeShade="80"/>
                        <w:sz w:val="26"/>
                        <w:szCs w:val="26"/>
                      </w:rPr>
                      <w:fldChar w:fldCharType="end"/>
                    </w:r>
                  </w:p>
                </w:txbxContent>
              </v:textbox>
              <w10:wrap anchorx="page" anchory="page"/>
            </v:shape>
          </w:pict>
        </mc:Fallback>
      </mc:AlternateContent>
    </w:r>
  </w:p>
  <w:p w:rsidR="00EE75D8" w:rsidRDefault="00EE75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1D" w:rsidRDefault="009A341D" w:rsidP="00EE75D8">
      <w:pPr>
        <w:spacing w:after="0" w:line="240" w:lineRule="auto"/>
      </w:pPr>
      <w:r>
        <w:separator/>
      </w:r>
    </w:p>
  </w:footnote>
  <w:footnote w:type="continuationSeparator" w:id="0">
    <w:p w:rsidR="009A341D" w:rsidRDefault="009A341D" w:rsidP="00EE7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479C"/>
    <w:multiLevelType w:val="multilevel"/>
    <w:tmpl w:val="E88E510A"/>
    <w:lvl w:ilvl="0">
      <w:start w:val="1"/>
      <w:numFmt w:val="decimal"/>
      <w:lvlText w:val="%1"/>
      <w:lvlJc w:val="left"/>
      <w:pPr>
        <w:ind w:left="375" w:hanging="375"/>
      </w:pPr>
      <w:rPr>
        <w:rFonts w:asciiTheme="minorHAnsi" w:hAnsiTheme="minorHAnsi" w:cstheme="minorBidi" w:hint="default"/>
        <w:b/>
      </w:rPr>
    </w:lvl>
    <w:lvl w:ilvl="1">
      <w:start w:val="1"/>
      <w:numFmt w:val="decimal"/>
      <w:lvlText w:val="%1.%2"/>
      <w:lvlJc w:val="left"/>
      <w:pPr>
        <w:ind w:left="375" w:hanging="375"/>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440" w:hanging="1440"/>
      </w:pPr>
      <w:rPr>
        <w:rFonts w:asciiTheme="minorHAnsi" w:hAnsiTheme="minorHAnsi" w:cstheme="minorBidi"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D8"/>
    <w:rsid w:val="001056CB"/>
    <w:rsid w:val="002870F3"/>
    <w:rsid w:val="00322A5D"/>
    <w:rsid w:val="003415BD"/>
    <w:rsid w:val="003E0EAE"/>
    <w:rsid w:val="00431B40"/>
    <w:rsid w:val="00483C3B"/>
    <w:rsid w:val="00543029"/>
    <w:rsid w:val="00612A99"/>
    <w:rsid w:val="006D5DA2"/>
    <w:rsid w:val="007760BA"/>
    <w:rsid w:val="007912BF"/>
    <w:rsid w:val="009A341D"/>
    <w:rsid w:val="00A82AF2"/>
    <w:rsid w:val="00AE1EF9"/>
    <w:rsid w:val="00B143B4"/>
    <w:rsid w:val="00B708D9"/>
    <w:rsid w:val="00C333AC"/>
    <w:rsid w:val="00C42EB0"/>
    <w:rsid w:val="00E5033C"/>
    <w:rsid w:val="00EE75D8"/>
    <w:rsid w:val="00F27FC0"/>
    <w:rsid w:val="00F6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5D8"/>
    <w:pPr>
      <w:ind w:left="720"/>
      <w:contextualSpacing/>
    </w:pPr>
  </w:style>
  <w:style w:type="paragraph" w:styleId="a4">
    <w:name w:val="header"/>
    <w:basedOn w:val="a"/>
    <w:link w:val="a5"/>
    <w:uiPriority w:val="99"/>
    <w:unhideWhenUsed/>
    <w:rsid w:val="00EE7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5D8"/>
  </w:style>
  <w:style w:type="paragraph" w:styleId="a6">
    <w:name w:val="footer"/>
    <w:basedOn w:val="a"/>
    <w:link w:val="a7"/>
    <w:uiPriority w:val="99"/>
    <w:unhideWhenUsed/>
    <w:rsid w:val="00EE7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5D8"/>
  </w:style>
  <w:style w:type="character" w:styleId="a8">
    <w:name w:val="Hyperlink"/>
    <w:basedOn w:val="a0"/>
    <w:uiPriority w:val="99"/>
    <w:unhideWhenUsed/>
    <w:rsid w:val="00341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5D8"/>
    <w:pPr>
      <w:ind w:left="720"/>
      <w:contextualSpacing/>
    </w:pPr>
  </w:style>
  <w:style w:type="paragraph" w:styleId="a4">
    <w:name w:val="header"/>
    <w:basedOn w:val="a"/>
    <w:link w:val="a5"/>
    <w:uiPriority w:val="99"/>
    <w:unhideWhenUsed/>
    <w:rsid w:val="00EE7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5D8"/>
  </w:style>
  <w:style w:type="paragraph" w:styleId="a6">
    <w:name w:val="footer"/>
    <w:basedOn w:val="a"/>
    <w:link w:val="a7"/>
    <w:uiPriority w:val="99"/>
    <w:unhideWhenUsed/>
    <w:rsid w:val="00EE7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5D8"/>
  </w:style>
  <w:style w:type="character" w:styleId="a8">
    <w:name w:val="Hyperlink"/>
    <w:basedOn w:val="a0"/>
    <w:uiPriority w:val="99"/>
    <w:unhideWhenUsed/>
    <w:rsid w:val="00341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mvolic.ru/vsevidjashhee-oko/" TargetMode="External"/><Relationship Id="rId4" Type="http://schemas.microsoft.com/office/2007/relationships/stylesWithEffects" Target="stylesWithEffects.xml"/><Relationship Id="rId9" Type="http://schemas.openxmlformats.org/officeDocument/2006/relationships/hyperlink" Target="http://josefshmuel.narod2.ru/prophecy/piramida_s_glaz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A040-9C45-42F0-9EE3-295F50B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Голенко</dc:creator>
  <cp:lastModifiedBy>User</cp:lastModifiedBy>
  <cp:revision>14</cp:revision>
  <dcterms:created xsi:type="dcterms:W3CDTF">2018-06-27T17:57:00Z</dcterms:created>
  <dcterms:modified xsi:type="dcterms:W3CDTF">2018-12-28T17:14:00Z</dcterms:modified>
</cp:coreProperties>
</file>