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75" w:rsidRPr="00F074F9" w:rsidRDefault="00797075" w:rsidP="00797075">
      <w:pPr>
        <w:spacing w:after="0" w:line="360" w:lineRule="auto"/>
        <w:ind w:firstLine="709"/>
        <w:jc w:val="center"/>
        <w:rPr>
          <w:rFonts w:ascii="Times New Roman" w:hAnsi="Times New Roman" w:cs="Times New Roman"/>
          <w:b/>
          <w:color w:val="000000" w:themeColor="text1"/>
          <w:sz w:val="28"/>
          <w:szCs w:val="28"/>
        </w:rPr>
      </w:pPr>
      <w:r w:rsidRPr="00F074F9">
        <w:rPr>
          <w:rFonts w:ascii="Times New Roman" w:hAnsi="Times New Roman" w:cs="Times New Roman"/>
          <w:b/>
          <w:color w:val="000000" w:themeColor="text1"/>
          <w:sz w:val="28"/>
          <w:szCs w:val="28"/>
        </w:rPr>
        <w:t>Разработка урока по химии</w:t>
      </w:r>
    </w:p>
    <w:p w:rsidR="00F074F9" w:rsidRPr="00F074F9" w:rsidRDefault="00F074F9" w:rsidP="00797075">
      <w:pPr>
        <w:spacing w:after="0" w:line="360" w:lineRule="auto"/>
        <w:ind w:firstLine="709"/>
        <w:jc w:val="center"/>
        <w:rPr>
          <w:rFonts w:ascii="Times New Roman" w:hAnsi="Times New Roman" w:cs="Times New Roman"/>
          <w:b/>
          <w:color w:val="000000" w:themeColor="text1"/>
          <w:sz w:val="28"/>
          <w:szCs w:val="28"/>
        </w:rPr>
      </w:pPr>
      <w:r w:rsidRPr="00F074F9">
        <w:rPr>
          <w:rFonts w:ascii="Times New Roman" w:hAnsi="Times New Roman" w:cs="Times New Roman"/>
          <w:b/>
          <w:color w:val="000000" w:themeColor="text1"/>
          <w:sz w:val="28"/>
          <w:szCs w:val="28"/>
        </w:rPr>
        <w:t xml:space="preserve">Автор: Е. А. Смольская, учитель химии МАОУ СОШ №1 Муниципального автономного образовательного учреждения </w:t>
      </w:r>
    </w:p>
    <w:p w:rsidR="00F074F9" w:rsidRPr="00F074F9" w:rsidRDefault="00F074F9" w:rsidP="00797075">
      <w:pPr>
        <w:spacing w:after="0" w:line="360" w:lineRule="auto"/>
        <w:ind w:firstLine="709"/>
        <w:jc w:val="center"/>
        <w:rPr>
          <w:rFonts w:ascii="Times New Roman" w:hAnsi="Times New Roman" w:cs="Times New Roman"/>
          <w:b/>
          <w:color w:val="000000" w:themeColor="text1"/>
          <w:sz w:val="28"/>
          <w:szCs w:val="28"/>
        </w:rPr>
      </w:pPr>
      <w:r w:rsidRPr="00F074F9">
        <w:rPr>
          <w:rFonts w:ascii="Times New Roman" w:hAnsi="Times New Roman" w:cs="Times New Roman"/>
          <w:b/>
          <w:color w:val="000000" w:themeColor="text1"/>
          <w:sz w:val="28"/>
          <w:szCs w:val="28"/>
        </w:rPr>
        <w:t>«Средняя общеобразовательная школа №1»</w:t>
      </w:r>
    </w:p>
    <w:p w:rsidR="00797075" w:rsidRPr="00F074F9" w:rsidRDefault="00797075" w:rsidP="00797075">
      <w:pPr>
        <w:widowControl w:val="0"/>
        <w:autoSpaceDE w:val="0"/>
        <w:autoSpaceDN w:val="0"/>
        <w:adjustRightInd w:val="0"/>
        <w:spacing w:after="0" w:line="360" w:lineRule="auto"/>
        <w:ind w:hanging="142"/>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Класс, дата, предмет:</w:t>
      </w:r>
      <w:r w:rsidRPr="00F074F9">
        <w:rPr>
          <w:rFonts w:ascii="Times New Roman" w:eastAsia="Times New Roman" w:hAnsi="Times New Roman" w:cs="Times New Roman"/>
          <w:iCs/>
          <w:color w:val="000000" w:themeColor="text1"/>
          <w:sz w:val="28"/>
          <w:szCs w:val="28"/>
          <w:lang w:eastAsia="en-US"/>
        </w:rPr>
        <w:t xml:space="preserve"> 8 класс, 09.11.2017, химия.</w:t>
      </w:r>
    </w:p>
    <w:p w:rsidR="00797075" w:rsidRPr="00F074F9" w:rsidRDefault="00797075" w:rsidP="00797075">
      <w:pPr>
        <w:widowControl w:val="0"/>
        <w:autoSpaceDE w:val="0"/>
        <w:autoSpaceDN w:val="0"/>
        <w:adjustRightInd w:val="0"/>
        <w:spacing w:after="0" w:line="360" w:lineRule="auto"/>
        <w:ind w:hanging="142"/>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Тема урока:</w:t>
      </w:r>
      <w:r w:rsidRPr="00F074F9">
        <w:rPr>
          <w:rFonts w:ascii="Times New Roman" w:eastAsia="Times New Roman" w:hAnsi="Times New Roman" w:cs="Times New Roman"/>
          <w:iCs/>
          <w:color w:val="000000" w:themeColor="text1"/>
          <w:sz w:val="28"/>
          <w:szCs w:val="28"/>
          <w:lang w:eastAsia="en-US"/>
        </w:rPr>
        <w:t xml:space="preserve"> «Простые вещества-металлы».</w:t>
      </w:r>
    </w:p>
    <w:p w:rsidR="00797075" w:rsidRPr="00F074F9" w:rsidRDefault="00797075" w:rsidP="00797075">
      <w:pPr>
        <w:widowControl w:val="0"/>
        <w:autoSpaceDE w:val="0"/>
        <w:autoSpaceDN w:val="0"/>
        <w:adjustRightInd w:val="0"/>
        <w:spacing w:after="0" w:line="360" w:lineRule="auto"/>
        <w:ind w:right="-143" w:hanging="142"/>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Тип урока:</w:t>
      </w:r>
      <w:r w:rsidRPr="00F074F9">
        <w:rPr>
          <w:rFonts w:ascii="Times New Roman" w:eastAsia="Times New Roman" w:hAnsi="Times New Roman" w:cs="Times New Roman"/>
          <w:iCs/>
          <w:color w:val="000000" w:themeColor="text1"/>
          <w:sz w:val="28"/>
          <w:szCs w:val="28"/>
          <w:lang w:eastAsia="en-US"/>
        </w:rPr>
        <w:t xml:space="preserve"> урок изучения нового материала и первичного закрепления знаний.</w:t>
      </w:r>
    </w:p>
    <w:p w:rsidR="00797075" w:rsidRPr="00F074F9" w:rsidRDefault="00797075" w:rsidP="00797075">
      <w:pPr>
        <w:widowControl w:val="0"/>
        <w:autoSpaceDE w:val="0"/>
        <w:autoSpaceDN w:val="0"/>
        <w:adjustRightInd w:val="0"/>
        <w:spacing w:after="0" w:line="360" w:lineRule="auto"/>
        <w:ind w:hanging="142"/>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Вид урока:</w:t>
      </w:r>
      <w:r w:rsidRPr="00F074F9">
        <w:rPr>
          <w:rFonts w:ascii="Times New Roman" w:eastAsia="Times New Roman" w:hAnsi="Times New Roman" w:cs="Times New Roman"/>
          <w:iCs/>
          <w:color w:val="000000" w:themeColor="text1"/>
          <w:sz w:val="28"/>
          <w:szCs w:val="28"/>
          <w:lang w:eastAsia="en-US"/>
        </w:rPr>
        <w:t xml:space="preserve"> комбинированный урок</w:t>
      </w:r>
    </w:p>
    <w:p w:rsidR="00797075" w:rsidRPr="00F074F9" w:rsidRDefault="00797075" w:rsidP="00797075">
      <w:pPr>
        <w:widowControl w:val="0"/>
        <w:autoSpaceDE w:val="0"/>
        <w:autoSpaceDN w:val="0"/>
        <w:adjustRightInd w:val="0"/>
        <w:spacing w:after="0" w:line="360" w:lineRule="auto"/>
        <w:ind w:hanging="142"/>
        <w:rPr>
          <w:rFonts w:ascii="Times New Roman" w:eastAsia="Times New Roman" w:hAnsi="Times New Roman" w:cs="Times New Roman"/>
          <w:b/>
          <w:iCs/>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 xml:space="preserve">Цели урока: </w:t>
      </w:r>
    </w:p>
    <w:p w:rsidR="00797075" w:rsidRPr="00F074F9" w:rsidRDefault="00797075" w:rsidP="00797075">
      <w:pPr>
        <w:widowControl w:val="0"/>
        <w:tabs>
          <w:tab w:val="left" w:pos="284"/>
        </w:tabs>
        <w:autoSpaceDE w:val="0"/>
        <w:autoSpaceDN w:val="0"/>
        <w:adjustRightInd w:val="0"/>
        <w:spacing w:after="0" w:line="360" w:lineRule="auto"/>
        <w:ind w:left="284"/>
        <w:jc w:val="both"/>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color w:val="000000" w:themeColor="text1"/>
          <w:sz w:val="28"/>
          <w:szCs w:val="28"/>
          <w:lang w:eastAsia="en-US"/>
        </w:rPr>
        <w:t>Обучающие:</w:t>
      </w:r>
      <w:r w:rsidRPr="00F074F9">
        <w:rPr>
          <w:rFonts w:ascii="Times New Roman" w:eastAsia="Times New Roman" w:hAnsi="Times New Roman" w:cs="Times New Roman"/>
          <w:color w:val="000000" w:themeColor="text1"/>
          <w:sz w:val="28"/>
          <w:szCs w:val="28"/>
          <w:lang w:eastAsia="en-US"/>
        </w:rPr>
        <w:t xml:space="preserve"> создать условия для формирования у учащихся понятий, позволяющих выявить чёткие различия между простыми веществами-металлами и простыми веществами-неметаллами;</w:t>
      </w:r>
    </w:p>
    <w:p w:rsidR="00797075" w:rsidRPr="00F074F9" w:rsidRDefault="00797075" w:rsidP="00797075">
      <w:pPr>
        <w:widowControl w:val="0"/>
        <w:tabs>
          <w:tab w:val="left" w:pos="284"/>
        </w:tabs>
        <w:autoSpaceDE w:val="0"/>
        <w:autoSpaceDN w:val="0"/>
        <w:adjustRightInd w:val="0"/>
        <w:spacing w:after="0" w:line="360" w:lineRule="auto"/>
        <w:ind w:left="284"/>
        <w:jc w:val="both"/>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color w:val="000000" w:themeColor="text1"/>
          <w:sz w:val="28"/>
          <w:szCs w:val="28"/>
          <w:lang w:eastAsia="en-US"/>
        </w:rPr>
        <w:t>Развивающие:</w:t>
      </w:r>
      <w:r w:rsidRPr="00F074F9">
        <w:rPr>
          <w:rFonts w:ascii="Times New Roman" w:eastAsia="Times New Roman" w:hAnsi="Times New Roman" w:cs="Times New Roman"/>
          <w:color w:val="000000" w:themeColor="text1"/>
          <w:sz w:val="28"/>
          <w:szCs w:val="28"/>
          <w:lang w:eastAsia="en-US"/>
        </w:rPr>
        <w:t xml:space="preserve"> способствовать развитию у учащихся коммуникативных способностей по средствам работы в малых группах;</w:t>
      </w:r>
    </w:p>
    <w:p w:rsidR="00797075" w:rsidRPr="00F074F9" w:rsidRDefault="00797075" w:rsidP="00797075">
      <w:pPr>
        <w:widowControl w:val="0"/>
        <w:tabs>
          <w:tab w:val="left" w:pos="284"/>
        </w:tabs>
        <w:autoSpaceDE w:val="0"/>
        <w:autoSpaceDN w:val="0"/>
        <w:adjustRightInd w:val="0"/>
        <w:spacing w:after="0" w:line="360" w:lineRule="auto"/>
        <w:ind w:left="284"/>
        <w:jc w:val="both"/>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color w:val="000000" w:themeColor="text1"/>
          <w:sz w:val="28"/>
          <w:szCs w:val="28"/>
          <w:lang w:eastAsia="en-US"/>
        </w:rPr>
        <w:t>Воспитательные:</w:t>
      </w:r>
      <w:r w:rsidRPr="00F074F9">
        <w:rPr>
          <w:rFonts w:ascii="Times New Roman" w:eastAsia="Times New Roman" w:hAnsi="Times New Roman" w:cs="Times New Roman"/>
          <w:color w:val="000000" w:themeColor="text1"/>
          <w:sz w:val="28"/>
          <w:szCs w:val="28"/>
          <w:lang w:eastAsia="en-US"/>
        </w:rPr>
        <w:t xml:space="preserve"> содействовать воспитанию стойкого позитивного интереса к предмету.</w:t>
      </w:r>
    </w:p>
    <w:p w:rsidR="00797075" w:rsidRPr="00F074F9" w:rsidRDefault="00797075" w:rsidP="00797075">
      <w:pPr>
        <w:widowControl w:val="0"/>
        <w:autoSpaceDE w:val="0"/>
        <w:autoSpaceDN w:val="0"/>
        <w:adjustRightInd w:val="0"/>
        <w:spacing w:after="0" w:line="360" w:lineRule="auto"/>
        <w:ind w:left="-142" w:right="-426"/>
        <w:rPr>
          <w:rFonts w:ascii="Times New Roman" w:eastAsia="Times New Roman" w:hAnsi="Times New Roman" w:cs="Times New Roman"/>
          <w:color w:val="000000" w:themeColor="text1"/>
          <w:sz w:val="28"/>
          <w:szCs w:val="28"/>
          <w:lang w:eastAsia="en-US"/>
        </w:rPr>
      </w:pPr>
      <w:r w:rsidRPr="00F074F9">
        <w:rPr>
          <w:rFonts w:ascii="Times New Roman" w:eastAsia="Times New Roman" w:hAnsi="Times New Roman" w:cs="Times New Roman"/>
          <w:b/>
          <w:iCs/>
          <w:color w:val="000000" w:themeColor="text1"/>
          <w:sz w:val="28"/>
          <w:szCs w:val="28"/>
          <w:lang w:eastAsia="en-US"/>
        </w:rPr>
        <w:t xml:space="preserve">Оборудование: </w:t>
      </w:r>
      <w:r w:rsidRPr="00F074F9">
        <w:rPr>
          <w:rFonts w:ascii="Times New Roman" w:eastAsia="Times New Roman" w:hAnsi="Times New Roman" w:cs="Times New Roman"/>
          <w:iCs/>
          <w:color w:val="000000" w:themeColor="text1"/>
          <w:sz w:val="28"/>
          <w:szCs w:val="28"/>
          <w:lang w:eastAsia="en-US"/>
        </w:rPr>
        <w:t>раздаточный материал (опорный конспект), листы ватмана, раздаточные коллекции металлов, компьютер, мультимедийный проектор, слайды-изображения простых веществ-металлов и простых веществ-неметаллов, карточки с названиями металлов и их физических свойств, простые карандаши.</w:t>
      </w:r>
    </w:p>
    <w:p w:rsidR="00DA3E2F" w:rsidRPr="00F074F9" w:rsidRDefault="00797075" w:rsidP="00797075">
      <w:pPr>
        <w:spacing w:line="360" w:lineRule="auto"/>
        <w:jc w:val="center"/>
        <w:rPr>
          <w:rFonts w:ascii="Times New Roman" w:hAnsi="Times New Roman" w:cs="Times New Roman"/>
          <w:b/>
          <w:color w:val="000000" w:themeColor="text1"/>
          <w:sz w:val="28"/>
          <w:szCs w:val="28"/>
        </w:rPr>
      </w:pPr>
      <w:r w:rsidRPr="00F074F9">
        <w:rPr>
          <w:rFonts w:ascii="Times New Roman" w:hAnsi="Times New Roman" w:cs="Times New Roman"/>
          <w:b/>
          <w:color w:val="000000" w:themeColor="text1"/>
          <w:sz w:val="28"/>
          <w:szCs w:val="28"/>
        </w:rPr>
        <w:t>Ход работы:</w:t>
      </w:r>
    </w:p>
    <w:tbl>
      <w:tblPr>
        <w:tblStyle w:val="a3"/>
        <w:tblW w:w="10632" w:type="dxa"/>
        <w:tblInd w:w="-1139" w:type="dxa"/>
        <w:tblLook w:val="04A0" w:firstRow="1" w:lastRow="0" w:firstColumn="1" w:lastColumn="0" w:noHBand="0" w:noVBand="1"/>
      </w:tblPr>
      <w:tblGrid>
        <w:gridCol w:w="2277"/>
        <w:gridCol w:w="4679"/>
        <w:gridCol w:w="3676"/>
      </w:tblGrid>
      <w:tr w:rsidR="00F074F9" w:rsidRPr="00F074F9" w:rsidTr="00715F6F">
        <w:tc>
          <w:tcPr>
            <w:tcW w:w="2277" w:type="dxa"/>
          </w:tcPr>
          <w:p w:rsidR="00797075" w:rsidRPr="00F074F9" w:rsidRDefault="00797075" w:rsidP="00797075">
            <w:pPr>
              <w:spacing w:line="360" w:lineRule="auto"/>
              <w:jc w:val="center"/>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Ход урока</w:t>
            </w:r>
          </w:p>
        </w:tc>
        <w:tc>
          <w:tcPr>
            <w:tcW w:w="4679" w:type="dxa"/>
          </w:tcPr>
          <w:p w:rsidR="00797075" w:rsidRPr="00F074F9" w:rsidRDefault="00797075" w:rsidP="00797075">
            <w:pPr>
              <w:spacing w:line="360" w:lineRule="auto"/>
              <w:jc w:val="center"/>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Деятельность учителя</w:t>
            </w:r>
          </w:p>
        </w:tc>
        <w:tc>
          <w:tcPr>
            <w:tcW w:w="3676" w:type="dxa"/>
          </w:tcPr>
          <w:p w:rsidR="00797075" w:rsidRPr="00F074F9" w:rsidRDefault="00797075" w:rsidP="00797075">
            <w:pPr>
              <w:spacing w:line="360" w:lineRule="auto"/>
              <w:jc w:val="center"/>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Деятельность учащихся</w:t>
            </w:r>
          </w:p>
        </w:tc>
      </w:tr>
      <w:tr w:rsidR="00F074F9" w:rsidRPr="00F074F9" w:rsidTr="00715F6F">
        <w:tc>
          <w:tcPr>
            <w:tcW w:w="2277" w:type="dxa"/>
          </w:tcPr>
          <w:p w:rsidR="00797075" w:rsidRPr="00F074F9" w:rsidRDefault="00797075" w:rsidP="00797075">
            <w:pPr>
              <w:spacing w:line="360" w:lineRule="auto"/>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shd w:val="clear" w:color="auto" w:fill="FFFFFF"/>
              </w:rPr>
              <w:t>Мотивирование на учебную деятельность</w:t>
            </w:r>
            <w:r w:rsidR="00AB7CC3" w:rsidRPr="00F074F9">
              <w:rPr>
                <w:rFonts w:ascii="Times New Roman" w:hAnsi="Times New Roman" w:cs="Times New Roman"/>
                <w:color w:val="000000" w:themeColor="text1"/>
                <w:sz w:val="28"/>
                <w:szCs w:val="28"/>
                <w:shd w:val="clear" w:color="auto" w:fill="FFFFFF"/>
              </w:rPr>
              <w:t>.</w:t>
            </w:r>
          </w:p>
        </w:tc>
        <w:tc>
          <w:tcPr>
            <w:tcW w:w="4679"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shd w:val="clear" w:color="auto" w:fill="FFFFFF"/>
              </w:rPr>
              <w:t>Настраивает учеников на успешную работу</w:t>
            </w:r>
            <w:r w:rsidRPr="00F074F9">
              <w:rPr>
                <w:rFonts w:ascii="Times New Roman" w:hAnsi="Times New Roman" w:cs="Times New Roman"/>
                <w:color w:val="000000" w:themeColor="text1"/>
                <w:sz w:val="28"/>
                <w:szCs w:val="28"/>
                <w:shd w:val="clear" w:color="auto" w:fill="FFFFFF"/>
              </w:rPr>
              <w:t xml:space="preserve"> на уроке.</w:t>
            </w:r>
          </w:p>
        </w:tc>
        <w:tc>
          <w:tcPr>
            <w:tcW w:w="3676"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Приветствуют учителя, настраиваются на работу на уроке.</w:t>
            </w:r>
          </w:p>
        </w:tc>
      </w:tr>
      <w:tr w:rsidR="00F074F9" w:rsidRPr="00F074F9" w:rsidTr="00715F6F">
        <w:tc>
          <w:tcPr>
            <w:tcW w:w="2277"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Актуализация знаний</w:t>
            </w:r>
            <w:r w:rsidR="00AB7CC3" w:rsidRPr="00F074F9">
              <w:rPr>
                <w:rFonts w:ascii="Times New Roman" w:hAnsi="Times New Roman" w:cs="Times New Roman"/>
                <w:color w:val="000000" w:themeColor="text1"/>
                <w:sz w:val="28"/>
                <w:szCs w:val="28"/>
              </w:rPr>
              <w:t>.</w:t>
            </w:r>
          </w:p>
        </w:tc>
        <w:tc>
          <w:tcPr>
            <w:tcW w:w="4679" w:type="dxa"/>
          </w:tcPr>
          <w:p w:rsidR="00797075" w:rsidRPr="00F074F9" w:rsidRDefault="00797075" w:rsidP="00403782">
            <w:pPr>
              <w:pStyle w:val="a4"/>
              <w:numPr>
                <w:ilvl w:val="0"/>
                <w:numId w:val="1"/>
              </w:numPr>
              <w:spacing w:line="360" w:lineRule="auto"/>
              <w:ind w:left="167" w:firstLine="0"/>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Проверка домашнего задания:</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Опрос по вопросам: </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1) Что такое химическая связь?</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2) Виды химической связи;</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3) Ковалентная неполярная и полярная связь;</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4) Ионная связь;</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5) Металлическая связь;</w:t>
            </w:r>
          </w:p>
          <w:p w:rsidR="00797075" w:rsidRPr="00F074F9" w:rsidRDefault="00797075" w:rsidP="00403782">
            <w:pPr>
              <w:pStyle w:val="a4"/>
              <w:spacing w:line="360" w:lineRule="auto"/>
              <w:ind w:left="167"/>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6) Что такое катионы?</w:t>
            </w:r>
          </w:p>
          <w:p w:rsidR="00111BFE" w:rsidRPr="00F074F9" w:rsidRDefault="00797075" w:rsidP="00403782">
            <w:pPr>
              <w:pStyle w:val="a4"/>
              <w:numPr>
                <w:ilvl w:val="0"/>
                <w:numId w:val="1"/>
              </w:numPr>
              <w:spacing w:line="360" w:lineRule="auto"/>
              <w:ind w:left="167" w:firstLine="0"/>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В чёрном ящике находится вещество (медь). По наводящим вопросам, на которые учитель может отвечать только “да” или “нет”, попробуйте отгадать, что за вещество в чёрном ящике.</w:t>
            </w:r>
          </w:p>
        </w:tc>
        <w:tc>
          <w:tcPr>
            <w:tcW w:w="3676"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Отвечают на вопросы учителя.</w:t>
            </w: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111BFE">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Примерные вопросы: - это сложное вещество?  - это простое вещество?  - это твердое простое вещество?   - это вещество желтого цвета? И другие.</w:t>
            </w:r>
          </w:p>
        </w:tc>
      </w:tr>
      <w:tr w:rsidR="00F074F9" w:rsidRPr="00F074F9" w:rsidTr="00715F6F">
        <w:tc>
          <w:tcPr>
            <w:tcW w:w="2277" w:type="dxa"/>
          </w:tcPr>
          <w:p w:rsidR="00797075"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Целеполагание, постановка проблемы.</w:t>
            </w:r>
          </w:p>
        </w:tc>
        <w:tc>
          <w:tcPr>
            <w:tcW w:w="4679" w:type="dxa"/>
          </w:tcPr>
          <w:p w:rsidR="00111BFE" w:rsidRPr="00F074F9" w:rsidRDefault="00111BFE" w:rsidP="00111BFE">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 xml:space="preserve">Ребята, </w:t>
            </w:r>
            <w:r w:rsidRPr="00F074F9">
              <w:rPr>
                <w:rFonts w:ascii="Times New Roman" w:hAnsi="Times New Roman" w:cs="Times New Roman"/>
                <w:color w:val="000000" w:themeColor="text1"/>
                <w:sz w:val="28"/>
                <w:szCs w:val="28"/>
              </w:rPr>
              <w:t>попробуйте определить, что мы будем изучать сегодня на уроке?</w:t>
            </w:r>
          </w:p>
          <w:p w:rsidR="00797075" w:rsidRPr="00F074F9" w:rsidRDefault="00111BFE" w:rsidP="00111BFE">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Верно, </w:t>
            </w:r>
            <w:r w:rsidRPr="00F074F9">
              <w:rPr>
                <w:rFonts w:ascii="Times New Roman" w:hAnsi="Times New Roman" w:cs="Times New Roman"/>
                <w:color w:val="000000" w:themeColor="text1"/>
                <w:sz w:val="28"/>
                <w:szCs w:val="28"/>
              </w:rPr>
              <w:t>сегодня мы изучаем</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металлы и в конце урока, я думаю, вопросы в игре</w:t>
            </w:r>
            <w:r w:rsidRPr="00F074F9">
              <w:rPr>
                <w:rFonts w:ascii="Times New Roman" w:hAnsi="Times New Roman" w:cs="Times New Roman"/>
                <w:color w:val="000000" w:themeColor="text1"/>
                <w:sz w:val="28"/>
                <w:szCs w:val="28"/>
              </w:rPr>
              <w:t xml:space="preserve"> «черный ящик»</w:t>
            </w:r>
            <w:r w:rsidRPr="00F074F9">
              <w:rPr>
                <w:rFonts w:ascii="Times New Roman" w:hAnsi="Times New Roman" w:cs="Times New Roman"/>
                <w:color w:val="000000" w:themeColor="text1"/>
                <w:sz w:val="28"/>
                <w:szCs w:val="28"/>
              </w:rPr>
              <w:t xml:space="preserve"> вы будете задавать более точные и их будет меньше, чем в начале урока.</w:t>
            </w:r>
          </w:p>
          <w:p w:rsidR="00111BFE" w:rsidRPr="00F074F9" w:rsidRDefault="00111BFE" w:rsidP="00111BFE">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Попробуйте сформулировать тему сегодняшнего урока.</w:t>
            </w:r>
          </w:p>
          <w:p w:rsidR="00111BFE" w:rsidRPr="00F074F9" w:rsidRDefault="00111BFE" w:rsidP="00111BFE">
            <w:pPr>
              <w:spacing w:line="360" w:lineRule="auto"/>
              <w:jc w:val="both"/>
              <w:rPr>
                <w:rFonts w:ascii="Times New Roman" w:hAnsi="Times New Roman" w:cs="Times New Roman"/>
                <w:color w:val="000000" w:themeColor="text1"/>
                <w:sz w:val="28"/>
                <w:szCs w:val="28"/>
              </w:rPr>
            </w:pPr>
          </w:p>
          <w:p w:rsidR="00111BFE" w:rsidRPr="00F074F9" w:rsidRDefault="00111BFE" w:rsidP="00111BFE">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-Теперь попробуем определить цель нашего сегодняшнего урока</w:t>
            </w:r>
          </w:p>
          <w:p w:rsidR="00111BFE" w:rsidRPr="00F074F9" w:rsidRDefault="00111BFE" w:rsidP="00111BFE">
            <w:pPr>
              <w:spacing w:line="360" w:lineRule="auto"/>
              <w:jc w:val="both"/>
              <w:rPr>
                <w:rFonts w:ascii="Times New Roman" w:hAnsi="Times New Roman" w:cs="Times New Roman"/>
                <w:color w:val="000000" w:themeColor="text1"/>
                <w:sz w:val="28"/>
                <w:szCs w:val="28"/>
              </w:rPr>
            </w:pPr>
          </w:p>
          <w:p w:rsidR="00111BFE" w:rsidRPr="00F074F9" w:rsidRDefault="00111BFE" w:rsidP="00111BFE">
            <w:pPr>
              <w:spacing w:line="360" w:lineRule="auto"/>
              <w:jc w:val="both"/>
              <w:rPr>
                <w:rFonts w:ascii="Times New Roman" w:hAnsi="Times New Roman" w:cs="Times New Roman"/>
                <w:color w:val="000000" w:themeColor="text1"/>
                <w:sz w:val="28"/>
                <w:szCs w:val="28"/>
              </w:rPr>
            </w:pPr>
          </w:p>
        </w:tc>
        <w:tc>
          <w:tcPr>
            <w:tcW w:w="3676" w:type="dxa"/>
          </w:tcPr>
          <w:p w:rsidR="00111BFE"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Предполагаемые ответы: вещества, металлы.</w:t>
            </w: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111BFE" w:rsidRPr="00F074F9" w:rsidRDefault="00111BFE" w:rsidP="00797075">
            <w:pPr>
              <w:spacing w:line="360" w:lineRule="auto"/>
              <w:jc w:val="both"/>
              <w:rPr>
                <w:rFonts w:ascii="Times New Roman" w:hAnsi="Times New Roman" w:cs="Times New Roman"/>
                <w:color w:val="000000" w:themeColor="text1"/>
                <w:sz w:val="28"/>
                <w:szCs w:val="28"/>
              </w:rPr>
            </w:pPr>
          </w:p>
          <w:p w:rsidR="00797075"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Записывают в тетради тему урока: «Простые вещества-металлы»</w:t>
            </w:r>
          </w:p>
          <w:p w:rsidR="00111BFE"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Предлагают цели: изучить металлы, изучить свойства металлов, узнать о металлах новое.</w:t>
            </w:r>
          </w:p>
        </w:tc>
      </w:tr>
      <w:tr w:rsidR="00F074F9" w:rsidRPr="00F074F9" w:rsidTr="00715F6F">
        <w:tc>
          <w:tcPr>
            <w:tcW w:w="2277" w:type="dxa"/>
          </w:tcPr>
          <w:p w:rsidR="00797075"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Поиск путей решения проблемы</w:t>
            </w:r>
            <w:r w:rsidR="00AB7CC3" w:rsidRPr="00F074F9">
              <w:rPr>
                <w:rFonts w:ascii="Times New Roman" w:hAnsi="Times New Roman" w:cs="Times New Roman"/>
                <w:color w:val="000000" w:themeColor="text1"/>
                <w:sz w:val="28"/>
                <w:szCs w:val="28"/>
              </w:rPr>
              <w:t>.</w:t>
            </w:r>
          </w:p>
        </w:tc>
        <w:tc>
          <w:tcPr>
            <w:tcW w:w="4679" w:type="dxa"/>
          </w:tcPr>
          <w:p w:rsidR="00903C8C" w:rsidRPr="00F074F9" w:rsidRDefault="00903C8C" w:rsidP="00903C8C">
            <w:pPr>
              <w:pStyle w:val="a4"/>
              <w:numPr>
                <w:ilvl w:val="0"/>
                <w:numId w:val="3"/>
              </w:numPr>
              <w:tabs>
                <w:tab w:val="left" w:pos="0"/>
              </w:tabs>
              <w:spacing w:line="360" w:lineRule="auto"/>
              <w:ind w:left="175" w:hanging="283"/>
              <w:rPr>
                <w:rFonts w:ascii="Times New Roman" w:hAnsi="Times New Roman" w:cs="Times New Roman"/>
                <w:i/>
                <w:color w:val="000000" w:themeColor="text1"/>
                <w:sz w:val="28"/>
                <w:szCs w:val="28"/>
              </w:rPr>
            </w:pPr>
            <w:r w:rsidRPr="00F074F9">
              <w:rPr>
                <w:rFonts w:ascii="Times New Roman" w:hAnsi="Times New Roman" w:cs="Times New Roman"/>
                <w:i/>
                <w:color w:val="000000" w:themeColor="text1"/>
                <w:sz w:val="28"/>
                <w:szCs w:val="28"/>
              </w:rPr>
              <w:t>Стадия вызова (ликвидация чистого листа):</w:t>
            </w:r>
          </w:p>
          <w:p w:rsidR="00797075" w:rsidRPr="00F074F9" w:rsidRDefault="00111BFE" w:rsidP="00797075">
            <w:pPr>
              <w:spacing w:line="360" w:lineRule="auto"/>
              <w:jc w:val="both"/>
              <w:rPr>
                <w:b/>
                <w:i/>
                <w:color w:val="000000" w:themeColor="text1"/>
                <w:sz w:val="28"/>
                <w:szCs w:val="28"/>
              </w:rPr>
            </w:pPr>
            <w:r w:rsidRPr="00F074F9">
              <w:rPr>
                <w:rFonts w:ascii="Times New Roman" w:hAnsi="Times New Roman" w:cs="Times New Roman"/>
                <w:color w:val="000000" w:themeColor="text1"/>
                <w:sz w:val="28"/>
                <w:szCs w:val="28"/>
              </w:rPr>
              <w:t>Ребята, я предлагаю заполнить к</w:t>
            </w:r>
            <w:r w:rsidRPr="00F074F9">
              <w:rPr>
                <w:rFonts w:ascii="Times New Roman" w:hAnsi="Times New Roman" w:cs="Times New Roman"/>
                <w:color w:val="000000" w:themeColor="text1"/>
                <w:sz w:val="28"/>
                <w:szCs w:val="28"/>
              </w:rPr>
              <w:t xml:space="preserve">ластер </w:t>
            </w: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Что я сам знаю о металлах</w:t>
            </w:r>
            <w:r w:rsidRPr="00F074F9">
              <w:rPr>
                <w:rFonts w:ascii="Times New Roman" w:hAnsi="Times New Roman" w:cs="Times New Roman"/>
                <w:color w:val="000000" w:themeColor="text1"/>
                <w:sz w:val="28"/>
                <w:szCs w:val="28"/>
              </w:rPr>
              <w:t>?»</w:t>
            </w:r>
          </w:p>
          <w:p w:rsidR="00111BFE" w:rsidRPr="00F074F9" w:rsidRDefault="00903C8C" w:rsidP="00797075">
            <w:pPr>
              <w:spacing w:line="360" w:lineRule="auto"/>
              <w:jc w:val="both"/>
              <w:rPr>
                <w:rFonts w:ascii="Times New Roman" w:hAnsi="Times New Roman" w:cs="Times New Roman"/>
                <w:color w:val="000000" w:themeColor="text1"/>
                <w:sz w:val="28"/>
                <w:szCs w:val="28"/>
              </w:rPr>
            </w:pPr>
            <w:r w:rsidRPr="00F074F9">
              <w:rPr>
                <w:noProof/>
                <w:color w:val="000000" w:themeColor="text1"/>
              </w:rPr>
              <w:lastRenderedPageBreak/>
              <w:drawing>
                <wp:anchor distT="0" distB="0" distL="114300" distR="114300" simplePos="0" relativeHeight="251658240" behindDoc="0" locked="0" layoutInCell="1" allowOverlap="1">
                  <wp:simplePos x="0" y="0"/>
                  <wp:positionH relativeFrom="column">
                    <wp:posOffset>373380</wp:posOffset>
                  </wp:positionH>
                  <wp:positionV relativeFrom="paragraph">
                    <wp:posOffset>109220</wp:posOffset>
                  </wp:positionV>
                  <wp:extent cx="2183765" cy="1588770"/>
                  <wp:effectExtent l="0" t="0" r="6985" b="0"/>
                  <wp:wrapThrough wrapText="bothSides">
                    <wp:wrapPolygon edited="0">
                      <wp:start x="0" y="0"/>
                      <wp:lineTo x="0" y="21237"/>
                      <wp:lineTo x="21481" y="21237"/>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3765"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Работа в группах – в течение 4 минут ребята рассказывают о своих ассоциациях учащимся группы (группа по 4 человека), дополняют свой кластер новыми понятиями.</w:t>
            </w:r>
          </w:p>
          <w:p w:rsidR="00F24B20" w:rsidRPr="00F074F9" w:rsidRDefault="00F24B20"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“Защита схемы” – каждая группа представляет свою схему учащимся других групп (четверть ватмана) и отвечает на вопрос “Что мы вместе знаем о металлах?”. Составляем единый кластер на доске (каждая группа рассказывает по одной ассоциации, не повторяясь, один ученик записывает ключевые слова на доске) – 4 минуты.</w:t>
            </w:r>
          </w:p>
          <w:p w:rsidR="00903C8C" w:rsidRPr="00F074F9" w:rsidRDefault="00903C8C" w:rsidP="00903C8C">
            <w:pPr>
              <w:pStyle w:val="a4"/>
              <w:numPr>
                <w:ilvl w:val="0"/>
                <w:numId w:val="3"/>
              </w:numPr>
              <w:spacing w:line="360" w:lineRule="auto"/>
              <w:ind w:left="317" w:hanging="317"/>
              <w:jc w:val="both"/>
              <w:rPr>
                <w:rFonts w:ascii="Times New Roman" w:hAnsi="Times New Roman" w:cs="Times New Roman"/>
                <w:i/>
                <w:color w:val="000000" w:themeColor="text1"/>
                <w:sz w:val="28"/>
                <w:szCs w:val="28"/>
              </w:rPr>
            </w:pPr>
            <w:r w:rsidRPr="00F074F9">
              <w:rPr>
                <w:rFonts w:ascii="Times New Roman" w:hAnsi="Times New Roman" w:cs="Times New Roman"/>
                <w:i/>
                <w:color w:val="000000" w:themeColor="text1"/>
                <w:sz w:val="28"/>
                <w:szCs w:val="28"/>
              </w:rPr>
              <w:t>Стадия осмысления.</w:t>
            </w:r>
          </w:p>
          <w:p w:rsidR="00903C8C" w:rsidRPr="00F074F9" w:rsidRDefault="00903C8C"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И</w:t>
            </w:r>
            <w:r w:rsidRPr="00F074F9">
              <w:rPr>
                <w:rFonts w:ascii="Times New Roman" w:hAnsi="Times New Roman" w:cs="Times New Roman"/>
                <w:color w:val="000000" w:themeColor="text1"/>
                <w:sz w:val="28"/>
                <w:szCs w:val="28"/>
              </w:rPr>
              <w:t>спользуется метод “</w:t>
            </w:r>
            <w:proofErr w:type="spellStart"/>
            <w:r w:rsidRPr="00F074F9">
              <w:rPr>
                <w:rFonts w:ascii="Times New Roman" w:hAnsi="Times New Roman" w:cs="Times New Roman"/>
                <w:color w:val="000000" w:themeColor="text1"/>
                <w:sz w:val="28"/>
                <w:szCs w:val="28"/>
              </w:rPr>
              <w:t>инсерт</w:t>
            </w:r>
            <w:proofErr w:type="spellEnd"/>
            <w:r w:rsidRPr="00F074F9">
              <w:rPr>
                <w:rFonts w:ascii="Times New Roman" w:hAnsi="Times New Roman" w:cs="Times New Roman"/>
                <w:color w:val="000000" w:themeColor="text1"/>
                <w:sz w:val="28"/>
                <w:szCs w:val="28"/>
              </w:rPr>
              <w:t>”. Каждому учащемуся раздается опорный конспект для изучения. Читая текст, ученик на полях с правой стороны ставит маркировки (выражает свое отношение к прочитанному материалу) – 5 минут:</w:t>
            </w:r>
          </w:p>
          <w:p w:rsidR="00903C8C" w:rsidRPr="00F074F9" w:rsidRDefault="00903C8C"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      “V” - то, что уже известно;</w:t>
            </w:r>
          </w:p>
          <w:p w:rsidR="00903C8C" w:rsidRPr="00F074F9" w:rsidRDefault="00903C8C"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 xml:space="preserve">      “--” - противоречит вашим представлениям;  </w:t>
            </w:r>
          </w:p>
          <w:p w:rsidR="00903C8C" w:rsidRPr="00F074F9" w:rsidRDefault="00903C8C"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     “+” -новое;</w:t>
            </w:r>
          </w:p>
          <w:p w:rsidR="00903C8C" w:rsidRPr="00F074F9" w:rsidRDefault="00903C8C" w:rsidP="00403782">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     “?” – хочу </w:t>
            </w:r>
            <w:proofErr w:type="gramStart"/>
            <w:r w:rsidRPr="00F074F9">
              <w:rPr>
                <w:rFonts w:ascii="Times New Roman" w:hAnsi="Times New Roman" w:cs="Times New Roman"/>
                <w:color w:val="000000" w:themeColor="text1"/>
                <w:sz w:val="28"/>
                <w:szCs w:val="28"/>
              </w:rPr>
              <w:t xml:space="preserve">узнать.   </w:t>
            </w:r>
            <w:proofErr w:type="gramEnd"/>
            <w:r w:rsidRPr="00F074F9">
              <w:rPr>
                <w:rFonts w:ascii="Times New Roman" w:hAnsi="Times New Roman" w:cs="Times New Roman"/>
                <w:color w:val="000000" w:themeColor="text1"/>
                <w:sz w:val="28"/>
                <w:szCs w:val="28"/>
              </w:rPr>
              <w:t xml:space="preserve">  </w:t>
            </w:r>
          </w:p>
        </w:tc>
        <w:tc>
          <w:tcPr>
            <w:tcW w:w="3676" w:type="dxa"/>
          </w:tcPr>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797075" w:rsidRPr="00F074F9" w:rsidRDefault="00111BFE"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В течение 2 минут ребята индивидуально в тетради составляют кластер</w:t>
            </w:r>
            <w:r w:rsidR="00F24B20" w:rsidRPr="00F074F9">
              <w:rPr>
                <w:rFonts w:ascii="Times New Roman" w:hAnsi="Times New Roman" w:cs="Times New Roman"/>
                <w:color w:val="000000" w:themeColor="text1"/>
                <w:sz w:val="28"/>
                <w:szCs w:val="28"/>
              </w:rPr>
              <w:t>.</w:t>
            </w: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Работают в группах, дополняют кластер.</w:t>
            </w: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F24B20" w:rsidP="00797075">
            <w:pPr>
              <w:spacing w:line="360" w:lineRule="auto"/>
              <w:jc w:val="both"/>
              <w:rPr>
                <w:rFonts w:ascii="Times New Roman" w:hAnsi="Times New Roman" w:cs="Times New Roman"/>
                <w:color w:val="000000" w:themeColor="text1"/>
                <w:sz w:val="28"/>
                <w:szCs w:val="28"/>
              </w:rPr>
            </w:pPr>
          </w:p>
          <w:p w:rsidR="00F24B20" w:rsidRPr="00F074F9" w:rsidRDefault="00903C8C"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Защищают свои кластеры, дополняют ответы других учеников.</w:t>
            </w: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Работают с текстом, маркируют его.</w:t>
            </w: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903C8C" w:rsidRPr="00F074F9" w:rsidRDefault="00903C8C" w:rsidP="00797075">
            <w:pPr>
              <w:spacing w:line="360" w:lineRule="auto"/>
              <w:jc w:val="both"/>
              <w:rPr>
                <w:rFonts w:ascii="Times New Roman" w:hAnsi="Times New Roman" w:cs="Times New Roman"/>
                <w:color w:val="000000" w:themeColor="text1"/>
                <w:sz w:val="28"/>
                <w:szCs w:val="28"/>
              </w:rPr>
            </w:pPr>
          </w:p>
          <w:p w:rsidR="00403782" w:rsidRPr="00F074F9" w:rsidRDefault="00403782" w:rsidP="00403782">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Ребята маркируют текст и дополняют свой кластер новыми понятиями.</w:t>
            </w:r>
          </w:p>
          <w:p w:rsidR="00903C8C" w:rsidRPr="00F074F9" w:rsidRDefault="00903C8C" w:rsidP="00903C8C">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После маркировки текста вместе с учителем обсуждаем опорный конспект – ключевые определения, дополняем кластер на доске.</w:t>
            </w:r>
          </w:p>
        </w:tc>
      </w:tr>
      <w:tr w:rsidR="00F074F9" w:rsidRPr="00F074F9" w:rsidTr="00715F6F">
        <w:tc>
          <w:tcPr>
            <w:tcW w:w="2277" w:type="dxa"/>
          </w:tcPr>
          <w:p w:rsidR="00797075" w:rsidRPr="00F074F9" w:rsidRDefault="00403782"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shd w:val="clear" w:color="auto" w:fill="FFFFFF"/>
              </w:rPr>
              <w:lastRenderedPageBreak/>
              <w:t>Решение проблемы</w:t>
            </w:r>
            <w:r w:rsidRPr="00F074F9">
              <w:rPr>
                <w:rFonts w:ascii="Times New Roman" w:hAnsi="Times New Roman" w:cs="Times New Roman"/>
                <w:color w:val="000000" w:themeColor="text1"/>
                <w:sz w:val="28"/>
                <w:szCs w:val="28"/>
                <w:shd w:val="clear" w:color="auto" w:fill="FFFFFF"/>
              </w:rPr>
              <w:t>, коррекция</w:t>
            </w:r>
            <w:r w:rsidR="00AB7CC3" w:rsidRPr="00F074F9">
              <w:rPr>
                <w:rFonts w:ascii="Times New Roman" w:hAnsi="Times New Roman" w:cs="Times New Roman"/>
                <w:color w:val="000000" w:themeColor="text1"/>
                <w:sz w:val="28"/>
                <w:szCs w:val="28"/>
                <w:shd w:val="clear" w:color="auto" w:fill="FFFFFF"/>
              </w:rPr>
              <w:t>.</w:t>
            </w:r>
          </w:p>
        </w:tc>
        <w:tc>
          <w:tcPr>
            <w:tcW w:w="4679" w:type="dxa"/>
          </w:tcPr>
          <w:p w:rsidR="00403782" w:rsidRPr="00F074F9" w:rsidRDefault="00403782" w:rsidP="00403782">
            <w:pPr>
              <w:spacing w:line="360" w:lineRule="auto"/>
              <w:rPr>
                <w:rFonts w:ascii="Times New Roman" w:hAnsi="Times New Roman" w:cs="Times New Roman"/>
                <w:color w:val="000000" w:themeColor="text1"/>
                <w:sz w:val="28"/>
                <w:szCs w:val="28"/>
              </w:rPr>
            </w:pPr>
            <w:r w:rsidRPr="00F074F9">
              <w:rPr>
                <w:rFonts w:ascii="Times New Roman" w:hAnsi="Times New Roman" w:cs="Times New Roman"/>
                <w:i/>
                <w:color w:val="000000" w:themeColor="text1"/>
                <w:sz w:val="28"/>
                <w:szCs w:val="28"/>
              </w:rPr>
              <w:t xml:space="preserve">физкультминутка – упражнение: </w:t>
            </w:r>
            <w:r w:rsidRPr="00F074F9">
              <w:rPr>
                <w:rFonts w:ascii="Times New Roman" w:hAnsi="Times New Roman" w:cs="Times New Roman"/>
                <w:color w:val="000000" w:themeColor="text1"/>
                <w:sz w:val="28"/>
                <w:szCs w:val="28"/>
              </w:rPr>
              <w:t xml:space="preserve">ребятам раздаются карточки с названием простых веществ-металлов (медь, золото, ртуть) и характеристик простых веществ: </w:t>
            </w:r>
            <w:proofErr w:type="spellStart"/>
            <w:r w:rsidRPr="00F074F9">
              <w:rPr>
                <w:rFonts w:ascii="Times New Roman" w:hAnsi="Times New Roman" w:cs="Times New Roman"/>
                <w:color w:val="000000" w:themeColor="text1"/>
                <w:sz w:val="28"/>
                <w:szCs w:val="28"/>
              </w:rPr>
              <w:t>серебристоблестящий</w:t>
            </w:r>
            <w:proofErr w:type="spellEnd"/>
            <w:r w:rsidRPr="00F074F9">
              <w:rPr>
                <w:rFonts w:ascii="Times New Roman" w:hAnsi="Times New Roman" w:cs="Times New Roman"/>
                <w:color w:val="000000" w:themeColor="text1"/>
                <w:sz w:val="28"/>
                <w:szCs w:val="28"/>
              </w:rPr>
              <w:t xml:space="preserve"> (2), </w:t>
            </w:r>
            <w:proofErr w:type="spellStart"/>
            <w:r w:rsidRPr="00F074F9">
              <w:rPr>
                <w:rFonts w:ascii="Times New Roman" w:hAnsi="Times New Roman" w:cs="Times New Roman"/>
                <w:color w:val="000000" w:themeColor="text1"/>
                <w:sz w:val="28"/>
                <w:szCs w:val="28"/>
              </w:rPr>
              <w:t>золотистоблестящий</w:t>
            </w:r>
            <w:proofErr w:type="spellEnd"/>
            <w:r w:rsidRPr="00F074F9">
              <w:rPr>
                <w:rFonts w:ascii="Times New Roman" w:hAnsi="Times New Roman" w:cs="Times New Roman"/>
                <w:color w:val="000000" w:themeColor="text1"/>
                <w:sz w:val="28"/>
                <w:szCs w:val="28"/>
              </w:rPr>
              <w:t xml:space="preserve"> (1), твердый (2), жидкий (1), газообразный (1), электропроводный (3), теплопроводный (3), </w:t>
            </w:r>
            <w:proofErr w:type="spellStart"/>
            <w:r w:rsidRPr="00F074F9">
              <w:rPr>
                <w:rFonts w:ascii="Times New Roman" w:hAnsi="Times New Roman" w:cs="Times New Roman"/>
                <w:color w:val="000000" w:themeColor="text1"/>
                <w:sz w:val="28"/>
                <w:szCs w:val="28"/>
              </w:rPr>
              <w:t>неэлектропроводны</w:t>
            </w:r>
            <w:proofErr w:type="spellEnd"/>
            <w:r w:rsidRPr="00F074F9">
              <w:rPr>
                <w:rFonts w:ascii="Times New Roman" w:hAnsi="Times New Roman" w:cs="Times New Roman"/>
                <w:color w:val="000000" w:themeColor="text1"/>
                <w:sz w:val="28"/>
                <w:szCs w:val="28"/>
              </w:rPr>
              <w:t xml:space="preserve"> (1), </w:t>
            </w:r>
            <w:proofErr w:type="spellStart"/>
            <w:r w:rsidRPr="00F074F9">
              <w:rPr>
                <w:rFonts w:ascii="Times New Roman" w:hAnsi="Times New Roman" w:cs="Times New Roman"/>
                <w:color w:val="000000" w:themeColor="text1"/>
                <w:sz w:val="28"/>
                <w:szCs w:val="28"/>
              </w:rPr>
              <w:t>нетеплопроводны</w:t>
            </w:r>
            <w:proofErr w:type="spellEnd"/>
            <w:r w:rsidRPr="00F074F9">
              <w:rPr>
                <w:rFonts w:ascii="Times New Roman" w:hAnsi="Times New Roman" w:cs="Times New Roman"/>
                <w:color w:val="000000" w:themeColor="text1"/>
                <w:sz w:val="28"/>
                <w:szCs w:val="28"/>
              </w:rPr>
              <w:t xml:space="preserve"> (1). </w:t>
            </w:r>
          </w:p>
          <w:p w:rsidR="00797075" w:rsidRPr="00F074F9" w:rsidRDefault="00403782" w:rsidP="00403782">
            <w:pPr>
              <w:spacing w:line="360" w:lineRule="auto"/>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Обсуждение: какие общие свойства характерны для металлов (не забыть отметить ртуть – как металл в жидком состоянии при н. у.).</w:t>
            </w:r>
            <w:r w:rsidRPr="00F074F9">
              <w:rPr>
                <w:rFonts w:ascii="Times New Roman" w:hAnsi="Times New Roman" w:cs="Times New Roman"/>
                <w:color w:val="000000" w:themeColor="text1"/>
                <w:sz w:val="28"/>
                <w:szCs w:val="28"/>
              </w:rPr>
              <w:t xml:space="preserve"> Проверяем правильность выполнения заданий.</w:t>
            </w:r>
          </w:p>
        </w:tc>
        <w:tc>
          <w:tcPr>
            <w:tcW w:w="3676" w:type="dxa"/>
          </w:tcPr>
          <w:p w:rsidR="00403782" w:rsidRPr="00F074F9" w:rsidRDefault="00403782" w:rsidP="00403782">
            <w:pPr>
              <w:spacing w:line="360" w:lineRule="auto"/>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Учащиеся выходят в свободное пространство класса (около доски, сзади парт и т.п.) и находят нужные характеристики для простых веществ-металлов.     </w:t>
            </w:r>
          </w:p>
          <w:p w:rsidR="00797075" w:rsidRPr="00F074F9" w:rsidRDefault="00797075"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Делают выводы об общих свойствах</w:t>
            </w:r>
            <w:bookmarkStart w:id="0" w:name="_GoBack"/>
            <w:bookmarkEnd w:id="0"/>
            <w:r w:rsidRPr="00F074F9">
              <w:rPr>
                <w:rFonts w:ascii="Times New Roman" w:hAnsi="Times New Roman" w:cs="Times New Roman"/>
                <w:color w:val="000000" w:themeColor="text1"/>
                <w:sz w:val="28"/>
                <w:szCs w:val="28"/>
              </w:rPr>
              <w:t xml:space="preserve"> металлов.</w:t>
            </w:r>
          </w:p>
        </w:tc>
      </w:tr>
      <w:tr w:rsidR="00F074F9" w:rsidRPr="00F074F9" w:rsidTr="00715F6F">
        <w:tc>
          <w:tcPr>
            <w:tcW w:w="2277" w:type="dxa"/>
          </w:tcPr>
          <w:p w:rsidR="00797075" w:rsidRPr="00F074F9" w:rsidRDefault="00403782"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Самостоятельная работа с использованием полученных знаний.</w:t>
            </w:r>
          </w:p>
        </w:tc>
        <w:tc>
          <w:tcPr>
            <w:tcW w:w="4679" w:type="dxa"/>
          </w:tcPr>
          <w:p w:rsidR="00403782" w:rsidRPr="00F074F9" w:rsidRDefault="00403782" w:rsidP="00403782">
            <w:pPr>
              <w:pStyle w:val="a4"/>
              <w:spacing w:line="360" w:lineRule="auto"/>
              <w:ind w:left="0"/>
              <w:jc w:val="both"/>
              <w:rPr>
                <w:rFonts w:ascii="Times New Roman" w:hAnsi="Times New Roman" w:cs="Times New Roman"/>
                <w:b/>
                <w:i/>
                <w:color w:val="000000" w:themeColor="text1"/>
                <w:sz w:val="28"/>
                <w:szCs w:val="28"/>
              </w:rPr>
            </w:pPr>
            <w:r w:rsidRPr="00F074F9">
              <w:rPr>
                <w:rFonts w:ascii="Times New Roman" w:hAnsi="Times New Roman" w:cs="Times New Roman"/>
                <w:i/>
                <w:color w:val="000000" w:themeColor="text1"/>
                <w:sz w:val="28"/>
                <w:szCs w:val="28"/>
                <w:u w:val="single"/>
              </w:rPr>
              <w:t>Металлы    -    неметаллы</w:t>
            </w:r>
            <w:r w:rsidRPr="00F074F9">
              <w:rPr>
                <w:rFonts w:ascii="Times New Roman" w:hAnsi="Times New Roman" w:cs="Times New Roman"/>
                <w:color w:val="000000" w:themeColor="text1"/>
                <w:sz w:val="28"/>
                <w:szCs w:val="28"/>
              </w:rPr>
              <w:t xml:space="preserve">. Задание </w:t>
            </w:r>
            <w:r w:rsidRPr="00F074F9">
              <w:rPr>
                <w:rFonts w:ascii="Times New Roman" w:hAnsi="Times New Roman" w:cs="Times New Roman"/>
                <w:color w:val="000000" w:themeColor="text1"/>
                <w:sz w:val="28"/>
                <w:szCs w:val="28"/>
              </w:rPr>
              <w:t xml:space="preserve">на </w:t>
            </w:r>
            <w:proofErr w:type="gramStart"/>
            <w:r w:rsidRPr="00F074F9">
              <w:rPr>
                <w:rFonts w:ascii="Times New Roman" w:hAnsi="Times New Roman" w:cs="Times New Roman"/>
                <w:color w:val="000000" w:themeColor="text1"/>
                <w:sz w:val="28"/>
                <w:szCs w:val="28"/>
              </w:rPr>
              <w:t>доске</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 xml:space="preserve"> два</w:t>
            </w:r>
            <w:proofErr w:type="gramEnd"/>
            <w:r w:rsidRPr="00F074F9">
              <w:rPr>
                <w:rFonts w:ascii="Times New Roman" w:hAnsi="Times New Roman" w:cs="Times New Roman"/>
                <w:color w:val="000000" w:themeColor="text1"/>
                <w:sz w:val="28"/>
                <w:szCs w:val="28"/>
              </w:rPr>
              <w:t xml:space="preserve"> столбика -</w:t>
            </w:r>
            <w:r w:rsidRPr="00F074F9">
              <w:rPr>
                <w:rFonts w:ascii="Times New Roman" w:hAnsi="Times New Roman" w:cs="Times New Roman"/>
                <w:b/>
                <w:i/>
                <w:color w:val="000000" w:themeColor="text1"/>
                <w:sz w:val="28"/>
                <w:szCs w:val="28"/>
              </w:rPr>
              <w:t xml:space="preserve"> </w:t>
            </w:r>
            <w:r w:rsidRPr="00F074F9">
              <w:rPr>
                <w:rFonts w:ascii="Times New Roman" w:hAnsi="Times New Roman" w:cs="Times New Roman"/>
                <w:b/>
                <w:i/>
                <w:color w:val="000000" w:themeColor="text1"/>
                <w:sz w:val="28"/>
                <w:szCs w:val="28"/>
              </w:rPr>
              <w:t xml:space="preserve">металлы </w:t>
            </w:r>
            <w:r w:rsidRPr="00F074F9">
              <w:rPr>
                <w:rFonts w:ascii="Times New Roman" w:hAnsi="Times New Roman" w:cs="Times New Roman"/>
                <w:b/>
                <w:i/>
                <w:color w:val="000000" w:themeColor="text1"/>
                <w:sz w:val="28"/>
                <w:szCs w:val="28"/>
              </w:rPr>
              <w:t xml:space="preserve">/ </w:t>
            </w:r>
            <w:r w:rsidRPr="00F074F9">
              <w:rPr>
                <w:rFonts w:ascii="Times New Roman" w:hAnsi="Times New Roman" w:cs="Times New Roman"/>
                <w:b/>
                <w:i/>
                <w:color w:val="000000" w:themeColor="text1"/>
                <w:sz w:val="28"/>
                <w:szCs w:val="28"/>
              </w:rPr>
              <w:t>неметаллы</w:t>
            </w:r>
            <w:r w:rsidRPr="00F074F9">
              <w:rPr>
                <w:rFonts w:ascii="Times New Roman" w:hAnsi="Times New Roman" w:cs="Times New Roman"/>
                <w:b/>
                <w:i/>
                <w:color w:val="000000" w:themeColor="text1"/>
                <w:sz w:val="28"/>
                <w:szCs w:val="28"/>
              </w:rPr>
              <w:t>.</w:t>
            </w:r>
          </w:p>
          <w:p w:rsidR="00403782" w:rsidRPr="00F074F9" w:rsidRDefault="00403782" w:rsidP="00403782">
            <w:pPr>
              <w:pStyle w:val="a4"/>
              <w:spacing w:line="360" w:lineRule="auto"/>
              <w:ind w:left="0"/>
              <w:jc w:val="both"/>
              <w:rPr>
                <w:rFonts w:ascii="Times New Roman" w:hAnsi="Times New Roman" w:cs="Times New Roman"/>
                <w:color w:val="000000" w:themeColor="text1"/>
                <w:sz w:val="28"/>
                <w:szCs w:val="28"/>
              </w:rPr>
            </w:pPr>
            <w:r w:rsidRPr="00F074F9">
              <w:rPr>
                <w:rFonts w:ascii="Times New Roman" w:hAnsi="Times New Roman" w:cs="Times New Roman"/>
                <w:i/>
                <w:color w:val="000000" w:themeColor="text1"/>
                <w:sz w:val="28"/>
                <w:szCs w:val="28"/>
              </w:rPr>
              <w:t>На экране показываем изображе</w:t>
            </w:r>
            <w:r w:rsidR="00F074F9" w:rsidRPr="00F074F9">
              <w:rPr>
                <w:rFonts w:ascii="Times New Roman" w:hAnsi="Times New Roman" w:cs="Times New Roman"/>
                <w:i/>
                <w:color w:val="000000" w:themeColor="text1"/>
                <w:sz w:val="28"/>
                <w:szCs w:val="28"/>
              </w:rPr>
              <w:t xml:space="preserve">ния металлов и неметаллов </w:t>
            </w:r>
            <w:r w:rsidRPr="00F074F9">
              <w:rPr>
                <w:rFonts w:ascii="Times New Roman" w:hAnsi="Times New Roman" w:cs="Times New Roman"/>
                <w:i/>
                <w:color w:val="000000" w:themeColor="text1"/>
                <w:sz w:val="28"/>
                <w:szCs w:val="28"/>
              </w:rPr>
              <w:t>-</w:t>
            </w:r>
            <w:r w:rsidR="00F074F9" w:rsidRPr="00F074F9">
              <w:rPr>
                <w:rFonts w:ascii="Times New Roman" w:hAnsi="Times New Roman" w:cs="Times New Roman"/>
                <w:i/>
                <w:color w:val="000000" w:themeColor="text1"/>
                <w:sz w:val="28"/>
                <w:szCs w:val="28"/>
              </w:rPr>
              <w:t xml:space="preserve"> </w:t>
            </w:r>
            <w:r w:rsidRPr="00F074F9">
              <w:rPr>
                <w:rFonts w:ascii="Times New Roman" w:hAnsi="Times New Roman" w:cs="Times New Roman"/>
                <w:color w:val="000000" w:themeColor="text1"/>
                <w:sz w:val="28"/>
                <w:szCs w:val="28"/>
              </w:rPr>
              <w:t xml:space="preserve">железо, натрий, магний, медь, уголь, сера, </w:t>
            </w:r>
            <w:r w:rsidRPr="00F074F9">
              <w:rPr>
                <w:rFonts w:ascii="Times New Roman" w:hAnsi="Times New Roman" w:cs="Times New Roman"/>
                <w:color w:val="000000" w:themeColor="text1"/>
                <w:sz w:val="28"/>
                <w:szCs w:val="28"/>
              </w:rPr>
              <w:lastRenderedPageBreak/>
              <w:t>фосфор, бром, хлор, алюминий, кальций, никель, литий.</w:t>
            </w:r>
          </w:p>
          <w:p w:rsidR="00403782" w:rsidRPr="00F074F9" w:rsidRDefault="00403782" w:rsidP="00403782">
            <w:pPr>
              <w:pStyle w:val="a4"/>
              <w:spacing w:line="360" w:lineRule="auto"/>
              <w:ind w:left="0"/>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Учащиеся выходят по одному и записывают каждое название в соответствующий столбик. </w:t>
            </w:r>
          </w:p>
          <w:p w:rsidR="00797075" w:rsidRPr="00F074F9" w:rsidRDefault="00403782" w:rsidP="00403782">
            <w:pPr>
              <w:pStyle w:val="a4"/>
              <w:spacing w:line="360" w:lineRule="auto"/>
              <w:ind w:left="0"/>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В заключение упражнения: подытожить – как определить по положению в ПС Д. М. Менделеева металл-неметалл.</w:t>
            </w:r>
          </w:p>
        </w:tc>
        <w:tc>
          <w:tcPr>
            <w:tcW w:w="3676"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p>
          <w:p w:rsidR="00403782" w:rsidRPr="00F074F9" w:rsidRDefault="00403782"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Выполняют задание у доски, делают выводы о нахождении металлов в ПСХЭ.</w:t>
            </w:r>
          </w:p>
        </w:tc>
      </w:tr>
      <w:tr w:rsidR="00F074F9" w:rsidRPr="00F074F9" w:rsidTr="00715F6F">
        <w:tc>
          <w:tcPr>
            <w:tcW w:w="2277" w:type="dxa"/>
          </w:tcPr>
          <w:p w:rsidR="00797075" w:rsidRPr="00F074F9" w:rsidRDefault="00403782"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Систематизация знаний</w:t>
            </w:r>
            <w:r w:rsidR="00AB7CC3" w:rsidRPr="00F074F9">
              <w:rPr>
                <w:rFonts w:ascii="Times New Roman" w:hAnsi="Times New Roman" w:cs="Times New Roman"/>
                <w:color w:val="000000" w:themeColor="text1"/>
                <w:sz w:val="28"/>
                <w:szCs w:val="28"/>
              </w:rPr>
              <w:t>.</w:t>
            </w:r>
          </w:p>
        </w:tc>
        <w:tc>
          <w:tcPr>
            <w:tcW w:w="4679" w:type="dxa"/>
          </w:tcPr>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i/>
                <w:color w:val="000000" w:themeColor="text1"/>
                <w:sz w:val="28"/>
                <w:szCs w:val="28"/>
              </w:rPr>
              <w:t xml:space="preserve">Работа в парах с коллекциями простых веществ - </w:t>
            </w:r>
            <w:proofErr w:type="gramStart"/>
            <w:r w:rsidRPr="00F074F9">
              <w:rPr>
                <w:rFonts w:ascii="Times New Roman" w:hAnsi="Times New Roman" w:cs="Times New Roman"/>
                <w:i/>
                <w:color w:val="000000" w:themeColor="text1"/>
                <w:sz w:val="28"/>
                <w:szCs w:val="28"/>
              </w:rPr>
              <w:t>металлов:</w:t>
            </w:r>
            <w:r w:rsidRPr="00F074F9">
              <w:rPr>
                <w:rFonts w:ascii="Times New Roman" w:hAnsi="Times New Roman" w:cs="Times New Roman"/>
                <w:color w:val="000000" w:themeColor="text1"/>
                <w:sz w:val="28"/>
                <w:szCs w:val="28"/>
              </w:rPr>
              <w:t xml:space="preserve">  рассмотреть</w:t>
            </w:r>
            <w:proofErr w:type="gramEnd"/>
            <w:r w:rsidRPr="00F074F9">
              <w:rPr>
                <w:rFonts w:ascii="Times New Roman" w:hAnsi="Times New Roman" w:cs="Times New Roman"/>
                <w:color w:val="000000" w:themeColor="text1"/>
                <w:sz w:val="28"/>
                <w:szCs w:val="28"/>
              </w:rPr>
              <w:t xml:space="preserve"> коллекцию металлов, выбрать один металл и записать его физические свойства в тетрадь.</w:t>
            </w:r>
          </w:p>
          <w:p w:rsidR="00715F6F" w:rsidRPr="00F074F9" w:rsidRDefault="00715F6F" w:rsidP="00715F6F">
            <w:pPr>
              <w:spacing w:line="360" w:lineRule="auto"/>
              <w:jc w:val="both"/>
              <w:rPr>
                <w:rFonts w:ascii="Times New Roman" w:hAnsi="Times New Roman" w:cs="Times New Roman"/>
                <w:i/>
                <w:color w:val="000000" w:themeColor="text1"/>
                <w:sz w:val="28"/>
                <w:szCs w:val="28"/>
              </w:rPr>
            </w:pPr>
            <w:r w:rsidRPr="00F074F9">
              <w:rPr>
                <w:rFonts w:ascii="Times New Roman" w:hAnsi="Times New Roman" w:cs="Times New Roman"/>
                <w:i/>
                <w:color w:val="000000" w:themeColor="text1"/>
                <w:sz w:val="28"/>
                <w:szCs w:val="28"/>
              </w:rPr>
              <w:t>Р</w:t>
            </w:r>
            <w:r w:rsidRPr="00F074F9">
              <w:rPr>
                <w:rFonts w:ascii="Times New Roman" w:hAnsi="Times New Roman" w:cs="Times New Roman"/>
                <w:i/>
                <w:color w:val="000000" w:themeColor="text1"/>
                <w:sz w:val="28"/>
                <w:szCs w:val="28"/>
              </w:rPr>
              <w:t>абота по карточкам (индивидуальная):</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Упражнение 1. Заполните пропуски, используя нужные слова и выражения.</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При комнатной температуре металлы находятся в…… агрегатном состоянии, за исключением…………;</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•Они …</w:t>
            </w:r>
            <w:r w:rsidRPr="00F074F9">
              <w:rPr>
                <w:rFonts w:ascii="Times New Roman" w:hAnsi="Times New Roman" w:cs="Times New Roman"/>
                <w:color w:val="000000" w:themeColor="text1"/>
                <w:sz w:val="28"/>
                <w:szCs w:val="28"/>
              </w:rPr>
              <w:t>…, за исключе</w:t>
            </w:r>
            <w:r w:rsidRPr="00F074F9">
              <w:rPr>
                <w:rFonts w:ascii="Times New Roman" w:hAnsi="Times New Roman" w:cs="Times New Roman"/>
                <w:color w:val="000000" w:themeColor="text1"/>
                <w:sz w:val="28"/>
                <w:szCs w:val="28"/>
              </w:rPr>
              <w:t>нием</w:t>
            </w:r>
            <w:r w:rsidRPr="00F074F9">
              <w:rPr>
                <w:rFonts w:ascii="Times New Roman" w:hAnsi="Times New Roman" w:cs="Times New Roman"/>
                <w:color w:val="000000" w:themeColor="text1"/>
                <w:sz w:val="28"/>
                <w:szCs w:val="28"/>
              </w:rPr>
              <w:t>…… и меди;</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Они обладают характерным………;</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Они хорошо проводят…… и электричество.</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Упражнение 2. Какой металл обладает серебристо-белым цветом и используется для изготовления </w:t>
            </w:r>
            <w:r w:rsidRPr="00F074F9">
              <w:rPr>
                <w:rFonts w:ascii="Times New Roman" w:hAnsi="Times New Roman" w:cs="Times New Roman"/>
                <w:color w:val="000000" w:themeColor="text1"/>
                <w:sz w:val="28"/>
                <w:szCs w:val="28"/>
              </w:rPr>
              <w:lastRenderedPageBreak/>
              <w:t>кастрюль и пищевой фольги (железо, цинк, серебро, алюминий)?</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Упражнение 3. Благодаря какому свойству медь можно использовать для изготовления электрических проводов?</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красно-коричневый цвет;</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металлический блеск;</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ковкость;</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электропроводность</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Упражнение 4. </w:t>
            </w:r>
            <w:r w:rsidRPr="00F074F9">
              <w:rPr>
                <w:rFonts w:ascii="Times New Roman" w:hAnsi="Times New Roman" w:cs="Times New Roman"/>
                <w:color w:val="000000" w:themeColor="text1"/>
                <w:sz w:val="28"/>
                <w:szCs w:val="28"/>
              </w:rPr>
              <w:t>Какие из приведенных ниже свойств позволяют нам классифицировать вещество как металл?</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хрупкость и желтый цвет;</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хорошая растворимость в воде;</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тепло и электропроводность, наличие металлического блеска;</w:t>
            </w:r>
          </w:p>
          <w:p w:rsidR="00715F6F" w:rsidRPr="00F074F9" w:rsidRDefault="00715F6F"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w:t>
            </w:r>
            <w:r w:rsidRPr="00F074F9">
              <w:rPr>
                <w:rFonts w:ascii="Times New Roman" w:hAnsi="Times New Roman" w:cs="Times New Roman"/>
                <w:color w:val="000000" w:themeColor="text1"/>
                <w:sz w:val="28"/>
                <w:szCs w:val="28"/>
              </w:rPr>
              <w:t>способность соединяться с кислородом;</w:t>
            </w:r>
          </w:p>
          <w:p w:rsidR="00AB7CC3" w:rsidRPr="00F074F9" w:rsidRDefault="00AB7CC3" w:rsidP="00715F6F">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Возвращаемся к характеристикам металлов, начатым в начале урока, при работе с «черным ящиком»</w:t>
            </w:r>
            <w:r w:rsidR="00B4663D" w:rsidRPr="00F074F9">
              <w:rPr>
                <w:rFonts w:ascii="Times New Roman" w:hAnsi="Times New Roman" w:cs="Times New Roman"/>
                <w:color w:val="000000" w:themeColor="text1"/>
                <w:sz w:val="28"/>
                <w:szCs w:val="28"/>
              </w:rPr>
              <w:t>.</w:t>
            </w:r>
          </w:p>
        </w:tc>
        <w:tc>
          <w:tcPr>
            <w:tcW w:w="3676" w:type="dxa"/>
          </w:tcPr>
          <w:p w:rsidR="00797075"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Записывают свойства в тетради, отмечают качественные характеристики рассматриваемых металлов.</w:t>
            </w:r>
          </w:p>
          <w:p w:rsidR="00715F6F"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Работают с карточками, выполняют упражнения, делают выводы о свойствах металлов.</w:t>
            </w: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p>
          <w:p w:rsidR="00AB7CC3" w:rsidRPr="00F074F9" w:rsidRDefault="00AB7CC3"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Отмечают, что выяснили новые характеристики металлов. </w:t>
            </w:r>
          </w:p>
        </w:tc>
      </w:tr>
      <w:tr w:rsidR="00F074F9" w:rsidRPr="00F074F9" w:rsidTr="00715F6F">
        <w:tc>
          <w:tcPr>
            <w:tcW w:w="2277" w:type="dxa"/>
          </w:tcPr>
          <w:p w:rsidR="00797075" w:rsidRPr="00F074F9" w:rsidRDefault="00715F6F" w:rsidP="00715F6F">
            <w:pPr>
              <w:spacing w:line="360" w:lineRule="auto"/>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Объяснение домашнего задания</w:t>
            </w:r>
            <w:r w:rsidR="00AB7CC3" w:rsidRPr="00F074F9">
              <w:rPr>
                <w:rFonts w:ascii="Times New Roman" w:hAnsi="Times New Roman" w:cs="Times New Roman"/>
                <w:color w:val="000000" w:themeColor="text1"/>
                <w:sz w:val="28"/>
                <w:szCs w:val="28"/>
              </w:rPr>
              <w:t>.</w:t>
            </w:r>
          </w:p>
        </w:tc>
        <w:tc>
          <w:tcPr>
            <w:tcW w:w="4679" w:type="dxa"/>
          </w:tcPr>
          <w:p w:rsidR="00797075"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xml:space="preserve">Домашнее задание: </w:t>
            </w:r>
          </w:p>
          <w:p w:rsidR="00715F6F" w:rsidRPr="00F074F9" w:rsidRDefault="00715F6F" w:rsidP="00715F6F">
            <w:pPr>
              <w:pStyle w:val="a4"/>
              <w:numPr>
                <w:ilvl w:val="0"/>
                <w:numId w:val="4"/>
              </w:num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Параграф 13, вопросы после параграфа;</w:t>
            </w:r>
          </w:p>
          <w:p w:rsidR="00715F6F" w:rsidRPr="00F074F9" w:rsidRDefault="00715F6F" w:rsidP="00715F6F">
            <w:pPr>
              <w:pStyle w:val="a4"/>
              <w:numPr>
                <w:ilvl w:val="0"/>
                <w:numId w:val="4"/>
              </w:num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Задание на выбор:</w:t>
            </w:r>
          </w:p>
          <w:p w:rsidR="00715F6F" w:rsidRPr="00F074F9" w:rsidRDefault="00715F6F" w:rsidP="00715F6F">
            <w:pPr>
              <w:pStyle w:val="a4"/>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-Подготовить сообщение о любом металле;</w:t>
            </w:r>
          </w:p>
          <w:p w:rsidR="00715F6F" w:rsidRPr="00F074F9" w:rsidRDefault="00715F6F" w:rsidP="00715F6F">
            <w:pPr>
              <w:pStyle w:val="a4"/>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-составить кроссворд на тему «Металлы»</w:t>
            </w:r>
          </w:p>
        </w:tc>
        <w:tc>
          <w:tcPr>
            <w:tcW w:w="3676" w:type="dxa"/>
          </w:tcPr>
          <w:p w:rsidR="00797075"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lastRenderedPageBreak/>
              <w:t>Записывают домашнее задание в дневники.</w:t>
            </w:r>
          </w:p>
        </w:tc>
      </w:tr>
      <w:tr w:rsidR="00F074F9" w:rsidRPr="00F074F9" w:rsidTr="00715F6F">
        <w:tc>
          <w:tcPr>
            <w:tcW w:w="2277" w:type="dxa"/>
          </w:tcPr>
          <w:p w:rsidR="00797075"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Оценивание</w:t>
            </w:r>
            <w:r w:rsidR="00AB7CC3" w:rsidRPr="00F074F9">
              <w:rPr>
                <w:rFonts w:ascii="Times New Roman" w:hAnsi="Times New Roman" w:cs="Times New Roman"/>
                <w:color w:val="000000" w:themeColor="text1"/>
                <w:sz w:val="28"/>
                <w:szCs w:val="28"/>
              </w:rPr>
              <w:t>.</w:t>
            </w:r>
          </w:p>
        </w:tc>
        <w:tc>
          <w:tcPr>
            <w:tcW w:w="4679" w:type="dxa"/>
          </w:tcPr>
          <w:p w:rsidR="00797075" w:rsidRPr="00F074F9" w:rsidRDefault="00715F6F"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Объявляются оценки за работу на уроке</w:t>
            </w:r>
            <w:r w:rsidR="00AB7CC3" w:rsidRPr="00F074F9">
              <w:rPr>
                <w:rFonts w:ascii="Times New Roman" w:hAnsi="Times New Roman" w:cs="Times New Roman"/>
                <w:color w:val="000000" w:themeColor="text1"/>
                <w:sz w:val="28"/>
                <w:szCs w:val="28"/>
              </w:rPr>
              <w:t>, с комментариями, отмечается наиболее активно работающих учеников.</w:t>
            </w:r>
          </w:p>
        </w:tc>
        <w:tc>
          <w:tcPr>
            <w:tcW w:w="3676" w:type="dxa"/>
          </w:tcPr>
          <w:p w:rsidR="00797075" w:rsidRPr="00F074F9" w:rsidRDefault="00797075" w:rsidP="00797075">
            <w:pPr>
              <w:spacing w:line="360" w:lineRule="auto"/>
              <w:jc w:val="both"/>
              <w:rPr>
                <w:rFonts w:ascii="Times New Roman" w:hAnsi="Times New Roman" w:cs="Times New Roman"/>
                <w:color w:val="000000" w:themeColor="text1"/>
                <w:sz w:val="28"/>
                <w:szCs w:val="28"/>
              </w:rPr>
            </w:pPr>
          </w:p>
        </w:tc>
      </w:tr>
      <w:tr w:rsidR="00F074F9" w:rsidRPr="00F074F9" w:rsidTr="00F074F9">
        <w:tc>
          <w:tcPr>
            <w:tcW w:w="2277" w:type="dxa"/>
          </w:tcPr>
          <w:p w:rsidR="00F074F9" w:rsidRPr="00F074F9" w:rsidRDefault="00F074F9"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Рефлексия учебной деятельности.</w:t>
            </w:r>
          </w:p>
        </w:tc>
        <w:tc>
          <w:tcPr>
            <w:tcW w:w="4679" w:type="dxa"/>
          </w:tcPr>
          <w:p w:rsidR="00F074F9" w:rsidRPr="00F074F9" w:rsidRDefault="00F074F9" w:rsidP="00797075">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Методика «Незаконченные предложения»</w:t>
            </w:r>
          </w:p>
        </w:tc>
        <w:tc>
          <w:tcPr>
            <w:tcW w:w="3676" w:type="dxa"/>
          </w:tcPr>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Учащиеся дополняют предложения:</w:t>
            </w:r>
          </w:p>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Раньше я не знал(а), что….</w:t>
            </w:r>
          </w:p>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Для меня было открытием ….</w:t>
            </w:r>
          </w:p>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Раньше я никогда не слышал(а), что ….</w:t>
            </w:r>
          </w:p>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-Теперь, я знаю, где применить свои знания….</w:t>
            </w:r>
          </w:p>
          <w:p w:rsidR="00F074F9" w:rsidRPr="00F074F9" w:rsidRDefault="00F074F9" w:rsidP="00F074F9">
            <w:p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 Я никогда не слышал(а), что …</w:t>
            </w:r>
          </w:p>
        </w:tc>
      </w:tr>
    </w:tbl>
    <w:p w:rsidR="00797075" w:rsidRPr="00F074F9" w:rsidRDefault="00797075">
      <w:pPr>
        <w:rPr>
          <w:color w:val="000000" w:themeColor="text1"/>
        </w:rPr>
      </w:pPr>
    </w:p>
    <w:p w:rsidR="00797075" w:rsidRPr="00F074F9" w:rsidRDefault="00797075">
      <w:pPr>
        <w:rPr>
          <w:color w:val="000000" w:themeColor="text1"/>
        </w:rPr>
      </w:pPr>
    </w:p>
    <w:p w:rsidR="00797075" w:rsidRPr="00F074F9" w:rsidRDefault="00797075">
      <w:pPr>
        <w:rPr>
          <w:color w:val="000000" w:themeColor="text1"/>
        </w:rPr>
      </w:pPr>
    </w:p>
    <w:p w:rsidR="00B4663D" w:rsidRPr="00F074F9" w:rsidRDefault="00B4663D">
      <w:pPr>
        <w:rPr>
          <w:color w:val="000000" w:themeColor="text1"/>
        </w:rPr>
      </w:pPr>
    </w:p>
    <w:p w:rsidR="00B4663D" w:rsidRPr="00F074F9" w:rsidRDefault="00B4663D">
      <w:pPr>
        <w:rPr>
          <w:color w:val="000000" w:themeColor="text1"/>
        </w:rPr>
      </w:pPr>
    </w:p>
    <w:p w:rsidR="00B4663D" w:rsidRPr="00F074F9" w:rsidRDefault="00B4663D">
      <w:pPr>
        <w:rPr>
          <w:color w:val="000000" w:themeColor="text1"/>
        </w:rPr>
      </w:pPr>
    </w:p>
    <w:p w:rsidR="00B4663D" w:rsidRPr="00F074F9" w:rsidRDefault="00B4663D">
      <w:pPr>
        <w:rPr>
          <w:color w:val="000000" w:themeColor="text1"/>
        </w:rPr>
      </w:pPr>
    </w:p>
    <w:p w:rsidR="00B4663D" w:rsidRPr="00F074F9" w:rsidRDefault="00B4663D">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rsidP="008F6E06">
      <w:pPr>
        <w:spacing w:line="360" w:lineRule="auto"/>
        <w:jc w:val="center"/>
        <w:rPr>
          <w:rFonts w:ascii="Times New Roman" w:hAnsi="Times New Roman" w:cs="Times New Roman"/>
          <w:b/>
          <w:color w:val="000000" w:themeColor="text1"/>
          <w:sz w:val="28"/>
          <w:szCs w:val="28"/>
        </w:rPr>
      </w:pPr>
      <w:r w:rsidRPr="00F074F9">
        <w:rPr>
          <w:rFonts w:ascii="Times New Roman" w:hAnsi="Times New Roman" w:cs="Times New Roman"/>
          <w:b/>
          <w:color w:val="000000" w:themeColor="text1"/>
          <w:sz w:val="28"/>
          <w:szCs w:val="28"/>
        </w:rPr>
        <w:lastRenderedPageBreak/>
        <w:t>Список используемой литературы:</w:t>
      </w:r>
    </w:p>
    <w:p w:rsidR="00AC322B" w:rsidRPr="00F074F9" w:rsidRDefault="00AC322B" w:rsidP="000A78F7">
      <w:pPr>
        <w:pStyle w:val="a6"/>
        <w:numPr>
          <w:ilvl w:val="0"/>
          <w:numId w:val="7"/>
        </w:numPr>
        <w:shd w:val="clear" w:color="auto" w:fill="FFFFFF"/>
        <w:spacing w:before="0" w:beforeAutospacing="0" w:after="150" w:afterAutospacing="0" w:line="360" w:lineRule="auto"/>
        <w:jc w:val="both"/>
        <w:rPr>
          <w:color w:val="000000" w:themeColor="text1"/>
          <w:sz w:val="28"/>
          <w:szCs w:val="28"/>
        </w:rPr>
      </w:pPr>
      <w:r w:rsidRPr="00F074F9">
        <w:rPr>
          <w:color w:val="000000" w:themeColor="text1"/>
          <w:sz w:val="28"/>
          <w:szCs w:val="28"/>
        </w:rPr>
        <w:t>Габриелян О.С. Химия. 8кл. Учебник для общеобразовательных школ. М.: Дрофа 2006г.</w:t>
      </w:r>
    </w:p>
    <w:p w:rsidR="00AC322B" w:rsidRPr="00F074F9" w:rsidRDefault="00AC322B" w:rsidP="000A78F7">
      <w:pPr>
        <w:pStyle w:val="a6"/>
        <w:numPr>
          <w:ilvl w:val="0"/>
          <w:numId w:val="7"/>
        </w:numPr>
        <w:shd w:val="clear" w:color="auto" w:fill="FFFFFF"/>
        <w:spacing w:before="0" w:beforeAutospacing="0" w:after="150" w:afterAutospacing="0" w:line="360" w:lineRule="auto"/>
        <w:jc w:val="both"/>
        <w:rPr>
          <w:color w:val="000000" w:themeColor="text1"/>
          <w:sz w:val="28"/>
          <w:szCs w:val="28"/>
        </w:rPr>
      </w:pPr>
      <w:r w:rsidRPr="00F074F9">
        <w:rPr>
          <w:color w:val="000000" w:themeColor="text1"/>
          <w:sz w:val="28"/>
          <w:szCs w:val="28"/>
        </w:rPr>
        <w:t xml:space="preserve">Габриелян О.С., Воскобойникова Н.П., </w:t>
      </w:r>
      <w:proofErr w:type="spellStart"/>
      <w:r w:rsidRPr="00F074F9">
        <w:rPr>
          <w:color w:val="000000" w:themeColor="text1"/>
          <w:sz w:val="28"/>
          <w:szCs w:val="28"/>
        </w:rPr>
        <w:t>Яшукова</w:t>
      </w:r>
      <w:proofErr w:type="spellEnd"/>
      <w:r w:rsidRPr="00F074F9">
        <w:rPr>
          <w:color w:val="000000" w:themeColor="text1"/>
          <w:sz w:val="28"/>
          <w:szCs w:val="28"/>
        </w:rPr>
        <w:t xml:space="preserve"> А.В. Настольная книга учителя. Химия, 8 класс. Методическое пособие. М.: Дрофа 2004г.</w:t>
      </w:r>
    </w:p>
    <w:p w:rsidR="00AC322B" w:rsidRPr="00F074F9" w:rsidRDefault="00AC322B" w:rsidP="000A78F7">
      <w:pPr>
        <w:pStyle w:val="a4"/>
        <w:numPr>
          <w:ilvl w:val="0"/>
          <w:numId w:val="7"/>
        </w:num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shd w:val="clear" w:color="auto" w:fill="FFFFFF"/>
        </w:rPr>
        <w:t>Габриелян О.С., Смирнова Т.В. Изучаем химию в 8 классе. Дидактический материал. М.: Блик плюс. 2004г.</w:t>
      </w:r>
    </w:p>
    <w:p w:rsidR="00AC322B" w:rsidRPr="00F074F9" w:rsidRDefault="00AC322B" w:rsidP="000A78F7">
      <w:pPr>
        <w:pStyle w:val="a4"/>
        <w:numPr>
          <w:ilvl w:val="0"/>
          <w:numId w:val="7"/>
        </w:numPr>
        <w:spacing w:line="360" w:lineRule="auto"/>
        <w:jc w:val="both"/>
        <w:rPr>
          <w:rFonts w:ascii="Times New Roman" w:hAnsi="Times New Roman" w:cs="Times New Roman"/>
          <w:color w:val="000000" w:themeColor="text1"/>
          <w:sz w:val="28"/>
          <w:szCs w:val="28"/>
        </w:rPr>
      </w:pPr>
      <w:r w:rsidRPr="00F074F9">
        <w:rPr>
          <w:rFonts w:ascii="Times New Roman" w:hAnsi="Times New Roman" w:cs="Times New Roman"/>
          <w:color w:val="000000" w:themeColor="text1"/>
          <w:sz w:val="28"/>
          <w:szCs w:val="28"/>
        </w:rPr>
        <w:t>Ипатова</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 xml:space="preserve">И.И., </w:t>
      </w:r>
      <w:proofErr w:type="spellStart"/>
      <w:r w:rsidRPr="00F074F9">
        <w:rPr>
          <w:rFonts w:ascii="Times New Roman" w:hAnsi="Times New Roman" w:cs="Times New Roman"/>
          <w:color w:val="000000" w:themeColor="text1"/>
          <w:sz w:val="28"/>
          <w:szCs w:val="28"/>
        </w:rPr>
        <w:t>Топехина</w:t>
      </w:r>
      <w:proofErr w:type="spellEnd"/>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О.Н., Калюжная</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 xml:space="preserve">Е.Н., </w:t>
      </w:r>
      <w:proofErr w:type="spellStart"/>
      <w:r w:rsidRPr="00F074F9">
        <w:rPr>
          <w:rFonts w:ascii="Times New Roman" w:hAnsi="Times New Roman" w:cs="Times New Roman"/>
          <w:color w:val="000000" w:themeColor="text1"/>
          <w:sz w:val="28"/>
          <w:szCs w:val="28"/>
        </w:rPr>
        <w:t>Свистунова</w:t>
      </w:r>
      <w:proofErr w:type="spellEnd"/>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И.Ю., Тимофеева</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С.С., Демидова</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С.П.</w:t>
      </w:r>
      <w:r w:rsidRPr="00F074F9">
        <w:rPr>
          <w:rFonts w:ascii="Times New Roman" w:hAnsi="Times New Roman" w:cs="Times New Roman"/>
          <w:color w:val="000000" w:themeColor="text1"/>
          <w:sz w:val="28"/>
          <w:szCs w:val="28"/>
        </w:rPr>
        <w:t xml:space="preserve"> </w:t>
      </w:r>
      <w:r w:rsidRPr="00F074F9">
        <w:rPr>
          <w:rFonts w:ascii="Times New Roman" w:hAnsi="Times New Roman" w:cs="Times New Roman"/>
          <w:color w:val="000000" w:themeColor="text1"/>
          <w:sz w:val="28"/>
          <w:szCs w:val="28"/>
        </w:rPr>
        <w:t>Технология проектирования современного урока</w:t>
      </w:r>
      <w:r w:rsidRPr="00F074F9">
        <w:rPr>
          <w:rFonts w:ascii="Times New Roman" w:hAnsi="Times New Roman" w:cs="Times New Roman"/>
          <w:color w:val="000000" w:themeColor="text1"/>
          <w:sz w:val="28"/>
          <w:szCs w:val="28"/>
        </w:rPr>
        <w:t xml:space="preserve"> при реализации требований ФГОС. Методические рекомендации- С. Петербург, 2014.</w:t>
      </w:r>
    </w:p>
    <w:p w:rsidR="00AC322B" w:rsidRPr="00F074F9" w:rsidRDefault="00AC322B" w:rsidP="000A78F7">
      <w:pPr>
        <w:pStyle w:val="a5"/>
        <w:numPr>
          <w:ilvl w:val="0"/>
          <w:numId w:val="7"/>
        </w:numPr>
        <w:tabs>
          <w:tab w:val="left" w:pos="1076"/>
          <w:tab w:val="left" w:pos="1468"/>
        </w:tabs>
        <w:spacing w:after="160" w:line="360" w:lineRule="auto"/>
        <w:jc w:val="both"/>
        <w:rPr>
          <w:rFonts w:ascii="Times New Roman" w:hAnsi="Times New Roman"/>
          <w:color w:val="000000" w:themeColor="text1"/>
          <w:sz w:val="28"/>
          <w:szCs w:val="28"/>
        </w:rPr>
      </w:pPr>
      <w:r w:rsidRPr="00F074F9">
        <w:rPr>
          <w:rFonts w:ascii="Times New Roman" w:eastAsia="Times New Roman" w:hAnsi="Times New Roman"/>
          <w:color w:val="000000" w:themeColor="text1"/>
          <w:sz w:val="28"/>
          <w:szCs w:val="28"/>
        </w:rPr>
        <w:t xml:space="preserve">Кирюшкин, Д.М. Методика обучения химии: учебное пособие для пединститутов Д.М. Кирюшкин, В.С. </w:t>
      </w:r>
      <w:proofErr w:type="spellStart"/>
      <w:r w:rsidRPr="00F074F9">
        <w:rPr>
          <w:rFonts w:ascii="Times New Roman" w:eastAsia="Times New Roman" w:hAnsi="Times New Roman"/>
          <w:color w:val="000000" w:themeColor="text1"/>
          <w:sz w:val="28"/>
          <w:szCs w:val="28"/>
        </w:rPr>
        <w:t>Полосин</w:t>
      </w:r>
      <w:proofErr w:type="spellEnd"/>
      <w:r w:rsidRPr="00F074F9">
        <w:rPr>
          <w:rFonts w:ascii="Times New Roman" w:eastAsia="Times New Roman" w:hAnsi="Times New Roman"/>
          <w:color w:val="000000" w:themeColor="text1"/>
          <w:sz w:val="28"/>
          <w:szCs w:val="28"/>
        </w:rPr>
        <w:t>. – М.: Просвещение, 1970. – 495 с.</w:t>
      </w:r>
    </w:p>
    <w:p w:rsidR="00AC322B" w:rsidRPr="00F074F9" w:rsidRDefault="00AC322B" w:rsidP="000A78F7">
      <w:pPr>
        <w:pStyle w:val="a4"/>
        <w:numPr>
          <w:ilvl w:val="0"/>
          <w:numId w:val="7"/>
        </w:numPr>
        <w:spacing w:line="360" w:lineRule="auto"/>
        <w:jc w:val="both"/>
        <w:rPr>
          <w:rFonts w:ascii="Times New Roman" w:hAnsi="Times New Roman" w:cs="Times New Roman"/>
          <w:color w:val="000000" w:themeColor="text1"/>
          <w:sz w:val="28"/>
          <w:szCs w:val="28"/>
        </w:rPr>
      </w:pPr>
      <w:proofErr w:type="spellStart"/>
      <w:r w:rsidRPr="00F074F9">
        <w:rPr>
          <w:rFonts w:ascii="Times New Roman" w:hAnsi="Times New Roman" w:cs="Times New Roman"/>
          <w:color w:val="000000" w:themeColor="text1"/>
          <w:sz w:val="28"/>
          <w:szCs w:val="28"/>
          <w:shd w:val="clear" w:color="auto" w:fill="FFFFFF"/>
        </w:rPr>
        <w:t>Коробельникова</w:t>
      </w:r>
      <w:proofErr w:type="spellEnd"/>
      <w:r w:rsidRPr="00F074F9">
        <w:rPr>
          <w:rFonts w:ascii="Times New Roman" w:hAnsi="Times New Roman" w:cs="Times New Roman"/>
          <w:color w:val="000000" w:themeColor="text1"/>
          <w:sz w:val="28"/>
          <w:szCs w:val="28"/>
          <w:shd w:val="clear" w:color="auto" w:fill="FFFFFF"/>
        </w:rPr>
        <w:t xml:space="preserve"> Т.А., Деятельностный подход в обучении и его применении на уроках </w:t>
      </w:r>
      <w:proofErr w:type="gramStart"/>
      <w:r w:rsidRPr="00F074F9">
        <w:rPr>
          <w:rFonts w:ascii="Times New Roman" w:hAnsi="Times New Roman" w:cs="Times New Roman"/>
          <w:color w:val="000000" w:themeColor="text1"/>
          <w:sz w:val="28"/>
          <w:szCs w:val="28"/>
          <w:shd w:val="clear" w:color="auto" w:fill="FFFFFF"/>
        </w:rPr>
        <w:t>химии.-</w:t>
      </w:r>
      <w:proofErr w:type="gramEnd"/>
      <w:r w:rsidRPr="00F074F9">
        <w:rPr>
          <w:rFonts w:ascii="Times New Roman" w:hAnsi="Times New Roman" w:cs="Times New Roman"/>
          <w:color w:val="000000" w:themeColor="text1"/>
          <w:sz w:val="28"/>
          <w:szCs w:val="28"/>
          <w:shd w:val="clear" w:color="auto" w:fill="FFFFFF"/>
        </w:rPr>
        <w:t>М.: Чистые пруды, 2009.-32 с.</w:t>
      </w:r>
    </w:p>
    <w:p w:rsidR="00AC322B" w:rsidRPr="00F074F9" w:rsidRDefault="00AC322B" w:rsidP="000A78F7">
      <w:pPr>
        <w:pStyle w:val="a4"/>
        <w:numPr>
          <w:ilvl w:val="0"/>
          <w:numId w:val="7"/>
        </w:numPr>
        <w:spacing w:line="360" w:lineRule="auto"/>
        <w:jc w:val="both"/>
        <w:rPr>
          <w:rFonts w:ascii="Times New Roman" w:hAnsi="Times New Roman" w:cs="Times New Roman"/>
          <w:color w:val="000000" w:themeColor="text1"/>
          <w:sz w:val="28"/>
          <w:szCs w:val="28"/>
        </w:rPr>
      </w:pPr>
      <w:proofErr w:type="spellStart"/>
      <w:r w:rsidRPr="00F074F9">
        <w:rPr>
          <w:rFonts w:ascii="Times New Roman" w:hAnsi="Times New Roman" w:cs="Times New Roman"/>
          <w:color w:val="000000" w:themeColor="text1"/>
          <w:sz w:val="28"/>
          <w:szCs w:val="28"/>
          <w:shd w:val="clear" w:color="auto" w:fill="FFFFFF"/>
        </w:rPr>
        <w:t>Тяглова</w:t>
      </w:r>
      <w:proofErr w:type="spellEnd"/>
      <w:r w:rsidRPr="00F074F9">
        <w:rPr>
          <w:rFonts w:ascii="Times New Roman" w:hAnsi="Times New Roman" w:cs="Times New Roman"/>
          <w:color w:val="000000" w:themeColor="text1"/>
          <w:sz w:val="28"/>
          <w:szCs w:val="28"/>
          <w:shd w:val="clear" w:color="auto" w:fill="FFFFFF"/>
        </w:rPr>
        <w:t xml:space="preserve"> Е.В. Исследовательская деятельность учащихся по химии. М</w:t>
      </w:r>
      <w:r w:rsidRPr="00F074F9">
        <w:rPr>
          <w:rFonts w:ascii="Times New Roman" w:hAnsi="Times New Roman" w:cs="Times New Roman"/>
          <w:color w:val="000000" w:themeColor="text1"/>
          <w:sz w:val="28"/>
          <w:szCs w:val="28"/>
          <w:shd w:val="clear" w:color="auto" w:fill="FFFFFF"/>
        </w:rPr>
        <w:t>етодическое пособие. М.: Глобус, 2007-233с.</w:t>
      </w: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8F6E06" w:rsidRPr="00F074F9" w:rsidRDefault="008F6E06">
      <w:pPr>
        <w:rPr>
          <w:color w:val="000000" w:themeColor="text1"/>
        </w:rPr>
      </w:pPr>
    </w:p>
    <w:p w:rsidR="00B4663D" w:rsidRPr="00F074F9" w:rsidRDefault="00F074F9" w:rsidP="00B4663D">
      <w:pPr>
        <w:pStyle w:val="a5"/>
        <w:spacing w:line="360" w:lineRule="auto"/>
        <w:jc w:val="right"/>
        <w:rPr>
          <w:rFonts w:ascii="Times New Roman" w:hAnsi="Times New Roman"/>
          <w:b/>
          <w:i/>
          <w:color w:val="000000" w:themeColor="text1"/>
          <w:sz w:val="28"/>
          <w:szCs w:val="28"/>
        </w:rPr>
      </w:pPr>
      <w:r w:rsidRPr="00F074F9">
        <w:rPr>
          <w:rFonts w:ascii="Times New Roman" w:hAnsi="Times New Roman"/>
          <w:b/>
          <w:i/>
          <w:color w:val="000000" w:themeColor="text1"/>
          <w:sz w:val="28"/>
          <w:szCs w:val="28"/>
        </w:rPr>
        <w:lastRenderedPageBreak/>
        <w:t>П</w:t>
      </w:r>
      <w:r w:rsidR="00B4663D" w:rsidRPr="00F074F9">
        <w:rPr>
          <w:rFonts w:ascii="Times New Roman" w:hAnsi="Times New Roman"/>
          <w:b/>
          <w:i/>
          <w:color w:val="000000" w:themeColor="text1"/>
          <w:sz w:val="28"/>
          <w:szCs w:val="28"/>
        </w:rPr>
        <w:t>риложение</w:t>
      </w:r>
      <w:r w:rsidR="008F6E06" w:rsidRPr="00F074F9">
        <w:rPr>
          <w:rFonts w:ascii="Times New Roman" w:hAnsi="Times New Roman"/>
          <w:b/>
          <w:i/>
          <w:color w:val="000000" w:themeColor="text1"/>
          <w:sz w:val="28"/>
          <w:szCs w:val="28"/>
        </w:rPr>
        <w:t xml:space="preserve"> 1</w:t>
      </w:r>
    </w:p>
    <w:p w:rsidR="00B4663D" w:rsidRPr="00F074F9" w:rsidRDefault="00B4663D" w:rsidP="00B4663D">
      <w:pPr>
        <w:pStyle w:val="a5"/>
        <w:spacing w:line="360" w:lineRule="auto"/>
        <w:jc w:val="center"/>
        <w:rPr>
          <w:rFonts w:ascii="Times New Roman" w:hAnsi="Times New Roman"/>
          <w:b/>
          <w:color w:val="000000" w:themeColor="text1"/>
          <w:sz w:val="28"/>
          <w:szCs w:val="28"/>
        </w:rPr>
      </w:pPr>
      <w:r w:rsidRPr="00F074F9">
        <w:rPr>
          <w:rFonts w:ascii="Times New Roman" w:hAnsi="Times New Roman"/>
          <w:b/>
          <w:color w:val="000000" w:themeColor="text1"/>
          <w:sz w:val="28"/>
          <w:szCs w:val="28"/>
        </w:rPr>
        <w:t>ОПОРНЫЙ КОНСПЕКТ</w:t>
      </w:r>
    </w:p>
    <w:p w:rsidR="00B4663D" w:rsidRPr="00F074F9" w:rsidRDefault="00B4663D" w:rsidP="00B4663D">
      <w:pPr>
        <w:pStyle w:val="a5"/>
        <w:spacing w:line="360" w:lineRule="auto"/>
        <w:jc w:val="center"/>
        <w:rPr>
          <w:rFonts w:ascii="Times New Roman" w:hAnsi="Times New Roman"/>
          <w:b/>
          <w:color w:val="000000" w:themeColor="text1"/>
          <w:sz w:val="28"/>
          <w:szCs w:val="28"/>
        </w:rPr>
      </w:pPr>
      <w:r w:rsidRPr="00F074F9">
        <w:rPr>
          <w:rFonts w:ascii="Times New Roman" w:hAnsi="Times New Roman"/>
          <w:b/>
          <w:color w:val="000000" w:themeColor="text1"/>
          <w:sz w:val="28"/>
          <w:szCs w:val="28"/>
        </w:rPr>
        <w:t>“МЕТАЛЛЫ”</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Металл. Это слово слышали все. И если вас спросят, что же такое металл, вы без труда приведете примеры, но вот дать определение этому понятию, быть может, вы затруднитесь… Не так-то легко дать точный ответ на вопрос: «Что такое металл?»</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МЕТА́ЛЛ с греческого. </w:t>
      </w:r>
      <w:proofErr w:type="spellStart"/>
      <w:r w:rsidRPr="00F074F9">
        <w:rPr>
          <w:rFonts w:ascii="Times New Roman" w:hAnsi="Times New Roman"/>
          <w:color w:val="000000" w:themeColor="text1"/>
          <w:sz w:val="28"/>
          <w:szCs w:val="28"/>
        </w:rPr>
        <w:t>metallos</w:t>
      </w:r>
      <w:proofErr w:type="spellEnd"/>
      <w:r w:rsidRPr="00F074F9">
        <w:rPr>
          <w:rFonts w:ascii="Times New Roman" w:hAnsi="Times New Roman"/>
          <w:color w:val="000000" w:themeColor="text1"/>
          <w:sz w:val="28"/>
          <w:szCs w:val="28"/>
        </w:rPr>
        <w:t xml:space="preserve"> — "копи, рудник, шахта". Слово металл можно разделить на две части: </w:t>
      </w:r>
      <w:proofErr w:type="spellStart"/>
      <w:r w:rsidRPr="00F074F9">
        <w:rPr>
          <w:rFonts w:ascii="Times New Roman" w:hAnsi="Times New Roman"/>
          <w:color w:val="000000" w:themeColor="text1"/>
          <w:sz w:val="28"/>
          <w:szCs w:val="28"/>
        </w:rPr>
        <w:t>meta</w:t>
      </w:r>
      <w:proofErr w:type="spellEnd"/>
      <w:r w:rsidRPr="00F074F9">
        <w:rPr>
          <w:rFonts w:ascii="Times New Roman" w:hAnsi="Times New Roman"/>
          <w:color w:val="000000" w:themeColor="text1"/>
          <w:sz w:val="28"/>
          <w:szCs w:val="28"/>
        </w:rPr>
        <w:t xml:space="preserve"> </w:t>
      </w:r>
      <w:r w:rsidR="008F6E06" w:rsidRPr="00F074F9">
        <w:rPr>
          <w:rFonts w:ascii="Times New Roman" w:hAnsi="Times New Roman"/>
          <w:color w:val="000000" w:themeColor="text1"/>
          <w:sz w:val="28"/>
          <w:szCs w:val="28"/>
        </w:rPr>
        <w:t xml:space="preserve">— "вместе" и </w:t>
      </w:r>
      <w:proofErr w:type="spellStart"/>
      <w:r w:rsidR="008F6E06" w:rsidRPr="00F074F9">
        <w:rPr>
          <w:rFonts w:ascii="Times New Roman" w:hAnsi="Times New Roman"/>
          <w:color w:val="000000" w:themeColor="text1"/>
          <w:sz w:val="28"/>
          <w:szCs w:val="28"/>
        </w:rPr>
        <w:t>allos</w:t>
      </w:r>
      <w:proofErr w:type="spellEnd"/>
      <w:r w:rsidR="008F6E06" w:rsidRPr="00F074F9">
        <w:rPr>
          <w:rFonts w:ascii="Times New Roman" w:hAnsi="Times New Roman"/>
          <w:color w:val="000000" w:themeColor="text1"/>
          <w:sz w:val="28"/>
          <w:szCs w:val="28"/>
        </w:rPr>
        <w:t xml:space="preserve"> — "другой"; </w:t>
      </w:r>
      <w:r w:rsidRPr="00F074F9">
        <w:rPr>
          <w:rFonts w:ascii="Times New Roman" w:hAnsi="Times New Roman"/>
          <w:color w:val="000000" w:themeColor="text1"/>
          <w:sz w:val="28"/>
          <w:szCs w:val="28"/>
        </w:rPr>
        <w:t xml:space="preserve">а всё </w:t>
      </w:r>
      <w:proofErr w:type="gramStart"/>
      <w:r w:rsidRPr="00F074F9">
        <w:rPr>
          <w:rFonts w:ascii="Times New Roman" w:hAnsi="Times New Roman"/>
          <w:color w:val="000000" w:themeColor="text1"/>
          <w:sz w:val="28"/>
          <w:szCs w:val="28"/>
        </w:rPr>
        <w:t>вместе  -</w:t>
      </w:r>
      <w:proofErr w:type="gramEnd"/>
      <w:r w:rsidRPr="00F074F9">
        <w:rPr>
          <w:rFonts w:ascii="Times New Roman" w:hAnsi="Times New Roman"/>
          <w:color w:val="000000" w:themeColor="text1"/>
          <w:sz w:val="28"/>
          <w:szCs w:val="28"/>
        </w:rPr>
        <w:t xml:space="preserve"> "вместе с другими породами". </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b/>
          <w:color w:val="000000" w:themeColor="text1"/>
          <w:sz w:val="28"/>
          <w:szCs w:val="28"/>
        </w:rPr>
        <w:t xml:space="preserve">    ЧТО ЖЕ ТАКОЕ МЕТАЛЛЫ?</w:t>
      </w:r>
      <w:r w:rsidRPr="00F074F9">
        <w:rPr>
          <w:rFonts w:ascii="Times New Roman" w:hAnsi="Times New Roman"/>
          <w:color w:val="000000" w:themeColor="text1"/>
          <w:sz w:val="28"/>
          <w:szCs w:val="28"/>
        </w:rPr>
        <w:t xml:space="preserve">  По каким признакам можно отнести к этой группе то или иное вещество? Ломоносов писал: «Металлы — тела твердые, ковкие, блестящие». Достаточно ли этого определения?</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Оказывается, нет. Мы считаем </w:t>
      </w:r>
      <w:r w:rsidRPr="00F074F9">
        <w:rPr>
          <w:rFonts w:ascii="Times New Roman" w:hAnsi="Times New Roman"/>
          <w:b/>
          <w:color w:val="000000" w:themeColor="text1"/>
          <w:sz w:val="28"/>
          <w:szCs w:val="28"/>
        </w:rPr>
        <w:t>ртуть металлом</w:t>
      </w:r>
      <w:r w:rsidRPr="00F074F9">
        <w:rPr>
          <w:rFonts w:ascii="Times New Roman" w:hAnsi="Times New Roman"/>
          <w:color w:val="000000" w:themeColor="text1"/>
          <w:sz w:val="28"/>
          <w:szCs w:val="28"/>
        </w:rPr>
        <w:t xml:space="preserve">, и даже сомнений в этом никто никогда не выражает. А ведь она при комнатной температуре находится в жидком состоянии. Кристаллы йода блестят не хуже металлической сурьмы. А ковкость — пластичность — у многих металлов значительно хуже, чем, например, у белого фосфора — воскообразного мягкого вещества.   И все-таки металлами вещества называют в первую очередь по совокупности ряда общих характерных свойств. В частности, металлы </w:t>
      </w:r>
      <w:r w:rsidRPr="00F074F9">
        <w:rPr>
          <w:rFonts w:ascii="Times New Roman" w:hAnsi="Times New Roman"/>
          <w:b/>
          <w:color w:val="000000" w:themeColor="text1"/>
          <w:sz w:val="28"/>
          <w:szCs w:val="28"/>
        </w:rPr>
        <w:t>обладают хорошей электропроводностью и теплопроводностью, блеском, тягучестью, пластичностью (</w:t>
      </w:r>
      <w:r w:rsidRPr="00F074F9">
        <w:rPr>
          <w:rFonts w:ascii="Times New Roman" w:hAnsi="Times New Roman"/>
          <w:i/>
          <w:color w:val="000000" w:themeColor="text1"/>
          <w:sz w:val="28"/>
          <w:szCs w:val="28"/>
        </w:rPr>
        <w:t>способность изменять свою форму под действием нагрузок.).</w:t>
      </w:r>
      <w:r w:rsidRPr="00F074F9">
        <w:rPr>
          <w:rFonts w:ascii="Times New Roman" w:hAnsi="Times New Roman"/>
          <w:color w:val="000000" w:themeColor="text1"/>
          <w:sz w:val="28"/>
          <w:szCs w:val="28"/>
        </w:rPr>
        <w:t xml:space="preserve"> </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b/>
          <w:color w:val="000000" w:themeColor="text1"/>
          <w:sz w:val="28"/>
          <w:szCs w:val="28"/>
        </w:rPr>
        <w:t xml:space="preserve">      Но ведь свойства элементов определяются их внутренним строением</w:t>
      </w:r>
      <w:r w:rsidRPr="00F074F9">
        <w:rPr>
          <w:rFonts w:ascii="Times New Roman" w:hAnsi="Times New Roman"/>
          <w:color w:val="000000" w:themeColor="text1"/>
          <w:sz w:val="28"/>
          <w:szCs w:val="28"/>
        </w:rPr>
        <w:t xml:space="preserve">. Значит, металлы имеют нечто общее в своей внутренней структуре: РАССМОТРЕВ МЕТАЛЛЫ ПОД МИКРОСКОПОМ, учёные установили, что все </w:t>
      </w:r>
      <w:r w:rsidRPr="00F074F9">
        <w:rPr>
          <w:rFonts w:ascii="Times New Roman" w:hAnsi="Times New Roman"/>
          <w:b/>
          <w:color w:val="000000" w:themeColor="text1"/>
          <w:sz w:val="28"/>
          <w:szCs w:val="28"/>
        </w:rPr>
        <w:t>металлы — вещества КРИСТАЛЛИЧЕСКИЕ</w:t>
      </w:r>
      <w:r w:rsidRPr="00F074F9">
        <w:rPr>
          <w:rFonts w:ascii="Times New Roman" w:hAnsi="Times New Roman"/>
          <w:color w:val="000000" w:themeColor="text1"/>
          <w:sz w:val="28"/>
          <w:szCs w:val="28"/>
        </w:rPr>
        <w:t xml:space="preserve">.  Внутри кристаллов </w:t>
      </w:r>
      <w:r w:rsidRPr="00F074F9">
        <w:rPr>
          <w:rFonts w:ascii="Times New Roman" w:hAnsi="Times New Roman"/>
          <w:color w:val="000000" w:themeColor="text1"/>
          <w:sz w:val="28"/>
          <w:szCs w:val="28"/>
        </w:rPr>
        <w:lastRenderedPageBreak/>
        <w:t xml:space="preserve">металлов движутся свободные электроны, которые являются причиной многих свойств металлов: электропроводности, пластичности, </w:t>
      </w:r>
      <w:r w:rsidRPr="00F074F9">
        <w:rPr>
          <w:rFonts w:ascii="Times New Roman" w:hAnsi="Times New Roman"/>
          <w:noProof/>
          <w:color w:val="000000" w:themeColor="text1"/>
          <w:sz w:val="28"/>
          <w:szCs w:val="28"/>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1061085</wp:posOffset>
            </wp:positionV>
            <wp:extent cx="2023745" cy="1543685"/>
            <wp:effectExtent l="0" t="0" r="0" b="0"/>
            <wp:wrapThrough wrapText="bothSides">
              <wp:wrapPolygon edited="0">
                <wp:start x="0" y="0"/>
                <wp:lineTo x="0" y="21325"/>
                <wp:lineTo x="21349" y="21325"/>
                <wp:lineTo x="21349"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74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4F9">
        <w:rPr>
          <w:rFonts w:ascii="Times New Roman" w:hAnsi="Times New Roman"/>
          <w:color w:val="000000" w:themeColor="text1"/>
          <w:sz w:val="28"/>
          <w:szCs w:val="28"/>
        </w:rPr>
        <w:t>теплопроводности, металлический блеск.</w:t>
      </w:r>
    </w:p>
    <w:p w:rsidR="008F6E06"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margin">
              <wp:posOffset>3609340</wp:posOffset>
            </wp:positionH>
            <wp:positionV relativeFrom="paragraph">
              <wp:posOffset>13970</wp:posOffset>
            </wp:positionV>
            <wp:extent cx="2630805" cy="1476375"/>
            <wp:effectExtent l="0" t="0" r="0" b="9525"/>
            <wp:wrapThrough wrapText="bothSides">
              <wp:wrapPolygon edited="0">
                <wp:start x="0" y="0"/>
                <wp:lineTo x="0" y="21461"/>
                <wp:lineTo x="21428" y="21461"/>
                <wp:lineTo x="2142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0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4F9">
        <w:rPr>
          <w:rFonts w:ascii="Times New Roman" w:hAnsi="Times New Roman"/>
          <w:noProof/>
          <w:color w:val="000000" w:themeColor="text1"/>
          <w:sz w:val="28"/>
          <w:szCs w:val="28"/>
          <w:lang w:eastAsia="ru-RU"/>
        </w:rPr>
        <w:t xml:space="preserve">                    </w:t>
      </w:r>
      <w:r w:rsidR="008F6E06" w:rsidRPr="00F074F9">
        <w:rPr>
          <w:rFonts w:ascii="Times New Roman" w:hAnsi="Times New Roman"/>
          <w:noProof/>
          <w:color w:val="000000" w:themeColor="text1"/>
          <w:sz w:val="28"/>
          <w:szCs w:val="28"/>
          <w:lang w:eastAsia="ru-RU"/>
        </w:rPr>
        <w:t xml:space="preserve">              </w:t>
      </w:r>
      <w:r w:rsidRPr="00F074F9">
        <w:rPr>
          <w:rFonts w:ascii="Times New Roman" w:hAnsi="Times New Roman"/>
          <w:b/>
          <w:color w:val="000000" w:themeColor="text1"/>
          <w:sz w:val="20"/>
          <w:szCs w:val="20"/>
        </w:rPr>
        <w:t xml:space="preserve">Кристаллическое строение металлов    </w:t>
      </w:r>
    </w:p>
    <w:p w:rsidR="00B4663D" w:rsidRPr="00F074F9" w:rsidRDefault="00B4663D" w:rsidP="00B4663D">
      <w:pPr>
        <w:pStyle w:val="a5"/>
        <w:spacing w:line="360" w:lineRule="auto"/>
        <w:jc w:val="both"/>
        <w:rPr>
          <w:rFonts w:ascii="Times New Roman" w:hAnsi="Times New Roman"/>
          <w:b/>
          <w:color w:val="000000" w:themeColor="text1"/>
          <w:sz w:val="20"/>
          <w:szCs w:val="20"/>
        </w:rPr>
      </w:pPr>
      <w:r w:rsidRPr="00F074F9">
        <w:rPr>
          <w:rFonts w:ascii="Times New Roman" w:hAnsi="Times New Roman"/>
          <w:b/>
          <w:color w:val="000000" w:themeColor="text1"/>
          <w:sz w:val="20"/>
          <w:szCs w:val="20"/>
        </w:rPr>
        <w:t xml:space="preserve">электрон является </w:t>
      </w:r>
      <w:r w:rsidRPr="00F074F9">
        <w:rPr>
          <w:rFonts w:ascii="Times New Roman" w:hAnsi="Times New Roman"/>
          <w:b/>
          <w:color w:val="000000" w:themeColor="text1"/>
          <w:sz w:val="20"/>
          <w:szCs w:val="20"/>
        </w:rPr>
        <w:t xml:space="preserve">                       </w:t>
      </w:r>
      <w:r w:rsidR="008F6E06" w:rsidRPr="00F074F9">
        <w:rPr>
          <w:rFonts w:ascii="Times New Roman" w:hAnsi="Times New Roman"/>
          <w:b/>
          <w:color w:val="000000" w:themeColor="text1"/>
          <w:sz w:val="20"/>
          <w:szCs w:val="20"/>
        </w:rPr>
        <w:t>п</w:t>
      </w:r>
      <w:r w:rsidRPr="00F074F9">
        <w:rPr>
          <w:rFonts w:ascii="Times New Roman" w:hAnsi="Times New Roman"/>
          <w:b/>
          <w:color w:val="000000" w:themeColor="text1"/>
          <w:sz w:val="20"/>
          <w:szCs w:val="20"/>
        </w:rPr>
        <w:t xml:space="preserve">ереносчиком </w:t>
      </w:r>
      <w:proofErr w:type="gramStart"/>
      <w:r w:rsidRPr="00F074F9">
        <w:rPr>
          <w:rFonts w:ascii="Times New Roman" w:hAnsi="Times New Roman"/>
          <w:b/>
          <w:color w:val="000000" w:themeColor="text1"/>
          <w:sz w:val="20"/>
          <w:szCs w:val="20"/>
        </w:rPr>
        <w:t xml:space="preserve">тепла,  </w:t>
      </w:r>
      <w:proofErr w:type="spellStart"/>
      <w:r w:rsidRPr="00F074F9">
        <w:rPr>
          <w:rFonts w:ascii="Times New Roman" w:hAnsi="Times New Roman"/>
          <w:b/>
          <w:color w:val="000000" w:themeColor="text1"/>
          <w:sz w:val="20"/>
          <w:szCs w:val="20"/>
        </w:rPr>
        <w:t>электр</w:t>
      </w:r>
      <w:proofErr w:type="spellEnd"/>
      <w:proofErr w:type="gramEnd"/>
      <w:r w:rsidRPr="00F074F9">
        <w:rPr>
          <w:rFonts w:ascii="Times New Roman" w:hAnsi="Times New Roman"/>
          <w:b/>
          <w:color w:val="000000" w:themeColor="text1"/>
          <w:sz w:val="20"/>
          <w:szCs w:val="20"/>
        </w:rPr>
        <w:t>. тока</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Из известных в настоящее время 114 химических элементов 87 относятся к металлам. Среди них всем знакомые — железо, медь, алюминий, свинец, олово; драгоценные — золото, платина, серебро; полученные учеными искусственным путем, не существующие на земле — технеций, америций, кюрий; редкие — иттрий, лантан, лютеций, тулий, эрбий. Наверное, и названий некоторых из этой последней группы металлов многие никогда не слышали. Где же их искать? Не учить же все 87 наизусть??? Попробуй!!! В Периодической системе Д. И. Менделеева у металлов есть определенное место: </w:t>
      </w:r>
      <w:r w:rsidRPr="00F074F9">
        <w:rPr>
          <w:rFonts w:ascii="Times New Roman" w:hAnsi="Times New Roman"/>
          <w:b/>
          <w:color w:val="000000" w:themeColor="text1"/>
          <w:sz w:val="28"/>
          <w:szCs w:val="28"/>
        </w:rPr>
        <w:t>если провести диагональ от бора (№3) к астату (№85), то под этой диагональю окажутся простые вещества-металлы.</w:t>
      </w:r>
      <w:r w:rsidRPr="00F074F9">
        <w:rPr>
          <w:rFonts w:ascii="Times New Roman" w:hAnsi="Times New Roman"/>
          <w:color w:val="000000" w:themeColor="text1"/>
          <w:sz w:val="28"/>
          <w:szCs w:val="28"/>
        </w:rPr>
        <w:t xml:space="preserve"> Конечно</w:t>
      </w:r>
      <w:r w:rsidRPr="00F074F9">
        <w:rPr>
          <w:rFonts w:ascii="Times New Roman" w:hAnsi="Times New Roman"/>
          <w:b/>
          <w:color w:val="000000" w:themeColor="text1"/>
          <w:sz w:val="28"/>
          <w:szCs w:val="28"/>
        </w:rPr>
        <w:t>, металлы – это простые вещества</w:t>
      </w:r>
      <w:r w:rsidRPr="00F074F9">
        <w:rPr>
          <w:rFonts w:ascii="Times New Roman" w:hAnsi="Times New Roman"/>
          <w:color w:val="000000" w:themeColor="text1"/>
          <w:sz w:val="28"/>
          <w:szCs w:val="28"/>
        </w:rPr>
        <w:t>. Вспомни, что такое простые вещества?..</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Чем интересны металлы?  О металлах можно рассказывать долгие ночи напролёт. Если не заснуть…</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xml:space="preserve">     Из глубокой древности пришла к нам эта </w:t>
      </w:r>
      <w:r w:rsidRPr="00F074F9">
        <w:rPr>
          <w:rFonts w:ascii="Times New Roman" w:hAnsi="Times New Roman"/>
          <w:b/>
          <w:color w:val="000000" w:themeColor="text1"/>
          <w:sz w:val="28"/>
          <w:szCs w:val="28"/>
        </w:rPr>
        <w:t>легенда.</w:t>
      </w:r>
      <w:r w:rsidRPr="00F074F9">
        <w:rPr>
          <w:rFonts w:ascii="Times New Roman" w:hAnsi="Times New Roman"/>
          <w:color w:val="000000" w:themeColor="text1"/>
          <w:sz w:val="28"/>
          <w:szCs w:val="28"/>
        </w:rPr>
        <w:t xml:space="preserve"> Ей более трех тысяч лет. Завершив сооружение великолепного иерусалимского храма, мудрый царь Соломон устроил пир, на который пригласил его строителей. Он решил оказать им высочайшие почести. Даже свой царский трон уступил он на этот пир лучшему из лучших, тому, кто особенно много сделал для сооружения храма. Он сошел по покрытым пурпурным бархатом ступеням своего золотого, усыпанного драгоценными каменьями трона и скромно встал среди </w:t>
      </w:r>
      <w:r w:rsidRPr="00F074F9">
        <w:rPr>
          <w:rFonts w:ascii="Times New Roman" w:hAnsi="Times New Roman"/>
          <w:color w:val="000000" w:themeColor="text1"/>
          <w:sz w:val="28"/>
          <w:szCs w:val="28"/>
        </w:rPr>
        <w:lastRenderedPageBreak/>
        <w:t>каменщиков и плотников, чеканщиков серебра и резцов по кости. И в этот же миг из толпы быстро вышел какой-то человек, поднялся по ступеням и сел на освободившееся почетное место. Гневно нахмурилось лицо великого царя.</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Кто ты и по какому праву занял это место? — грозно спросил он. Вместо ответа незнакомец властно протянул руку в сторону каменщиков и спросил их:</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Кто сделал ваши инструменты? — Кузнец, — ответили те.</w:t>
      </w:r>
    </w:p>
    <w:p w:rsidR="00B4663D" w:rsidRPr="00F074F9" w:rsidRDefault="00B4663D" w:rsidP="00B4663D">
      <w:pPr>
        <w:pStyle w:val="a5"/>
        <w:spacing w:line="360" w:lineRule="auto"/>
        <w:jc w:val="both"/>
        <w:rPr>
          <w:rFonts w:ascii="Times New Roman" w:hAnsi="Times New Roman"/>
          <w:color w:val="000000" w:themeColor="text1"/>
          <w:sz w:val="28"/>
          <w:szCs w:val="28"/>
        </w:rPr>
      </w:pPr>
      <w:r w:rsidRPr="00F074F9">
        <w:rPr>
          <w:rFonts w:ascii="Times New Roman" w:hAnsi="Times New Roman"/>
          <w:color w:val="000000" w:themeColor="text1"/>
          <w:sz w:val="28"/>
          <w:szCs w:val="28"/>
        </w:rPr>
        <w:t>— А ваши? — Рука незнакомца протянулась к плотникам. — Кузнец, снова послышался ответ.   — А ваши?..   И все, к кому обращался этот странный человек, отвечали: — Да, кузнецы выковали наши инструменты, которыми был построен храм.   И тогда он обратился к великому царю: — Я кузнец. Разве не мне принадлежит право занимать это место, уступленное сегодня тобой тому, государь, кто больше всех сделал для сооружения храма?</w:t>
      </w:r>
    </w:p>
    <w:p w:rsidR="00B4663D" w:rsidRPr="00F074F9" w:rsidRDefault="00B4663D" w:rsidP="00B4663D">
      <w:pPr>
        <w:pStyle w:val="a5"/>
        <w:spacing w:line="360" w:lineRule="auto"/>
        <w:jc w:val="both"/>
        <w:rPr>
          <w:rFonts w:ascii="Times New Roman" w:hAnsi="Times New Roman"/>
          <w:b/>
          <w:color w:val="000000" w:themeColor="text1"/>
          <w:sz w:val="28"/>
          <w:szCs w:val="28"/>
        </w:rPr>
      </w:pPr>
      <w:r w:rsidRPr="00F074F9">
        <w:rPr>
          <w:rFonts w:ascii="Times New Roman" w:hAnsi="Times New Roman"/>
          <w:b/>
          <w:color w:val="000000" w:themeColor="text1"/>
          <w:sz w:val="28"/>
          <w:szCs w:val="28"/>
        </w:rPr>
        <w:t xml:space="preserve">      Так рассказывает старинная легенда. Ее глубокий смысл — в признании того, что основой основ являются металлы.</w:t>
      </w:r>
    </w:p>
    <w:p w:rsidR="00B4663D" w:rsidRPr="00F074F9" w:rsidRDefault="00B4663D" w:rsidP="00B4663D">
      <w:pPr>
        <w:spacing w:line="360" w:lineRule="auto"/>
        <w:rPr>
          <w:rFonts w:ascii="Times New Roman" w:hAnsi="Times New Roman" w:cs="Times New Roman"/>
          <w:color w:val="000000" w:themeColor="text1"/>
          <w:sz w:val="28"/>
          <w:szCs w:val="28"/>
        </w:rPr>
      </w:pPr>
    </w:p>
    <w:p w:rsidR="00B4663D" w:rsidRPr="00F074F9" w:rsidRDefault="00B4663D">
      <w:pPr>
        <w:spacing w:line="360" w:lineRule="auto"/>
        <w:rPr>
          <w:rFonts w:ascii="Times New Roman" w:hAnsi="Times New Roman" w:cs="Times New Roman"/>
          <w:color w:val="000000" w:themeColor="text1"/>
          <w:sz w:val="28"/>
          <w:szCs w:val="28"/>
        </w:rPr>
      </w:pPr>
    </w:p>
    <w:p w:rsidR="008F6E06" w:rsidRPr="00F074F9" w:rsidRDefault="008F6E06">
      <w:pPr>
        <w:spacing w:line="360" w:lineRule="auto"/>
        <w:rPr>
          <w:rFonts w:ascii="Times New Roman" w:hAnsi="Times New Roman" w:cs="Times New Roman"/>
          <w:color w:val="000000" w:themeColor="text1"/>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Default="008F6E06">
      <w:pPr>
        <w:spacing w:line="360" w:lineRule="auto"/>
        <w:rPr>
          <w:rFonts w:ascii="Times New Roman" w:hAnsi="Times New Roman" w:cs="Times New Roman"/>
          <w:sz w:val="28"/>
          <w:szCs w:val="28"/>
        </w:rPr>
      </w:pPr>
    </w:p>
    <w:p w:rsidR="008F6E06" w:rsidRPr="008F6E06" w:rsidRDefault="008F6E06" w:rsidP="008F6E06">
      <w:pPr>
        <w:spacing w:line="360" w:lineRule="auto"/>
        <w:jc w:val="right"/>
        <w:rPr>
          <w:rFonts w:ascii="Times New Roman" w:hAnsi="Times New Roman" w:cs="Times New Roman"/>
          <w:b/>
          <w:i/>
          <w:sz w:val="28"/>
          <w:szCs w:val="28"/>
        </w:rPr>
      </w:pPr>
    </w:p>
    <w:sectPr w:rsidR="008F6E06" w:rsidRPr="008F6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E4571"/>
    <w:multiLevelType w:val="hybridMultilevel"/>
    <w:tmpl w:val="808CF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B2DD8"/>
    <w:multiLevelType w:val="hybridMultilevel"/>
    <w:tmpl w:val="7380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477DB3"/>
    <w:multiLevelType w:val="hybridMultilevel"/>
    <w:tmpl w:val="8A647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D61549"/>
    <w:multiLevelType w:val="multilevel"/>
    <w:tmpl w:val="A15E2A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4" w15:restartNumberingAfterBreak="0">
    <w:nsid w:val="670F0895"/>
    <w:multiLevelType w:val="hybridMultilevel"/>
    <w:tmpl w:val="FE2E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9476C7"/>
    <w:multiLevelType w:val="multilevel"/>
    <w:tmpl w:val="EBA24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BB41B9"/>
    <w:multiLevelType w:val="hybridMultilevel"/>
    <w:tmpl w:val="C4B00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75"/>
    <w:rsid w:val="000334BA"/>
    <w:rsid w:val="000A78F7"/>
    <w:rsid w:val="00111BFE"/>
    <w:rsid w:val="002F1F11"/>
    <w:rsid w:val="00403782"/>
    <w:rsid w:val="0043077E"/>
    <w:rsid w:val="006F55B7"/>
    <w:rsid w:val="00715F6F"/>
    <w:rsid w:val="00797075"/>
    <w:rsid w:val="008F6E06"/>
    <w:rsid w:val="00903C8C"/>
    <w:rsid w:val="00AB7CC3"/>
    <w:rsid w:val="00AC322B"/>
    <w:rsid w:val="00B4663D"/>
    <w:rsid w:val="00B96D76"/>
    <w:rsid w:val="00D14BCE"/>
    <w:rsid w:val="00F074F9"/>
    <w:rsid w:val="00F2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C8847-BBEA-4CB5-A81E-E091457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075"/>
    <w:rPr>
      <w:rFonts w:ascii="Calibri" w:eastAsia="Calibri" w:hAnsi="Calibri" w:cs="Calibri"/>
      <w:color w:val="00000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97075"/>
    <w:pPr>
      <w:ind w:left="720"/>
      <w:contextualSpacing/>
    </w:pPr>
  </w:style>
  <w:style w:type="paragraph" w:customStyle="1" w:styleId="a5">
    <w:name w:val="Базовый"/>
    <w:rsid w:val="00B4663D"/>
    <w:pPr>
      <w:tabs>
        <w:tab w:val="left" w:pos="709"/>
      </w:tabs>
      <w:suppressAutoHyphens/>
      <w:spacing w:after="200" w:line="276" w:lineRule="atLeast"/>
    </w:pPr>
    <w:rPr>
      <w:rFonts w:ascii="Calibri" w:eastAsia="SimSun" w:hAnsi="Calibri" w:cs="Times New Roman"/>
      <w:color w:val="00000A"/>
    </w:rPr>
  </w:style>
  <w:style w:type="paragraph" w:styleId="a6">
    <w:name w:val="Normal (Web)"/>
    <w:basedOn w:val="a"/>
    <w:uiPriority w:val="99"/>
    <w:semiHidden/>
    <w:unhideWhenUsed/>
    <w:rsid w:val="006F55B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2017-11-09T05:27:00Z</dcterms:created>
  <dcterms:modified xsi:type="dcterms:W3CDTF">2017-11-09T08:14:00Z</dcterms:modified>
</cp:coreProperties>
</file>