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23" w:rsidRPr="00D52F92" w:rsidRDefault="00455223" w:rsidP="00547D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Муниципальное автономное общеобразовательное учреждение «Средняя общеобразовательная школа №1»</w:t>
      </w:r>
      <w:r w:rsidRPr="00D52F9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Муниципальный конкурс методических разработок, посвященных творчеству Максима Горького, И. С. Тургенева</w:t>
      </w: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Номинация: вне</w:t>
      </w:r>
      <w:r w:rsid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урочное</w:t>
      </w: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мероприятие</w:t>
      </w: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Методическая разработка учебного занятия по литературе в 5 классе</w:t>
      </w: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Литературная игра по рассказу И.С.Тургенева  «Муму»</w:t>
      </w: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Автор: Голубцова Екатерина Александровна</w:t>
      </w: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</w:t>
      </w:r>
      <w:r w:rsidR="0092032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Место работы: МАОУ «СОШ №1»  </w:t>
      </w: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Должность: учитель русского языка и</w:t>
      </w:r>
    </w:p>
    <w:p w:rsidR="00547D5B" w:rsidRPr="00D52F92" w:rsidRDefault="00547D5B" w:rsidP="00547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92032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</w:t>
      </w: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литературы</w:t>
      </w: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47D5B" w:rsidRPr="00D52F92" w:rsidRDefault="00547D5B" w:rsidP="0054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52F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Артемовский, 2018г.</w:t>
      </w:r>
    </w:p>
    <w:p w:rsidR="00455223" w:rsidRPr="00943223" w:rsidRDefault="00D52F92" w:rsidP="00D52F9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Аннотация и сведения об авторе:</w:t>
      </w:r>
    </w:p>
    <w:p w:rsidR="00455223" w:rsidRPr="00D52F92" w:rsidRDefault="00455223" w:rsidP="009432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43223" w:rsidRPr="00943223" w:rsidRDefault="00943223" w:rsidP="00943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Класс:</w:t>
      </w:r>
      <w:r w:rsidRPr="00943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943223" w:rsidRPr="00943223" w:rsidRDefault="00943223" w:rsidP="00943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94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</w:t>
      </w:r>
      <w:r w:rsidRPr="0094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Тургенева</w:t>
      </w:r>
    </w:p>
    <w:p w:rsidR="00943223" w:rsidRPr="00943223" w:rsidRDefault="00943223" w:rsidP="00943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мероприятия: </w:t>
      </w:r>
      <w:r w:rsidRPr="009432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Литературная </w:t>
      </w:r>
      <w:r w:rsidR="0092032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игра по рассказу И.С.Тургенева </w:t>
      </w:r>
      <w:r w:rsidRPr="009432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«Муму»</w:t>
      </w:r>
    </w:p>
    <w:p w:rsidR="00943223" w:rsidRPr="00943223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</w:t>
      </w:r>
      <w:r w:rsidR="00920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занятия</w:t>
      </w:r>
      <w:r w:rsidRPr="0094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4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</w:t>
      </w:r>
      <w:r w:rsidRPr="0094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систематизация знаний.</w:t>
      </w:r>
    </w:p>
    <w:p w:rsidR="00943223" w:rsidRPr="00943223" w:rsidRDefault="00943223" w:rsidP="00943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Продолжительность занятия</w:t>
      </w:r>
      <w:r w:rsidRPr="0094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урок (40 минут).</w:t>
      </w:r>
    </w:p>
    <w:p w:rsidR="00455223" w:rsidRDefault="009027AA" w:rsidP="009432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Сведения об а</w:t>
      </w:r>
      <w:r w:rsidR="00943223" w:rsidRPr="009432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оре</w:t>
      </w:r>
      <w:r w:rsidR="00943223" w:rsidRPr="009432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943223" w:rsidRPr="0094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русского языка и литературы первой квалификационной категории, стаж в должности учитель 15 лет, стаж педагогической деятельности в МАОУ «СОШ №1» 8 лет</w:t>
      </w:r>
      <w:r w:rsidR="00943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5223" w:rsidRDefault="00455223" w:rsidP="0003104B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5223" w:rsidRDefault="00943223" w:rsidP="0094322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записка:</w:t>
      </w:r>
    </w:p>
    <w:p w:rsidR="00943223" w:rsidRPr="00943223" w:rsidRDefault="00943223" w:rsidP="0094322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юбилейной датой И.С. Тургенева, с целью</w:t>
      </w:r>
      <w:r w:rsidRPr="00943223">
        <w:rPr>
          <w:rFonts w:ascii="Times New Roman" w:hAnsi="Times New Roman" w:cs="Times New Roman"/>
          <w:color w:val="000000"/>
          <w:sz w:val="24"/>
          <w:szCs w:val="24"/>
        </w:rPr>
        <w:t xml:space="preserve"> популяризация чтения и актуализации творчества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известного классика, </w:t>
      </w:r>
      <w:r w:rsidRPr="00943223">
        <w:rPr>
          <w:rFonts w:ascii="Times New Roman" w:hAnsi="Times New Roman" w:cs="Times New Roman"/>
          <w:color w:val="000000"/>
          <w:sz w:val="24"/>
          <w:szCs w:val="24"/>
        </w:rPr>
        <w:t>воспитания патриотизма и формирования морально-нравственных ориентаций на примере классических произведений русской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проведено данное внеурочное мероприятие по рассказу «Муму».</w:t>
      </w:r>
    </w:p>
    <w:p w:rsidR="00943223" w:rsidRPr="00943223" w:rsidRDefault="00943223" w:rsidP="0094322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223" w:rsidRPr="00A26E2A" w:rsidRDefault="00943223" w:rsidP="00943223">
      <w:pPr>
        <w:rPr>
          <w:rFonts w:ascii="Times New Roman" w:hAnsi="Times New Roman" w:cs="Times New Roman"/>
          <w:sz w:val="24"/>
          <w:szCs w:val="24"/>
        </w:rPr>
      </w:pPr>
      <w:r w:rsidRPr="00A26E2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92032C">
        <w:rPr>
          <w:rFonts w:ascii="Times New Roman" w:hAnsi="Times New Roman" w:cs="Times New Roman"/>
          <w:sz w:val="24"/>
          <w:szCs w:val="24"/>
        </w:rPr>
        <w:t xml:space="preserve"> </w:t>
      </w:r>
      <w:r w:rsidRPr="00A26E2A">
        <w:rPr>
          <w:rFonts w:ascii="Times New Roman" w:hAnsi="Times New Roman" w:cs="Times New Roman"/>
          <w:sz w:val="24"/>
          <w:szCs w:val="24"/>
        </w:rPr>
        <w:t>повторить,</w:t>
      </w:r>
      <w:r w:rsidR="0092032C">
        <w:rPr>
          <w:rFonts w:ascii="Times New Roman" w:hAnsi="Times New Roman" w:cs="Times New Roman"/>
          <w:sz w:val="24"/>
          <w:szCs w:val="24"/>
        </w:rPr>
        <w:t xml:space="preserve"> </w:t>
      </w:r>
      <w:r w:rsidRPr="00A26E2A">
        <w:rPr>
          <w:rFonts w:ascii="Times New Roman" w:hAnsi="Times New Roman" w:cs="Times New Roman"/>
          <w:sz w:val="24"/>
          <w:szCs w:val="24"/>
        </w:rPr>
        <w:t xml:space="preserve">закрепить полученные на предыдущих уроках знания; </w:t>
      </w:r>
    </w:p>
    <w:p w:rsidR="00943223" w:rsidRPr="00A26E2A" w:rsidRDefault="00943223" w:rsidP="009432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6E2A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="00A26E2A" w:rsidRPr="00A26E2A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Pr="00A26E2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943223" w:rsidRPr="00A26E2A" w:rsidRDefault="00943223" w:rsidP="00943223">
      <w:pPr>
        <w:rPr>
          <w:rFonts w:ascii="Times New Roman" w:hAnsi="Times New Roman" w:cs="Times New Roman"/>
          <w:sz w:val="24"/>
          <w:szCs w:val="24"/>
        </w:rPr>
      </w:pPr>
      <w:r w:rsidRPr="00A26E2A">
        <w:rPr>
          <w:rFonts w:ascii="Times New Roman" w:hAnsi="Times New Roman" w:cs="Times New Roman"/>
          <w:sz w:val="24"/>
          <w:szCs w:val="24"/>
        </w:rPr>
        <w:t xml:space="preserve">1) развивать умение охарактеризовать литературного героя; умение сопоставлять поступки героев рассказа; делать выводы, рассуждать; умение выражать свои впечатления; </w:t>
      </w:r>
    </w:p>
    <w:p w:rsidR="00943223" w:rsidRPr="00A26E2A" w:rsidRDefault="00943223" w:rsidP="00943223">
      <w:pPr>
        <w:rPr>
          <w:rFonts w:ascii="Times New Roman" w:hAnsi="Times New Roman" w:cs="Times New Roman"/>
          <w:sz w:val="24"/>
          <w:szCs w:val="24"/>
        </w:rPr>
      </w:pPr>
      <w:r w:rsidRPr="00A26E2A">
        <w:rPr>
          <w:rFonts w:ascii="Times New Roman" w:hAnsi="Times New Roman" w:cs="Times New Roman"/>
          <w:sz w:val="24"/>
          <w:szCs w:val="24"/>
        </w:rPr>
        <w:t>2) продолжить развитие речи учащихся;</w:t>
      </w:r>
    </w:p>
    <w:p w:rsidR="00943223" w:rsidRPr="00A26E2A" w:rsidRDefault="00943223" w:rsidP="00943223">
      <w:pPr>
        <w:rPr>
          <w:rFonts w:ascii="Times New Roman" w:hAnsi="Times New Roman" w:cs="Times New Roman"/>
          <w:sz w:val="24"/>
          <w:szCs w:val="24"/>
        </w:rPr>
      </w:pPr>
      <w:r w:rsidRPr="00A26E2A">
        <w:rPr>
          <w:rFonts w:ascii="Times New Roman" w:hAnsi="Times New Roman" w:cs="Times New Roman"/>
          <w:sz w:val="24"/>
          <w:szCs w:val="24"/>
        </w:rPr>
        <w:t xml:space="preserve"> З) углубить представление о социальной проблематике художественного произведения; </w:t>
      </w:r>
    </w:p>
    <w:p w:rsidR="00943223" w:rsidRPr="00A26E2A" w:rsidRDefault="00943223" w:rsidP="00943223">
      <w:pPr>
        <w:rPr>
          <w:rFonts w:ascii="Times New Roman" w:hAnsi="Times New Roman" w:cs="Times New Roman"/>
          <w:sz w:val="24"/>
          <w:szCs w:val="24"/>
        </w:rPr>
      </w:pPr>
      <w:r w:rsidRPr="00A26E2A">
        <w:rPr>
          <w:rFonts w:ascii="Times New Roman" w:hAnsi="Times New Roman" w:cs="Times New Roman"/>
          <w:sz w:val="24"/>
          <w:szCs w:val="24"/>
        </w:rPr>
        <w:t xml:space="preserve">4) создание установки для вдумчивого чтения художественного произведения путём применения игровых технологии; </w:t>
      </w:r>
    </w:p>
    <w:p w:rsidR="00943223" w:rsidRPr="00A26E2A" w:rsidRDefault="00943223" w:rsidP="00943223">
      <w:pPr>
        <w:rPr>
          <w:rFonts w:ascii="Times New Roman" w:hAnsi="Times New Roman" w:cs="Times New Roman"/>
          <w:sz w:val="24"/>
          <w:szCs w:val="24"/>
        </w:rPr>
      </w:pPr>
      <w:r w:rsidRPr="00A26E2A">
        <w:rPr>
          <w:rFonts w:ascii="Times New Roman" w:hAnsi="Times New Roman" w:cs="Times New Roman"/>
          <w:sz w:val="24"/>
          <w:szCs w:val="24"/>
        </w:rPr>
        <w:t xml:space="preserve">5) воспитание сострадания к безвинно угнетенному помещичьим своенравием крестьянину; </w:t>
      </w:r>
    </w:p>
    <w:p w:rsidR="00943223" w:rsidRPr="00A26E2A" w:rsidRDefault="00943223" w:rsidP="00943223">
      <w:pPr>
        <w:rPr>
          <w:rFonts w:ascii="Times New Roman" w:hAnsi="Times New Roman" w:cs="Times New Roman"/>
          <w:sz w:val="24"/>
          <w:szCs w:val="24"/>
        </w:rPr>
      </w:pPr>
      <w:r w:rsidRPr="00A26E2A">
        <w:rPr>
          <w:rFonts w:ascii="Times New Roman" w:hAnsi="Times New Roman" w:cs="Times New Roman"/>
          <w:sz w:val="24"/>
          <w:szCs w:val="24"/>
        </w:rPr>
        <w:t xml:space="preserve">6) помочь учащимся проникнуть в мир художественного слова  </w:t>
      </w:r>
    </w:p>
    <w:p w:rsidR="00943223" w:rsidRPr="00A26E2A" w:rsidRDefault="00943223" w:rsidP="00943223">
      <w:pPr>
        <w:rPr>
          <w:rFonts w:ascii="Times New Roman" w:hAnsi="Times New Roman" w:cs="Times New Roman"/>
          <w:sz w:val="24"/>
          <w:szCs w:val="24"/>
        </w:rPr>
      </w:pPr>
      <w:r w:rsidRPr="00A26E2A">
        <w:rPr>
          <w:rFonts w:ascii="Times New Roman" w:hAnsi="Times New Roman" w:cs="Times New Roman"/>
          <w:sz w:val="24"/>
          <w:szCs w:val="24"/>
        </w:rPr>
        <w:t>И. С. Тургенева.</w:t>
      </w:r>
    </w:p>
    <w:p w:rsidR="00943223" w:rsidRPr="00A26E2A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</w:t>
      </w:r>
      <w:r w:rsidR="00A26E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943223" w:rsidRPr="00A26E2A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умения: 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нравственных ценностей и их современного звучания;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называть основные черты характера героя; определение в произведении элементов сюжета, изобразительно-выразительных средств языка, понимание их роли в раскрытии идейно художественного содержания произведения,</w:t>
      </w:r>
      <w:r w:rsid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авторской позиции; владение элементарной литературоведческой терминологией при анализе литературного произведения.</w:t>
      </w:r>
    </w:p>
    <w:p w:rsidR="00943223" w:rsidRPr="00A26E2A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УУД:</w:t>
      </w:r>
    </w:p>
    <w:p w:rsidR="00943223" w:rsidRPr="00A26E2A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осваивает новые виды деятельности, участвует в творческом процессе; осознает себя как индивидуальность, усваивает гуманистические ценности: добро, 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сострадание, неравнодушие, милосердие; воспитание чувства ответственности за свои поступки; использование для решения познавательных задач различных источников информации (словари, энциклопедии, интернет-ресурсы и др.).</w:t>
      </w:r>
    </w:p>
    <w:p w:rsidR="00943223" w:rsidRPr="00A26E2A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Регулятивные</w:t>
      </w:r>
      <w:r w:rsidRPr="00A26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</w:r>
    </w:p>
    <w:p w:rsidR="00943223" w:rsidRPr="00A26E2A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Познавательные</w:t>
      </w:r>
      <w:r w:rsidRPr="00A26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осознает познавательную задачу; читает и слушает, извлекает нужную информацию, а также самостоятельно находит ее в учебнике.</w:t>
      </w:r>
    </w:p>
    <w:p w:rsidR="00943223" w:rsidRPr="00A26E2A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Коммуникативные</w:t>
      </w:r>
      <w:r w:rsidRPr="00A26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 вопросы, слушает и отвечает на вопросы других, формулирует собственные мысли, высказывает и обосновывает свою точку зрения; формирование коммуникативной компетентности со сверстниками в процессе учебно-исследовательской деятельности;</w:t>
      </w:r>
    </w:p>
    <w:p w:rsidR="00943223" w:rsidRPr="00A26E2A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крепостное право, протест, лакейство, литературные термины: сравнение, прототип, экспозиция, эпилог.</w:t>
      </w:r>
    </w:p>
    <w:p w:rsidR="00943223" w:rsidRPr="00A26E2A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средства обучения: </w:t>
      </w:r>
      <w:r w:rsid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ответы на вопросы, выразительное чтение, выборочный пересказ, работа с текстом, исследовательская работа, </w:t>
      </w:r>
      <w:r w:rsid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методы обучения.</w:t>
      </w:r>
    </w:p>
    <w:p w:rsidR="00943223" w:rsidRPr="00A26E2A" w:rsidRDefault="00943223" w:rsidP="00943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 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высказывание, индивидуальная работа, выразительное чтение, презентация</w:t>
      </w:r>
      <w:r w:rsidRPr="00A2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r w:rsid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кластера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аргументированное высказывание, применение цитат из те</w:t>
      </w:r>
      <w:r w:rsidR="008E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2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ста.</w:t>
      </w:r>
    </w:p>
    <w:p w:rsidR="0003104B" w:rsidRDefault="0003104B" w:rsidP="0003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03104B" w:rsidRPr="008E4479" w:rsidRDefault="0003104B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 Ахмадуллина. Литература. Рабочая тетрадь 5 класс: пособие для учащихся. Ч.1.- М.: Просвещение, 2015.</w:t>
      </w:r>
    </w:p>
    <w:p w:rsidR="0003104B" w:rsidRPr="008E4479" w:rsidRDefault="0003104B" w:rsidP="0003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Беляева. Уроки литературы в 5 классе: поурочные разработки. – М.: Просвещение, 2014.</w:t>
      </w:r>
    </w:p>
    <w:p w:rsidR="008E4479" w:rsidRPr="008E4479" w:rsidRDefault="008E4479" w:rsidP="008E4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Иванова. Дидактические материалы по литературе: 5 класс.- М.: Из-во «Экзамен», 2014.</w:t>
      </w:r>
    </w:p>
    <w:p w:rsidR="008E4479" w:rsidRPr="008E4479" w:rsidRDefault="008E4479" w:rsidP="008E4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Литература. 5 класс.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4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Учебник-хрестоматия/Авт.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E4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сост. Т.Ф.Курдюмова.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4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-М:Дрофа,2012г.</w:t>
      </w:r>
    </w:p>
    <w:p w:rsidR="0003104B" w:rsidRDefault="0003104B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D20" w:rsidRPr="0092032C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D20" w:rsidRPr="0003104B" w:rsidRDefault="00642D20" w:rsidP="00031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104B" w:rsidRPr="0092032C" w:rsidRDefault="0003104B" w:rsidP="000310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03104B" w:rsidRPr="0092032C" w:rsidRDefault="0003104B" w:rsidP="0003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1.Мотивация</w:t>
      </w:r>
    </w:p>
    <w:p w:rsidR="00BD7E4E" w:rsidRPr="00BD7E4E" w:rsidRDefault="00BD7E4E" w:rsidP="00BD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просто весь мир поделить на два цвета: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черный и белый, на зиму и лето,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счастье и горе, на утро и вечер,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Паденье, полет, расставанье и встречу.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Как просто – на части! – косою чертой…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Вот только скажите, а как быть с душой?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плачут от радости чаще, чем с горя,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Легенды творят ведь не только герои.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Есть грустные сказки, есть горькое счастье…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Да разве такое поделишь на части?!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Есть юная старость и мудрое детство –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Смешное однако случилось соседство.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Холодное лето есть, теплая осень,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Вопрос без ответа, ответ – без вопроса…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веришь – взгляни сам – послушай совета,</w:t>
      </w:r>
      <w:r w:rsidRPr="00BD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Нельзя этот мир разделить на два цвета!</w:t>
      </w:r>
    </w:p>
    <w:p w:rsidR="00BD7E4E" w:rsidRPr="00BD7E4E" w:rsidRDefault="00BD7E4E" w:rsidP="00BD7E4E">
      <w:pPr>
        <w:pStyle w:val="a8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7E4E" w:rsidRPr="00FD5423" w:rsidRDefault="00BD7E4E" w:rsidP="0003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FD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 чем это стихотворение? Как оно относится к произведению И.С.Тургенева «Муму»?</w:t>
      </w:r>
    </w:p>
    <w:p w:rsidR="00BD7E4E" w:rsidRPr="00FD5423" w:rsidRDefault="00BD7E4E" w:rsidP="0003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(Учащиеся говорят о том, что в стихотворении говорится </w:t>
      </w:r>
      <w:r w:rsidR="00FD5423" w:rsidRPr="00FD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душе человека и проводят параллельные линии с образом Герасима)</w:t>
      </w:r>
    </w:p>
    <w:p w:rsidR="00FD5423" w:rsidRDefault="00FD5423" w:rsidP="00642D20">
      <w:pPr>
        <w:pStyle w:val="aa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-</w:t>
      </w:r>
      <w:r w:rsidRPr="00FD5423">
        <w:rPr>
          <w:lang w:eastAsia="ru-RU"/>
        </w:rPr>
        <w:t xml:space="preserve"> </w:t>
      </w:r>
      <w:r w:rsidRPr="008E4479">
        <w:rPr>
          <w:rFonts w:ascii="Times New Roman" w:hAnsi="Times New Roman" w:cs="Times New Roman"/>
          <w:sz w:val="24"/>
          <w:szCs w:val="24"/>
        </w:rPr>
        <w:t xml:space="preserve">Сегодня у нас </w:t>
      </w:r>
      <w:r w:rsidR="008E4479" w:rsidRPr="008E4479">
        <w:rPr>
          <w:rFonts w:ascii="Times New Roman" w:hAnsi="Times New Roman" w:cs="Times New Roman"/>
          <w:sz w:val="24"/>
          <w:szCs w:val="24"/>
        </w:rPr>
        <w:t>внеурочное мероприятие, посвященное двухсотлетнему юбилею Ивана Сергеевича Тургенева</w:t>
      </w:r>
      <w:r w:rsidRPr="008E4479">
        <w:rPr>
          <w:rFonts w:ascii="Times New Roman" w:hAnsi="Times New Roman" w:cs="Times New Roman"/>
          <w:sz w:val="24"/>
          <w:szCs w:val="24"/>
        </w:rPr>
        <w:t>, котор</w:t>
      </w:r>
      <w:r w:rsidR="00642D20">
        <w:rPr>
          <w:rFonts w:ascii="Times New Roman" w:hAnsi="Times New Roman" w:cs="Times New Roman"/>
          <w:sz w:val="24"/>
          <w:szCs w:val="24"/>
        </w:rPr>
        <w:t>ое</w:t>
      </w:r>
      <w:r w:rsidRPr="008E4479">
        <w:rPr>
          <w:rFonts w:ascii="Times New Roman" w:hAnsi="Times New Roman" w:cs="Times New Roman"/>
          <w:sz w:val="24"/>
          <w:szCs w:val="24"/>
        </w:rPr>
        <w:t xml:space="preserve"> предлаг</w:t>
      </w:r>
      <w:r w:rsidR="00B83689" w:rsidRPr="008E4479">
        <w:rPr>
          <w:rFonts w:ascii="Times New Roman" w:hAnsi="Times New Roman" w:cs="Times New Roman"/>
          <w:sz w:val="24"/>
          <w:szCs w:val="24"/>
        </w:rPr>
        <w:t xml:space="preserve">аю провести в </w:t>
      </w:r>
      <w:r w:rsidR="008E4479" w:rsidRPr="008E4479">
        <w:rPr>
          <w:rFonts w:ascii="Times New Roman" w:hAnsi="Times New Roman" w:cs="Times New Roman"/>
          <w:sz w:val="24"/>
          <w:szCs w:val="24"/>
        </w:rPr>
        <w:t>форме</w:t>
      </w:r>
      <w:r w:rsidR="008E4479" w:rsidRPr="008E4479">
        <w:rPr>
          <w:rFonts w:ascii="Times New Roman" w:hAnsi="Times New Roman" w:cs="Times New Roman"/>
          <w:lang w:eastAsia="ru-RU"/>
        </w:rPr>
        <w:t xml:space="preserve"> литературной</w:t>
      </w:r>
      <w:r w:rsidR="00642D20">
        <w:rPr>
          <w:rFonts w:ascii="Times New Roman" w:hAnsi="Times New Roman" w:cs="Times New Roman"/>
          <w:lang w:eastAsia="ru-RU"/>
        </w:rPr>
        <w:t xml:space="preserve"> игры по рассказу «Муму». </w:t>
      </w:r>
      <w:r w:rsidR="008E4479">
        <w:rPr>
          <w:rFonts w:ascii="Times New Roman" w:hAnsi="Times New Roman" w:cs="Times New Roman"/>
          <w:lang w:eastAsia="ru-RU"/>
        </w:rPr>
        <w:t xml:space="preserve">Надеюсь, наше мероприятие пройдет интересно и познавательно для каждого! </w:t>
      </w:r>
      <w:r w:rsidR="00E73F4F">
        <w:rPr>
          <w:rFonts w:ascii="Times New Roman" w:hAnsi="Times New Roman" w:cs="Times New Roman"/>
          <w:lang w:eastAsia="ru-RU"/>
        </w:rPr>
        <w:t>Для этого давайте разделимся на три команды.</w:t>
      </w:r>
    </w:p>
    <w:p w:rsidR="008E4479" w:rsidRDefault="008E4479" w:rsidP="008E4479">
      <w:pPr>
        <w:pStyle w:val="aa"/>
        <w:rPr>
          <w:lang w:eastAsia="ru-RU"/>
        </w:rPr>
      </w:pPr>
    </w:p>
    <w:p w:rsidR="00FD5423" w:rsidRPr="00AF2224" w:rsidRDefault="00FD5423" w:rsidP="0003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2224">
        <w:rPr>
          <w:rFonts w:ascii="Times New Roman" w:eastAsia="Times New Roman" w:hAnsi="Times New Roman" w:cs="Times New Roman"/>
          <w:b/>
          <w:lang w:eastAsia="ru-RU"/>
        </w:rPr>
        <w:t>2.Актуализация знаний в виде блиц-опроса</w:t>
      </w:r>
      <w:r w:rsidR="00E73F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3F4F" w:rsidRPr="00E73F4F">
        <w:rPr>
          <w:rFonts w:ascii="Times New Roman" w:eastAsia="Times New Roman" w:hAnsi="Times New Roman" w:cs="Times New Roman"/>
          <w:lang w:eastAsia="ru-RU"/>
        </w:rPr>
        <w:t>(для каждой команды по 2 вопроса)</w:t>
      </w:r>
    </w:p>
    <w:p w:rsidR="00FD5423" w:rsidRPr="00FD5423" w:rsidRDefault="008E4479" w:rsidP="00FD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 с блиц-опроса</w:t>
      </w:r>
      <w:r w:rsidR="00FD5423" w:rsidRPr="00FD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423" w:rsidRDefault="00FD5423" w:rsidP="00FD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23">
        <w:rPr>
          <w:rFonts w:ascii="Times New Roman" w:eastAsia="Times New Roman" w:hAnsi="Times New Roman" w:cs="Times New Roman"/>
          <w:sz w:val="24"/>
          <w:szCs w:val="24"/>
          <w:lang w:eastAsia="ru-RU"/>
        </w:rPr>
        <w:t>-Я знаю о Тургеневе… (</w:t>
      </w:r>
      <w:r w:rsid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FD5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плюсы за правильный ответ на контрольных листочках)</w:t>
      </w:r>
      <w:r w:rsidR="008E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D20" w:rsidRPr="00642D20" w:rsidRDefault="00642D20" w:rsidP="00642D20">
      <w:pPr>
        <w:rPr>
          <w:rFonts w:ascii="Times New Roman" w:hAnsi="Times New Roman" w:cs="Times New Roman"/>
          <w:b/>
          <w:i/>
        </w:rPr>
      </w:pPr>
      <w:r w:rsidRPr="00642D20">
        <w:rPr>
          <w:rFonts w:ascii="Times New Roman" w:hAnsi="Times New Roman" w:cs="Times New Roman"/>
          <w:b/>
          <w:i/>
        </w:rPr>
        <w:t>1. Тургенев родился:</w:t>
      </w:r>
    </w:p>
    <w:p w:rsidR="00642D20" w:rsidRPr="00642D20" w:rsidRDefault="00642D20" w:rsidP="00642D20">
      <w:pPr>
        <w:rPr>
          <w:rFonts w:ascii="Times New Roman" w:hAnsi="Times New Roman" w:cs="Times New Roman"/>
        </w:rPr>
      </w:pPr>
      <w:r w:rsidRPr="00642D20">
        <w:rPr>
          <w:rFonts w:ascii="Times New Roman" w:hAnsi="Times New Roman" w:cs="Times New Roman"/>
        </w:rPr>
        <w:t>А) в Москве                                      в) в Спасском-Лутовинове</w:t>
      </w:r>
    </w:p>
    <w:p w:rsidR="00642D20" w:rsidRPr="00642D20" w:rsidRDefault="00642D20" w:rsidP="00642D20">
      <w:pPr>
        <w:rPr>
          <w:rFonts w:ascii="Times New Roman" w:hAnsi="Times New Roman" w:cs="Times New Roman"/>
        </w:rPr>
      </w:pPr>
      <w:r w:rsidRPr="00642D20">
        <w:rPr>
          <w:rFonts w:ascii="Times New Roman" w:hAnsi="Times New Roman" w:cs="Times New Roman"/>
        </w:rPr>
        <w:t>Б) в Орле                                          г) в Ясной Поляне</w:t>
      </w:r>
    </w:p>
    <w:p w:rsidR="00642D20" w:rsidRPr="00642D20" w:rsidRDefault="00642D20" w:rsidP="00642D20">
      <w:pPr>
        <w:rPr>
          <w:rFonts w:ascii="Times New Roman" w:hAnsi="Times New Roman" w:cs="Times New Roman"/>
          <w:b/>
          <w:i/>
        </w:rPr>
      </w:pPr>
      <w:r w:rsidRPr="00642D20">
        <w:rPr>
          <w:rFonts w:ascii="Times New Roman" w:hAnsi="Times New Roman" w:cs="Times New Roman"/>
          <w:b/>
          <w:i/>
        </w:rPr>
        <w:t>2. Тургенев не владел языком:</w:t>
      </w:r>
    </w:p>
    <w:p w:rsidR="00642D20" w:rsidRPr="00642D20" w:rsidRDefault="00642D20" w:rsidP="00642D20">
      <w:pPr>
        <w:rPr>
          <w:rFonts w:ascii="Times New Roman" w:hAnsi="Times New Roman" w:cs="Times New Roman"/>
        </w:rPr>
      </w:pPr>
      <w:r w:rsidRPr="00642D20">
        <w:rPr>
          <w:rFonts w:ascii="Times New Roman" w:hAnsi="Times New Roman" w:cs="Times New Roman"/>
        </w:rPr>
        <w:t>А) немецким                                     в) французским</w:t>
      </w:r>
    </w:p>
    <w:p w:rsidR="00642D20" w:rsidRPr="00642D20" w:rsidRDefault="00642D20" w:rsidP="00642D20">
      <w:pPr>
        <w:rPr>
          <w:rFonts w:ascii="Times New Roman" w:hAnsi="Times New Roman" w:cs="Times New Roman"/>
        </w:rPr>
      </w:pPr>
      <w:r w:rsidRPr="00642D20">
        <w:rPr>
          <w:rFonts w:ascii="Times New Roman" w:hAnsi="Times New Roman" w:cs="Times New Roman"/>
        </w:rPr>
        <w:t>Б) английским                                  г) испанским</w:t>
      </w:r>
    </w:p>
    <w:p w:rsidR="00642D20" w:rsidRPr="00642D20" w:rsidRDefault="00642D20" w:rsidP="00642D20">
      <w:pPr>
        <w:rPr>
          <w:rFonts w:ascii="Times New Roman" w:hAnsi="Times New Roman" w:cs="Times New Roman"/>
          <w:b/>
          <w:i/>
        </w:rPr>
      </w:pPr>
      <w:r w:rsidRPr="00642D20">
        <w:rPr>
          <w:rFonts w:ascii="Times New Roman" w:hAnsi="Times New Roman" w:cs="Times New Roman"/>
          <w:b/>
          <w:i/>
        </w:rPr>
        <w:t>3. Тургенев закончил университет:</w:t>
      </w:r>
    </w:p>
    <w:p w:rsidR="00642D20" w:rsidRPr="00642D20" w:rsidRDefault="00642D20" w:rsidP="00642D20">
      <w:pPr>
        <w:rPr>
          <w:rFonts w:ascii="Times New Roman" w:hAnsi="Times New Roman" w:cs="Times New Roman"/>
        </w:rPr>
      </w:pPr>
      <w:r w:rsidRPr="00642D20">
        <w:rPr>
          <w:rFonts w:ascii="Times New Roman" w:hAnsi="Times New Roman" w:cs="Times New Roman"/>
        </w:rPr>
        <w:t>А) Московский</w:t>
      </w:r>
    </w:p>
    <w:p w:rsidR="00642D20" w:rsidRPr="00642D20" w:rsidRDefault="00642D20" w:rsidP="00642D20">
      <w:pPr>
        <w:rPr>
          <w:rFonts w:ascii="Times New Roman" w:hAnsi="Times New Roman" w:cs="Times New Roman"/>
        </w:rPr>
      </w:pPr>
      <w:r w:rsidRPr="00642D20">
        <w:rPr>
          <w:rFonts w:ascii="Times New Roman" w:hAnsi="Times New Roman" w:cs="Times New Roman"/>
        </w:rPr>
        <w:t>Б) Петербургский</w:t>
      </w:r>
    </w:p>
    <w:p w:rsidR="00642D20" w:rsidRPr="00642D20" w:rsidRDefault="00642D20" w:rsidP="00642D20">
      <w:pPr>
        <w:rPr>
          <w:rFonts w:ascii="Times New Roman" w:hAnsi="Times New Roman" w:cs="Times New Roman"/>
        </w:rPr>
      </w:pPr>
      <w:r w:rsidRPr="00642D20">
        <w:rPr>
          <w:rFonts w:ascii="Times New Roman" w:hAnsi="Times New Roman" w:cs="Times New Roman"/>
        </w:rPr>
        <w:t>В) Казанский</w:t>
      </w:r>
    </w:p>
    <w:p w:rsidR="00642D20" w:rsidRPr="00642D20" w:rsidRDefault="00642D20" w:rsidP="00642D20">
      <w:pPr>
        <w:rPr>
          <w:rFonts w:ascii="Times New Roman" w:hAnsi="Times New Roman" w:cs="Times New Roman"/>
          <w:b/>
          <w:i/>
        </w:rPr>
      </w:pPr>
      <w:r w:rsidRPr="00642D20">
        <w:rPr>
          <w:rFonts w:ascii="Times New Roman" w:hAnsi="Times New Roman" w:cs="Times New Roman"/>
          <w:b/>
          <w:i/>
        </w:rPr>
        <w:t xml:space="preserve">4. </w:t>
      </w:r>
      <w:r w:rsidR="00F11054">
        <w:rPr>
          <w:rFonts w:ascii="Times New Roman" w:hAnsi="Times New Roman" w:cs="Times New Roman"/>
          <w:b/>
          <w:i/>
        </w:rPr>
        <w:t>Тургенев написал</w:t>
      </w:r>
      <w:r w:rsidRPr="00642D20">
        <w:rPr>
          <w:rFonts w:ascii="Times New Roman" w:hAnsi="Times New Roman" w:cs="Times New Roman"/>
          <w:b/>
          <w:i/>
        </w:rPr>
        <w:t>:</w:t>
      </w:r>
    </w:p>
    <w:p w:rsidR="00642D20" w:rsidRPr="00642D20" w:rsidRDefault="00642D20" w:rsidP="00642D20">
      <w:pPr>
        <w:rPr>
          <w:rFonts w:ascii="Times New Roman" w:hAnsi="Times New Roman" w:cs="Times New Roman"/>
        </w:rPr>
      </w:pPr>
      <w:r w:rsidRPr="00642D20">
        <w:rPr>
          <w:rFonts w:ascii="Times New Roman" w:hAnsi="Times New Roman" w:cs="Times New Roman"/>
        </w:rPr>
        <w:t xml:space="preserve">А) </w:t>
      </w:r>
      <w:r w:rsidR="00E73F4F">
        <w:rPr>
          <w:rFonts w:ascii="Times New Roman" w:hAnsi="Times New Roman" w:cs="Times New Roman"/>
        </w:rPr>
        <w:t>Муму</w:t>
      </w:r>
    </w:p>
    <w:p w:rsidR="00642D20" w:rsidRPr="00642D20" w:rsidRDefault="00642D20" w:rsidP="00642D20">
      <w:pPr>
        <w:rPr>
          <w:rFonts w:ascii="Times New Roman" w:hAnsi="Times New Roman" w:cs="Times New Roman"/>
        </w:rPr>
      </w:pPr>
      <w:r w:rsidRPr="00642D20">
        <w:rPr>
          <w:rFonts w:ascii="Times New Roman" w:hAnsi="Times New Roman" w:cs="Times New Roman"/>
        </w:rPr>
        <w:t xml:space="preserve">Б) </w:t>
      </w:r>
      <w:r w:rsidR="00E73F4F">
        <w:rPr>
          <w:rFonts w:ascii="Times New Roman" w:hAnsi="Times New Roman" w:cs="Times New Roman"/>
        </w:rPr>
        <w:t>Записки охотника</w:t>
      </w:r>
    </w:p>
    <w:p w:rsidR="00642D20" w:rsidRPr="00642D20" w:rsidRDefault="00642D20" w:rsidP="00642D20">
      <w:pPr>
        <w:rPr>
          <w:rFonts w:ascii="Times New Roman" w:hAnsi="Times New Roman" w:cs="Times New Roman"/>
        </w:rPr>
      </w:pPr>
      <w:r w:rsidRPr="00642D20">
        <w:rPr>
          <w:rFonts w:ascii="Times New Roman" w:hAnsi="Times New Roman" w:cs="Times New Roman"/>
        </w:rPr>
        <w:t xml:space="preserve">В) </w:t>
      </w:r>
      <w:r w:rsidR="00E73F4F">
        <w:rPr>
          <w:rFonts w:ascii="Times New Roman" w:hAnsi="Times New Roman" w:cs="Times New Roman"/>
        </w:rPr>
        <w:t>Дет подземелья</w:t>
      </w:r>
    </w:p>
    <w:p w:rsidR="00642D20" w:rsidRPr="00642D20" w:rsidRDefault="00642D20" w:rsidP="00642D20">
      <w:pPr>
        <w:rPr>
          <w:rFonts w:ascii="Times New Roman" w:hAnsi="Times New Roman" w:cs="Times New Roman"/>
          <w:b/>
          <w:i/>
        </w:rPr>
      </w:pPr>
      <w:r w:rsidRPr="00642D20">
        <w:rPr>
          <w:rFonts w:ascii="Times New Roman" w:hAnsi="Times New Roman" w:cs="Times New Roman"/>
          <w:b/>
          <w:i/>
        </w:rPr>
        <w:t>5. Тургенев дал «аннибалову клятву»:</w:t>
      </w:r>
    </w:p>
    <w:p w:rsidR="00642D20" w:rsidRPr="00F11054" w:rsidRDefault="00642D20" w:rsidP="00642D20">
      <w:pPr>
        <w:rPr>
          <w:rFonts w:ascii="Times New Roman" w:hAnsi="Times New Roman" w:cs="Times New Roman"/>
          <w:sz w:val="24"/>
          <w:szCs w:val="24"/>
        </w:rPr>
      </w:pPr>
      <w:r w:rsidRPr="00F11054">
        <w:rPr>
          <w:rFonts w:ascii="Times New Roman" w:hAnsi="Times New Roman" w:cs="Times New Roman"/>
          <w:sz w:val="24"/>
          <w:szCs w:val="24"/>
        </w:rPr>
        <w:t>А) в Петербурге</w:t>
      </w:r>
    </w:p>
    <w:p w:rsidR="00642D20" w:rsidRPr="00F11054" w:rsidRDefault="00642D20" w:rsidP="00642D20">
      <w:pPr>
        <w:rPr>
          <w:rFonts w:ascii="Times New Roman" w:hAnsi="Times New Roman" w:cs="Times New Roman"/>
          <w:sz w:val="24"/>
          <w:szCs w:val="24"/>
        </w:rPr>
      </w:pPr>
      <w:r w:rsidRPr="00F11054">
        <w:rPr>
          <w:rFonts w:ascii="Times New Roman" w:hAnsi="Times New Roman" w:cs="Times New Roman"/>
          <w:sz w:val="24"/>
          <w:szCs w:val="24"/>
        </w:rPr>
        <w:t>Б) в Москве</w:t>
      </w:r>
    </w:p>
    <w:p w:rsidR="00642D20" w:rsidRPr="00F11054" w:rsidRDefault="00642D20" w:rsidP="00F11054">
      <w:pPr>
        <w:rPr>
          <w:rFonts w:ascii="Times New Roman" w:hAnsi="Times New Roman" w:cs="Times New Roman"/>
          <w:sz w:val="24"/>
          <w:szCs w:val="24"/>
        </w:rPr>
      </w:pPr>
      <w:r w:rsidRPr="00F11054">
        <w:rPr>
          <w:rFonts w:ascii="Times New Roman" w:hAnsi="Times New Roman" w:cs="Times New Roman"/>
          <w:sz w:val="24"/>
          <w:szCs w:val="24"/>
        </w:rPr>
        <w:t>В) в Берлине</w:t>
      </w:r>
    </w:p>
    <w:p w:rsidR="00F11054" w:rsidRPr="00F11054" w:rsidRDefault="00F11054" w:rsidP="00F110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1054">
        <w:rPr>
          <w:rFonts w:ascii="Times New Roman" w:hAnsi="Times New Roman" w:cs="Times New Roman"/>
          <w:b/>
          <w:i/>
          <w:sz w:val="24"/>
          <w:szCs w:val="24"/>
        </w:rPr>
        <w:t>6.Годы жизни Тургенева:</w:t>
      </w:r>
    </w:p>
    <w:p w:rsidR="00F11054" w:rsidRPr="00F11054" w:rsidRDefault="00F11054" w:rsidP="00F11054">
      <w:pPr>
        <w:rPr>
          <w:rFonts w:ascii="Times New Roman" w:hAnsi="Times New Roman" w:cs="Times New Roman"/>
          <w:sz w:val="24"/>
          <w:szCs w:val="24"/>
        </w:rPr>
      </w:pPr>
      <w:r w:rsidRPr="00F11054">
        <w:rPr>
          <w:rFonts w:ascii="Times New Roman" w:hAnsi="Times New Roman" w:cs="Times New Roman"/>
          <w:sz w:val="24"/>
          <w:szCs w:val="24"/>
        </w:rPr>
        <w:t>А) 1818-1883</w:t>
      </w:r>
    </w:p>
    <w:p w:rsidR="00F11054" w:rsidRPr="00F11054" w:rsidRDefault="00F11054" w:rsidP="00F11054">
      <w:pPr>
        <w:rPr>
          <w:rFonts w:ascii="Times New Roman" w:hAnsi="Times New Roman" w:cs="Times New Roman"/>
          <w:sz w:val="24"/>
          <w:szCs w:val="24"/>
        </w:rPr>
      </w:pPr>
      <w:r w:rsidRPr="00F11054">
        <w:rPr>
          <w:rFonts w:ascii="Times New Roman" w:hAnsi="Times New Roman" w:cs="Times New Roman"/>
          <w:sz w:val="24"/>
          <w:szCs w:val="24"/>
        </w:rPr>
        <w:t>Б) 1828-1887</w:t>
      </w:r>
    </w:p>
    <w:p w:rsidR="00F11054" w:rsidRPr="00F11054" w:rsidRDefault="00F11054" w:rsidP="00F11054">
      <w:pPr>
        <w:rPr>
          <w:rFonts w:ascii="Times New Roman" w:hAnsi="Times New Roman" w:cs="Times New Roman"/>
          <w:sz w:val="24"/>
          <w:szCs w:val="24"/>
        </w:rPr>
      </w:pPr>
      <w:r w:rsidRPr="00F11054">
        <w:rPr>
          <w:rFonts w:ascii="Times New Roman" w:hAnsi="Times New Roman" w:cs="Times New Roman"/>
          <w:sz w:val="24"/>
          <w:szCs w:val="24"/>
        </w:rPr>
        <w:t>В) 1809-1852</w:t>
      </w:r>
    </w:p>
    <w:p w:rsidR="00AF2224" w:rsidRDefault="00FD5423" w:rsidP="00FD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отвечают</w:t>
      </w:r>
      <w:r w:rsid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со слов </w:t>
      </w:r>
      <w:r w:rsidRPr="00FD5423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о Тургеневе…»</w:t>
      </w:r>
    </w:p>
    <w:p w:rsidR="008E4479" w:rsidRPr="008E4479" w:rsidRDefault="008E4479" w:rsidP="00FD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24" w:rsidRDefault="00AF2224" w:rsidP="00642D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3.Обобщение и систематизация знаний</w:t>
      </w:r>
    </w:p>
    <w:p w:rsidR="00F11054" w:rsidRDefault="00F11054" w:rsidP="00F1105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F1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в детстве, познав ужас крепостничества, молодой Тургенев дал Аннибалову клятву: «Я не мог дышать одним воздухом, оставаться рядом с тем, что я возненавидел… В моих глазах враг этот имел определенный образ, носил известное имя: враг этот был – крепостное право. Под этим именем я собрал и сосредоточил всё, против чего я решил бороться до конца – с чем я поклялся никогда не примеряться… Это была моя Аннибаловская клятва». «Записки охотника», рассказ «Муму» - вот первые произведения, в которых осуществляется данный молодым писателем обет.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1054" w:rsidRDefault="00F11054" w:rsidP="00F1105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E7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вспомним героев прочитанного произведения.</w:t>
      </w:r>
    </w:p>
    <w:p w:rsidR="00E73F4F" w:rsidRDefault="0092032C" w:rsidP="00F1105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03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№1 «Герой, я тебя знаю»</w:t>
      </w:r>
    </w:p>
    <w:p w:rsidR="0092032C" w:rsidRPr="0092032C" w:rsidRDefault="0092032C" w:rsidP="00F1105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F4F" w:rsidRPr="00E73F4F" w:rsidRDefault="0092032C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3"/>
          <w:b/>
          <w:bCs/>
          <w:color w:val="000000"/>
        </w:rPr>
        <w:t>Конкурс «</w:t>
      </w:r>
      <w:r w:rsidR="00E73F4F" w:rsidRPr="00E73F4F">
        <w:rPr>
          <w:rStyle w:val="c3"/>
          <w:b/>
          <w:bCs/>
          <w:color w:val="000000"/>
        </w:rPr>
        <w:t>Ч</w:t>
      </w:r>
      <w:r>
        <w:rPr>
          <w:rStyle w:val="c3"/>
          <w:b/>
          <w:bCs/>
          <w:color w:val="000000"/>
        </w:rPr>
        <w:t>ьи это вещи</w:t>
      </w:r>
      <w:r w:rsidR="00E73F4F" w:rsidRPr="00E73F4F">
        <w:rPr>
          <w:rStyle w:val="c3"/>
          <w:b/>
          <w:bCs/>
          <w:color w:val="000000"/>
        </w:rPr>
        <w:t>?»</w:t>
      </w:r>
      <w:r w:rsidR="00E73F4F">
        <w:rPr>
          <w:rStyle w:val="c3"/>
          <w:b/>
          <w:bCs/>
          <w:color w:val="000000"/>
        </w:rPr>
        <w:t xml:space="preserve"> (1 балл)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3F4F">
        <w:rPr>
          <w:rStyle w:val="c3"/>
          <w:color w:val="000000"/>
        </w:rPr>
        <w:t xml:space="preserve">Замок, похожий на калач                         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3F4F">
        <w:rPr>
          <w:rStyle w:val="c3"/>
          <w:color w:val="000000"/>
        </w:rPr>
        <w:t>Лопата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3F4F">
        <w:rPr>
          <w:rStyle w:val="c3"/>
          <w:color w:val="000000"/>
        </w:rPr>
        <w:t>Кляча- водовозка    </w:t>
      </w:r>
      <w:r>
        <w:rPr>
          <w:rStyle w:val="c3"/>
          <w:color w:val="000000"/>
        </w:rPr>
        <w:t xml:space="preserve">                              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3F4F">
        <w:rPr>
          <w:rStyle w:val="c3"/>
          <w:color w:val="000000"/>
        </w:rPr>
        <w:t>Богатырская кровать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3F4F">
        <w:rPr>
          <w:rStyle w:val="c3"/>
          <w:color w:val="000000"/>
        </w:rPr>
        <w:t>Стул на трёх ножках</w:t>
      </w:r>
    </w:p>
    <w:p w:rsid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</w:rPr>
      </w:pPr>
      <w:r w:rsidRPr="00E73F4F">
        <w:rPr>
          <w:rStyle w:val="c3"/>
          <w:color w:val="000000"/>
        </w:rPr>
        <w:t>Дюжий (крепкий) сундук</w:t>
      </w:r>
    </w:p>
    <w:p w:rsidR="00E73F4F" w:rsidRPr="00E73F4F" w:rsidRDefault="00E73F4F" w:rsidP="0092032C"/>
    <w:p w:rsidR="00E73F4F" w:rsidRPr="00E73F4F" w:rsidRDefault="00E73F4F" w:rsidP="0092032C">
      <w:r w:rsidRPr="00E73F4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92032C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онкурс</w:t>
      </w:r>
      <w:r w:rsidRPr="00E73F4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 «</w:t>
      </w:r>
      <w:r w:rsidR="0092032C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По одежке встречают» (</w:t>
      </w:r>
      <w:r>
        <w:rPr>
          <w:rStyle w:val="c3"/>
          <w:b/>
          <w:bCs/>
          <w:color w:val="000000"/>
        </w:rPr>
        <w:t>1 балл)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3F4F">
        <w:rPr>
          <w:rStyle w:val="c3"/>
          <w:b/>
          <w:bCs/>
          <w:color w:val="000000"/>
        </w:rPr>
        <w:t>Кто так одевал</w:t>
      </w:r>
      <w:r>
        <w:rPr>
          <w:rStyle w:val="c3"/>
          <w:b/>
          <w:bCs/>
          <w:color w:val="000000"/>
        </w:rPr>
        <w:t>с</w:t>
      </w:r>
      <w:r w:rsidRPr="00E73F4F">
        <w:rPr>
          <w:rStyle w:val="c3"/>
          <w:b/>
          <w:bCs/>
          <w:color w:val="000000"/>
        </w:rPr>
        <w:t>я?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3F4F">
        <w:rPr>
          <w:rStyle w:val="c3"/>
          <w:color w:val="000000"/>
        </w:rPr>
        <w:t>1.Истасканный, оборванный сюрт</w:t>
      </w:r>
      <w:r>
        <w:rPr>
          <w:rStyle w:val="c3"/>
          <w:color w:val="000000"/>
        </w:rPr>
        <w:t>у</w:t>
      </w:r>
      <w:r w:rsidRPr="00E73F4F">
        <w:rPr>
          <w:rStyle w:val="c3"/>
          <w:color w:val="000000"/>
        </w:rPr>
        <w:t>к; заплатанные панталоны;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3F4F">
        <w:rPr>
          <w:rStyle w:val="c3"/>
          <w:color w:val="000000"/>
        </w:rPr>
        <w:t>дырявые сапоги; шапка с козырьком.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3"/>
          <w:color w:val="000000"/>
        </w:rPr>
        <w:t xml:space="preserve">2.На лето – кафтан, </w:t>
      </w:r>
      <w:r w:rsidRPr="00E73F4F">
        <w:rPr>
          <w:rStyle w:val="c3"/>
          <w:color w:val="000000"/>
        </w:rPr>
        <w:t>на зиму --- тулуп; армяк;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3F4F">
        <w:rPr>
          <w:rStyle w:val="c3"/>
          <w:color w:val="000000"/>
        </w:rPr>
        <w:t>красная крестьянская рубашка; ждал нового кафтана.</w:t>
      </w:r>
    </w:p>
    <w:p w:rsidR="00E73F4F" w:rsidRPr="00E73F4F" w:rsidRDefault="00E73F4F" w:rsidP="00E73F4F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3F4F">
        <w:rPr>
          <w:rStyle w:val="c3"/>
          <w:color w:val="000000"/>
        </w:rPr>
        <w:t>3.Одевалась плохо (бедно); Получила в подарок красный бумажный платок.</w:t>
      </w:r>
    </w:p>
    <w:p w:rsidR="00AF2224" w:rsidRPr="00E73F4F" w:rsidRDefault="00AF2224" w:rsidP="00E73F4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23" w:rsidRPr="00E73F4F" w:rsidRDefault="004A43A5" w:rsidP="00E73F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герое говорится в анкете?  (2 балла)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2D20" w:rsidTr="00A17E0E">
        <w:trPr>
          <w:trHeight w:val="9300"/>
        </w:trPr>
        <w:tc>
          <w:tcPr>
            <w:tcW w:w="3115" w:type="dxa"/>
            <w:tcBorders>
              <w:top w:val="single" w:sz="4" w:space="0" w:color="000000"/>
            </w:tcBorders>
          </w:tcPr>
          <w:p w:rsidR="00642D20" w:rsidRPr="007E247B" w:rsidRDefault="00642D20" w:rsidP="00A1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ГЕРОЯ РАССКАЗА  « МУМУ ».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Белокурая.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Двадцати восьми лет.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Прачка. (искусная и учёная прачка)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за двоих.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Когда-то слыла красавицей.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Нрава смирного  , запуганного.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С родинкой на левой щеке.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Безответная душа.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Имела кроткое ( покорное) выражение лица.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Смиренница.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12.У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 неё тихий голос.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Из родни у  неё был только дядя - старый ключник.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Ласки никакой не видала. </w:t>
            </w:r>
          </w:p>
          <w:p w:rsidR="00642D20" w:rsidRPr="007E247B" w:rsidRDefault="00642D20" w:rsidP="00A1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E247B">
              <w:rPr>
                <w:rFonts w:ascii="Times New Roman" w:hAnsi="Times New Roman" w:cs="Times New Roman"/>
                <w:sz w:val="24"/>
                <w:szCs w:val="24"/>
              </w:rPr>
              <w:t xml:space="preserve"> Трепетала при одном имени барыни.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АНКЕТА ГЕРОЯ РАССКАЗА « МУМУ».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Двенадцать вершков роста.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Дворник.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з. 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 Сложен богатырём.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Был исправным тягловым мужиком.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Работал за четверых.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 Усердно исполнял свои обязанности.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Нрава был строгого,  серьёзного, любил во всём порядок.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>Жил сначала в деревне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 «Смахивал на гусака».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Громадная фигура.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Одно из прозвищ «леший»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Рука – « Минина и Пожарского рука.»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>1З.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Бьёт - не слышит.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Бочку перевёртывал, как детский барабан.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>Если обещает-сделает непременно.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E24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42D20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right w:val="single" w:sz="4" w:space="0" w:color="auto"/>
            </w:tcBorders>
          </w:tcPr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АНКЕТА ГЕРОЯ РАССКАЗА« МУМУ».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1.Любила прикинуться загнанной и сиротливой, страдающей.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2.Во всём следовала древним обычаям.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3.Вдова.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4.Уединённо доживала в одной из отдалённых улиц Москвы.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5.Дом у неё был с антресолями.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6.Причудливая старуха. </w:t>
            </w:r>
          </w:p>
          <w:p w:rsidR="00642D20" w:rsidRPr="007E247B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 xml:space="preserve">7 .Всегда гадала по утрам. </w:t>
            </w:r>
          </w:p>
          <w:p w:rsidR="00642D20" w:rsidRDefault="00642D20" w:rsidP="00A17E0E">
            <w:pPr>
              <w:spacing w:after="1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7B">
              <w:rPr>
                <w:rFonts w:ascii="Times New Roman" w:eastAsia="Times New Roman" w:hAnsi="Times New Roman" w:cs="Times New Roman"/>
                <w:lang w:eastAsia="ru-RU"/>
              </w:rPr>
              <w:t>8.Вспышки веселья и радости заменялись мрачным и кислым расположением духа</w:t>
            </w:r>
          </w:p>
        </w:tc>
      </w:tr>
    </w:tbl>
    <w:p w:rsidR="00642D20" w:rsidRPr="007E247B" w:rsidRDefault="00642D20" w:rsidP="00642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42D20" w:rsidRPr="004A43A5" w:rsidRDefault="00642D20" w:rsidP="00642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43A5">
        <w:rPr>
          <w:rFonts w:ascii="Times New Roman" w:eastAsia="Times New Roman" w:hAnsi="Times New Roman" w:cs="Times New Roman"/>
          <w:b/>
          <w:lang w:eastAsia="ru-RU"/>
        </w:rPr>
        <w:t>Задание №2 Короткий вопрос-короткий ответ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(за правильный ответ 1 балл)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  <w:rPr>
          <w:i/>
          <w:iCs/>
        </w:rPr>
      </w:pPr>
      <w:r w:rsidRPr="004A43A5">
        <w:t xml:space="preserve">Какая птица водилась на дворе у барыни? </w:t>
      </w:r>
      <w:r w:rsidRPr="004A43A5">
        <w:rPr>
          <w:i/>
          <w:iCs/>
        </w:rPr>
        <w:t>/гуси/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От какого весу не прогнулась бы богатырская кровать Герасима? </w:t>
      </w:r>
      <w:r w:rsidRPr="004A43A5">
        <w:rPr>
          <w:i/>
          <w:iCs/>
        </w:rPr>
        <w:t>/от 100 пудов/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Что такое антресоль? </w:t>
      </w:r>
      <w:r w:rsidRPr="004A43A5">
        <w:rPr>
          <w:i/>
          <w:iCs/>
        </w:rPr>
        <w:t>/верхний этаж с низкими потолками/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 Кто такой тягловый мужик? </w:t>
      </w:r>
      <w:r w:rsidRPr="004A43A5">
        <w:rPr>
          <w:i/>
          <w:iCs/>
        </w:rPr>
        <w:t>/крепостной крестьянин/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>Скольких воров поймал однажды ночью Герасим и что он с ними сделал?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rPr>
          <w:i/>
          <w:iCs/>
        </w:rPr>
        <w:t>/двух, стукнул лбами/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Что такое «околоток»? </w:t>
      </w:r>
      <w:r w:rsidRPr="004A43A5">
        <w:rPr>
          <w:i/>
          <w:iCs/>
        </w:rPr>
        <w:t>/окрестность, окружающая местность/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Что напоминал своим видом замок на двери каморки Герасима? </w:t>
      </w:r>
      <w:r w:rsidRPr="004A43A5">
        <w:rPr>
          <w:i/>
          <w:iCs/>
        </w:rPr>
        <w:t>/калач/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Где хранил Герасим ключ от замка каморки? </w:t>
      </w:r>
      <w:r w:rsidRPr="004A43A5">
        <w:rPr>
          <w:i/>
          <w:iCs/>
        </w:rPr>
        <w:t>/носил с собой на пояске/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Где находилась комната   Гаврилы   и чем она была загромождена? </w:t>
      </w:r>
      <w:r w:rsidRPr="004A43A5">
        <w:rPr>
          <w:i/>
          <w:iCs/>
        </w:rPr>
        <w:t>/во флигеле; коваными сундуками/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В какой должности состояла Татьяна? </w:t>
      </w:r>
      <w:r w:rsidRPr="004A43A5">
        <w:rPr>
          <w:i/>
          <w:iCs/>
        </w:rPr>
        <w:t>/в должности прачки/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Кто такой шорник? </w:t>
      </w:r>
      <w:r w:rsidRPr="004A43A5">
        <w:rPr>
          <w:i/>
          <w:iCs/>
        </w:rPr>
        <w:t>/мастер по изготовлению седла, уздечки…/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Какой приметой почитаются на Руси родинки на левой щеке? </w:t>
      </w:r>
      <w:r w:rsidRPr="004A43A5">
        <w:rPr>
          <w:i/>
          <w:iCs/>
        </w:rPr>
        <w:t>/предвещанием несчастливой жизни/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Какая должность была у Капитона? </w:t>
      </w:r>
      <w:r w:rsidRPr="004A43A5">
        <w:rPr>
          <w:i/>
          <w:iCs/>
        </w:rPr>
        <w:t>/башмачник/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Как звали жену дворецкого Гаврилы? </w:t>
      </w:r>
      <w:r w:rsidRPr="004A43A5">
        <w:rPr>
          <w:i/>
          <w:iCs/>
        </w:rPr>
        <w:t>/Устиния Федоровна/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На какой случай держалась в доме у барыни одна из компаньонок? </w:t>
      </w:r>
      <w:r w:rsidRPr="004A43A5">
        <w:rPr>
          <w:i/>
          <w:iCs/>
        </w:rPr>
        <w:t>/на случай бессонницы/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Прозвище старого буфетчика? </w:t>
      </w:r>
      <w:r w:rsidRPr="004A43A5">
        <w:rPr>
          <w:i/>
          <w:iCs/>
        </w:rPr>
        <w:t>/дядя Хвост/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Куда заперли Капитона, чтобы думать крепкую думу (что делать с Герасимом, чтобы женить Капитона)? </w:t>
      </w:r>
      <w:r w:rsidRPr="004A43A5">
        <w:rPr>
          <w:i/>
          <w:iCs/>
        </w:rPr>
        <w:t>/в чуланчик с водоочистительной машиной/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С чем отправились Капитон и Татьяна к барыне? </w:t>
      </w:r>
      <w:r w:rsidRPr="004A43A5">
        <w:rPr>
          <w:i/>
          <w:iCs/>
        </w:rPr>
        <w:t>/с гусями под мышкой/</w:t>
      </w:r>
    </w:p>
    <w:p w:rsidR="00642D20" w:rsidRPr="004A43A5" w:rsidRDefault="00642D20" w:rsidP="00642D20">
      <w:pPr>
        <w:pStyle w:val="a7"/>
        <w:shd w:val="clear" w:color="auto" w:fill="FFFFFF"/>
        <w:spacing w:before="0" w:beforeAutospacing="0" w:after="150" w:afterAutospacing="0"/>
      </w:pPr>
      <w:r w:rsidRPr="004A43A5">
        <w:t xml:space="preserve">Какого цвета был найденный Герасимом щенок? </w:t>
      </w:r>
      <w:r w:rsidRPr="004A43A5">
        <w:rPr>
          <w:i/>
          <w:iCs/>
        </w:rPr>
        <w:t>/белый с черными пятнами/</w:t>
      </w:r>
    </w:p>
    <w:p w:rsidR="00642D20" w:rsidRPr="00C402AF" w:rsidRDefault="00642D20" w:rsidP="0064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Физкультминутка</w:t>
      </w:r>
    </w:p>
    <w:p w:rsidR="00642D20" w:rsidRPr="00C402AF" w:rsidRDefault="00642D20" w:rsidP="0064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встали. Раз! Два! Три!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 теперь — богатыри!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 ладонь к глазам приставим,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 крепкие расставим.</w:t>
      </w:r>
    </w:p>
    <w:p w:rsidR="00642D20" w:rsidRPr="00C402AF" w:rsidRDefault="00642D20" w:rsidP="0064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Поворачиваясь вправо,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Оглядимся величаво;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налево надо тоже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Поглядеть из-под ладошек.</w:t>
      </w:r>
    </w:p>
    <w:p w:rsidR="00642D20" w:rsidRPr="00C402AF" w:rsidRDefault="00642D20" w:rsidP="0064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Буквой «л» расставим ноги.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Точно в танце — руки в боки.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Наклонились влево, вправо.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Получается на славу!</w:t>
      </w:r>
    </w:p>
    <w:p w:rsidR="00642D20" w:rsidRDefault="00642D20" w:rsidP="0064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у нас на свете: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 карликами дети.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 потом все дружно встали,</w:t>
      </w:r>
      <w:r w:rsidRPr="00C4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Великанами мы стали.</w:t>
      </w:r>
    </w:p>
    <w:p w:rsidR="0092032C" w:rsidRPr="00C402AF" w:rsidRDefault="0092032C" w:rsidP="0064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D20" w:rsidRPr="007E247B" w:rsidRDefault="00642D20" w:rsidP="00642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Задание №3 Исследователи текста</w:t>
      </w:r>
      <w:r w:rsidR="009203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032C">
        <w:rPr>
          <w:rFonts w:ascii="Times New Roman" w:eastAsia="Times New Roman" w:hAnsi="Times New Roman" w:cs="Times New Roman"/>
          <w:lang w:eastAsia="ru-RU"/>
        </w:rPr>
        <w:t xml:space="preserve">(каждой команде выдается по </w:t>
      </w:r>
      <w:r w:rsidR="0092032C" w:rsidRPr="0092032C">
        <w:rPr>
          <w:rFonts w:ascii="Times New Roman" w:eastAsia="Times New Roman" w:hAnsi="Times New Roman" w:cs="Times New Roman"/>
          <w:lang w:eastAsia="ru-RU"/>
        </w:rPr>
        <w:t>карточке, на выполнение работы 10 минут)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Карточки для групповой работы.</w:t>
      </w:r>
    </w:p>
    <w:p w:rsidR="00642D20" w:rsidRPr="009E2A01" w:rsidRDefault="00642D20" w:rsidP="00642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Карточка № 1</w:t>
      </w:r>
      <w:r w:rsidRPr="009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 показан </w:t>
      </w:r>
      <w:r w:rsidRPr="009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</w:t>
      </w: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031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экспозиции</w:t>
      </w:r>
      <w:r w:rsidRPr="009E2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Подбирают по тексту соответствующие характеристики из </w:t>
      </w:r>
      <w:r w:rsidRPr="009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экспозиции</w:t>
      </w: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Экспозиция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немой и могучий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 за четверых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смахивал на степенного гусака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сложенный богатырём</w:t>
      </w:r>
    </w:p>
    <w:p w:rsidR="00642D20" w:rsidRPr="009E2A01" w:rsidRDefault="00642D20" w:rsidP="00642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Карточка № 2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Герасим в доме у барыни. </w:t>
      </w: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утверждать, что нелёгкие испытания не сломили Герасима?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можем ли мы сказать, что в жизни Герасима ничего не изменилось? Подтвердим это текстом.</w:t>
      </w:r>
    </w:p>
    <w:p w:rsidR="00642D20" w:rsidRPr="009E2A01" w:rsidRDefault="00642D20" w:rsidP="00642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Карточка № 3</w:t>
      </w:r>
      <w:r w:rsidRPr="009E2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мы видим Герасима</w:t>
      </w:r>
      <w:r w:rsidRPr="009E2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9E2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эпилоге?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Подбирают по тексту соответствующие характеристики из эпилога. 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Эпилог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 и могуч по-прежнему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за четверых по-прежнему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 и степенен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богатырская сила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бобылем, не держит собак, не водится с женщинами. Душевная пустота</w:t>
      </w:r>
      <w:r w:rsidRPr="009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строят развернутые ответы, опираясь на текст произведения, которые могут быть оценены в 7 баллов.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31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Pr="00B83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31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этап</w:t>
      </w:r>
      <w:r w:rsidRPr="00B83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Герасим вам нравится больше: в начале рассказа или в конце? Почему?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концовкой рассказа выражает свое торжество – победу Герасима не только над гнетом барыни, но и над самим собой, над привычкой терпеть и повиноваться, привычкой не иметь и н</w:t>
      </w:r>
      <w:r w:rsidRPr="00B8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сметь иметь своих решений</w:t>
      </w: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32C" w:rsidRPr="0092032C" w:rsidRDefault="00642D20" w:rsidP="00642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взбунтовался против рабской покорности</w:t>
      </w:r>
      <w:r w:rsidR="0092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не потерять своего человеческого достоинства.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Подводят итоги, делятся впечатлениями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D20" w:rsidRPr="0003104B" w:rsidRDefault="00642D20" w:rsidP="00642D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Домашнее задание. </w:t>
      </w:r>
      <w:r w:rsidRPr="0003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Составление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кластера или изображение понравившегося эпизода (на выбор)</w:t>
      </w:r>
    </w:p>
    <w:p w:rsidR="00642D20" w:rsidRDefault="00642D20" w:rsidP="00642D20"/>
    <w:p w:rsidR="00642D20" w:rsidRPr="004A43A5" w:rsidRDefault="00642D20" w:rsidP="0003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642D20" w:rsidRPr="004A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1F" w:rsidRDefault="00DB3B1F" w:rsidP="00455223">
      <w:pPr>
        <w:spacing w:after="0" w:line="240" w:lineRule="auto"/>
      </w:pPr>
      <w:r>
        <w:separator/>
      </w:r>
    </w:p>
  </w:endnote>
  <w:endnote w:type="continuationSeparator" w:id="0">
    <w:p w:rsidR="00DB3B1F" w:rsidRDefault="00DB3B1F" w:rsidP="0045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1F" w:rsidRDefault="00DB3B1F" w:rsidP="00455223">
      <w:pPr>
        <w:spacing w:after="0" w:line="240" w:lineRule="auto"/>
      </w:pPr>
      <w:r>
        <w:separator/>
      </w:r>
    </w:p>
  </w:footnote>
  <w:footnote w:type="continuationSeparator" w:id="0">
    <w:p w:rsidR="00DB3B1F" w:rsidRDefault="00DB3B1F" w:rsidP="0045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2CE"/>
    <w:multiLevelType w:val="multilevel"/>
    <w:tmpl w:val="FC90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E2462"/>
    <w:multiLevelType w:val="hybridMultilevel"/>
    <w:tmpl w:val="C0D43E8A"/>
    <w:lvl w:ilvl="0" w:tplc="CE88C8AA">
      <w:start w:val="5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BEE228E"/>
    <w:multiLevelType w:val="hybridMultilevel"/>
    <w:tmpl w:val="ABB83D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4B"/>
    <w:rsid w:val="0003104B"/>
    <w:rsid w:val="000E06A0"/>
    <w:rsid w:val="00163571"/>
    <w:rsid w:val="00295283"/>
    <w:rsid w:val="003337C8"/>
    <w:rsid w:val="00455223"/>
    <w:rsid w:val="004A43A5"/>
    <w:rsid w:val="00547D5B"/>
    <w:rsid w:val="005A601D"/>
    <w:rsid w:val="00642D20"/>
    <w:rsid w:val="0079488A"/>
    <w:rsid w:val="007E247B"/>
    <w:rsid w:val="008E4479"/>
    <w:rsid w:val="009027AA"/>
    <w:rsid w:val="0092032C"/>
    <w:rsid w:val="00943223"/>
    <w:rsid w:val="009E2A01"/>
    <w:rsid w:val="00A26E2A"/>
    <w:rsid w:val="00AF2224"/>
    <w:rsid w:val="00B83689"/>
    <w:rsid w:val="00BD7E4E"/>
    <w:rsid w:val="00C402AF"/>
    <w:rsid w:val="00D52F92"/>
    <w:rsid w:val="00DB3B1F"/>
    <w:rsid w:val="00E63021"/>
    <w:rsid w:val="00E73F4F"/>
    <w:rsid w:val="00F11054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530E0-0B85-4EA9-8DFF-28A1535E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223"/>
  </w:style>
  <w:style w:type="paragraph" w:styleId="a5">
    <w:name w:val="footer"/>
    <w:basedOn w:val="a"/>
    <w:link w:val="a6"/>
    <w:uiPriority w:val="99"/>
    <w:unhideWhenUsed/>
    <w:rsid w:val="0045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223"/>
  </w:style>
  <w:style w:type="paragraph" w:styleId="a7">
    <w:name w:val="Normal (Web)"/>
    <w:basedOn w:val="a"/>
    <w:uiPriority w:val="99"/>
    <w:semiHidden/>
    <w:unhideWhenUsed/>
    <w:rsid w:val="00B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7E4E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39"/>
    <w:rsid w:val="007E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4479"/>
    <w:pPr>
      <w:spacing w:after="0" w:line="240" w:lineRule="auto"/>
    </w:pPr>
  </w:style>
  <w:style w:type="paragraph" w:customStyle="1" w:styleId="c8">
    <w:name w:val="c8"/>
    <w:basedOn w:val="a"/>
    <w:rsid w:val="00E7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6451">
                  <w:marLeft w:val="0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4397">
          <w:marLeft w:val="0"/>
          <w:marRight w:val="0"/>
          <w:marTop w:val="15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42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940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63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Александровна Голубцова</cp:lastModifiedBy>
  <cp:revision>3</cp:revision>
  <dcterms:created xsi:type="dcterms:W3CDTF">2018-03-28T04:39:00Z</dcterms:created>
  <dcterms:modified xsi:type="dcterms:W3CDTF">2018-03-28T04:39:00Z</dcterms:modified>
</cp:coreProperties>
</file>