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4" w:rsidRPr="000B543B" w:rsidRDefault="000B543B" w:rsidP="00320A34">
      <w:pPr>
        <w:pStyle w:val="a7"/>
        <w:rPr>
          <w:rFonts w:ascii="Times New Roman" w:hAnsi="Times New Roman"/>
          <w:sz w:val="24"/>
          <w:lang w:val="ru-RU" w:eastAsia="zh-CN"/>
        </w:rPr>
      </w:pPr>
      <w:r w:rsidRPr="000B543B">
        <w:rPr>
          <w:rFonts w:ascii="Times New Roman" w:hAnsi="Times New Roman"/>
          <w:sz w:val="24"/>
          <w:lang w:val="ru-RU" w:eastAsia="zh-CN"/>
        </w:rPr>
        <w:t>П</w:t>
      </w:r>
      <w:r w:rsidR="00320A34" w:rsidRPr="000B543B">
        <w:rPr>
          <w:rFonts w:ascii="Times New Roman" w:hAnsi="Times New Roman"/>
          <w:sz w:val="24"/>
          <w:lang w:val="ru-RU" w:eastAsia="zh-CN"/>
        </w:rPr>
        <w:t xml:space="preserve">роверено:                      </w:t>
      </w:r>
    </w:p>
    <w:p w:rsidR="00EC4777" w:rsidRPr="000B543B" w:rsidRDefault="00EC4777" w:rsidP="000B543B">
      <w:pPr>
        <w:pStyle w:val="a7"/>
        <w:jc w:val="center"/>
        <w:rPr>
          <w:rFonts w:ascii="Times New Roman" w:hAnsi="Times New Roman"/>
          <w:sz w:val="24"/>
          <w:lang w:val="ru-RU" w:eastAsia="zh-CN"/>
        </w:rPr>
      </w:pPr>
      <w:r w:rsidRPr="000B543B">
        <w:rPr>
          <w:rFonts w:ascii="Times New Roman" w:hAnsi="Times New Roman"/>
          <w:sz w:val="24"/>
          <w:lang w:val="ru-RU" w:eastAsia="zh-CN"/>
        </w:rPr>
        <w:t>Краткосрочный план урока</w:t>
      </w:r>
    </w:p>
    <w:p w:rsidR="00EC4777" w:rsidRPr="000B543B" w:rsidRDefault="00EC4777" w:rsidP="00320A34">
      <w:pPr>
        <w:pStyle w:val="a7"/>
        <w:rPr>
          <w:rFonts w:ascii="Times New Roman" w:hAnsi="Times New Roman"/>
          <w:sz w:val="24"/>
          <w:lang w:val="ru-RU" w:eastAsia="zh-CN"/>
        </w:rPr>
      </w:pPr>
    </w:p>
    <w:tbl>
      <w:tblPr>
        <w:tblW w:w="10632" w:type="dxa"/>
        <w:tblInd w:w="108" w:type="dxa"/>
        <w:tblLayout w:type="fixed"/>
        <w:tblLook w:val="0000"/>
      </w:tblPr>
      <w:tblGrid>
        <w:gridCol w:w="993"/>
        <w:gridCol w:w="1559"/>
        <w:gridCol w:w="1069"/>
        <w:gridCol w:w="1620"/>
        <w:gridCol w:w="1138"/>
        <w:gridCol w:w="391"/>
        <w:gridCol w:w="1523"/>
        <w:gridCol w:w="1063"/>
        <w:gridCol w:w="1276"/>
      </w:tblGrid>
      <w:tr w:rsidR="00EC4777" w:rsidRPr="000B543B" w:rsidTr="00320A34">
        <w:trPr>
          <w:cantSplit/>
          <w:trHeight w:val="473"/>
        </w:trPr>
        <w:tc>
          <w:tcPr>
            <w:tcW w:w="5241" w:type="dxa"/>
            <w:gridSpan w:val="4"/>
            <w:tcBorders>
              <w:top w:val="single" w:sz="12" w:space="0" w:color="2976A4"/>
              <w:left w:val="single" w:sz="8" w:space="0" w:color="2976A4"/>
              <w:bottom w:val="single" w:sz="8" w:space="0" w:color="008080"/>
              <w:right w:val="single" w:sz="4" w:space="0" w:color="auto"/>
            </w:tcBorders>
            <w:shd w:val="clear" w:color="auto" w:fill="auto"/>
          </w:tcPr>
          <w:p w:rsidR="00EC4777" w:rsidRPr="003F7F34" w:rsidRDefault="00EC4777" w:rsidP="00320A34">
            <w:pPr>
              <w:pStyle w:val="a7"/>
              <w:rPr>
                <w:rFonts w:ascii="Times New Roman" w:hAnsi="Times New Roman"/>
                <w:sz w:val="24"/>
                <w:lang w:val="ru-RU" w:eastAsia="zh-CN"/>
              </w:rPr>
            </w:pPr>
            <w:r w:rsidRPr="003F7F34">
              <w:rPr>
                <w:rFonts w:ascii="Times New Roman" w:hAnsi="Times New Roman"/>
                <w:sz w:val="24"/>
                <w:lang w:val="ru-RU" w:eastAsia="zh-CN"/>
              </w:rPr>
              <w:t xml:space="preserve">Раздел долгосрочного плана: </w:t>
            </w:r>
            <w:r w:rsidR="00033BBC" w:rsidRPr="003F7F34">
              <w:rPr>
                <w:rFonts w:ascii="Times New Roman" w:hAnsi="Times New Roman"/>
                <w:sz w:val="24"/>
                <w:lang w:val="ru-RU"/>
              </w:rPr>
              <w:t>Раздел 3: Жизненные ценности</w:t>
            </w:r>
          </w:p>
        </w:tc>
        <w:tc>
          <w:tcPr>
            <w:tcW w:w="5391" w:type="dxa"/>
            <w:gridSpan w:val="5"/>
            <w:tcBorders>
              <w:top w:val="single" w:sz="12" w:space="0" w:color="2976A4"/>
              <w:left w:val="single" w:sz="4" w:space="0" w:color="auto"/>
              <w:bottom w:val="single" w:sz="4" w:space="0" w:color="auto"/>
              <w:right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zh-CN"/>
              </w:rPr>
              <w:t xml:space="preserve">Школа: </w:t>
            </w:r>
            <w:r w:rsidR="00320A34" w:rsidRPr="000B543B">
              <w:rPr>
                <w:rFonts w:ascii="Times New Roman" w:hAnsi="Times New Roman"/>
                <w:sz w:val="24"/>
                <w:lang w:eastAsia="zh-CN"/>
              </w:rPr>
              <w:t>№44</w:t>
            </w:r>
          </w:p>
        </w:tc>
      </w:tr>
      <w:tr w:rsidR="00EC4777" w:rsidRPr="000B543B" w:rsidTr="00320A34">
        <w:trPr>
          <w:cantSplit/>
          <w:trHeight w:val="472"/>
        </w:trPr>
        <w:tc>
          <w:tcPr>
            <w:tcW w:w="5241" w:type="dxa"/>
            <w:gridSpan w:val="4"/>
            <w:tcBorders>
              <w:left w:val="single" w:sz="8" w:space="0" w:color="2976A4"/>
              <w:bottom w:val="single" w:sz="8" w:space="0" w:color="008080"/>
              <w:right w:val="single" w:sz="4" w:space="0" w:color="auto"/>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zh-CN"/>
              </w:rPr>
              <w:t>Дата:</w:t>
            </w:r>
            <w:r w:rsidR="00320A34" w:rsidRPr="000B543B">
              <w:rPr>
                <w:rFonts w:ascii="Times New Roman" w:hAnsi="Times New Roman"/>
                <w:sz w:val="24"/>
                <w:lang w:eastAsia="zh-CN"/>
              </w:rPr>
              <w:t xml:space="preserve"> 13.11.17</w:t>
            </w:r>
          </w:p>
        </w:tc>
        <w:tc>
          <w:tcPr>
            <w:tcW w:w="5391" w:type="dxa"/>
            <w:gridSpan w:val="5"/>
            <w:tcBorders>
              <w:top w:val="single" w:sz="4" w:space="0" w:color="auto"/>
              <w:left w:val="single" w:sz="4" w:space="0" w:color="auto"/>
              <w:bottom w:val="single" w:sz="4" w:space="0" w:color="auto"/>
              <w:right w:val="single" w:sz="8" w:space="0" w:color="2976A4"/>
            </w:tcBorders>
            <w:shd w:val="clear" w:color="auto" w:fill="auto"/>
          </w:tcPr>
          <w:p w:rsidR="00EC4777" w:rsidRPr="003F7F34" w:rsidRDefault="00EC4777" w:rsidP="003F7F34">
            <w:pPr>
              <w:pStyle w:val="a7"/>
              <w:rPr>
                <w:rFonts w:ascii="Times New Roman" w:hAnsi="Times New Roman"/>
                <w:sz w:val="24"/>
                <w:lang w:val="ru-RU" w:eastAsia="zh-CN"/>
              </w:rPr>
            </w:pPr>
            <w:r w:rsidRPr="003F7F34">
              <w:rPr>
                <w:rFonts w:ascii="Times New Roman" w:hAnsi="Times New Roman"/>
                <w:sz w:val="24"/>
                <w:lang w:val="ru-RU" w:eastAsia="zh-CN"/>
              </w:rPr>
              <w:t>ФИО учителя</w:t>
            </w:r>
            <w:r w:rsidRPr="000B543B">
              <w:rPr>
                <w:rFonts w:ascii="Times New Roman" w:hAnsi="Times New Roman"/>
                <w:sz w:val="24"/>
                <w:lang w:val="ru-RU" w:eastAsia="zh-CN"/>
              </w:rPr>
              <w:t>:</w:t>
            </w:r>
            <w:r w:rsidR="00320A34" w:rsidRPr="003F7F34">
              <w:rPr>
                <w:rFonts w:ascii="Times New Roman" w:hAnsi="Times New Roman"/>
                <w:sz w:val="24"/>
                <w:lang w:val="ru-RU" w:eastAsia="zh-CN"/>
              </w:rPr>
              <w:t xml:space="preserve"> </w:t>
            </w:r>
            <w:r w:rsidR="003F7F34">
              <w:rPr>
                <w:rFonts w:ascii="Times New Roman" w:hAnsi="Times New Roman"/>
                <w:sz w:val="24"/>
                <w:lang w:val="ru-RU" w:eastAsia="zh-CN"/>
              </w:rPr>
              <w:t>Кумарбекова Б.С.</w:t>
            </w:r>
          </w:p>
        </w:tc>
      </w:tr>
      <w:tr w:rsidR="00EC4777" w:rsidRPr="000B543B" w:rsidTr="00320A34">
        <w:trPr>
          <w:cantSplit/>
          <w:trHeight w:val="412"/>
        </w:trPr>
        <w:tc>
          <w:tcPr>
            <w:tcW w:w="5241" w:type="dxa"/>
            <w:gridSpan w:val="4"/>
            <w:tcBorders>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zh-CN"/>
              </w:rPr>
              <w:t xml:space="preserve">Класс: </w:t>
            </w:r>
            <w:r w:rsidR="00961452" w:rsidRPr="000B543B">
              <w:rPr>
                <w:rFonts w:ascii="Times New Roman" w:hAnsi="Times New Roman"/>
                <w:sz w:val="24"/>
                <w:lang w:eastAsia="zh-CN"/>
              </w:rPr>
              <w:t>5</w:t>
            </w:r>
          </w:p>
        </w:tc>
        <w:tc>
          <w:tcPr>
            <w:tcW w:w="3052" w:type="dxa"/>
            <w:gridSpan w:val="3"/>
            <w:tcBorders>
              <w:top w:val="single" w:sz="4" w:space="0" w:color="auto"/>
              <w:left w:val="single" w:sz="8" w:space="0" w:color="008080"/>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zh-CN"/>
              </w:rPr>
              <w:t xml:space="preserve">Количество присутствующих: </w:t>
            </w:r>
          </w:p>
        </w:tc>
        <w:tc>
          <w:tcPr>
            <w:tcW w:w="2339" w:type="dxa"/>
            <w:gridSpan w:val="2"/>
            <w:tcBorders>
              <w:top w:val="single" w:sz="4" w:space="0" w:color="auto"/>
              <w:left w:val="single" w:sz="8" w:space="0" w:color="008080"/>
              <w:bottom w:val="single" w:sz="8" w:space="0" w:color="2976A4"/>
              <w:right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zh-CN"/>
              </w:rPr>
              <w:t>отсутствующих:</w:t>
            </w:r>
          </w:p>
        </w:tc>
      </w:tr>
      <w:tr w:rsidR="00EC4777" w:rsidRPr="000B543B" w:rsidTr="00320A34">
        <w:trPr>
          <w:cantSplit/>
          <w:trHeight w:val="412"/>
        </w:trPr>
        <w:tc>
          <w:tcPr>
            <w:tcW w:w="2552" w:type="dxa"/>
            <w:gridSpan w:val="2"/>
            <w:tcBorders>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zh-CN"/>
              </w:rPr>
              <w:t>Тема урока</w:t>
            </w:r>
          </w:p>
        </w:tc>
        <w:tc>
          <w:tcPr>
            <w:tcW w:w="8080" w:type="dxa"/>
            <w:gridSpan w:val="7"/>
            <w:tcBorders>
              <w:left w:val="single" w:sz="8" w:space="0" w:color="2976A4"/>
              <w:bottom w:val="single" w:sz="8" w:space="0" w:color="2976A4"/>
              <w:right w:val="single" w:sz="8" w:space="0" w:color="2976A4"/>
            </w:tcBorders>
            <w:shd w:val="clear" w:color="auto" w:fill="auto"/>
          </w:tcPr>
          <w:p w:rsidR="00EC4777" w:rsidRPr="000B543B" w:rsidRDefault="009C75D0" w:rsidP="00320A34">
            <w:pPr>
              <w:pStyle w:val="a7"/>
              <w:rPr>
                <w:rFonts w:ascii="Times New Roman" w:hAnsi="Times New Roman"/>
                <w:sz w:val="24"/>
                <w:lang w:eastAsia="zh-CN"/>
              </w:rPr>
            </w:pPr>
            <w:r w:rsidRPr="000B543B">
              <w:rPr>
                <w:rFonts w:ascii="Times New Roman" w:hAnsi="Times New Roman"/>
                <w:sz w:val="24"/>
                <w:lang w:eastAsia="zh-CN"/>
              </w:rPr>
              <w:t xml:space="preserve"> </w:t>
            </w:r>
            <w:r w:rsidR="00565F93" w:rsidRPr="000B543B">
              <w:rPr>
                <w:rFonts w:ascii="Times New Roman" w:hAnsi="Times New Roman"/>
                <w:bCs/>
                <w:sz w:val="24"/>
              </w:rPr>
              <w:t xml:space="preserve">«Наша школьная страна» </w:t>
            </w:r>
            <w:r w:rsidR="00565F93" w:rsidRPr="000B543B">
              <w:rPr>
                <w:rFonts w:ascii="Times New Roman" w:hAnsi="Times New Roman"/>
                <w:sz w:val="24"/>
                <w:lang w:eastAsia="zh-CN"/>
              </w:rPr>
              <w:t xml:space="preserve"> </w:t>
            </w:r>
            <w:r w:rsidRPr="000B543B">
              <w:rPr>
                <w:rFonts w:ascii="Times New Roman" w:hAnsi="Times New Roman"/>
                <w:sz w:val="24"/>
                <w:lang w:eastAsia="zh-CN"/>
              </w:rPr>
              <w:t>(</w:t>
            </w:r>
            <w:r w:rsidR="00695401" w:rsidRPr="000B543B">
              <w:rPr>
                <w:rFonts w:ascii="Times New Roman" w:hAnsi="Times New Roman"/>
                <w:sz w:val="24"/>
                <w:lang w:eastAsia="zh-CN"/>
              </w:rPr>
              <w:t>1</w:t>
            </w:r>
            <w:r w:rsidRPr="000B543B">
              <w:rPr>
                <w:rFonts w:ascii="Times New Roman" w:hAnsi="Times New Roman"/>
                <w:sz w:val="24"/>
                <w:lang w:eastAsia="zh-CN"/>
              </w:rPr>
              <w:t xml:space="preserve"> урок)</w:t>
            </w:r>
          </w:p>
        </w:tc>
      </w:tr>
      <w:tr w:rsidR="00EC4777" w:rsidRPr="000B543B" w:rsidTr="00320A34">
        <w:trPr>
          <w:cantSplit/>
        </w:trPr>
        <w:tc>
          <w:tcPr>
            <w:tcW w:w="2552" w:type="dxa"/>
            <w:gridSpan w:val="2"/>
            <w:tcBorders>
              <w:top w:val="single" w:sz="8" w:space="0" w:color="2976A4"/>
              <w:left w:val="single" w:sz="8" w:space="0" w:color="2976A4"/>
              <w:bottom w:val="single" w:sz="8" w:space="0" w:color="2976A4"/>
            </w:tcBorders>
            <w:shd w:val="clear" w:color="auto" w:fill="auto"/>
          </w:tcPr>
          <w:p w:rsidR="00EC4777" w:rsidRPr="003F7F34" w:rsidRDefault="00EC4777" w:rsidP="00320A34">
            <w:pPr>
              <w:pStyle w:val="a7"/>
              <w:rPr>
                <w:rFonts w:ascii="Times New Roman" w:hAnsi="Times New Roman"/>
                <w:sz w:val="24"/>
                <w:lang w:val="ru-RU" w:eastAsia="zh-CN"/>
              </w:rPr>
            </w:pPr>
            <w:r w:rsidRPr="003F7F34">
              <w:rPr>
                <w:rFonts w:ascii="Times New Roman" w:hAnsi="Times New Roman"/>
                <w:sz w:val="24"/>
                <w:lang w:val="ru-RU" w:eastAsia="en-GB"/>
              </w:rPr>
              <w:t>Цели обучения, которые достигаются на данном  уроке (ссылка на учебную программу)</w:t>
            </w: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F13B60" w:rsidRPr="003F7F34" w:rsidRDefault="00F13B60" w:rsidP="00320A34">
            <w:pPr>
              <w:pStyle w:val="a7"/>
              <w:rPr>
                <w:rFonts w:ascii="Times New Roman" w:hAnsi="Times New Roman"/>
                <w:sz w:val="24"/>
                <w:lang w:val="ru-RU" w:eastAsia="en-GB"/>
              </w:rPr>
            </w:pPr>
            <w:r w:rsidRPr="003F7F34">
              <w:rPr>
                <w:rFonts w:ascii="Times New Roman" w:hAnsi="Times New Roman"/>
                <w:sz w:val="24"/>
                <w:lang w:val="ru-RU" w:eastAsia="en-GB"/>
              </w:rPr>
              <w:t xml:space="preserve">5 СГ5 </w:t>
            </w:r>
          </w:p>
          <w:p w:rsidR="00F13B60" w:rsidRPr="003F7F34" w:rsidRDefault="00F13B60" w:rsidP="00320A34">
            <w:pPr>
              <w:pStyle w:val="a7"/>
              <w:rPr>
                <w:rFonts w:ascii="Times New Roman" w:hAnsi="Times New Roman"/>
                <w:sz w:val="24"/>
                <w:lang w:val="ru-RU" w:eastAsia="en-GB"/>
              </w:rPr>
            </w:pPr>
            <w:r w:rsidRPr="003F7F34">
              <w:rPr>
                <w:rFonts w:ascii="Times New Roman" w:hAnsi="Times New Roman"/>
                <w:sz w:val="24"/>
                <w:lang w:val="ru-RU" w:eastAsia="en-GB"/>
              </w:rPr>
              <w:t>участвовать в диалоге-расспросе, меняя позицию «говорящий» на «слушающий» и учитывая возрастные особенности</w:t>
            </w:r>
          </w:p>
          <w:p w:rsidR="00F13B60" w:rsidRPr="003F7F34" w:rsidRDefault="00F13B60" w:rsidP="00320A34">
            <w:pPr>
              <w:pStyle w:val="a7"/>
              <w:rPr>
                <w:rFonts w:ascii="Times New Roman" w:hAnsi="Times New Roman"/>
                <w:sz w:val="24"/>
                <w:lang w:val="ru-RU" w:eastAsia="en-GB"/>
              </w:rPr>
            </w:pPr>
            <w:r w:rsidRPr="003F7F34">
              <w:rPr>
                <w:rFonts w:ascii="Times New Roman" w:hAnsi="Times New Roman"/>
                <w:sz w:val="24"/>
                <w:lang w:val="ru-RU" w:eastAsia="en-GB"/>
              </w:rPr>
              <w:t>исполняемой роли</w:t>
            </w:r>
          </w:p>
          <w:p w:rsidR="00F13B60" w:rsidRPr="003F7F34" w:rsidRDefault="00F13B60" w:rsidP="00320A34">
            <w:pPr>
              <w:pStyle w:val="a7"/>
              <w:rPr>
                <w:rFonts w:ascii="Times New Roman" w:hAnsi="Times New Roman"/>
                <w:sz w:val="24"/>
                <w:lang w:val="ru-RU"/>
              </w:rPr>
            </w:pPr>
            <w:r w:rsidRPr="003F7F34">
              <w:rPr>
                <w:rFonts w:ascii="Times New Roman" w:hAnsi="Times New Roman"/>
                <w:sz w:val="24"/>
                <w:lang w:val="ru-RU"/>
              </w:rPr>
              <w:t xml:space="preserve">5.СРН2. использовать слова с прямым и переносным значением, синонимы, антонимы, </w:t>
            </w:r>
            <w:r w:rsidRPr="003F7F34">
              <w:rPr>
                <w:rFonts w:ascii="Times New Roman" w:hAnsi="Times New Roman"/>
                <w:bCs/>
                <w:color w:val="000000"/>
                <w:sz w:val="24"/>
                <w:lang w:val="ru-RU" w:eastAsia="en-GB"/>
              </w:rPr>
              <w:t xml:space="preserve">омонимы и многозначные слова, заимствованные слова, </w:t>
            </w:r>
            <w:r w:rsidRPr="003F7F34">
              <w:rPr>
                <w:rFonts w:ascii="Times New Roman" w:hAnsi="Times New Roman"/>
                <w:sz w:val="24"/>
                <w:lang w:val="ru-RU"/>
              </w:rPr>
              <w:t xml:space="preserve">эмоционально- окрашенные слова; гиперболы, эпитеты, сравнения </w:t>
            </w:r>
          </w:p>
        </w:tc>
      </w:tr>
      <w:tr w:rsidR="00EC4777" w:rsidRPr="000B543B" w:rsidTr="00320A34">
        <w:trPr>
          <w:cantSplit/>
          <w:trHeight w:val="603"/>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t>Цели урока</w:t>
            </w: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C14FE6" w:rsidRPr="003F7F34" w:rsidRDefault="00C14FE6" w:rsidP="00320A34">
            <w:pPr>
              <w:pStyle w:val="a7"/>
              <w:rPr>
                <w:rFonts w:ascii="Times New Roman" w:hAnsi="Times New Roman"/>
                <w:sz w:val="24"/>
                <w:lang w:val="ru-RU"/>
              </w:rPr>
            </w:pPr>
            <w:r w:rsidRPr="003F7F34">
              <w:rPr>
                <w:rFonts w:ascii="Times New Roman" w:hAnsi="Times New Roman"/>
                <w:sz w:val="24"/>
                <w:lang w:val="ru-RU"/>
              </w:rPr>
              <w:t>Учащиеся научатся:</w:t>
            </w:r>
          </w:p>
          <w:p w:rsidR="00C14FE6" w:rsidRPr="000B543B" w:rsidRDefault="0018419C" w:rsidP="00320A34">
            <w:pPr>
              <w:pStyle w:val="a7"/>
              <w:rPr>
                <w:rFonts w:ascii="Times New Roman" w:hAnsi="Times New Roman"/>
                <w:sz w:val="24"/>
              </w:rPr>
            </w:pPr>
            <w:r w:rsidRPr="003F7F34">
              <w:rPr>
                <w:rFonts w:ascii="Times New Roman" w:hAnsi="Times New Roman"/>
                <w:sz w:val="24"/>
                <w:lang w:val="ru-RU"/>
              </w:rPr>
              <w:t xml:space="preserve">- </w:t>
            </w:r>
            <w:r w:rsidR="00C14FE6" w:rsidRPr="003F7F34">
              <w:rPr>
                <w:rFonts w:ascii="Times New Roman" w:hAnsi="Times New Roman"/>
                <w:sz w:val="24"/>
                <w:lang w:val="ru-RU"/>
              </w:rPr>
              <w:t xml:space="preserve">на основе прослушанного текста составлять диалог, меняя позицию </w:t>
            </w:r>
            <w:r w:rsidR="00C14FE6" w:rsidRPr="000B543B">
              <w:rPr>
                <w:rFonts w:ascii="Times New Roman" w:hAnsi="Times New Roman"/>
                <w:sz w:val="24"/>
              </w:rPr>
              <w:t>«говорящий» на «слушающий»;</w:t>
            </w:r>
          </w:p>
          <w:p w:rsidR="00255D6B" w:rsidRPr="003F7F34" w:rsidRDefault="00C14FE6" w:rsidP="00320A34">
            <w:pPr>
              <w:pStyle w:val="a7"/>
              <w:rPr>
                <w:rFonts w:ascii="Times New Roman" w:hAnsi="Times New Roman"/>
                <w:sz w:val="24"/>
                <w:lang w:val="ru-RU" w:eastAsia="zh-CN"/>
              </w:rPr>
            </w:pPr>
            <w:r w:rsidRPr="003F7F34">
              <w:rPr>
                <w:rFonts w:ascii="Times New Roman" w:hAnsi="Times New Roman"/>
                <w:sz w:val="24"/>
                <w:lang w:val="ru-RU"/>
              </w:rPr>
              <w:t xml:space="preserve">- </w:t>
            </w:r>
            <w:r w:rsidR="00255D6B" w:rsidRPr="003F7F34">
              <w:rPr>
                <w:rFonts w:ascii="Times New Roman" w:hAnsi="Times New Roman"/>
                <w:sz w:val="24"/>
                <w:lang w:val="ru-RU" w:eastAsia="en-GB"/>
              </w:rPr>
              <w:t xml:space="preserve">  </w:t>
            </w:r>
            <w:r w:rsidRPr="003F7F34">
              <w:rPr>
                <w:rFonts w:ascii="Times New Roman" w:hAnsi="Times New Roman"/>
                <w:sz w:val="24"/>
                <w:lang w:val="ru-RU" w:eastAsia="en-GB"/>
              </w:rPr>
              <w:t>использовать слова с прямым и переносным значением.</w:t>
            </w:r>
          </w:p>
        </w:tc>
      </w:tr>
      <w:tr w:rsidR="00EC4777" w:rsidRPr="000B543B" w:rsidTr="00320A34">
        <w:trPr>
          <w:cantSplit/>
          <w:trHeight w:val="603"/>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1B5C96" w:rsidP="00320A34">
            <w:pPr>
              <w:pStyle w:val="a7"/>
              <w:rPr>
                <w:rFonts w:ascii="Times New Roman" w:hAnsi="Times New Roman"/>
                <w:sz w:val="24"/>
                <w:lang w:eastAsia="zh-CN"/>
              </w:rPr>
            </w:pPr>
            <w:r w:rsidRPr="000B543B">
              <w:rPr>
                <w:rFonts w:ascii="Times New Roman" w:hAnsi="Times New Roman"/>
                <w:sz w:val="24"/>
                <w:lang w:eastAsia="en-GB"/>
              </w:rPr>
              <w:t>Критерии оценивания</w:t>
            </w: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2F7133" w:rsidRPr="003F7F34" w:rsidRDefault="002F7133" w:rsidP="00320A34">
            <w:pPr>
              <w:pStyle w:val="a7"/>
              <w:rPr>
                <w:rFonts w:ascii="Times New Roman" w:hAnsi="Times New Roman"/>
                <w:sz w:val="24"/>
                <w:lang w:val="ru-RU"/>
              </w:rPr>
            </w:pPr>
            <w:r w:rsidRPr="003F7F34">
              <w:rPr>
                <w:rFonts w:ascii="Times New Roman" w:hAnsi="Times New Roman"/>
                <w:sz w:val="24"/>
                <w:lang w:val="ru-RU"/>
              </w:rPr>
              <w:t>Учащи</w:t>
            </w:r>
            <w:r w:rsidR="00A42869" w:rsidRPr="003F7F34">
              <w:rPr>
                <w:rFonts w:ascii="Times New Roman" w:hAnsi="Times New Roman"/>
                <w:sz w:val="24"/>
                <w:lang w:val="ru-RU"/>
              </w:rPr>
              <w:t>е</w:t>
            </w:r>
            <w:r w:rsidRPr="003F7F34">
              <w:rPr>
                <w:rFonts w:ascii="Times New Roman" w:hAnsi="Times New Roman"/>
                <w:sz w:val="24"/>
                <w:lang w:val="ru-RU"/>
              </w:rPr>
              <w:t>ся:</w:t>
            </w:r>
          </w:p>
          <w:p w:rsidR="00C14FE6" w:rsidRPr="003F7F34" w:rsidRDefault="00C14FE6" w:rsidP="00320A34">
            <w:pPr>
              <w:pStyle w:val="a7"/>
              <w:rPr>
                <w:rFonts w:ascii="Times New Roman" w:hAnsi="Times New Roman"/>
                <w:sz w:val="24"/>
                <w:lang w:val="ru-RU" w:eastAsia="en-GB"/>
              </w:rPr>
            </w:pPr>
            <w:r w:rsidRPr="003F7F34">
              <w:rPr>
                <w:rFonts w:ascii="Times New Roman" w:hAnsi="Times New Roman"/>
                <w:sz w:val="24"/>
                <w:lang w:val="ru-RU" w:eastAsia="en-GB"/>
              </w:rPr>
              <w:t xml:space="preserve">5 СГ5 </w:t>
            </w:r>
          </w:p>
          <w:p w:rsidR="00A42869" w:rsidRPr="000B543B" w:rsidRDefault="002F7133" w:rsidP="00320A34">
            <w:pPr>
              <w:pStyle w:val="a7"/>
              <w:rPr>
                <w:rFonts w:ascii="Times New Roman" w:hAnsi="Times New Roman"/>
                <w:sz w:val="24"/>
              </w:rPr>
            </w:pPr>
            <w:r w:rsidRPr="003F7F34">
              <w:rPr>
                <w:rFonts w:ascii="Times New Roman" w:hAnsi="Times New Roman"/>
                <w:sz w:val="24"/>
                <w:lang w:val="ru-RU"/>
              </w:rPr>
              <w:t xml:space="preserve">- </w:t>
            </w:r>
            <w:r w:rsidR="00A42869" w:rsidRPr="003F7F34">
              <w:rPr>
                <w:rFonts w:ascii="Times New Roman" w:hAnsi="Times New Roman"/>
                <w:sz w:val="24"/>
                <w:lang w:val="ru-RU"/>
              </w:rPr>
              <w:t xml:space="preserve">составят диалог о школе, меняя позицию </w:t>
            </w:r>
            <w:r w:rsidR="00A42869" w:rsidRPr="000B543B">
              <w:rPr>
                <w:rFonts w:ascii="Times New Roman" w:hAnsi="Times New Roman"/>
                <w:sz w:val="24"/>
              </w:rPr>
              <w:t>«говорящий» на «слушающий»;</w:t>
            </w:r>
          </w:p>
          <w:p w:rsidR="00C14FE6" w:rsidRPr="003F7F34" w:rsidRDefault="00C14FE6" w:rsidP="00320A34">
            <w:pPr>
              <w:pStyle w:val="a7"/>
              <w:rPr>
                <w:rFonts w:ascii="Times New Roman" w:hAnsi="Times New Roman"/>
                <w:sz w:val="24"/>
                <w:lang w:val="ru-RU"/>
              </w:rPr>
            </w:pPr>
            <w:r w:rsidRPr="003F7F34">
              <w:rPr>
                <w:rFonts w:ascii="Times New Roman" w:hAnsi="Times New Roman"/>
                <w:sz w:val="24"/>
                <w:lang w:val="ru-RU"/>
              </w:rPr>
              <w:t>5.СРН2</w:t>
            </w:r>
          </w:p>
          <w:p w:rsidR="00255D6B" w:rsidRPr="003F7F34" w:rsidRDefault="00AC759A" w:rsidP="00320A34">
            <w:pPr>
              <w:pStyle w:val="a7"/>
              <w:rPr>
                <w:rFonts w:ascii="Times New Roman" w:hAnsi="Times New Roman"/>
                <w:sz w:val="24"/>
                <w:lang w:val="ru-RU" w:eastAsia="zh-CN"/>
              </w:rPr>
            </w:pPr>
            <w:r w:rsidRPr="003F7F34">
              <w:rPr>
                <w:rFonts w:ascii="Times New Roman" w:hAnsi="Times New Roman"/>
                <w:sz w:val="24"/>
                <w:lang w:val="ru-RU" w:eastAsia="en-GB"/>
              </w:rPr>
              <w:t xml:space="preserve">- </w:t>
            </w:r>
            <w:r w:rsidR="00C45234" w:rsidRPr="003F7F34">
              <w:rPr>
                <w:rFonts w:ascii="Times New Roman" w:hAnsi="Times New Roman"/>
                <w:sz w:val="24"/>
                <w:lang w:val="ru-RU" w:eastAsia="en-GB"/>
              </w:rPr>
              <w:t xml:space="preserve">использует слова </w:t>
            </w:r>
            <w:r w:rsidRPr="003F7F34">
              <w:rPr>
                <w:rFonts w:ascii="Times New Roman" w:hAnsi="Times New Roman"/>
                <w:sz w:val="24"/>
                <w:lang w:val="ru-RU" w:eastAsia="en-GB"/>
              </w:rPr>
              <w:t>с прямым и переносным значением</w:t>
            </w:r>
            <w:r w:rsidR="00A42869" w:rsidRPr="003F7F34">
              <w:rPr>
                <w:rFonts w:ascii="Times New Roman" w:hAnsi="Times New Roman"/>
                <w:sz w:val="24"/>
                <w:lang w:val="ru-RU" w:eastAsia="zh-CN"/>
              </w:rPr>
              <w:t>;</w:t>
            </w:r>
          </w:p>
        </w:tc>
      </w:tr>
      <w:tr w:rsidR="00EC4777" w:rsidRPr="000B543B" w:rsidTr="00320A34">
        <w:trPr>
          <w:cantSplit/>
          <w:trHeight w:val="603"/>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en-GB"/>
              </w:rPr>
            </w:pPr>
            <w:r w:rsidRPr="000B543B">
              <w:rPr>
                <w:rFonts w:ascii="Times New Roman" w:hAnsi="Times New Roman"/>
                <w:sz w:val="24"/>
                <w:lang w:eastAsia="en-GB"/>
              </w:rPr>
              <w:t xml:space="preserve">Привитие ценностей </w:t>
            </w:r>
          </w:p>
          <w:p w:rsidR="00EC4777" w:rsidRPr="000B543B" w:rsidRDefault="00EC4777" w:rsidP="00320A34">
            <w:pPr>
              <w:pStyle w:val="a7"/>
              <w:rPr>
                <w:rFonts w:ascii="Times New Roman" w:hAnsi="Times New Roman"/>
                <w:sz w:val="24"/>
                <w:lang w:eastAsia="en-GB"/>
              </w:rPr>
            </w:pPr>
          </w:p>
          <w:p w:rsidR="00EC4777" w:rsidRPr="000B543B" w:rsidRDefault="00EC4777" w:rsidP="00320A34">
            <w:pPr>
              <w:pStyle w:val="a7"/>
              <w:rPr>
                <w:rFonts w:ascii="Times New Roman" w:hAnsi="Times New Roman"/>
                <w:sz w:val="24"/>
                <w:lang w:eastAsia="zh-CN"/>
              </w:rPr>
            </w:pP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255D6B" w:rsidRPr="003F7F34" w:rsidRDefault="00255D6B" w:rsidP="00320A34">
            <w:pPr>
              <w:pStyle w:val="a7"/>
              <w:rPr>
                <w:rFonts w:ascii="Times New Roman" w:hAnsi="Times New Roman"/>
                <w:sz w:val="24"/>
                <w:lang w:val="ru-RU" w:eastAsia="zh-CN"/>
              </w:rPr>
            </w:pPr>
            <w:r w:rsidRPr="003F7F34">
              <w:rPr>
                <w:rFonts w:ascii="Times New Roman" w:hAnsi="Times New Roman"/>
                <w:i/>
                <w:color w:val="2976A4"/>
                <w:sz w:val="24"/>
                <w:lang w:val="ru-RU" w:eastAsia="en-GB"/>
              </w:rPr>
              <w:t xml:space="preserve">  </w:t>
            </w:r>
            <w:r w:rsidRPr="003F7F34">
              <w:rPr>
                <w:rFonts w:ascii="Times New Roman" w:hAnsi="Times New Roman"/>
                <w:sz w:val="24"/>
                <w:lang w:val="ru-RU" w:eastAsia="en-GB"/>
              </w:rPr>
              <w:t>Данный урок направлен на привитии ценности – образование в течение всей жизни.  Привитию сотрудничества и взаимоуважения способствует работа по составлению диалога в парах.</w:t>
            </w:r>
          </w:p>
        </w:tc>
      </w:tr>
      <w:tr w:rsidR="00EC4777" w:rsidRPr="000B543B" w:rsidTr="00320A34">
        <w:trPr>
          <w:cantSplit/>
          <w:trHeight w:val="672"/>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D514C9" w:rsidP="00320A34">
            <w:pPr>
              <w:pStyle w:val="a7"/>
              <w:rPr>
                <w:rFonts w:ascii="Times New Roman" w:hAnsi="Times New Roman"/>
                <w:sz w:val="24"/>
                <w:lang w:eastAsia="zh-CN"/>
              </w:rPr>
            </w:pPr>
            <w:r w:rsidRPr="000B543B">
              <w:rPr>
                <w:rFonts w:ascii="Times New Roman" w:hAnsi="Times New Roman"/>
                <w:sz w:val="24"/>
                <w:lang w:eastAsia="en-GB"/>
              </w:rPr>
              <w:t>Меж предметные</w:t>
            </w:r>
            <w:r w:rsidR="00EC4777" w:rsidRPr="000B543B">
              <w:rPr>
                <w:rFonts w:ascii="Times New Roman" w:hAnsi="Times New Roman"/>
                <w:sz w:val="24"/>
                <w:lang w:eastAsia="en-GB"/>
              </w:rPr>
              <w:t xml:space="preserve"> связи</w:t>
            </w: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EC4777" w:rsidRPr="003F7F34" w:rsidRDefault="00255D6B" w:rsidP="00320A34">
            <w:pPr>
              <w:pStyle w:val="a7"/>
              <w:rPr>
                <w:rFonts w:ascii="Times New Roman" w:hAnsi="Times New Roman"/>
                <w:sz w:val="24"/>
                <w:lang w:val="ru-RU" w:eastAsia="zh-CN"/>
              </w:rPr>
            </w:pPr>
            <w:r w:rsidRPr="003F7F34">
              <w:rPr>
                <w:rFonts w:ascii="Times New Roman" w:hAnsi="Times New Roman"/>
                <w:sz w:val="24"/>
                <w:lang w:val="ru-RU" w:eastAsia="en-GB"/>
              </w:rPr>
              <w:t>Межпредметная интеграция с искусством, самопознанием на уроке  реализуется посредством   содержания урока и дидактического материала.</w:t>
            </w:r>
          </w:p>
        </w:tc>
      </w:tr>
      <w:tr w:rsidR="00EC4777" w:rsidRPr="000B543B" w:rsidTr="00320A34">
        <w:trPr>
          <w:cantSplit/>
          <w:trHeight w:val="571"/>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color w:val="000000"/>
                <w:sz w:val="24"/>
                <w:lang w:eastAsia="en-GB"/>
              </w:rPr>
            </w:pPr>
            <w:r w:rsidRPr="000B543B">
              <w:rPr>
                <w:rFonts w:ascii="Times New Roman" w:hAnsi="Times New Roman"/>
                <w:color w:val="000000"/>
                <w:sz w:val="24"/>
                <w:lang w:eastAsia="en-GB"/>
              </w:rPr>
              <w:t>Навыки использовани</w:t>
            </w:r>
            <w:r w:rsidR="00320A34" w:rsidRPr="000B543B">
              <w:rPr>
                <w:rFonts w:ascii="Times New Roman" w:hAnsi="Times New Roman"/>
                <w:color w:val="000000"/>
                <w:sz w:val="24"/>
                <w:lang w:val="kk-KZ" w:eastAsia="en-GB"/>
              </w:rPr>
              <w:t>я</w:t>
            </w:r>
            <w:r w:rsidRPr="000B543B">
              <w:rPr>
                <w:rFonts w:ascii="Times New Roman" w:hAnsi="Times New Roman"/>
                <w:color w:val="000000"/>
                <w:sz w:val="24"/>
                <w:lang w:eastAsia="en-GB"/>
              </w:rPr>
              <w:t xml:space="preserve">  ИКТ </w:t>
            </w: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EC4777" w:rsidRPr="000B543B" w:rsidRDefault="008940C8" w:rsidP="00320A34">
            <w:pPr>
              <w:pStyle w:val="a7"/>
              <w:rPr>
                <w:rFonts w:ascii="Times New Roman" w:hAnsi="Times New Roman"/>
                <w:sz w:val="24"/>
                <w:lang w:eastAsia="zh-CN"/>
              </w:rPr>
            </w:pPr>
            <w:r w:rsidRPr="000B543B">
              <w:rPr>
                <w:rFonts w:ascii="Times New Roman" w:hAnsi="Times New Roman"/>
                <w:sz w:val="24"/>
                <w:lang w:eastAsia="zh-CN"/>
              </w:rPr>
              <w:t>Работа с презентацией.</w:t>
            </w:r>
          </w:p>
        </w:tc>
      </w:tr>
      <w:tr w:rsidR="00EC4777" w:rsidRPr="000B543B" w:rsidTr="00320A34">
        <w:trPr>
          <w:cantSplit/>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color w:val="000000"/>
                <w:sz w:val="24"/>
                <w:lang w:eastAsia="en-GB"/>
              </w:rPr>
              <w:t>Предварительные знания</w:t>
            </w:r>
          </w:p>
          <w:p w:rsidR="00EC4777" w:rsidRPr="000B543B" w:rsidRDefault="00EC4777" w:rsidP="00320A34">
            <w:pPr>
              <w:pStyle w:val="a7"/>
              <w:rPr>
                <w:rFonts w:ascii="Times New Roman" w:hAnsi="Times New Roman"/>
                <w:sz w:val="24"/>
                <w:lang w:eastAsia="zh-CN"/>
              </w:rPr>
            </w:pPr>
          </w:p>
        </w:tc>
        <w:tc>
          <w:tcPr>
            <w:tcW w:w="8080" w:type="dxa"/>
            <w:gridSpan w:val="7"/>
            <w:tcBorders>
              <w:top w:val="single" w:sz="8" w:space="0" w:color="2976A4"/>
              <w:left w:val="single" w:sz="8" w:space="0" w:color="2976A4"/>
              <w:bottom w:val="single" w:sz="8" w:space="0" w:color="2976A4"/>
              <w:right w:val="single" w:sz="8" w:space="0" w:color="2976A4"/>
            </w:tcBorders>
            <w:shd w:val="clear" w:color="auto" w:fill="auto"/>
          </w:tcPr>
          <w:p w:rsidR="00033BBC" w:rsidRPr="000B543B" w:rsidRDefault="0047374E" w:rsidP="00320A34">
            <w:pPr>
              <w:pStyle w:val="a7"/>
              <w:rPr>
                <w:rFonts w:ascii="Times New Roman" w:hAnsi="Times New Roman"/>
                <w:sz w:val="24"/>
                <w:lang w:eastAsia="zh-CN"/>
              </w:rPr>
            </w:pPr>
            <w:r w:rsidRPr="003F7F34">
              <w:rPr>
                <w:rFonts w:ascii="Times New Roman" w:hAnsi="Times New Roman"/>
                <w:sz w:val="24"/>
                <w:lang w:val="ru-RU" w:eastAsia="en-GB"/>
              </w:rPr>
              <w:t xml:space="preserve">Данный урок основывается на знаниях и навыках, полученных на предыдущих уроках. </w:t>
            </w:r>
            <w:r w:rsidR="00033BBC" w:rsidRPr="000B543B">
              <w:rPr>
                <w:rFonts w:ascii="Times New Roman" w:hAnsi="Times New Roman"/>
                <w:sz w:val="24"/>
                <w:lang w:eastAsia="en-GB"/>
              </w:rPr>
              <w:t xml:space="preserve">Учащиеся знакомы с терминами </w:t>
            </w:r>
            <w:r w:rsidR="00A42869" w:rsidRPr="000B543B">
              <w:rPr>
                <w:rFonts w:ascii="Times New Roman" w:hAnsi="Times New Roman"/>
                <w:sz w:val="24"/>
                <w:lang w:eastAsia="en-GB"/>
              </w:rPr>
              <w:t>разговорная и книжная лексика.</w:t>
            </w:r>
            <w:r w:rsidR="00033BBC" w:rsidRPr="000B543B">
              <w:rPr>
                <w:rFonts w:ascii="Times New Roman" w:hAnsi="Times New Roman"/>
                <w:sz w:val="24"/>
                <w:lang w:eastAsia="en-GB"/>
              </w:rPr>
              <w:t xml:space="preserve"> </w:t>
            </w:r>
          </w:p>
        </w:tc>
      </w:tr>
      <w:tr w:rsidR="00EC4777" w:rsidRPr="000B543B" w:rsidTr="00320A34">
        <w:trPr>
          <w:trHeight w:val="564"/>
        </w:trPr>
        <w:tc>
          <w:tcPr>
            <w:tcW w:w="10632" w:type="dxa"/>
            <w:gridSpan w:val="9"/>
            <w:tcBorders>
              <w:top w:val="single" w:sz="8" w:space="0" w:color="2976A4"/>
              <w:left w:val="single" w:sz="8" w:space="0" w:color="008080"/>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t>Ход урока</w:t>
            </w:r>
          </w:p>
        </w:tc>
      </w:tr>
      <w:tr w:rsidR="00EC4777" w:rsidRPr="000B543B" w:rsidTr="00320A34">
        <w:trPr>
          <w:trHeight w:val="528"/>
        </w:trPr>
        <w:tc>
          <w:tcPr>
            <w:tcW w:w="2552" w:type="dxa"/>
            <w:gridSpan w:val="2"/>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t>Запланированные этапы урока</w:t>
            </w:r>
          </w:p>
        </w:tc>
        <w:tc>
          <w:tcPr>
            <w:tcW w:w="6804" w:type="dxa"/>
            <w:gridSpan w:val="6"/>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t xml:space="preserve">Запланированная деятельность на уроке </w:t>
            </w:r>
          </w:p>
          <w:p w:rsidR="00EC4777" w:rsidRPr="000B543B" w:rsidRDefault="00EC4777" w:rsidP="00320A34">
            <w:pPr>
              <w:pStyle w:val="a7"/>
              <w:rPr>
                <w:rFonts w:ascii="Times New Roman" w:hAnsi="Times New Roman"/>
                <w:sz w:val="24"/>
                <w:lang w:eastAsia="zh-CN"/>
              </w:rPr>
            </w:pPr>
          </w:p>
        </w:tc>
        <w:tc>
          <w:tcPr>
            <w:tcW w:w="1276" w:type="dxa"/>
            <w:tcBorders>
              <w:top w:val="single" w:sz="8" w:space="0" w:color="2976A4"/>
              <w:left w:val="single" w:sz="8" w:space="0" w:color="2976A4"/>
              <w:bottom w:val="single" w:sz="8" w:space="0" w:color="2976A4"/>
              <w:right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t>Ресурсы</w:t>
            </w:r>
          </w:p>
        </w:tc>
      </w:tr>
      <w:tr w:rsidR="00EC4777" w:rsidRPr="000B543B" w:rsidTr="00320A34">
        <w:trPr>
          <w:trHeight w:val="695"/>
        </w:trPr>
        <w:tc>
          <w:tcPr>
            <w:tcW w:w="993" w:type="dxa"/>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t>Начало урока</w:t>
            </w:r>
          </w:p>
          <w:p w:rsidR="00EC4777" w:rsidRPr="000B543B" w:rsidRDefault="00EC4777" w:rsidP="00320A34">
            <w:pPr>
              <w:pStyle w:val="a7"/>
              <w:rPr>
                <w:rFonts w:ascii="Times New Roman" w:hAnsi="Times New Roman"/>
                <w:sz w:val="24"/>
                <w:lang w:eastAsia="zh-CN"/>
              </w:rPr>
            </w:pPr>
          </w:p>
        </w:tc>
        <w:tc>
          <w:tcPr>
            <w:tcW w:w="8363" w:type="dxa"/>
            <w:gridSpan w:val="7"/>
            <w:tcBorders>
              <w:top w:val="single" w:sz="8" w:space="0" w:color="2976A4"/>
              <w:left w:val="single" w:sz="8" w:space="0" w:color="2976A4"/>
              <w:bottom w:val="single" w:sz="8" w:space="0" w:color="2976A4"/>
            </w:tcBorders>
            <w:shd w:val="clear" w:color="auto" w:fill="auto"/>
          </w:tcPr>
          <w:p w:rsidR="00C27665" w:rsidRPr="000B543B" w:rsidRDefault="0092131B" w:rsidP="00320A34">
            <w:pPr>
              <w:pStyle w:val="a7"/>
              <w:rPr>
                <w:rFonts w:ascii="Times New Roman" w:hAnsi="Times New Roman"/>
                <w:color w:val="000000"/>
                <w:sz w:val="24"/>
                <w:lang w:val="kk-KZ"/>
              </w:rPr>
            </w:pPr>
            <w:r w:rsidRPr="003F7F34">
              <w:rPr>
                <w:rFonts w:ascii="Times New Roman" w:hAnsi="Times New Roman"/>
                <w:color w:val="000000"/>
                <w:sz w:val="24"/>
                <w:lang w:val="ru-RU"/>
              </w:rPr>
              <w:t>1.Организаци</w:t>
            </w:r>
            <w:r w:rsidR="00264513" w:rsidRPr="003F7F34">
              <w:rPr>
                <w:rFonts w:ascii="Times New Roman" w:hAnsi="Times New Roman"/>
                <w:color w:val="000000"/>
                <w:sz w:val="24"/>
                <w:lang w:val="ru-RU"/>
              </w:rPr>
              <w:t>я класса</w:t>
            </w:r>
            <w:r w:rsidRPr="003F7F34">
              <w:rPr>
                <w:rFonts w:ascii="Times New Roman" w:hAnsi="Times New Roman"/>
                <w:color w:val="000000"/>
                <w:sz w:val="24"/>
                <w:lang w:val="ru-RU"/>
              </w:rPr>
              <w:t xml:space="preserve">. </w:t>
            </w:r>
          </w:p>
          <w:p w:rsidR="002B277C" w:rsidRPr="003F7F34" w:rsidRDefault="004A2433" w:rsidP="00320A34">
            <w:pPr>
              <w:pStyle w:val="a7"/>
              <w:rPr>
                <w:rFonts w:ascii="Times New Roman" w:hAnsi="Times New Roman"/>
                <w:sz w:val="24"/>
                <w:lang w:val="ru-RU"/>
              </w:rPr>
            </w:pPr>
            <w:r w:rsidRPr="003F7F34">
              <w:rPr>
                <w:rFonts w:ascii="Times New Roman" w:hAnsi="Times New Roman"/>
                <w:sz w:val="24"/>
                <w:lang w:val="ru-RU"/>
              </w:rPr>
              <w:t xml:space="preserve">Ознакомление учащихся с </w:t>
            </w:r>
            <w:r w:rsidR="00264513" w:rsidRPr="003F7F34">
              <w:rPr>
                <w:rFonts w:ascii="Times New Roman" w:hAnsi="Times New Roman"/>
                <w:sz w:val="24"/>
                <w:lang w:val="ru-RU"/>
              </w:rPr>
              <w:t xml:space="preserve">темой и </w:t>
            </w:r>
            <w:r w:rsidRPr="003F7F34">
              <w:rPr>
                <w:rFonts w:ascii="Times New Roman" w:hAnsi="Times New Roman"/>
                <w:sz w:val="24"/>
                <w:lang w:val="ru-RU"/>
              </w:rPr>
              <w:t xml:space="preserve"> целями  урока.</w:t>
            </w:r>
          </w:p>
          <w:p w:rsidR="002B277C" w:rsidRPr="003F7F34" w:rsidRDefault="002B277C" w:rsidP="00320A34">
            <w:pPr>
              <w:pStyle w:val="a7"/>
              <w:rPr>
                <w:rFonts w:ascii="Times New Roman" w:hAnsi="Times New Roman"/>
                <w:sz w:val="24"/>
                <w:lang w:val="ru-RU"/>
              </w:rPr>
            </w:pPr>
          </w:p>
        </w:tc>
        <w:tc>
          <w:tcPr>
            <w:tcW w:w="1276" w:type="dxa"/>
            <w:tcBorders>
              <w:top w:val="single" w:sz="8" w:space="0" w:color="2976A4"/>
              <w:left w:val="single" w:sz="8" w:space="0" w:color="2976A4"/>
              <w:bottom w:val="single" w:sz="8" w:space="0" w:color="2976A4"/>
              <w:right w:val="single" w:sz="8" w:space="0" w:color="2976A4"/>
            </w:tcBorders>
            <w:shd w:val="clear" w:color="auto" w:fill="auto"/>
          </w:tcPr>
          <w:p w:rsidR="00EC4777" w:rsidRPr="003F7F34" w:rsidRDefault="00EC4777" w:rsidP="00320A34">
            <w:pPr>
              <w:pStyle w:val="a7"/>
              <w:rPr>
                <w:rFonts w:ascii="Times New Roman" w:hAnsi="Times New Roman"/>
                <w:sz w:val="24"/>
                <w:lang w:val="ru-RU" w:eastAsia="zh-CN"/>
              </w:rPr>
            </w:pPr>
          </w:p>
        </w:tc>
      </w:tr>
      <w:tr w:rsidR="00EC4777" w:rsidRPr="000B543B" w:rsidTr="00320A34">
        <w:trPr>
          <w:trHeight w:val="287"/>
        </w:trPr>
        <w:tc>
          <w:tcPr>
            <w:tcW w:w="993" w:type="dxa"/>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eastAsia="Arial" w:hAnsi="Times New Roman"/>
                <w:sz w:val="24"/>
                <w:lang w:eastAsia="en-GB"/>
              </w:rPr>
            </w:pPr>
            <w:r w:rsidRPr="000B543B">
              <w:rPr>
                <w:rFonts w:ascii="Times New Roman" w:hAnsi="Times New Roman"/>
                <w:sz w:val="24"/>
                <w:lang w:eastAsia="en-GB"/>
              </w:rPr>
              <w:t xml:space="preserve">Середина урока </w:t>
            </w:r>
          </w:p>
          <w:p w:rsidR="00EC4777" w:rsidRPr="000B543B" w:rsidRDefault="00EC4777" w:rsidP="00320A34">
            <w:pPr>
              <w:pStyle w:val="a7"/>
              <w:rPr>
                <w:rFonts w:ascii="Times New Roman" w:hAnsi="Times New Roman"/>
                <w:sz w:val="24"/>
                <w:lang w:eastAsia="zh-CN"/>
              </w:rPr>
            </w:pPr>
            <w:r w:rsidRPr="000B543B">
              <w:rPr>
                <w:rFonts w:ascii="Times New Roman" w:eastAsia="Arial" w:hAnsi="Times New Roman"/>
                <w:sz w:val="24"/>
                <w:lang w:eastAsia="en-GB"/>
              </w:rPr>
              <w:t xml:space="preserve"> </w:t>
            </w:r>
          </w:p>
        </w:tc>
        <w:tc>
          <w:tcPr>
            <w:tcW w:w="8363" w:type="dxa"/>
            <w:gridSpan w:val="7"/>
            <w:tcBorders>
              <w:top w:val="single" w:sz="8" w:space="0" w:color="2976A4"/>
              <w:left w:val="single" w:sz="8" w:space="0" w:color="2976A4"/>
              <w:bottom w:val="single" w:sz="8" w:space="0" w:color="2976A4"/>
            </w:tcBorders>
            <w:shd w:val="clear" w:color="auto" w:fill="auto"/>
          </w:tcPr>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Введение в раздел.</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(К) Дискуссия на тему: «Жизненные ценности – это…»</w:t>
            </w:r>
          </w:p>
          <w:p w:rsidR="001A2CFD" w:rsidRPr="003F7F34" w:rsidRDefault="001A2CFD" w:rsidP="00320A34">
            <w:pPr>
              <w:pStyle w:val="a7"/>
              <w:rPr>
                <w:rFonts w:ascii="Times New Roman" w:hAnsi="Times New Roman"/>
                <w:sz w:val="24"/>
                <w:lang w:val="ru-RU"/>
              </w:rPr>
            </w:pPr>
            <w:r w:rsidRPr="003F7F34">
              <w:rPr>
                <w:rFonts w:ascii="Times New Roman" w:hAnsi="Times New Roman"/>
                <w:i/>
                <w:sz w:val="24"/>
                <w:lang w:val="ru-RU"/>
              </w:rPr>
              <w:t>Вывод:</w:t>
            </w:r>
            <w:r w:rsidRPr="003F7F34">
              <w:rPr>
                <w:rFonts w:ascii="Times New Roman" w:hAnsi="Times New Roman"/>
                <w:sz w:val="24"/>
                <w:lang w:val="ru-RU"/>
              </w:rPr>
              <w:t xml:space="preserve"> «Ценности – это представления человека о самом важном в жизни; это то, что задает вектор его существованию».</w:t>
            </w: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(К) Составление кластера «Жизненные ценности»</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 Какие ценности вы знаете? (дружба, любовь, семья, знание, мир и т.д.)</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 Как их можно классифицировать? (духовные и материальные)</w:t>
            </w: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(П) Стратегия «Бриллиант»</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lastRenderedPageBreak/>
              <w:t>- Подумайте,  какие ценности  из предложенного списка наиболее важные и почему. Распределите данные ценности в виде ромба (распределять вниз по значимости: от наиболее важных до менее важных):</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 xml:space="preserve">вверху в первый ряд расположить одну ценность – наиболее значимую; </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второй ряд – две ценности;</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третий ряд – три ценности;</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четвертый ряд – две ценности;</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пятый ряд – одна ценность, наименее важная.</w:t>
            </w:r>
          </w:p>
          <w:p w:rsidR="001A2CFD" w:rsidRPr="003F7F34" w:rsidRDefault="001A2CFD" w:rsidP="00320A34">
            <w:pPr>
              <w:pStyle w:val="a7"/>
              <w:rPr>
                <w:rFonts w:ascii="Times New Roman" w:hAnsi="Times New Roman"/>
                <w:i/>
                <w:sz w:val="24"/>
                <w:lang w:val="ru-RU"/>
              </w:rPr>
            </w:pPr>
            <w:r w:rsidRPr="003F7F34">
              <w:rPr>
                <w:rFonts w:ascii="Times New Roman" w:hAnsi="Times New Roman"/>
                <w:i/>
                <w:sz w:val="24"/>
                <w:lang w:val="ru-RU"/>
              </w:rPr>
              <w:t>Ценности:</w:t>
            </w:r>
            <w:r w:rsidRPr="003F7F34">
              <w:rPr>
                <w:rFonts w:ascii="Times New Roman" w:hAnsi="Times New Roman"/>
                <w:sz w:val="24"/>
                <w:lang w:val="ru-RU"/>
              </w:rPr>
              <w:t xml:space="preserve"> честность,  дружба,  уважение, знание, вдохновение, решительность, мужество, равенство, традиция.</w:t>
            </w:r>
          </w:p>
          <w:p w:rsidR="001A2CFD" w:rsidRPr="000B543B" w:rsidRDefault="008F79B8" w:rsidP="00320A34">
            <w:pPr>
              <w:pStyle w:val="a7"/>
              <w:rPr>
                <w:rFonts w:ascii="Times New Roman" w:hAnsi="Times New Roman"/>
                <w:sz w:val="24"/>
              </w:rPr>
            </w:pPr>
            <w:r w:rsidRPr="008F79B8">
              <w:rPr>
                <w:rFonts w:ascii="Times New Roman" w:hAnsi="Times New Roman"/>
                <w:sz w:val="24"/>
              </w:rPr>
            </w:r>
            <w:r>
              <w:rPr>
                <w:rFonts w:ascii="Times New Roman" w:hAnsi="Times New Roman"/>
                <w:sz w:val="24"/>
              </w:rPr>
              <w:pict>
                <v:group id="Полотно 12" o:spid="_x0000_s1072" editas="canvas" style="width:126.15pt;height:90pt;mso-position-horizontal-relative:char;mso-position-vertical-relative:line" coordorigin="2400,2286" coordsize="16021,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2400;top:2286;width:16021;height:11430;visibility:visible">
                    <v:fill o:detectmouseclick="t"/>
                    <v:path o:connecttype="none"/>
                  </v:shape>
                  <v:group id="Group 192" o:spid="_x0000_s1074" style="position:absolute;left:5587;top:2286;width:10479;height:11430" coordorigin="5753,2563" coordsize="3065,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93" o:spid="_x0000_s1075" style="position:absolute;left:6775;top:2563;width:102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4" o:spid="_x0000_s1076" style="position:absolute;left:6366;top:3283;width:102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95" o:spid="_x0000_s1077" style="position:absolute;left:7388;top:3283;width:102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96" o:spid="_x0000_s1078" style="position:absolute;left:5753;top:4003;width:102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97" o:spid="_x0000_s1079" style="position:absolute;left:6775;top:4003;width:102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98" o:spid="_x0000_s1080" style="position:absolute;left:7796;top:4003;width:102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99" o:spid="_x0000_s1081" style="position:absolute;left:6366;top:4723;width:102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00" o:spid="_x0000_s1082" style="position:absolute;left:7388;top:4723;width:102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01" o:spid="_x0000_s1083" style="position:absolute;left:6979;top:5443;width:102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w10:wrap type="none"/>
                  <w10:anchorlock/>
                </v:group>
              </w:pic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ФО (комментарии учащихся)</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 xml:space="preserve"> </w:t>
            </w:r>
          </w:p>
          <w:p w:rsidR="00F13B60" w:rsidRPr="003F7F34" w:rsidRDefault="00C27665" w:rsidP="00320A34">
            <w:pPr>
              <w:pStyle w:val="a7"/>
              <w:rPr>
                <w:rFonts w:ascii="Times New Roman" w:hAnsi="Times New Roman"/>
                <w:sz w:val="24"/>
                <w:lang w:val="ru-RU"/>
              </w:rPr>
            </w:pPr>
            <w:r w:rsidRPr="003F7F34">
              <w:rPr>
                <w:rFonts w:ascii="Times New Roman" w:hAnsi="Times New Roman"/>
                <w:sz w:val="24"/>
                <w:lang w:val="ru-RU"/>
              </w:rPr>
              <w:t>(И, Ф) Словарная работа</w:t>
            </w:r>
          </w:p>
          <w:p w:rsidR="002B277C" w:rsidRPr="003F7F34" w:rsidRDefault="002B277C" w:rsidP="00320A34">
            <w:pPr>
              <w:pStyle w:val="a7"/>
              <w:rPr>
                <w:rFonts w:ascii="Times New Roman" w:hAnsi="Times New Roman"/>
                <w:sz w:val="24"/>
                <w:lang w:val="ru-RU"/>
              </w:rPr>
            </w:pPr>
            <w:r w:rsidRPr="003F7F34">
              <w:rPr>
                <w:rFonts w:ascii="Times New Roman" w:hAnsi="Times New Roman"/>
                <w:sz w:val="24"/>
                <w:lang w:val="ru-RU"/>
              </w:rPr>
              <w:t>- Запишите слова под диктовку. Обозначьте орфограмму.</w:t>
            </w:r>
          </w:p>
          <w:p w:rsidR="00C27665" w:rsidRPr="003F7F34" w:rsidRDefault="002B277C" w:rsidP="00320A34">
            <w:pPr>
              <w:pStyle w:val="a7"/>
              <w:rPr>
                <w:rFonts w:ascii="Times New Roman" w:hAnsi="Times New Roman"/>
                <w:sz w:val="24"/>
                <w:lang w:val="ru-RU"/>
              </w:rPr>
            </w:pPr>
            <w:r w:rsidRPr="003F7F34">
              <w:rPr>
                <w:rFonts w:ascii="Times New Roman" w:hAnsi="Times New Roman"/>
                <w:sz w:val="24"/>
                <w:lang w:val="ru-RU"/>
              </w:rPr>
              <w:t>У</w:t>
            </w:r>
            <w:r w:rsidR="00C27665" w:rsidRPr="003F7F34">
              <w:rPr>
                <w:rFonts w:ascii="Times New Roman" w:hAnsi="Times New Roman"/>
                <w:sz w:val="24"/>
                <w:lang w:val="ru-RU"/>
              </w:rPr>
              <w:t xml:space="preserve">ченик, учитель, рюкзак, школа, класс, </w:t>
            </w:r>
            <w:r w:rsidRPr="003F7F34">
              <w:rPr>
                <w:rFonts w:ascii="Times New Roman" w:hAnsi="Times New Roman"/>
                <w:sz w:val="24"/>
                <w:lang w:val="ru-RU"/>
              </w:rPr>
              <w:t xml:space="preserve">тетрадь, карандаш, </w:t>
            </w:r>
            <w:r w:rsidR="00C27665" w:rsidRPr="003F7F34">
              <w:rPr>
                <w:rFonts w:ascii="Times New Roman" w:hAnsi="Times New Roman"/>
                <w:sz w:val="24"/>
                <w:lang w:val="ru-RU"/>
              </w:rPr>
              <w:t>каникулы</w:t>
            </w:r>
            <w:r w:rsidRPr="003F7F34">
              <w:rPr>
                <w:rFonts w:ascii="Times New Roman" w:hAnsi="Times New Roman"/>
                <w:sz w:val="24"/>
                <w:lang w:val="ru-RU"/>
              </w:rPr>
              <w:t>.</w:t>
            </w:r>
          </w:p>
          <w:p w:rsidR="001A2CFD" w:rsidRPr="003F7F34" w:rsidRDefault="001A2CFD" w:rsidP="00320A34">
            <w:pPr>
              <w:pStyle w:val="a7"/>
              <w:rPr>
                <w:rFonts w:ascii="Times New Roman" w:hAnsi="Times New Roman"/>
                <w:sz w:val="24"/>
                <w:lang w:val="ru-RU"/>
              </w:rPr>
            </w:pPr>
            <w:r w:rsidRPr="003F7F34">
              <w:rPr>
                <w:rFonts w:ascii="Times New Roman" w:hAnsi="Times New Roman"/>
                <w:sz w:val="24"/>
                <w:lang w:val="ru-RU"/>
              </w:rPr>
              <w:t>- Составьте два предложения с данными словами, сделайте синтаксический разбор.</w:t>
            </w:r>
          </w:p>
          <w:p w:rsidR="001A2CFD" w:rsidRPr="003F7F34" w:rsidRDefault="001A2CFD" w:rsidP="00320A34">
            <w:pPr>
              <w:pStyle w:val="a7"/>
              <w:rPr>
                <w:rFonts w:ascii="Times New Roman" w:hAnsi="Times New Roman"/>
                <w:i/>
                <w:sz w:val="24"/>
                <w:lang w:val="ru-RU"/>
              </w:rPr>
            </w:pPr>
            <w:r w:rsidRPr="003F7F34">
              <w:rPr>
                <w:rFonts w:ascii="Times New Roman" w:hAnsi="Times New Roman"/>
                <w:i/>
                <w:sz w:val="24"/>
                <w:lang w:val="ru-RU"/>
              </w:rPr>
              <w:t>(Задание направлено на умение записывать под диктовку словарные слова)</w:t>
            </w:r>
          </w:p>
          <w:p w:rsidR="001A2CFD" w:rsidRPr="003F7F34" w:rsidRDefault="001A2CFD" w:rsidP="00320A34">
            <w:pPr>
              <w:pStyle w:val="a7"/>
              <w:rPr>
                <w:rFonts w:ascii="Times New Roman" w:hAnsi="Times New Roman"/>
                <w:sz w:val="24"/>
                <w:lang w:val="ru-RU"/>
              </w:rPr>
            </w:pPr>
          </w:p>
          <w:p w:rsidR="002B277C" w:rsidRPr="003F7F34" w:rsidRDefault="002B277C" w:rsidP="00320A34">
            <w:pPr>
              <w:pStyle w:val="a7"/>
              <w:rPr>
                <w:rFonts w:ascii="Times New Roman" w:hAnsi="Times New Roman"/>
                <w:sz w:val="24"/>
                <w:lang w:val="ru-RU"/>
              </w:rPr>
            </w:pPr>
            <w:r w:rsidRPr="003F7F34">
              <w:rPr>
                <w:rFonts w:ascii="Times New Roman" w:hAnsi="Times New Roman"/>
                <w:sz w:val="24"/>
                <w:lang w:val="ru-RU"/>
              </w:rPr>
              <w:t xml:space="preserve">ФО </w:t>
            </w:r>
            <w:r w:rsidR="00D55FDA" w:rsidRPr="003F7F34">
              <w:rPr>
                <w:rFonts w:ascii="Times New Roman" w:hAnsi="Times New Roman"/>
                <w:sz w:val="24"/>
                <w:lang w:val="ru-RU"/>
              </w:rPr>
              <w:t>(самооценивание</w:t>
            </w:r>
            <w:r w:rsidRPr="003F7F34">
              <w:rPr>
                <w:rFonts w:ascii="Times New Roman" w:hAnsi="Times New Roman"/>
                <w:sz w:val="24"/>
                <w:lang w:val="ru-RU"/>
              </w:rPr>
              <w:t xml:space="preserve"> по образцу)</w:t>
            </w:r>
          </w:p>
          <w:p w:rsidR="004A2433" w:rsidRPr="003F7F34" w:rsidRDefault="002F7133" w:rsidP="00320A34">
            <w:pPr>
              <w:pStyle w:val="a7"/>
              <w:rPr>
                <w:rFonts w:ascii="Times New Roman" w:hAnsi="Times New Roman"/>
                <w:sz w:val="24"/>
                <w:lang w:val="ru-RU"/>
              </w:rPr>
            </w:pPr>
            <w:r w:rsidRPr="003F7F34">
              <w:rPr>
                <w:rFonts w:ascii="Times New Roman" w:hAnsi="Times New Roman"/>
                <w:sz w:val="24"/>
                <w:lang w:val="ru-RU"/>
              </w:rPr>
              <w:t xml:space="preserve">(К) </w:t>
            </w:r>
            <w:r w:rsidR="004A2433" w:rsidRPr="003F7F34">
              <w:rPr>
                <w:rFonts w:ascii="Times New Roman" w:hAnsi="Times New Roman"/>
                <w:sz w:val="24"/>
                <w:lang w:val="ru-RU"/>
              </w:rPr>
              <w:t>«</w:t>
            </w:r>
            <w:r w:rsidR="001A2CFD" w:rsidRPr="003F7F34">
              <w:rPr>
                <w:rFonts w:ascii="Times New Roman" w:hAnsi="Times New Roman"/>
                <w:sz w:val="24"/>
                <w:lang w:val="ru-RU"/>
              </w:rPr>
              <w:t>Шкатулка с грамматикой</w:t>
            </w:r>
            <w:r w:rsidR="004A2433" w:rsidRPr="003F7F34">
              <w:rPr>
                <w:rFonts w:ascii="Times New Roman" w:hAnsi="Times New Roman"/>
                <w:sz w:val="24"/>
                <w:lang w:val="ru-RU"/>
              </w:rPr>
              <w:t>»</w:t>
            </w:r>
          </w:p>
          <w:p w:rsidR="004A2433" w:rsidRPr="003F7F34" w:rsidRDefault="001A2CFD" w:rsidP="00320A34">
            <w:pPr>
              <w:pStyle w:val="a7"/>
              <w:rPr>
                <w:rFonts w:ascii="Times New Roman" w:hAnsi="Times New Roman"/>
                <w:sz w:val="24"/>
                <w:lang w:val="ru-RU"/>
              </w:rPr>
            </w:pPr>
            <w:r w:rsidRPr="003F7F34">
              <w:rPr>
                <w:rFonts w:ascii="Times New Roman" w:hAnsi="Times New Roman"/>
                <w:sz w:val="24"/>
                <w:lang w:val="ru-RU"/>
              </w:rPr>
              <w:t>а) Понятие о прямом и переносном значении слов.</w:t>
            </w:r>
          </w:p>
          <w:p w:rsidR="00654934" w:rsidRPr="003F7F34" w:rsidRDefault="00654934" w:rsidP="00320A34">
            <w:pPr>
              <w:pStyle w:val="a7"/>
              <w:rPr>
                <w:rFonts w:ascii="Times New Roman" w:hAnsi="Times New Roman"/>
                <w:sz w:val="24"/>
                <w:lang w:val="ru-RU"/>
              </w:rPr>
            </w:pPr>
            <w:r w:rsidRPr="003F7F34">
              <w:rPr>
                <w:rFonts w:ascii="Times New Roman" w:hAnsi="Times New Roman"/>
                <w:sz w:val="24"/>
                <w:lang w:val="ru-RU"/>
              </w:rPr>
              <w:t xml:space="preserve">Сравните: Я мою тарелку. - </w:t>
            </w:r>
            <w:r w:rsidR="001A2CFD" w:rsidRPr="003F7F34">
              <w:rPr>
                <w:rFonts w:ascii="Times New Roman" w:hAnsi="Times New Roman"/>
                <w:sz w:val="24"/>
                <w:lang w:val="ru-RU"/>
              </w:rPr>
              <w:t xml:space="preserve">Я съел целую тарелку. </w:t>
            </w:r>
          </w:p>
          <w:p w:rsidR="00654934" w:rsidRPr="003F7F34" w:rsidRDefault="00654934" w:rsidP="00320A34">
            <w:pPr>
              <w:pStyle w:val="a7"/>
              <w:rPr>
                <w:rFonts w:ascii="Times New Roman" w:hAnsi="Times New Roman"/>
                <w:sz w:val="24"/>
                <w:lang w:val="ru-RU"/>
              </w:rPr>
            </w:pPr>
            <w:r w:rsidRPr="003F7F34">
              <w:rPr>
                <w:rFonts w:ascii="Times New Roman" w:hAnsi="Times New Roman"/>
                <w:bCs/>
                <w:i/>
                <w:iCs/>
                <w:sz w:val="24"/>
                <w:lang w:val="ru-RU"/>
              </w:rPr>
              <w:t xml:space="preserve">Прямое </w:t>
            </w:r>
            <w:r w:rsidRPr="003F7F34">
              <w:rPr>
                <w:rFonts w:ascii="Times New Roman" w:hAnsi="Times New Roman"/>
                <w:bCs/>
                <w:sz w:val="24"/>
                <w:lang w:val="ru-RU"/>
              </w:rPr>
              <w:t>значение слова</w:t>
            </w:r>
            <w:r w:rsidRPr="003F7F34">
              <w:rPr>
                <w:rFonts w:ascii="Times New Roman" w:hAnsi="Times New Roman"/>
                <w:sz w:val="24"/>
                <w:lang w:val="ru-RU"/>
              </w:rPr>
              <w:t xml:space="preserve"> — это его основное лексическое значение. Оно непосредственно направлено на предмет (сразу вызывает представление о предмете, явлении) и в наи</w:t>
            </w:r>
            <w:r w:rsidRPr="003F7F34">
              <w:rPr>
                <w:rFonts w:ascii="Times New Roman" w:hAnsi="Times New Roman"/>
                <w:sz w:val="24"/>
                <w:lang w:val="ru-RU"/>
              </w:rPr>
              <w:softHyphen/>
              <w:t xml:space="preserve">меньшей степени зависит от контекста. </w:t>
            </w:r>
          </w:p>
          <w:p w:rsidR="00654934" w:rsidRPr="003F7F34" w:rsidRDefault="00654934" w:rsidP="00320A34">
            <w:pPr>
              <w:pStyle w:val="a7"/>
              <w:rPr>
                <w:rFonts w:ascii="Times New Roman" w:hAnsi="Times New Roman"/>
                <w:sz w:val="24"/>
                <w:lang w:val="ru-RU"/>
              </w:rPr>
            </w:pPr>
            <w:r w:rsidRPr="003F7F34">
              <w:rPr>
                <w:rFonts w:ascii="Times New Roman" w:hAnsi="Times New Roman"/>
                <w:bCs/>
                <w:i/>
                <w:iCs/>
                <w:sz w:val="24"/>
                <w:lang w:val="ru-RU"/>
              </w:rPr>
              <w:t xml:space="preserve">Переносное </w:t>
            </w:r>
            <w:r w:rsidRPr="003F7F34">
              <w:rPr>
                <w:rFonts w:ascii="Times New Roman" w:hAnsi="Times New Roman"/>
                <w:bCs/>
                <w:sz w:val="24"/>
                <w:lang w:val="ru-RU"/>
              </w:rPr>
              <w:t>значение слова</w:t>
            </w:r>
            <w:r w:rsidRPr="003F7F34">
              <w:rPr>
                <w:rFonts w:ascii="Times New Roman" w:hAnsi="Times New Roman"/>
                <w:sz w:val="24"/>
                <w:lang w:val="ru-RU"/>
              </w:rPr>
              <w:t xml:space="preserve"> — это его вторичное значение,</w:t>
            </w:r>
            <w:r w:rsidRPr="000B543B">
              <w:rPr>
                <w:rFonts w:ascii="Times New Roman" w:hAnsi="Times New Roman"/>
                <w:sz w:val="24"/>
              </w:rPr>
              <w:t> </w:t>
            </w:r>
            <w:r w:rsidRPr="003F7F34">
              <w:rPr>
                <w:rFonts w:ascii="Times New Roman" w:hAnsi="Times New Roman"/>
                <w:sz w:val="24"/>
                <w:lang w:val="ru-RU"/>
              </w:rPr>
              <w:t xml:space="preserve"> которое возникло на основе прямого. </w:t>
            </w:r>
          </w:p>
          <w:p w:rsidR="00654934" w:rsidRPr="003F7F34" w:rsidRDefault="00654934" w:rsidP="00320A34">
            <w:pPr>
              <w:pStyle w:val="a7"/>
              <w:rPr>
                <w:rFonts w:ascii="Times New Roman" w:hAnsi="Times New Roman"/>
                <w:sz w:val="24"/>
                <w:lang w:val="ru-RU"/>
              </w:rPr>
            </w:pPr>
            <w:r w:rsidRPr="003F7F34">
              <w:rPr>
                <w:rFonts w:ascii="Times New Roman" w:hAnsi="Times New Roman"/>
                <w:sz w:val="24"/>
                <w:lang w:val="ru-RU"/>
              </w:rPr>
              <w:t xml:space="preserve">б) Слово в переносном значении мы воспринимаем через другой образ: </w:t>
            </w:r>
          </w:p>
          <w:p w:rsidR="00654934" w:rsidRPr="003F7F34" w:rsidRDefault="00654934" w:rsidP="00320A34">
            <w:pPr>
              <w:pStyle w:val="a7"/>
              <w:rPr>
                <w:rFonts w:ascii="Times New Roman" w:hAnsi="Times New Roman"/>
                <w:sz w:val="24"/>
                <w:lang w:val="ru-RU"/>
              </w:rPr>
            </w:pPr>
            <w:r w:rsidRPr="003F7F34">
              <w:rPr>
                <w:rFonts w:ascii="Times New Roman" w:hAnsi="Times New Roman"/>
                <w:bCs/>
                <w:iCs/>
                <w:sz w:val="24"/>
                <w:lang w:val="ru-RU"/>
              </w:rPr>
              <w:t xml:space="preserve">     Железный характер — это характер твёрдый, как железо.</w:t>
            </w:r>
          </w:p>
          <w:p w:rsidR="00654934" w:rsidRPr="003F7F34" w:rsidRDefault="00654934" w:rsidP="00320A34">
            <w:pPr>
              <w:pStyle w:val="a7"/>
              <w:rPr>
                <w:rFonts w:ascii="Times New Roman" w:hAnsi="Times New Roman"/>
                <w:sz w:val="24"/>
                <w:lang w:val="ru-RU"/>
              </w:rPr>
            </w:pPr>
            <w:r w:rsidRPr="003F7F34">
              <w:rPr>
                <w:rFonts w:ascii="Times New Roman" w:hAnsi="Times New Roman"/>
                <w:bCs/>
                <w:iCs/>
                <w:sz w:val="24"/>
                <w:lang w:val="ru-RU"/>
              </w:rPr>
              <w:t xml:space="preserve">   Ледяной взгляд — взгляд холодный, как лёд.</w:t>
            </w:r>
          </w:p>
          <w:p w:rsidR="00654934" w:rsidRPr="003F7F34" w:rsidRDefault="00654934" w:rsidP="00320A34">
            <w:pPr>
              <w:pStyle w:val="a7"/>
              <w:rPr>
                <w:rFonts w:ascii="Times New Roman" w:hAnsi="Times New Roman"/>
                <w:sz w:val="24"/>
                <w:lang w:val="ru-RU"/>
              </w:rPr>
            </w:pPr>
            <w:r w:rsidRPr="003F7F34">
              <w:rPr>
                <w:rFonts w:ascii="Times New Roman" w:hAnsi="Times New Roman"/>
                <w:sz w:val="24"/>
                <w:lang w:val="ru-RU"/>
              </w:rPr>
              <w:t xml:space="preserve">   </w:t>
            </w:r>
            <w:r w:rsidRPr="003F7F34">
              <w:rPr>
                <w:rFonts w:ascii="Times New Roman" w:hAnsi="Times New Roman"/>
                <w:bCs/>
                <w:iCs/>
                <w:sz w:val="24"/>
                <w:lang w:val="ru-RU"/>
              </w:rPr>
              <w:t>Солнечное настроение — настроение яркое и бодрое, радостное, как солнце.</w:t>
            </w:r>
          </w:p>
          <w:p w:rsidR="00654934" w:rsidRPr="003F7F34" w:rsidRDefault="00654934" w:rsidP="00320A34">
            <w:pPr>
              <w:pStyle w:val="a7"/>
              <w:rPr>
                <w:rFonts w:ascii="Times New Roman" w:hAnsi="Times New Roman"/>
                <w:sz w:val="24"/>
                <w:lang w:val="ru-RU"/>
              </w:rPr>
            </w:pPr>
            <w:r w:rsidRPr="003F7F34">
              <w:rPr>
                <w:rFonts w:ascii="Times New Roman" w:hAnsi="Times New Roman"/>
                <w:sz w:val="24"/>
                <w:lang w:val="ru-RU"/>
              </w:rPr>
              <w:t xml:space="preserve">   </w:t>
            </w:r>
            <w:r w:rsidRPr="003F7F34">
              <w:rPr>
                <w:rFonts w:ascii="Times New Roman" w:hAnsi="Times New Roman"/>
                <w:bCs/>
                <w:iCs/>
                <w:sz w:val="24"/>
                <w:lang w:val="ru-RU"/>
              </w:rPr>
              <w:t>Тёплая встреча — встреча приятная, как само тепло дома.</w:t>
            </w:r>
          </w:p>
          <w:p w:rsidR="00654934" w:rsidRPr="003F7F34" w:rsidRDefault="00D55FDA" w:rsidP="00320A34">
            <w:pPr>
              <w:pStyle w:val="a7"/>
              <w:rPr>
                <w:rFonts w:ascii="Times New Roman" w:hAnsi="Times New Roman"/>
                <w:bCs/>
                <w:sz w:val="24"/>
                <w:lang w:val="ru-RU"/>
              </w:rPr>
            </w:pPr>
            <w:r w:rsidRPr="003F7F34">
              <w:rPr>
                <w:rFonts w:ascii="Times New Roman" w:hAnsi="Times New Roman"/>
                <w:sz w:val="24"/>
                <w:lang w:val="ru-RU"/>
              </w:rPr>
              <w:t xml:space="preserve">в) </w:t>
            </w:r>
            <w:r w:rsidRPr="003F7F34">
              <w:rPr>
                <w:rFonts w:ascii="Times New Roman" w:hAnsi="Times New Roman"/>
                <w:bCs/>
                <w:sz w:val="24"/>
                <w:lang w:val="ru-RU"/>
              </w:rPr>
              <w:t>Рассмотрите рисунки и объясните, на чём основано употребление слова в переносном значении.</w:t>
            </w:r>
          </w:p>
          <w:p w:rsidR="00D55FDA" w:rsidRPr="003F7F34" w:rsidRDefault="00D55FDA" w:rsidP="00320A34">
            <w:pPr>
              <w:pStyle w:val="a7"/>
              <w:rPr>
                <w:rFonts w:ascii="Times New Roman" w:hAnsi="Times New Roman"/>
                <w:sz w:val="24"/>
                <w:lang w:val="ru-RU"/>
              </w:rPr>
            </w:pPr>
            <w:r w:rsidRPr="003F7F34">
              <w:rPr>
                <w:rFonts w:ascii="Times New Roman" w:hAnsi="Times New Roman"/>
                <w:sz w:val="24"/>
                <w:lang w:val="ru-RU"/>
              </w:rPr>
              <w:t>Перенос названия происходит лишь тогда, когда у предметов есть какое-нибудь сходство.</w:t>
            </w:r>
          </w:p>
          <w:p w:rsidR="00D55FDA" w:rsidRPr="003F7F34" w:rsidRDefault="00D55FDA" w:rsidP="00320A34">
            <w:pPr>
              <w:pStyle w:val="a7"/>
              <w:rPr>
                <w:rFonts w:ascii="Times New Roman" w:hAnsi="Times New Roman"/>
                <w:sz w:val="24"/>
                <w:lang w:val="ru-RU"/>
              </w:rPr>
            </w:pPr>
            <w:r w:rsidRPr="003F7F34">
              <w:rPr>
                <w:rFonts w:ascii="Times New Roman" w:hAnsi="Times New Roman"/>
                <w:sz w:val="24"/>
                <w:lang w:val="ru-RU"/>
              </w:rPr>
              <w:t xml:space="preserve">    </w:t>
            </w:r>
            <w:r w:rsidRPr="003F7F34">
              <w:rPr>
                <w:rFonts w:ascii="Times New Roman" w:hAnsi="Times New Roman"/>
                <w:bCs/>
                <w:sz w:val="24"/>
                <w:lang w:val="ru-RU"/>
              </w:rPr>
              <w:t>Тьма</w:t>
            </w:r>
            <w:r w:rsidRPr="003F7F34">
              <w:rPr>
                <w:rFonts w:ascii="Times New Roman" w:hAnsi="Times New Roman"/>
                <w:sz w:val="24"/>
                <w:lang w:val="ru-RU"/>
              </w:rPr>
              <w:t xml:space="preserve"> — вокруг темно, ничего не видно, куда ни глянь, темнота. </w:t>
            </w:r>
          </w:p>
          <w:p w:rsidR="00D55FDA" w:rsidRPr="003F7F34" w:rsidRDefault="00D55FDA" w:rsidP="00320A34">
            <w:pPr>
              <w:pStyle w:val="a7"/>
              <w:rPr>
                <w:rFonts w:ascii="Times New Roman" w:hAnsi="Times New Roman"/>
                <w:sz w:val="24"/>
                <w:lang w:val="ru-RU"/>
              </w:rPr>
            </w:pPr>
            <w:r w:rsidRPr="003F7F34">
              <w:rPr>
                <w:rFonts w:ascii="Times New Roman" w:hAnsi="Times New Roman"/>
                <w:bCs/>
                <w:sz w:val="24"/>
                <w:lang w:val="ru-RU"/>
              </w:rPr>
              <w:t xml:space="preserve">     Тьма народу </w:t>
            </w:r>
            <w:r w:rsidRPr="003F7F34">
              <w:rPr>
                <w:rFonts w:ascii="Times New Roman" w:hAnsi="Times New Roman"/>
                <w:sz w:val="24"/>
                <w:lang w:val="ru-RU"/>
              </w:rPr>
              <w:t xml:space="preserve">— множество людей, куда ни посмотришь, люди, люди, люди… И ничего не видно кроме них. </w:t>
            </w:r>
          </w:p>
          <w:p w:rsidR="00D55FDA" w:rsidRPr="003F7F34" w:rsidRDefault="00D55FDA" w:rsidP="00320A34">
            <w:pPr>
              <w:pStyle w:val="a7"/>
              <w:rPr>
                <w:rFonts w:ascii="Times New Roman" w:hAnsi="Times New Roman"/>
                <w:bCs/>
                <w:i/>
                <w:iCs/>
                <w:sz w:val="24"/>
                <w:lang w:val="ru-RU"/>
              </w:rPr>
            </w:pPr>
            <w:r w:rsidRPr="003F7F34">
              <w:rPr>
                <w:rFonts w:ascii="Times New Roman" w:hAnsi="Times New Roman"/>
                <w:sz w:val="24"/>
                <w:lang w:val="ru-RU"/>
              </w:rPr>
              <w:t xml:space="preserve">       Переносное значение часто встречается у глаголов. Так, действия людей могут приписываться неживым предметам: </w:t>
            </w:r>
            <w:r w:rsidRPr="003F7F34">
              <w:rPr>
                <w:rFonts w:ascii="Times New Roman" w:hAnsi="Times New Roman"/>
                <w:bCs/>
                <w:i/>
                <w:iCs/>
                <w:sz w:val="24"/>
                <w:lang w:val="ru-RU"/>
              </w:rPr>
              <w:t>буря плачет, мороз сковал реку, осень разукрасила лес.</w:t>
            </w:r>
          </w:p>
          <w:p w:rsidR="00AC759A" w:rsidRPr="003F7F34" w:rsidRDefault="00AC759A" w:rsidP="00320A34">
            <w:pPr>
              <w:pStyle w:val="a7"/>
              <w:rPr>
                <w:rFonts w:ascii="Times New Roman" w:hAnsi="Times New Roman"/>
                <w:i/>
                <w:sz w:val="24"/>
                <w:lang w:val="ru-RU"/>
              </w:rPr>
            </w:pPr>
            <w:r w:rsidRPr="003F7F34">
              <w:rPr>
                <w:rFonts w:ascii="Times New Roman" w:hAnsi="Times New Roman"/>
                <w:i/>
                <w:sz w:val="24"/>
                <w:lang w:val="ru-RU"/>
              </w:rPr>
              <w:t>(Задание направлено на изучение теоретического материала)</w:t>
            </w:r>
          </w:p>
          <w:p w:rsidR="00D55FDA" w:rsidRPr="003F7F34" w:rsidRDefault="00D55FDA" w:rsidP="00320A34">
            <w:pPr>
              <w:pStyle w:val="a7"/>
              <w:rPr>
                <w:rFonts w:ascii="Times New Roman" w:hAnsi="Times New Roman"/>
                <w:bCs/>
                <w:i/>
                <w:iCs/>
                <w:sz w:val="24"/>
                <w:lang w:val="ru-RU"/>
              </w:rPr>
            </w:pPr>
          </w:p>
          <w:p w:rsidR="00D55FDA" w:rsidRPr="003F7F34" w:rsidRDefault="00AC759A" w:rsidP="00320A34">
            <w:pPr>
              <w:pStyle w:val="a7"/>
              <w:rPr>
                <w:rFonts w:ascii="Times New Roman" w:hAnsi="Times New Roman"/>
                <w:bCs/>
                <w:iCs/>
                <w:sz w:val="24"/>
                <w:lang w:val="ru-RU"/>
              </w:rPr>
            </w:pPr>
            <w:r w:rsidRPr="003F7F34">
              <w:rPr>
                <w:rFonts w:ascii="Times New Roman" w:hAnsi="Times New Roman"/>
                <w:bCs/>
                <w:iCs/>
                <w:sz w:val="24"/>
                <w:lang w:val="ru-RU"/>
              </w:rPr>
              <w:t xml:space="preserve">(И,Ф) </w:t>
            </w:r>
            <w:r w:rsidR="00D55FDA" w:rsidRPr="003F7F34">
              <w:rPr>
                <w:rFonts w:ascii="Times New Roman" w:hAnsi="Times New Roman"/>
                <w:bCs/>
                <w:iCs/>
                <w:sz w:val="24"/>
                <w:lang w:val="ru-RU"/>
              </w:rPr>
              <w:t xml:space="preserve"> Упражнения на закрепление</w:t>
            </w:r>
          </w:p>
          <w:p w:rsidR="00D55FDA" w:rsidRPr="003F7F34" w:rsidRDefault="00D55FDA" w:rsidP="00320A34">
            <w:pPr>
              <w:pStyle w:val="a7"/>
              <w:rPr>
                <w:rFonts w:ascii="Times New Roman" w:hAnsi="Times New Roman"/>
                <w:bCs/>
                <w:iCs/>
                <w:sz w:val="24"/>
                <w:lang w:val="ru-RU"/>
              </w:rPr>
            </w:pPr>
            <w:r w:rsidRPr="003F7F34">
              <w:rPr>
                <w:rFonts w:ascii="Times New Roman" w:hAnsi="Times New Roman"/>
                <w:bCs/>
                <w:iCs/>
                <w:sz w:val="24"/>
                <w:lang w:val="ru-RU"/>
              </w:rPr>
              <w:t>1)</w:t>
            </w:r>
            <w:r w:rsidRPr="003F7F34">
              <w:rPr>
                <w:rFonts w:ascii="Times New Roman" w:eastAsia="+mn-ea" w:hAnsi="Times New Roman"/>
                <w:color w:val="006699"/>
                <w:kern w:val="24"/>
                <w:sz w:val="24"/>
                <w:lang w:val="ru-RU"/>
              </w:rPr>
              <w:t xml:space="preserve"> </w:t>
            </w:r>
            <w:r w:rsidRPr="003F7F34">
              <w:rPr>
                <w:rFonts w:ascii="Times New Roman" w:hAnsi="Times New Roman"/>
                <w:bCs/>
                <w:iCs/>
                <w:sz w:val="24"/>
                <w:lang w:val="ru-RU"/>
              </w:rPr>
              <w:t xml:space="preserve">Составьте словосочетания, подбирая к существительному слова с переносным значением. </w:t>
            </w:r>
          </w:p>
          <w:p w:rsidR="00D55FDA" w:rsidRPr="003F7F34" w:rsidRDefault="00D55FDA" w:rsidP="00320A34">
            <w:pPr>
              <w:pStyle w:val="a7"/>
              <w:rPr>
                <w:rFonts w:ascii="Times New Roman" w:hAnsi="Times New Roman"/>
                <w:bCs/>
                <w:iCs/>
                <w:sz w:val="24"/>
                <w:lang w:val="ru-RU"/>
              </w:rPr>
            </w:pPr>
            <w:r w:rsidRPr="003F7F34">
              <w:rPr>
                <w:rFonts w:ascii="Times New Roman" w:hAnsi="Times New Roman"/>
                <w:bCs/>
                <w:iCs/>
                <w:sz w:val="24"/>
                <w:lang w:val="ru-RU"/>
              </w:rPr>
              <w:lastRenderedPageBreak/>
              <w:t xml:space="preserve"> 1. Взгляд  …</w:t>
            </w:r>
          </w:p>
          <w:p w:rsidR="00D55FDA" w:rsidRPr="003F7F34" w:rsidRDefault="00D55FDA" w:rsidP="00320A34">
            <w:pPr>
              <w:pStyle w:val="a7"/>
              <w:rPr>
                <w:rFonts w:ascii="Times New Roman" w:hAnsi="Times New Roman"/>
                <w:bCs/>
                <w:iCs/>
                <w:sz w:val="24"/>
                <w:lang w:val="ru-RU"/>
              </w:rPr>
            </w:pPr>
            <w:r w:rsidRPr="003F7F34">
              <w:rPr>
                <w:rFonts w:ascii="Times New Roman" w:hAnsi="Times New Roman"/>
                <w:bCs/>
                <w:iCs/>
                <w:sz w:val="24"/>
                <w:lang w:val="ru-RU"/>
              </w:rPr>
              <w:t xml:space="preserve"> 2. Сердце  …</w:t>
            </w:r>
          </w:p>
          <w:p w:rsidR="00D55FDA" w:rsidRPr="003F7F34" w:rsidRDefault="00D55FDA" w:rsidP="00320A34">
            <w:pPr>
              <w:pStyle w:val="a7"/>
              <w:rPr>
                <w:rFonts w:ascii="Times New Roman" w:hAnsi="Times New Roman"/>
                <w:bCs/>
                <w:iCs/>
                <w:sz w:val="24"/>
                <w:lang w:val="ru-RU"/>
              </w:rPr>
            </w:pPr>
            <w:r w:rsidRPr="003F7F34">
              <w:rPr>
                <w:rFonts w:ascii="Times New Roman" w:hAnsi="Times New Roman"/>
                <w:bCs/>
                <w:iCs/>
                <w:sz w:val="24"/>
                <w:lang w:val="ru-RU"/>
              </w:rPr>
              <w:t xml:space="preserve"> 3. Ветер  …</w:t>
            </w:r>
          </w:p>
          <w:p w:rsidR="00D55FDA" w:rsidRPr="003F7F34" w:rsidRDefault="00D55FDA" w:rsidP="00320A34">
            <w:pPr>
              <w:pStyle w:val="a7"/>
              <w:rPr>
                <w:rFonts w:ascii="Times New Roman" w:hAnsi="Times New Roman"/>
                <w:bCs/>
                <w:iCs/>
                <w:sz w:val="24"/>
                <w:lang w:val="ru-RU"/>
              </w:rPr>
            </w:pPr>
            <w:r w:rsidRPr="003F7F34">
              <w:rPr>
                <w:rFonts w:ascii="Times New Roman" w:hAnsi="Times New Roman"/>
                <w:bCs/>
                <w:iCs/>
                <w:sz w:val="24"/>
                <w:lang w:val="ru-RU"/>
              </w:rPr>
              <w:t xml:space="preserve"> 4. Хвост  …</w:t>
            </w:r>
          </w:p>
          <w:p w:rsidR="00D55FDA" w:rsidRPr="003F7F34" w:rsidRDefault="00D55FDA" w:rsidP="00320A34">
            <w:pPr>
              <w:pStyle w:val="a7"/>
              <w:rPr>
                <w:rFonts w:ascii="Times New Roman" w:hAnsi="Times New Roman"/>
                <w:bCs/>
                <w:iCs/>
                <w:sz w:val="24"/>
                <w:lang w:val="ru-RU"/>
              </w:rPr>
            </w:pPr>
            <w:r w:rsidRPr="003F7F34">
              <w:rPr>
                <w:rFonts w:ascii="Times New Roman" w:hAnsi="Times New Roman"/>
                <w:bCs/>
                <w:iCs/>
                <w:sz w:val="24"/>
                <w:lang w:val="ru-RU"/>
              </w:rPr>
              <w:t xml:space="preserve"> 5. Солнце …. </w:t>
            </w:r>
          </w:p>
          <w:p w:rsidR="00D55FDA" w:rsidRPr="003F7F34" w:rsidRDefault="00D55FDA" w:rsidP="00320A34">
            <w:pPr>
              <w:pStyle w:val="a7"/>
              <w:rPr>
                <w:rFonts w:ascii="Times New Roman" w:hAnsi="Times New Roman"/>
                <w:sz w:val="24"/>
                <w:lang w:val="ru-RU"/>
              </w:rPr>
            </w:pPr>
            <w:r w:rsidRPr="003F7F34">
              <w:rPr>
                <w:rFonts w:ascii="Times New Roman" w:hAnsi="Times New Roman"/>
                <w:sz w:val="24"/>
                <w:lang w:val="ru-RU"/>
              </w:rPr>
              <w:t xml:space="preserve">2) </w:t>
            </w:r>
            <w:r w:rsidRPr="003F7F34">
              <w:rPr>
                <w:rFonts w:ascii="Times New Roman" w:hAnsi="Times New Roman"/>
                <w:bCs/>
                <w:sz w:val="24"/>
                <w:lang w:val="ru-RU"/>
              </w:rPr>
              <w:t xml:space="preserve">Из каждой пары выберите словосочетание с переносным значением. </w:t>
            </w:r>
          </w:p>
          <w:p w:rsidR="00D55FDA" w:rsidRPr="003F7F34" w:rsidRDefault="00D55FDA" w:rsidP="00320A34">
            <w:pPr>
              <w:pStyle w:val="a7"/>
              <w:rPr>
                <w:rFonts w:ascii="Times New Roman" w:hAnsi="Times New Roman"/>
                <w:sz w:val="24"/>
                <w:lang w:val="ru-RU"/>
              </w:rPr>
            </w:pPr>
            <w:r w:rsidRPr="003F7F34">
              <w:rPr>
                <w:rFonts w:ascii="Times New Roman" w:hAnsi="Times New Roman"/>
                <w:bCs/>
                <w:sz w:val="24"/>
                <w:lang w:val="ru-RU"/>
              </w:rPr>
              <w:t xml:space="preserve">Золотая осень — золотое кольцо </w:t>
            </w:r>
          </w:p>
          <w:p w:rsidR="00D55FDA" w:rsidRPr="003F7F34" w:rsidRDefault="00D55FDA" w:rsidP="00320A34">
            <w:pPr>
              <w:pStyle w:val="a7"/>
              <w:rPr>
                <w:rFonts w:ascii="Times New Roman" w:hAnsi="Times New Roman"/>
                <w:sz w:val="24"/>
                <w:lang w:val="ru-RU"/>
              </w:rPr>
            </w:pPr>
            <w:r w:rsidRPr="003F7F34">
              <w:rPr>
                <w:rFonts w:ascii="Times New Roman" w:hAnsi="Times New Roman"/>
                <w:bCs/>
                <w:sz w:val="24"/>
                <w:lang w:val="ru-RU"/>
              </w:rPr>
              <w:t xml:space="preserve">Мягкий характер — мягкая кровать </w:t>
            </w:r>
          </w:p>
          <w:p w:rsidR="00D55FDA" w:rsidRPr="003F7F34" w:rsidRDefault="00D55FDA" w:rsidP="00320A34">
            <w:pPr>
              <w:pStyle w:val="a7"/>
              <w:rPr>
                <w:rFonts w:ascii="Times New Roman" w:hAnsi="Times New Roman"/>
                <w:sz w:val="24"/>
                <w:lang w:val="ru-RU"/>
              </w:rPr>
            </w:pPr>
            <w:r w:rsidRPr="003F7F34">
              <w:rPr>
                <w:rFonts w:ascii="Times New Roman" w:hAnsi="Times New Roman"/>
                <w:bCs/>
                <w:sz w:val="24"/>
                <w:lang w:val="ru-RU"/>
              </w:rPr>
              <w:t xml:space="preserve">Сонные берёзки — сонная девочка </w:t>
            </w:r>
          </w:p>
          <w:p w:rsidR="00D55FDA" w:rsidRPr="003F7F34" w:rsidRDefault="00D55FDA" w:rsidP="00320A34">
            <w:pPr>
              <w:pStyle w:val="a7"/>
              <w:rPr>
                <w:rFonts w:ascii="Times New Roman" w:hAnsi="Times New Roman"/>
                <w:bCs/>
                <w:sz w:val="24"/>
                <w:lang w:val="ru-RU"/>
              </w:rPr>
            </w:pPr>
            <w:r w:rsidRPr="003F7F34">
              <w:rPr>
                <w:rFonts w:ascii="Times New Roman" w:hAnsi="Times New Roman"/>
                <w:bCs/>
                <w:sz w:val="24"/>
                <w:lang w:val="ru-RU"/>
              </w:rPr>
              <w:t xml:space="preserve">Тяжёлый груз — тяжёлое чувство </w:t>
            </w:r>
          </w:p>
          <w:p w:rsidR="00421B1E" w:rsidRPr="003F7F34" w:rsidRDefault="00421B1E" w:rsidP="00320A34">
            <w:pPr>
              <w:pStyle w:val="a7"/>
              <w:rPr>
                <w:rFonts w:ascii="Times New Roman" w:hAnsi="Times New Roman"/>
                <w:sz w:val="24"/>
                <w:lang w:val="ru-RU"/>
              </w:rPr>
            </w:pPr>
            <w:r w:rsidRPr="003F7F34">
              <w:rPr>
                <w:rFonts w:ascii="Times New Roman" w:hAnsi="Times New Roman"/>
                <w:bCs/>
                <w:sz w:val="24"/>
                <w:lang w:val="ru-RU"/>
              </w:rPr>
              <w:t xml:space="preserve">3) </w:t>
            </w:r>
            <w:r w:rsidRPr="003F7F34">
              <w:rPr>
                <w:rFonts w:ascii="Times New Roman" w:hAnsi="Times New Roman"/>
                <w:sz w:val="24"/>
                <w:lang w:val="ru-RU"/>
              </w:rPr>
              <w:t>Составьте словосочетания, употребив глаголы в переносном значении:</w:t>
            </w:r>
          </w:p>
          <w:p w:rsidR="00421B1E" w:rsidRPr="003F7F34" w:rsidRDefault="00421B1E" w:rsidP="00320A34">
            <w:pPr>
              <w:pStyle w:val="a7"/>
              <w:rPr>
                <w:rFonts w:ascii="Times New Roman" w:hAnsi="Times New Roman"/>
                <w:sz w:val="24"/>
                <w:lang w:val="ru-RU"/>
              </w:rPr>
            </w:pPr>
            <w:r w:rsidRPr="003F7F34">
              <w:rPr>
                <w:rFonts w:ascii="Times New Roman" w:hAnsi="Times New Roman"/>
                <w:sz w:val="24"/>
                <w:lang w:val="ru-RU"/>
              </w:rPr>
              <w:t>Время, урок, переменка, учебный год, двойка, задание, пролететь, проскочить, ползти, промчаться, схватить, сдуть, захватить.</w:t>
            </w:r>
          </w:p>
          <w:p w:rsidR="00AC759A" w:rsidRPr="000B543B" w:rsidRDefault="00AC759A" w:rsidP="00320A34">
            <w:pPr>
              <w:pStyle w:val="a7"/>
              <w:rPr>
                <w:rFonts w:ascii="Times New Roman" w:hAnsi="Times New Roman"/>
                <w:sz w:val="24"/>
                <w:lang w:val="ru-RU"/>
              </w:rPr>
            </w:pPr>
          </w:p>
          <w:tbl>
            <w:tblPr>
              <w:tblStyle w:val="TableGrid"/>
              <w:tblW w:w="7117" w:type="dxa"/>
              <w:tblInd w:w="0" w:type="dxa"/>
              <w:tblLayout w:type="fixed"/>
              <w:tblCellMar>
                <w:right w:w="41" w:type="dxa"/>
              </w:tblCellMar>
              <w:tblLook w:val="04A0"/>
            </w:tblPr>
            <w:tblGrid>
              <w:gridCol w:w="1736"/>
              <w:gridCol w:w="5381"/>
            </w:tblGrid>
            <w:tr w:rsidR="00AC759A" w:rsidRPr="000B543B" w:rsidTr="00320A34">
              <w:trPr>
                <w:trHeight w:val="248"/>
              </w:trPr>
              <w:tc>
                <w:tcPr>
                  <w:tcW w:w="1736" w:type="dxa"/>
                  <w:vMerge w:val="restart"/>
                  <w:tcBorders>
                    <w:top w:val="single" w:sz="4" w:space="0" w:color="000000"/>
                    <w:left w:val="single" w:sz="4" w:space="0" w:color="000000"/>
                    <w:bottom w:val="single" w:sz="4" w:space="0" w:color="000000"/>
                    <w:right w:val="single" w:sz="4" w:space="0" w:color="000000"/>
                  </w:tcBorders>
                </w:tcPr>
                <w:p w:rsidR="00AC759A" w:rsidRPr="000B543B" w:rsidRDefault="00AC759A" w:rsidP="00320A34">
                  <w:pPr>
                    <w:pStyle w:val="a7"/>
                    <w:rPr>
                      <w:rFonts w:ascii="Times New Roman" w:hAnsi="Times New Roman"/>
                      <w:sz w:val="24"/>
                    </w:rPr>
                  </w:pPr>
                  <w:r w:rsidRPr="000B543B">
                    <w:rPr>
                      <w:rFonts w:ascii="Times New Roman" w:hAnsi="Times New Roman"/>
                      <w:sz w:val="24"/>
                    </w:rPr>
                    <w:t xml:space="preserve">Критерий оценивания </w:t>
                  </w:r>
                </w:p>
              </w:tc>
              <w:tc>
                <w:tcPr>
                  <w:tcW w:w="5381" w:type="dxa"/>
                  <w:tcBorders>
                    <w:top w:val="single" w:sz="4" w:space="0" w:color="000000"/>
                    <w:left w:val="single" w:sz="4" w:space="0" w:color="000000"/>
                    <w:bottom w:val="single" w:sz="4" w:space="0" w:color="000000"/>
                    <w:right w:val="single" w:sz="4" w:space="0" w:color="000000"/>
                  </w:tcBorders>
                </w:tcPr>
                <w:p w:rsidR="00AC759A" w:rsidRPr="000B543B" w:rsidRDefault="00AC759A" w:rsidP="00320A34">
                  <w:pPr>
                    <w:pStyle w:val="a7"/>
                    <w:rPr>
                      <w:rFonts w:ascii="Times New Roman" w:hAnsi="Times New Roman"/>
                      <w:sz w:val="24"/>
                    </w:rPr>
                  </w:pPr>
                  <w:r w:rsidRPr="000B543B">
                    <w:rPr>
                      <w:rFonts w:ascii="Times New Roman" w:hAnsi="Times New Roman"/>
                      <w:sz w:val="24"/>
                    </w:rPr>
                    <w:t>Дескрипторы</w:t>
                  </w:r>
                </w:p>
              </w:tc>
            </w:tr>
            <w:tr w:rsidR="00AC759A" w:rsidRPr="000B543B" w:rsidTr="00320A34">
              <w:trPr>
                <w:trHeight w:val="247"/>
              </w:trPr>
              <w:tc>
                <w:tcPr>
                  <w:tcW w:w="1736" w:type="dxa"/>
                  <w:vMerge/>
                  <w:tcBorders>
                    <w:top w:val="nil"/>
                    <w:left w:val="single" w:sz="4" w:space="0" w:color="000000"/>
                    <w:bottom w:val="single" w:sz="4" w:space="0" w:color="000000"/>
                    <w:right w:val="single" w:sz="4" w:space="0" w:color="000000"/>
                  </w:tcBorders>
                </w:tcPr>
                <w:p w:rsidR="00AC759A" w:rsidRPr="000B543B" w:rsidRDefault="00AC759A" w:rsidP="00320A34">
                  <w:pPr>
                    <w:pStyle w:val="a7"/>
                    <w:rPr>
                      <w:rFonts w:ascii="Times New Roman" w:hAnsi="Times New Roman"/>
                      <w:sz w:val="24"/>
                    </w:rPr>
                  </w:pPr>
                </w:p>
              </w:tc>
              <w:tc>
                <w:tcPr>
                  <w:tcW w:w="5381" w:type="dxa"/>
                  <w:tcBorders>
                    <w:top w:val="single" w:sz="4" w:space="0" w:color="000000"/>
                    <w:left w:val="single" w:sz="4" w:space="0" w:color="000000"/>
                    <w:bottom w:val="single" w:sz="4" w:space="0" w:color="000000"/>
                    <w:right w:val="single" w:sz="4" w:space="0" w:color="000000"/>
                  </w:tcBorders>
                </w:tcPr>
                <w:p w:rsidR="00AC759A" w:rsidRPr="000B543B" w:rsidRDefault="00AC759A" w:rsidP="00320A34">
                  <w:pPr>
                    <w:pStyle w:val="a7"/>
                    <w:rPr>
                      <w:rFonts w:ascii="Times New Roman" w:hAnsi="Times New Roman"/>
                      <w:sz w:val="24"/>
                    </w:rPr>
                  </w:pPr>
                  <w:r w:rsidRPr="000B543B">
                    <w:rPr>
                      <w:rFonts w:ascii="Times New Roman" w:hAnsi="Times New Roman"/>
                      <w:sz w:val="24"/>
                    </w:rPr>
                    <w:t xml:space="preserve">Учащийся </w:t>
                  </w:r>
                </w:p>
              </w:tc>
            </w:tr>
            <w:tr w:rsidR="00AC759A" w:rsidRPr="000B543B" w:rsidTr="00320A34">
              <w:trPr>
                <w:trHeight w:val="724"/>
              </w:trPr>
              <w:tc>
                <w:tcPr>
                  <w:tcW w:w="1736" w:type="dxa"/>
                  <w:vMerge w:val="restart"/>
                  <w:tcBorders>
                    <w:top w:val="single" w:sz="4" w:space="0" w:color="000000"/>
                    <w:left w:val="single" w:sz="4" w:space="0" w:color="000000"/>
                    <w:right w:val="single" w:sz="4" w:space="0" w:color="000000"/>
                  </w:tcBorders>
                </w:tcPr>
                <w:p w:rsidR="00AC759A" w:rsidRPr="003F7F34" w:rsidRDefault="00C45234" w:rsidP="00320A34">
                  <w:pPr>
                    <w:pStyle w:val="a7"/>
                    <w:rPr>
                      <w:rFonts w:ascii="Times New Roman" w:hAnsi="Times New Roman"/>
                      <w:sz w:val="24"/>
                      <w:lang w:val="ru-RU"/>
                    </w:rPr>
                  </w:pPr>
                  <w:r w:rsidRPr="003F7F34">
                    <w:rPr>
                      <w:rFonts w:ascii="Times New Roman" w:hAnsi="Times New Roman"/>
                      <w:sz w:val="24"/>
                      <w:lang w:val="ru-RU" w:eastAsia="en-GB"/>
                    </w:rPr>
                    <w:t>использует</w:t>
                  </w:r>
                  <w:r w:rsidR="00AC759A" w:rsidRPr="003F7F34">
                    <w:rPr>
                      <w:rFonts w:ascii="Times New Roman" w:hAnsi="Times New Roman"/>
                      <w:sz w:val="24"/>
                      <w:lang w:val="ru-RU" w:eastAsia="en-GB"/>
                    </w:rPr>
                    <w:t xml:space="preserve"> слов</w:t>
                  </w:r>
                  <w:r w:rsidRPr="003F7F34">
                    <w:rPr>
                      <w:rFonts w:ascii="Times New Roman" w:hAnsi="Times New Roman"/>
                      <w:sz w:val="24"/>
                      <w:lang w:val="ru-RU" w:eastAsia="en-GB"/>
                    </w:rPr>
                    <w:t>а</w:t>
                  </w:r>
                  <w:r w:rsidR="00AC759A" w:rsidRPr="003F7F34">
                    <w:rPr>
                      <w:rFonts w:ascii="Times New Roman" w:hAnsi="Times New Roman"/>
                      <w:sz w:val="24"/>
                      <w:lang w:val="ru-RU" w:eastAsia="en-GB"/>
                    </w:rPr>
                    <w:t xml:space="preserve"> с прямым и переносным значением</w:t>
                  </w:r>
                </w:p>
              </w:tc>
              <w:tc>
                <w:tcPr>
                  <w:tcW w:w="5381" w:type="dxa"/>
                  <w:tcBorders>
                    <w:top w:val="single" w:sz="4" w:space="0" w:color="000000"/>
                    <w:left w:val="single" w:sz="4" w:space="0" w:color="000000"/>
                    <w:bottom w:val="single" w:sz="4" w:space="0" w:color="000000"/>
                    <w:right w:val="single" w:sz="4" w:space="0" w:color="000000"/>
                  </w:tcBorders>
                </w:tcPr>
                <w:p w:rsidR="00AC759A" w:rsidRPr="003F7F34" w:rsidRDefault="00AC759A" w:rsidP="00320A34">
                  <w:pPr>
                    <w:pStyle w:val="a7"/>
                    <w:rPr>
                      <w:rFonts w:ascii="Times New Roman" w:hAnsi="Times New Roman"/>
                      <w:sz w:val="24"/>
                      <w:lang w:val="ru-RU"/>
                    </w:rPr>
                  </w:pPr>
                  <w:r w:rsidRPr="003F7F34">
                    <w:rPr>
                      <w:rFonts w:ascii="Times New Roman" w:hAnsi="Times New Roman"/>
                      <w:sz w:val="24"/>
                      <w:lang w:val="ru-RU"/>
                    </w:rPr>
                    <w:t>подбирает к существительным слова с переносным значением;</w:t>
                  </w:r>
                </w:p>
              </w:tc>
            </w:tr>
            <w:tr w:rsidR="00AC759A" w:rsidRPr="000B543B" w:rsidTr="00320A34">
              <w:trPr>
                <w:trHeight w:val="468"/>
              </w:trPr>
              <w:tc>
                <w:tcPr>
                  <w:tcW w:w="1736" w:type="dxa"/>
                  <w:vMerge/>
                  <w:tcBorders>
                    <w:left w:val="single" w:sz="4" w:space="0" w:color="000000"/>
                    <w:right w:val="single" w:sz="4" w:space="0" w:color="000000"/>
                  </w:tcBorders>
                </w:tcPr>
                <w:p w:rsidR="00AC759A" w:rsidRPr="003F7F34" w:rsidRDefault="00AC759A" w:rsidP="00320A34">
                  <w:pPr>
                    <w:pStyle w:val="a7"/>
                    <w:rPr>
                      <w:rFonts w:ascii="Times New Roman" w:hAnsi="Times New Roman"/>
                      <w:sz w:val="24"/>
                      <w:lang w:val="ru-RU"/>
                    </w:rPr>
                  </w:pPr>
                </w:p>
              </w:tc>
              <w:tc>
                <w:tcPr>
                  <w:tcW w:w="5381" w:type="dxa"/>
                  <w:tcBorders>
                    <w:top w:val="single" w:sz="4" w:space="0" w:color="000000"/>
                    <w:left w:val="single" w:sz="4" w:space="0" w:color="000000"/>
                    <w:bottom w:val="single" w:sz="4" w:space="0" w:color="000000"/>
                    <w:right w:val="single" w:sz="4" w:space="0" w:color="000000"/>
                  </w:tcBorders>
                </w:tcPr>
                <w:p w:rsidR="00AC759A" w:rsidRPr="003F7F34" w:rsidRDefault="00AC759A" w:rsidP="00320A34">
                  <w:pPr>
                    <w:pStyle w:val="a7"/>
                    <w:rPr>
                      <w:rFonts w:ascii="Times New Roman" w:hAnsi="Times New Roman"/>
                      <w:sz w:val="24"/>
                      <w:lang w:val="ru-RU"/>
                    </w:rPr>
                  </w:pPr>
                  <w:r w:rsidRPr="003F7F34">
                    <w:rPr>
                      <w:rFonts w:ascii="Times New Roman" w:hAnsi="Times New Roman"/>
                      <w:sz w:val="24"/>
                      <w:lang w:val="ru-RU"/>
                    </w:rPr>
                    <w:t xml:space="preserve">выбирает словосочетания с переносным значением; </w:t>
                  </w:r>
                </w:p>
              </w:tc>
            </w:tr>
            <w:tr w:rsidR="00C07780" w:rsidRPr="000B543B" w:rsidTr="00320A34">
              <w:trPr>
                <w:trHeight w:val="635"/>
              </w:trPr>
              <w:tc>
                <w:tcPr>
                  <w:tcW w:w="1736" w:type="dxa"/>
                  <w:tcBorders>
                    <w:left w:val="single" w:sz="4" w:space="0" w:color="000000"/>
                    <w:right w:val="single" w:sz="4" w:space="0" w:color="000000"/>
                  </w:tcBorders>
                </w:tcPr>
                <w:p w:rsidR="00C07780" w:rsidRPr="003F7F34" w:rsidRDefault="00C07780" w:rsidP="00320A34">
                  <w:pPr>
                    <w:pStyle w:val="a7"/>
                    <w:rPr>
                      <w:rFonts w:ascii="Times New Roman" w:hAnsi="Times New Roman"/>
                      <w:sz w:val="24"/>
                      <w:lang w:val="ru-RU"/>
                    </w:rPr>
                  </w:pPr>
                </w:p>
              </w:tc>
              <w:tc>
                <w:tcPr>
                  <w:tcW w:w="5381" w:type="dxa"/>
                  <w:vMerge w:val="restart"/>
                  <w:tcBorders>
                    <w:top w:val="single" w:sz="4" w:space="0" w:color="000000"/>
                    <w:left w:val="single" w:sz="4" w:space="0" w:color="000000"/>
                    <w:right w:val="single" w:sz="4" w:space="0" w:color="000000"/>
                  </w:tcBorders>
                </w:tcPr>
                <w:p w:rsidR="00C07780" w:rsidRPr="003F7F34" w:rsidRDefault="00C07780" w:rsidP="00320A34">
                  <w:pPr>
                    <w:pStyle w:val="a7"/>
                    <w:rPr>
                      <w:rFonts w:ascii="Times New Roman" w:hAnsi="Times New Roman"/>
                      <w:sz w:val="24"/>
                      <w:lang w:val="ru-RU"/>
                    </w:rPr>
                  </w:pPr>
                  <w:r w:rsidRPr="003F7F34">
                    <w:rPr>
                      <w:rFonts w:ascii="Times New Roman" w:hAnsi="Times New Roman"/>
                      <w:sz w:val="24"/>
                      <w:lang w:val="ru-RU"/>
                    </w:rPr>
                    <w:t>составляет словосочетания, употребив глаголы в переносном значении.</w:t>
                  </w:r>
                </w:p>
              </w:tc>
            </w:tr>
            <w:tr w:rsidR="00C07780" w:rsidRPr="000B543B" w:rsidTr="00320A34">
              <w:trPr>
                <w:trHeight w:val="80"/>
              </w:trPr>
              <w:tc>
                <w:tcPr>
                  <w:tcW w:w="1736" w:type="dxa"/>
                  <w:tcBorders>
                    <w:left w:val="single" w:sz="4" w:space="0" w:color="000000"/>
                    <w:bottom w:val="single" w:sz="4" w:space="0" w:color="000000"/>
                    <w:right w:val="single" w:sz="4" w:space="0" w:color="000000"/>
                  </w:tcBorders>
                </w:tcPr>
                <w:p w:rsidR="00C07780" w:rsidRPr="003F7F34" w:rsidRDefault="00C07780" w:rsidP="00320A34">
                  <w:pPr>
                    <w:pStyle w:val="a7"/>
                    <w:rPr>
                      <w:rFonts w:ascii="Times New Roman" w:hAnsi="Times New Roman"/>
                      <w:sz w:val="24"/>
                      <w:lang w:val="ru-RU"/>
                    </w:rPr>
                  </w:pPr>
                </w:p>
              </w:tc>
              <w:tc>
                <w:tcPr>
                  <w:tcW w:w="5381" w:type="dxa"/>
                  <w:vMerge/>
                  <w:tcBorders>
                    <w:left w:val="single" w:sz="4" w:space="0" w:color="000000"/>
                    <w:bottom w:val="single" w:sz="4" w:space="0" w:color="000000"/>
                    <w:right w:val="single" w:sz="4" w:space="0" w:color="000000"/>
                  </w:tcBorders>
                </w:tcPr>
                <w:p w:rsidR="00C07780" w:rsidRPr="003F7F34" w:rsidRDefault="00C07780" w:rsidP="00320A34">
                  <w:pPr>
                    <w:pStyle w:val="a7"/>
                    <w:rPr>
                      <w:rFonts w:ascii="Times New Roman" w:hAnsi="Times New Roman"/>
                      <w:sz w:val="24"/>
                      <w:lang w:val="ru-RU"/>
                    </w:rPr>
                  </w:pPr>
                </w:p>
              </w:tc>
            </w:tr>
          </w:tbl>
          <w:p w:rsidR="00AC759A" w:rsidRPr="003F7F34" w:rsidRDefault="00AC759A" w:rsidP="00320A34">
            <w:pPr>
              <w:pStyle w:val="a7"/>
              <w:rPr>
                <w:rFonts w:ascii="Times New Roman" w:hAnsi="Times New Roman"/>
                <w:i/>
                <w:sz w:val="24"/>
                <w:lang w:val="ru-RU"/>
              </w:rPr>
            </w:pPr>
          </w:p>
          <w:p w:rsidR="00413185" w:rsidRPr="003F7F34" w:rsidRDefault="00D55FDA" w:rsidP="00320A34">
            <w:pPr>
              <w:pStyle w:val="a7"/>
              <w:rPr>
                <w:rFonts w:ascii="Times New Roman" w:hAnsi="Times New Roman"/>
                <w:sz w:val="24"/>
                <w:lang w:val="ru-RU"/>
              </w:rPr>
            </w:pPr>
            <w:r w:rsidRPr="003F7F34">
              <w:rPr>
                <w:rFonts w:ascii="Times New Roman" w:hAnsi="Times New Roman"/>
                <w:sz w:val="24"/>
                <w:lang w:val="ru-RU"/>
              </w:rPr>
              <w:t xml:space="preserve">ФО </w:t>
            </w:r>
            <w:r w:rsidR="005F08FE" w:rsidRPr="003F7F34">
              <w:rPr>
                <w:rFonts w:ascii="Times New Roman" w:hAnsi="Times New Roman"/>
                <w:sz w:val="24"/>
                <w:lang w:val="ru-RU"/>
              </w:rPr>
              <w:t>оценивание по дескрипторам</w:t>
            </w:r>
          </w:p>
          <w:p w:rsidR="00D55FDA" w:rsidRPr="003F7F34" w:rsidRDefault="00D55FDA" w:rsidP="00320A34">
            <w:pPr>
              <w:pStyle w:val="a7"/>
              <w:rPr>
                <w:rFonts w:ascii="Times New Roman" w:hAnsi="Times New Roman"/>
                <w:sz w:val="24"/>
                <w:lang w:val="ru-RU"/>
              </w:rPr>
            </w:pPr>
          </w:p>
          <w:p w:rsidR="00413185" w:rsidRPr="003F7F34" w:rsidRDefault="00413185" w:rsidP="00320A34">
            <w:pPr>
              <w:pStyle w:val="a7"/>
              <w:rPr>
                <w:rFonts w:ascii="Times New Roman" w:hAnsi="Times New Roman"/>
                <w:sz w:val="24"/>
                <w:lang w:val="ru-RU"/>
              </w:rPr>
            </w:pPr>
            <w:r w:rsidRPr="003F7F34">
              <w:rPr>
                <w:rFonts w:ascii="Times New Roman" w:hAnsi="Times New Roman"/>
                <w:sz w:val="24"/>
                <w:lang w:val="ru-RU"/>
              </w:rPr>
              <w:t>(</w:t>
            </w:r>
            <w:r w:rsidR="00C07780" w:rsidRPr="003F7F34">
              <w:rPr>
                <w:rFonts w:ascii="Times New Roman" w:hAnsi="Times New Roman"/>
                <w:sz w:val="24"/>
                <w:lang w:val="ru-RU"/>
              </w:rPr>
              <w:t>К</w:t>
            </w:r>
            <w:r w:rsidRPr="003F7F34">
              <w:rPr>
                <w:rFonts w:ascii="Times New Roman" w:hAnsi="Times New Roman"/>
                <w:sz w:val="24"/>
                <w:lang w:val="ru-RU"/>
              </w:rPr>
              <w:t>) Работа с текстом</w:t>
            </w:r>
          </w:p>
          <w:p w:rsidR="00D55FDA"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Послушай</w:t>
            </w:r>
            <w:r w:rsidR="00C07780" w:rsidRPr="003F7F34">
              <w:rPr>
                <w:rFonts w:ascii="Times New Roman" w:hAnsi="Times New Roman"/>
                <w:noProof/>
                <w:sz w:val="24"/>
                <w:lang w:val="ru-RU"/>
              </w:rPr>
              <w:t>те</w:t>
            </w:r>
            <w:r w:rsidRPr="003F7F34">
              <w:rPr>
                <w:rFonts w:ascii="Times New Roman" w:hAnsi="Times New Roman"/>
                <w:noProof/>
                <w:sz w:val="24"/>
                <w:lang w:val="ru-RU"/>
              </w:rPr>
              <w:t xml:space="preserve"> </w:t>
            </w:r>
            <w:r w:rsidR="00D55FDA" w:rsidRPr="003F7F34">
              <w:rPr>
                <w:rFonts w:ascii="Times New Roman" w:hAnsi="Times New Roman"/>
                <w:noProof/>
                <w:sz w:val="24"/>
                <w:lang w:val="ru-RU"/>
              </w:rPr>
              <w:t xml:space="preserve">стихотворение. </w:t>
            </w:r>
            <w:r w:rsidRPr="003F7F34">
              <w:rPr>
                <w:rFonts w:ascii="Times New Roman" w:hAnsi="Times New Roman"/>
                <w:noProof/>
                <w:sz w:val="24"/>
                <w:lang w:val="ru-RU"/>
              </w:rPr>
              <w:t>Выполни</w:t>
            </w:r>
            <w:r w:rsidR="00C07780" w:rsidRPr="003F7F34">
              <w:rPr>
                <w:rFonts w:ascii="Times New Roman" w:hAnsi="Times New Roman"/>
                <w:noProof/>
                <w:sz w:val="24"/>
                <w:lang w:val="ru-RU"/>
              </w:rPr>
              <w:t>те</w:t>
            </w:r>
            <w:r w:rsidRPr="003F7F34">
              <w:rPr>
                <w:rFonts w:ascii="Times New Roman" w:hAnsi="Times New Roman"/>
                <w:noProof/>
                <w:sz w:val="24"/>
                <w:lang w:val="ru-RU"/>
              </w:rPr>
              <w:t xml:space="preserve"> задания. </w:t>
            </w:r>
          </w:p>
          <w:p w:rsidR="00D55FDA" w:rsidRPr="003F7F34" w:rsidRDefault="00D55FDA" w:rsidP="00320A34">
            <w:pPr>
              <w:pStyle w:val="a7"/>
              <w:rPr>
                <w:rFonts w:ascii="Times New Roman" w:hAnsi="Times New Roman"/>
                <w:bCs/>
                <w:sz w:val="24"/>
                <w:lang w:val="ru-RU"/>
              </w:rPr>
            </w:pPr>
            <w:r w:rsidRPr="003F7F34">
              <w:rPr>
                <w:rFonts w:ascii="Times New Roman" w:hAnsi="Times New Roman"/>
                <w:bCs/>
                <w:sz w:val="24"/>
                <w:lang w:val="ru-RU"/>
              </w:rPr>
              <w:t xml:space="preserve">     </w:t>
            </w:r>
          </w:p>
          <w:p w:rsidR="00D55FDA" w:rsidRPr="003F7F34" w:rsidRDefault="00D55FDA" w:rsidP="00320A34">
            <w:pPr>
              <w:pStyle w:val="a7"/>
              <w:rPr>
                <w:rFonts w:ascii="Times New Roman" w:hAnsi="Times New Roman"/>
                <w:sz w:val="24"/>
                <w:lang w:val="ru-RU"/>
              </w:rPr>
            </w:pPr>
            <w:r w:rsidRPr="003F7F34">
              <w:rPr>
                <w:rFonts w:ascii="Times New Roman" w:hAnsi="Times New Roman"/>
                <w:sz w:val="24"/>
                <w:lang w:val="ru-RU"/>
              </w:rPr>
              <w:t xml:space="preserve">         М. Борисова</w:t>
            </w:r>
          </w:p>
          <w:p w:rsidR="00D55FDA" w:rsidRPr="003F7F34" w:rsidRDefault="00D55FDA" w:rsidP="00320A34">
            <w:pPr>
              <w:pStyle w:val="a7"/>
              <w:rPr>
                <w:rFonts w:ascii="Times New Roman" w:hAnsi="Times New Roman"/>
                <w:sz w:val="24"/>
                <w:lang w:val="ru-RU"/>
              </w:rPr>
            </w:pPr>
            <w:r w:rsidRPr="003F7F34">
              <w:rPr>
                <w:rFonts w:ascii="Times New Roman" w:hAnsi="Times New Roman"/>
                <w:sz w:val="24"/>
                <w:lang w:val="ru-RU"/>
              </w:rPr>
              <w:t>Перегрелся на солнце я, что ли?</w:t>
            </w:r>
            <w:r w:rsidRPr="003F7F34">
              <w:rPr>
                <w:rFonts w:ascii="Times New Roman" w:hAnsi="Times New Roman"/>
                <w:sz w:val="24"/>
                <w:lang w:val="ru-RU"/>
              </w:rPr>
              <w:br/>
              <w:t>Заскучал вдруг по собственной школе.</w:t>
            </w:r>
            <w:r w:rsidRPr="003F7F34">
              <w:rPr>
                <w:rFonts w:ascii="Times New Roman" w:hAnsi="Times New Roman"/>
                <w:sz w:val="24"/>
                <w:lang w:val="ru-RU"/>
              </w:rPr>
              <w:br/>
              <w:t>Чудеса! Я б сейчас, например,</w:t>
            </w:r>
            <w:r w:rsidRPr="003F7F34">
              <w:rPr>
                <w:rFonts w:ascii="Times New Roman" w:hAnsi="Times New Roman"/>
                <w:sz w:val="24"/>
                <w:lang w:val="ru-RU"/>
              </w:rPr>
              <w:br/>
              <w:t>Просто так порешал бы пример,</w:t>
            </w:r>
            <w:r w:rsidRPr="003F7F34">
              <w:rPr>
                <w:rFonts w:ascii="Times New Roman" w:hAnsi="Times New Roman"/>
                <w:sz w:val="24"/>
                <w:lang w:val="ru-RU"/>
              </w:rPr>
              <w:br/>
              <w:t>И припомнил бы парочку правил,</w:t>
            </w:r>
            <w:r w:rsidRPr="003F7F34">
              <w:rPr>
                <w:rFonts w:ascii="Times New Roman" w:hAnsi="Times New Roman"/>
                <w:sz w:val="24"/>
                <w:lang w:val="ru-RU"/>
              </w:rPr>
              <w:br/>
              <w:t>Просто так, чтобы ум не заржавел.</w:t>
            </w:r>
            <w:r w:rsidRPr="003F7F34">
              <w:rPr>
                <w:rFonts w:ascii="Times New Roman" w:hAnsi="Times New Roman"/>
                <w:sz w:val="24"/>
                <w:lang w:val="ru-RU"/>
              </w:rPr>
              <w:br/>
              <w:t>В лес пошли мы вчера за грибами,</w:t>
            </w:r>
            <w:r w:rsidRPr="003F7F34">
              <w:rPr>
                <w:rFonts w:ascii="Times New Roman" w:hAnsi="Times New Roman"/>
                <w:sz w:val="24"/>
                <w:lang w:val="ru-RU"/>
              </w:rPr>
              <w:br/>
              <w:t>Вспомнил: надо же делать гербарий!</w:t>
            </w:r>
            <w:r w:rsidRPr="003F7F34">
              <w:rPr>
                <w:rFonts w:ascii="Times New Roman" w:hAnsi="Times New Roman"/>
                <w:sz w:val="24"/>
                <w:lang w:val="ru-RU"/>
              </w:rPr>
              <w:br/>
              <w:t>А соседской дошкольнице Лизке</w:t>
            </w:r>
            <w:r w:rsidRPr="003F7F34">
              <w:rPr>
                <w:rFonts w:ascii="Times New Roman" w:hAnsi="Times New Roman"/>
                <w:sz w:val="24"/>
                <w:lang w:val="ru-RU"/>
              </w:rPr>
              <w:br/>
              <w:t>Я стишок прочитал по-английски.</w:t>
            </w:r>
            <w:r w:rsidRPr="003F7F34">
              <w:rPr>
                <w:rFonts w:ascii="Times New Roman" w:hAnsi="Times New Roman"/>
                <w:sz w:val="24"/>
                <w:lang w:val="ru-RU"/>
              </w:rPr>
              <w:br/>
              <w:t>Петька дразнится: «Бедненький дачник!</w:t>
            </w:r>
            <w:r w:rsidRPr="003F7F34">
              <w:rPr>
                <w:rFonts w:ascii="Times New Roman" w:hAnsi="Times New Roman"/>
                <w:sz w:val="24"/>
                <w:lang w:val="ru-RU"/>
              </w:rPr>
              <w:br/>
              <w:t>Принесите ребенку задачник!</w:t>
            </w:r>
            <w:r w:rsidRPr="003F7F34">
              <w:rPr>
                <w:rFonts w:ascii="Times New Roman" w:hAnsi="Times New Roman"/>
                <w:sz w:val="24"/>
                <w:lang w:val="ru-RU"/>
              </w:rPr>
              <w:br/>
              <w:t>Завалите его на контрольной!</w:t>
            </w:r>
            <w:r w:rsidRPr="003F7F34">
              <w:rPr>
                <w:rFonts w:ascii="Times New Roman" w:hAnsi="Times New Roman"/>
                <w:sz w:val="24"/>
                <w:lang w:val="ru-RU"/>
              </w:rPr>
              <w:br/>
              <w:t>Он тогда будет очень довольный!»</w:t>
            </w:r>
            <w:r w:rsidRPr="003F7F34">
              <w:rPr>
                <w:rFonts w:ascii="Times New Roman" w:hAnsi="Times New Roman"/>
                <w:sz w:val="24"/>
                <w:lang w:val="ru-RU"/>
              </w:rPr>
              <w:br/>
              <w:t>Я и сам понимаю: нелепо.</w:t>
            </w:r>
            <w:r w:rsidRPr="003F7F34">
              <w:rPr>
                <w:rFonts w:ascii="Times New Roman" w:hAnsi="Times New Roman"/>
                <w:sz w:val="24"/>
                <w:lang w:val="ru-RU"/>
              </w:rPr>
              <w:br/>
              <w:t>Что бы делал я, если б не лето?!</w:t>
            </w:r>
            <w:r w:rsidRPr="003F7F34">
              <w:rPr>
                <w:rFonts w:ascii="Times New Roman" w:hAnsi="Times New Roman"/>
                <w:sz w:val="24"/>
                <w:lang w:val="ru-RU"/>
              </w:rPr>
              <w:br/>
              <w:t>Так хотел нагуляться на воле!</w:t>
            </w:r>
            <w:r w:rsidRPr="003F7F34">
              <w:rPr>
                <w:rFonts w:ascii="Times New Roman" w:hAnsi="Times New Roman"/>
                <w:sz w:val="24"/>
                <w:lang w:val="ru-RU"/>
              </w:rPr>
              <w:br/>
              <w:t>А теперь вот скучаю по школе…</w:t>
            </w:r>
          </w:p>
          <w:p w:rsidR="00D55FDA" w:rsidRPr="003F7F34" w:rsidRDefault="00D55FDA" w:rsidP="00320A34">
            <w:pPr>
              <w:pStyle w:val="a7"/>
              <w:rPr>
                <w:rFonts w:ascii="Times New Roman" w:hAnsi="Times New Roman"/>
                <w:noProof/>
                <w:sz w:val="24"/>
                <w:lang w:val="ru-RU"/>
              </w:rPr>
            </w:pPr>
          </w:p>
          <w:p w:rsidR="00701214" w:rsidRPr="003F7F34" w:rsidRDefault="00C07780" w:rsidP="00320A34">
            <w:pPr>
              <w:pStyle w:val="a7"/>
              <w:rPr>
                <w:rFonts w:ascii="Times New Roman" w:hAnsi="Times New Roman"/>
                <w:noProof/>
                <w:sz w:val="24"/>
                <w:lang w:val="ru-RU"/>
              </w:rPr>
            </w:pPr>
            <w:r w:rsidRPr="003F7F34">
              <w:rPr>
                <w:rFonts w:ascii="Times New Roman" w:hAnsi="Times New Roman"/>
                <w:noProof/>
                <w:sz w:val="24"/>
                <w:lang w:val="ru-RU"/>
              </w:rPr>
              <w:t>1)</w:t>
            </w:r>
            <w:r w:rsidR="00701214" w:rsidRPr="003F7F34">
              <w:rPr>
                <w:rFonts w:ascii="Times New Roman" w:hAnsi="Times New Roman"/>
                <w:noProof/>
                <w:sz w:val="24"/>
                <w:lang w:val="ru-RU"/>
              </w:rPr>
              <w:t>Какое настроение описывается в стихотворении?</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Почему герой удивляется своему настроению?</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Как относится мальчик к своей школе?</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Как, по-вашему, нравится ли ему учиться?</w:t>
            </w:r>
          </w:p>
          <w:p w:rsidR="00C45234" w:rsidRPr="003F7F34" w:rsidRDefault="00C45234" w:rsidP="00320A34">
            <w:pPr>
              <w:pStyle w:val="a7"/>
              <w:rPr>
                <w:rFonts w:ascii="Times New Roman" w:hAnsi="Times New Roman"/>
                <w:noProof/>
                <w:sz w:val="24"/>
                <w:lang w:val="ru-RU"/>
              </w:rPr>
            </w:pP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lastRenderedPageBreak/>
              <w:t>2) С помощью каких слов и выражений описываются чувства героя стихотворения?</w:t>
            </w:r>
          </w:p>
          <w:p w:rsidR="00C45234" w:rsidRPr="003F7F34" w:rsidRDefault="00C45234" w:rsidP="00320A34">
            <w:pPr>
              <w:pStyle w:val="a7"/>
              <w:rPr>
                <w:rFonts w:ascii="Times New Roman" w:hAnsi="Times New Roman"/>
                <w:noProof/>
                <w:sz w:val="24"/>
                <w:lang w:val="ru-RU"/>
              </w:rPr>
            </w:pP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3) Как вы понимаете выражение «чтобы ум не заржавел»?</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О чём говорят, когла употребляют слово «заржаветь»?</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В каком значении, описывая ситуацию на рисунке, вы употребите это слово?</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В прямом или переносном значении употреблено оно в стихотворении?</w:t>
            </w:r>
          </w:p>
          <w:p w:rsidR="00C45234" w:rsidRPr="003F7F34" w:rsidRDefault="00C45234" w:rsidP="00320A34">
            <w:pPr>
              <w:pStyle w:val="a7"/>
              <w:rPr>
                <w:rFonts w:ascii="Times New Roman" w:hAnsi="Times New Roman"/>
                <w:noProof/>
                <w:sz w:val="24"/>
                <w:lang w:val="ru-RU"/>
              </w:rPr>
            </w:pP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4) Как вы  думаете, кому герой стихотворения мог рассказать о своём настроении? Определите, к книжному или разговорному стилю относится его рассказ.</w:t>
            </w:r>
          </w:p>
          <w:p w:rsidR="00C45234" w:rsidRPr="003F7F34" w:rsidRDefault="00C45234" w:rsidP="00320A34">
            <w:pPr>
              <w:pStyle w:val="a7"/>
              <w:rPr>
                <w:rFonts w:ascii="Times New Roman" w:hAnsi="Times New Roman"/>
                <w:noProof/>
                <w:sz w:val="24"/>
                <w:lang w:val="ru-RU"/>
              </w:rPr>
            </w:pP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5)Найдите в следующих предложениях разговорные слова:</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Я запомнил бы парочку правил.</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Завалите его на контрольной!</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Соседской дошкольницеЛизке я стишок прочитал по-английски.</w:t>
            </w:r>
          </w:p>
          <w:p w:rsidR="00701214" w:rsidRPr="003F7F34" w:rsidRDefault="00701214" w:rsidP="00320A34">
            <w:pPr>
              <w:pStyle w:val="a7"/>
              <w:rPr>
                <w:rFonts w:ascii="Times New Roman" w:hAnsi="Times New Roman"/>
                <w:i/>
                <w:noProof/>
                <w:sz w:val="24"/>
                <w:lang w:val="ru-RU"/>
              </w:rPr>
            </w:pPr>
            <w:r w:rsidRPr="003F7F34">
              <w:rPr>
                <w:rFonts w:ascii="Times New Roman" w:hAnsi="Times New Roman"/>
                <w:i/>
                <w:noProof/>
                <w:sz w:val="24"/>
                <w:lang w:val="ru-RU"/>
              </w:rPr>
              <w:t>Разговорная лексика - слова, которые употребляют в непринужденном устном общении. Например, кромсать, зубрила, шлёпнуться, шпаргалка.</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6) Какие из вариантов заголовков отражают тему стихотворения, а какие основную мысль?</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Однажды на каникулах.</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Вот так чудеса!</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Перегрелся на солнце.</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Соскучился по школе!</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Надоело отдыхать.</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Придумай своой заголовок к стихотворению. Вы отразили в нем тему или основную мысль?</w:t>
            </w:r>
          </w:p>
          <w:p w:rsidR="00701214" w:rsidRPr="003F7F34" w:rsidRDefault="00701214" w:rsidP="00320A34">
            <w:pPr>
              <w:pStyle w:val="a7"/>
              <w:rPr>
                <w:rFonts w:ascii="Times New Roman" w:hAnsi="Times New Roman"/>
                <w:i/>
                <w:noProof/>
                <w:sz w:val="24"/>
                <w:lang w:val="ru-RU"/>
              </w:rPr>
            </w:pP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(П,Ф)</w:t>
            </w:r>
            <w:r w:rsidRPr="003F7F34">
              <w:rPr>
                <w:rFonts w:ascii="Times New Roman" w:hAnsi="Times New Roman"/>
                <w:i/>
                <w:noProof/>
                <w:sz w:val="24"/>
                <w:lang w:val="ru-RU"/>
              </w:rPr>
              <w:t xml:space="preserve"> </w:t>
            </w:r>
            <w:r w:rsidRPr="003F7F34">
              <w:rPr>
                <w:rFonts w:ascii="Times New Roman" w:hAnsi="Times New Roman"/>
                <w:noProof/>
                <w:sz w:val="24"/>
                <w:lang w:val="ru-RU"/>
              </w:rPr>
              <w:t xml:space="preserve">Упражнение «Расскажу тебе о школе» </w:t>
            </w:r>
          </w:p>
          <w:p w:rsidR="00421B1E" w:rsidRPr="003F7F34" w:rsidRDefault="00421B1E" w:rsidP="00320A34">
            <w:pPr>
              <w:pStyle w:val="a7"/>
              <w:rPr>
                <w:rFonts w:ascii="Times New Roman" w:hAnsi="Times New Roman"/>
                <w:noProof/>
                <w:sz w:val="24"/>
                <w:lang w:val="ru-RU"/>
              </w:rPr>
            </w:pPr>
            <w:r w:rsidRPr="003F7F34">
              <w:rPr>
                <w:rFonts w:ascii="Times New Roman" w:hAnsi="Times New Roman"/>
                <w:i/>
                <w:noProof/>
                <w:sz w:val="24"/>
                <w:lang w:val="ru-RU"/>
              </w:rPr>
              <w:t>1 этап:</w:t>
            </w:r>
            <w:r w:rsidRPr="003F7F34">
              <w:rPr>
                <w:rFonts w:ascii="Times New Roman" w:hAnsi="Times New Roman"/>
                <w:noProof/>
                <w:sz w:val="24"/>
                <w:lang w:val="ru-RU"/>
              </w:rPr>
              <w:t xml:space="preserve"> Учащиеся в парах рассказывают о ситуациях, которые произошли с ними в школе.</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 Знакома ли вам ситуация, когда вы на каникулах соскучились по школе? Кого или что вы вспомнили? Расскажите друг другу об одноклассниках, учителях, интересных уроках, любимых предметах. Что вам больше всего нравится в вашей школе? Используйте выражения:</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О нашей школе модно сказать, что …;</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Мне интересно общаться с …;</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Мы обсуждаем с ними …;</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Мой учитель … рассказывал нам о …;</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Мой любимый школьный предмет …;</w:t>
            </w:r>
          </w:p>
          <w:p w:rsidR="00701214" w:rsidRPr="003F7F34" w:rsidRDefault="00421B1E" w:rsidP="00320A34">
            <w:pPr>
              <w:pStyle w:val="a7"/>
              <w:rPr>
                <w:rFonts w:ascii="Times New Roman" w:hAnsi="Times New Roman"/>
                <w:noProof/>
                <w:sz w:val="24"/>
                <w:lang w:val="ru-RU"/>
              </w:rPr>
            </w:pPr>
            <w:r w:rsidRPr="003F7F34">
              <w:rPr>
                <w:rFonts w:ascii="Times New Roman" w:hAnsi="Times New Roman"/>
                <w:noProof/>
                <w:sz w:val="24"/>
                <w:lang w:val="ru-RU"/>
              </w:rPr>
              <w:t>Мне нрав</w:t>
            </w:r>
            <w:r w:rsidR="00701214" w:rsidRPr="003F7F34">
              <w:rPr>
                <w:rFonts w:ascii="Times New Roman" w:hAnsi="Times New Roman"/>
                <w:noProof/>
                <w:sz w:val="24"/>
                <w:lang w:val="ru-RU"/>
              </w:rPr>
              <w:t>ится …;</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На уроке… мы…;</w:t>
            </w:r>
          </w:p>
          <w:p w:rsidR="00701214" w:rsidRPr="003F7F34" w:rsidRDefault="00701214" w:rsidP="00320A34">
            <w:pPr>
              <w:pStyle w:val="a7"/>
              <w:rPr>
                <w:rFonts w:ascii="Times New Roman" w:hAnsi="Times New Roman"/>
                <w:noProof/>
                <w:sz w:val="24"/>
                <w:lang w:val="ru-RU"/>
              </w:rPr>
            </w:pPr>
            <w:r w:rsidRPr="003F7F34">
              <w:rPr>
                <w:rFonts w:ascii="Times New Roman" w:hAnsi="Times New Roman"/>
                <w:noProof/>
                <w:sz w:val="24"/>
                <w:lang w:val="ru-RU"/>
              </w:rPr>
              <w:t>Я недавно узнал о … .</w:t>
            </w:r>
          </w:p>
          <w:p w:rsidR="00421B1E" w:rsidRPr="003F7F34" w:rsidRDefault="00421B1E" w:rsidP="00320A34">
            <w:pPr>
              <w:pStyle w:val="a7"/>
              <w:rPr>
                <w:rFonts w:ascii="Times New Roman" w:hAnsi="Times New Roman"/>
                <w:noProof/>
                <w:sz w:val="24"/>
                <w:lang w:val="ru-RU"/>
              </w:rPr>
            </w:pPr>
          </w:p>
          <w:p w:rsidR="00421B1E" w:rsidRPr="003F7F34" w:rsidRDefault="00421B1E" w:rsidP="00320A34">
            <w:pPr>
              <w:pStyle w:val="a7"/>
              <w:rPr>
                <w:rFonts w:ascii="Times New Roman" w:hAnsi="Times New Roman"/>
                <w:noProof/>
                <w:sz w:val="24"/>
                <w:lang w:val="ru-RU"/>
              </w:rPr>
            </w:pPr>
            <w:r w:rsidRPr="003F7F34">
              <w:rPr>
                <w:rFonts w:ascii="Times New Roman" w:hAnsi="Times New Roman"/>
                <w:i/>
                <w:noProof/>
                <w:sz w:val="24"/>
                <w:lang w:val="ru-RU"/>
              </w:rPr>
              <w:t>2 этап:</w:t>
            </w:r>
            <w:r w:rsidRPr="003F7F34">
              <w:rPr>
                <w:rFonts w:ascii="Times New Roman" w:hAnsi="Times New Roman"/>
                <w:noProof/>
                <w:sz w:val="24"/>
                <w:lang w:val="ru-RU"/>
              </w:rPr>
              <w:t xml:space="preserve"> Учащиеся от первого лица рассказывают о ситуациях, которые произошли в школе с их одноклассником. Учащийся, чью ситуацию рассказывает собеседник, может задавать уточняющие вопросы.</w:t>
            </w:r>
          </w:p>
          <w:p w:rsidR="00421B1E" w:rsidRPr="003F7F34" w:rsidRDefault="00421B1E" w:rsidP="00320A34">
            <w:pPr>
              <w:pStyle w:val="a7"/>
              <w:rPr>
                <w:rFonts w:ascii="Times New Roman" w:hAnsi="Times New Roman"/>
                <w:i/>
                <w:sz w:val="24"/>
                <w:lang w:val="ru-RU"/>
              </w:rPr>
            </w:pPr>
            <w:r w:rsidRPr="003F7F34">
              <w:rPr>
                <w:rFonts w:ascii="Times New Roman" w:hAnsi="Times New Roman"/>
                <w:i/>
                <w:sz w:val="24"/>
                <w:lang w:val="ru-RU"/>
              </w:rPr>
              <w:t>(Задание направлено на формирование навыка говорения)</w:t>
            </w:r>
          </w:p>
          <w:p w:rsidR="00421B1E" w:rsidRPr="003F7F34" w:rsidRDefault="00421B1E" w:rsidP="00320A34">
            <w:pPr>
              <w:pStyle w:val="a7"/>
              <w:rPr>
                <w:rFonts w:ascii="Times New Roman" w:hAnsi="Times New Roman"/>
                <w:noProof/>
                <w:sz w:val="24"/>
                <w:lang w:val="ru-RU"/>
              </w:rPr>
            </w:pPr>
          </w:p>
          <w:p w:rsidR="00701214" w:rsidRPr="000B543B" w:rsidRDefault="00701214" w:rsidP="00320A34">
            <w:pPr>
              <w:pStyle w:val="a7"/>
              <w:rPr>
                <w:rFonts w:ascii="Times New Roman" w:hAnsi="Times New Roman"/>
                <w:noProof/>
                <w:sz w:val="24"/>
              </w:rPr>
            </w:pPr>
            <w:r w:rsidRPr="003F7F34">
              <w:rPr>
                <w:rFonts w:ascii="Times New Roman" w:hAnsi="Times New Roman"/>
                <w:noProof/>
                <w:sz w:val="24"/>
                <w:lang w:val="ru-RU"/>
              </w:rPr>
              <w:t xml:space="preserve">- Какие слова вы использовали при составлении диалога книжные или разговорные? </w:t>
            </w:r>
            <w:r w:rsidRPr="000B543B">
              <w:rPr>
                <w:rFonts w:ascii="Times New Roman" w:hAnsi="Times New Roman"/>
                <w:noProof/>
                <w:sz w:val="24"/>
              </w:rPr>
              <w:t>Почему?</w:t>
            </w:r>
          </w:p>
          <w:p w:rsidR="006419C5" w:rsidRPr="000B543B" w:rsidRDefault="006419C5" w:rsidP="00320A34">
            <w:pPr>
              <w:pStyle w:val="a7"/>
              <w:rPr>
                <w:rFonts w:ascii="Times New Roman" w:hAnsi="Times New Roman"/>
                <w:sz w:val="24"/>
                <w:lang w:val="ru-RU"/>
              </w:rPr>
            </w:pPr>
            <w:r w:rsidRPr="000B543B">
              <w:rPr>
                <w:rFonts w:ascii="Times New Roman" w:hAnsi="Times New Roman"/>
                <w:sz w:val="24"/>
                <w:lang w:val="ru-RU"/>
              </w:rPr>
              <w:t xml:space="preserve">       </w:t>
            </w:r>
          </w:p>
          <w:tbl>
            <w:tblPr>
              <w:tblStyle w:val="TableGrid"/>
              <w:tblW w:w="7258" w:type="dxa"/>
              <w:tblInd w:w="0" w:type="dxa"/>
              <w:tblLayout w:type="fixed"/>
              <w:tblCellMar>
                <w:right w:w="41" w:type="dxa"/>
              </w:tblCellMar>
              <w:tblLook w:val="04A0"/>
            </w:tblPr>
            <w:tblGrid>
              <w:gridCol w:w="1736"/>
              <w:gridCol w:w="5522"/>
            </w:tblGrid>
            <w:tr w:rsidR="006419C5" w:rsidRPr="000B543B" w:rsidTr="00320A34">
              <w:trPr>
                <w:trHeight w:val="248"/>
              </w:trPr>
              <w:tc>
                <w:tcPr>
                  <w:tcW w:w="1736" w:type="dxa"/>
                  <w:vMerge w:val="restart"/>
                  <w:tcBorders>
                    <w:top w:val="single" w:sz="4" w:space="0" w:color="000000"/>
                    <w:left w:val="single" w:sz="4" w:space="0" w:color="000000"/>
                    <w:bottom w:val="single" w:sz="4" w:space="0" w:color="000000"/>
                    <w:right w:val="single" w:sz="4" w:space="0" w:color="000000"/>
                  </w:tcBorders>
                </w:tcPr>
                <w:p w:rsidR="006419C5" w:rsidRPr="000B543B" w:rsidRDefault="006419C5" w:rsidP="00320A34">
                  <w:pPr>
                    <w:pStyle w:val="a7"/>
                    <w:rPr>
                      <w:rFonts w:ascii="Times New Roman" w:hAnsi="Times New Roman"/>
                      <w:sz w:val="24"/>
                    </w:rPr>
                  </w:pPr>
                  <w:r w:rsidRPr="000B543B">
                    <w:rPr>
                      <w:rFonts w:ascii="Times New Roman" w:hAnsi="Times New Roman"/>
                      <w:sz w:val="24"/>
                    </w:rPr>
                    <w:t xml:space="preserve">Критерий оценивания </w:t>
                  </w:r>
                </w:p>
              </w:tc>
              <w:tc>
                <w:tcPr>
                  <w:tcW w:w="5522" w:type="dxa"/>
                  <w:tcBorders>
                    <w:top w:val="single" w:sz="4" w:space="0" w:color="000000"/>
                    <w:left w:val="single" w:sz="4" w:space="0" w:color="000000"/>
                    <w:bottom w:val="single" w:sz="4" w:space="0" w:color="000000"/>
                    <w:right w:val="single" w:sz="4" w:space="0" w:color="000000"/>
                  </w:tcBorders>
                </w:tcPr>
                <w:p w:rsidR="006419C5" w:rsidRPr="000B543B" w:rsidRDefault="006419C5" w:rsidP="00320A34">
                  <w:pPr>
                    <w:pStyle w:val="a7"/>
                    <w:rPr>
                      <w:rFonts w:ascii="Times New Roman" w:hAnsi="Times New Roman"/>
                      <w:sz w:val="24"/>
                    </w:rPr>
                  </w:pPr>
                  <w:r w:rsidRPr="000B543B">
                    <w:rPr>
                      <w:rFonts w:ascii="Times New Roman" w:hAnsi="Times New Roman"/>
                      <w:sz w:val="24"/>
                    </w:rPr>
                    <w:t>Дескриптор</w:t>
                  </w:r>
                  <w:r w:rsidR="000D4FE5" w:rsidRPr="000B543B">
                    <w:rPr>
                      <w:rFonts w:ascii="Times New Roman" w:hAnsi="Times New Roman"/>
                      <w:sz w:val="24"/>
                    </w:rPr>
                    <w:t>ы</w:t>
                  </w:r>
                </w:p>
              </w:tc>
            </w:tr>
            <w:tr w:rsidR="006419C5" w:rsidRPr="000B543B" w:rsidTr="00320A34">
              <w:trPr>
                <w:trHeight w:val="247"/>
              </w:trPr>
              <w:tc>
                <w:tcPr>
                  <w:tcW w:w="1736" w:type="dxa"/>
                  <w:vMerge/>
                  <w:tcBorders>
                    <w:top w:val="nil"/>
                    <w:left w:val="single" w:sz="4" w:space="0" w:color="000000"/>
                    <w:bottom w:val="single" w:sz="4" w:space="0" w:color="000000"/>
                    <w:right w:val="single" w:sz="4" w:space="0" w:color="000000"/>
                  </w:tcBorders>
                </w:tcPr>
                <w:p w:rsidR="006419C5" w:rsidRPr="000B543B" w:rsidRDefault="006419C5" w:rsidP="00320A34">
                  <w:pPr>
                    <w:pStyle w:val="a7"/>
                    <w:rPr>
                      <w:rFonts w:ascii="Times New Roman" w:hAnsi="Times New Roman"/>
                      <w:sz w:val="24"/>
                    </w:rPr>
                  </w:pPr>
                </w:p>
              </w:tc>
              <w:tc>
                <w:tcPr>
                  <w:tcW w:w="5522" w:type="dxa"/>
                  <w:tcBorders>
                    <w:top w:val="single" w:sz="4" w:space="0" w:color="000000"/>
                    <w:left w:val="single" w:sz="4" w:space="0" w:color="000000"/>
                    <w:bottom w:val="single" w:sz="4" w:space="0" w:color="000000"/>
                    <w:right w:val="single" w:sz="4" w:space="0" w:color="000000"/>
                  </w:tcBorders>
                </w:tcPr>
                <w:p w:rsidR="006419C5" w:rsidRPr="000B543B" w:rsidRDefault="006419C5" w:rsidP="00320A34">
                  <w:pPr>
                    <w:pStyle w:val="a7"/>
                    <w:rPr>
                      <w:rFonts w:ascii="Times New Roman" w:hAnsi="Times New Roman"/>
                      <w:sz w:val="24"/>
                    </w:rPr>
                  </w:pPr>
                  <w:r w:rsidRPr="000B543B">
                    <w:rPr>
                      <w:rFonts w:ascii="Times New Roman" w:hAnsi="Times New Roman"/>
                      <w:sz w:val="24"/>
                    </w:rPr>
                    <w:t xml:space="preserve">Учащийся </w:t>
                  </w:r>
                </w:p>
              </w:tc>
            </w:tr>
            <w:tr w:rsidR="000D4FE5" w:rsidRPr="000B543B" w:rsidTr="00320A34">
              <w:trPr>
                <w:trHeight w:val="426"/>
              </w:trPr>
              <w:tc>
                <w:tcPr>
                  <w:tcW w:w="1736" w:type="dxa"/>
                  <w:vMerge w:val="restart"/>
                  <w:tcBorders>
                    <w:top w:val="single" w:sz="4" w:space="0" w:color="000000"/>
                    <w:left w:val="single" w:sz="4" w:space="0" w:color="000000"/>
                    <w:right w:val="single" w:sz="4" w:space="0" w:color="000000"/>
                  </w:tcBorders>
                </w:tcPr>
                <w:p w:rsidR="000D4FE5" w:rsidRPr="000B543B" w:rsidRDefault="00A42869" w:rsidP="00320A34">
                  <w:pPr>
                    <w:pStyle w:val="a7"/>
                    <w:rPr>
                      <w:rFonts w:ascii="Times New Roman" w:hAnsi="Times New Roman"/>
                      <w:sz w:val="24"/>
                    </w:rPr>
                  </w:pPr>
                  <w:r w:rsidRPr="003F7F34">
                    <w:rPr>
                      <w:rFonts w:ascii="Times New Roman" w:hAnsi="Times New Roman"/>
                      <w:sz w:val="24"/>
                      <w:lang w:val="ru-RU"/>
                    </w:rPr>
                    <w:lastRenderedPageBreak/>
                    <w:t xml:space="preserve">Составляет диалог о школе, меняя позицию </w:t>
                  </w:r>
                  <w:r w:rsidRPr="000B543B">
                    <w:rPr>
                      <w:rFonts w:ascii="Times New Roman" w:hAnsi="Times New Roman"/>
                      <w:sz w:val="24"/>
                    </w:rPr>
                    <w:t>«говорящий» на «слушающий»</w:t>
                  </w:r>
                </w:p>
              </w:tc>
              <w:tc>
                <w:tcPr>
                  <w:tcW w:w="5522" w:type="dxa"/>
                  <w:tcBorders>
                    <w:top w:val="single" w:sz="4" w:space="0" w:color="000000"/>
                    <w:left w:val="single" w:sz="4" w:space="0" w:color="000000"/>
                    <w:bottom w:val="single" w:sz="4" w:space="0" w:color="000000"/>
                    <w:right w:val="single" w:sz="4" w:space="0" w:color="000000"/>
                  </w:tcBorders>
                </w:tcPr>
                <w:p w:rsidR="000D4FE5" w:rsidRPr="003F7F34" w:rsidRDefault="00A42869" w:rsidP="00320A34">
                  <w:pPr>
                    <w:pStyle w:val="a7"/>
                    <w:rPr>
                      <w:rFonts w:ascii="Times New Roman" w:hAnsi="Times New Roman"/>
                      <w:sz w:val="24"/>
                      <w:lang w:val="ru-RU"/>
                    </w:rPr>
                  </w:pPr>
                  <w:r w:rsidRPr="003F7F34">
                    <w:rPr>
                      <w:rFonts w:ascii="Times New Roman" w:hAnsi="Times New Roman"/>
                      <w:sz w:val="24"/>
                      <w:lang w:val="ru-RU"/>
                    </w:rPr>
                    <w:t>составляет диалог из 5-6 фраз о школе;</w:t>
                  </w:r>
                  <w:r w:rsidR="000D4FE5" w:rsidRPr="003F7F34">
                    <w:rPr>
                      <w:rFonts w:ascii="Times New Roman" w:hAnsi="Times New Roman"/>
                      <w:sz w:val="24"/>
                      <w:lang w:val="ru-RU"/>
                    </w:rPr>
                    <w:t xml:space="preserve"> </w:t>
                  </w:r>
                </w:p>
              </w:tc>
            </w:tr>
            <w:tr w:rsidR="000D4FE5" w:rsidRPr="000B543B" w:rsidTr="00320A34">
              <w:trPr>
                <w:trHeight w:val="702"/>
              </w:trPr>
              <w:tc>
                <w:tcPr>
                  <w:tcW w:w="1736" w:type="dxa"/>
                  <w:vMerge/>
                  <w:tcBorders>
                    <w:left w:val="single" w:sz="4" w:space="0" w:color="000000"/>
                    <w:right w:val="single" w:sz="4" w:space="0" w:color="000000"/>
                  </w:tcBorders>
                </w:tcPr>
                <w:p w:rsidR="000D4FE5" w:rsidRPr="003F7F34" w:rsidRDefault="000D4FE5" w:rsidP="00320A34">
                  <w:pPr>
                    <w:pStyle w:val="a7"/>
                    <w:rPr>
                      <w:rFonts w:ascii="Times New Roman" w:hAnsi="Times New Roman"/>
                      <w:sz w:val="24"/>
                      <w:lang w:val="ru-RU"/>
                    </w:rPr>
                  </w:pPr>
                </w:p>
              </w:tc>
              <w:tc>
                <w:tcPr>
                  <w:tcW w:w="5522" w:type="dxa"/>
                  <w:tcBorders>
                    <w:top w:val="single" w:sz="4" w:space="0" w:color="000000"/>
                    <w:left w:val="single" w:sz="4" w:space="0" w:color="000000"/>
                    <w:bottom w:val="single" w:sz="4" w:space="0" w:color="000000"/>
                    <w:right w:val="single" w:sz="4" w:space="0" w:color="000000"/>
                  </w:tcBorders>
                </w:tcPr>
                <w:p w:rsidR="000D4FE5" w:rsidRPr="003F7F34" w:rsidRDefault="00A42869" w:rsidP="00320A34">
                  <w:pPr>
                    <w:pStyle w:val="a7"/>
                    <w:rPr>
                      <w:rFonts w:ascii="Times New Roman" w:hAnsi="Times New Roman"/>
                      <w:sz w:val="24"/>
                      <w:lang w:val="ru-RU"/>
                    </w:rPr>
                  </w:pPr>
                  <w:r w:rsidRPr="003F7F34">
                    <w:rPr>
                      <w:rFonts w:ascii="Times New Roman" w:hAnsi="Times New Roman"/>
                      <w:sz w:val="24"/>
                      <w:lang w:val="ru-RU"/>
                    </w:rPr>
                    <w:t xml:space="preserve">пересказывает историю, изменяя позицию </w:t>
                  </w:r>
                  <w:r w:rsidR="000D4FE5" w:rsidRPr="003F7F34">
                    <w:rPr>
                      <w:rFonts w:ascii="Times New Roman" w:hAnsi="Times New Roman"/>
                      <w:sz w:val="24"/>
                      <w:lang w:val="ru-RU"/>
                    </w:rPr>
                    <w:t xml:space="preserve"> </w:t>
                  </w:r>
                  <w:r w:rsidRPr="003F7F34">
                    <w:rPr>
                      <w:rFonts w:ascii="Times New Roman" w:hAnsi="Times New Roman"/>
                      <w:sz w:val="24"/>
                      <w:lang w:val="ru-RU"/>
                    </w:rPr>
                    <w:t>«говорящий» на «слушающий»;</w:t>
                  </w:r>
                </w:p>
              </w:tc>
            </w:tr>
            <w:tr w:rsidR="00A42869" w:rsidRPr="000B543B" w:rsidTr="00320A34">
              <w:trPr>
                <w:trHeight w:val="304"/>
              </w:trPr>
              <w:tc>
                <w:tcPr>
                  <w:tcW w:w="1736" w:type="dxa"/>
                  <w:tcBorders>
                    <w:left w:val="single" w:sz="4" w:space="0" w:color="000000"/>
                    <w:bottom w:val="single" w:sz="4" w:space="0" w:color="000000"/>
                    <w:right w:val="single" w:sz="4" w:space="0" w:color="000000"/>
                  </w:tcBorders>
                </w:tcPr>
                <w:p w:rsidR="00A42869" w:rsidRPr="003F7F34" w:rsidRDefault="00A42869" w:rsidP="00320A34">
                  <w:pPr>
                    <w:pStyle w:val="a7"/>
                    <w:rPr>
                      <w:rFonts w:ascii="Times New Roman" w:hAnsi="Times New Roman"/>
                      <w:sz w:val="24"/>
                      <w:lang w:val="ru-RU"/>
                    </w:rPr>
                  </w:pPr>
                </w:p>
              </w:tc>
              <w:tc>
                <w:tcPr>
                  <w:tcW w:w="5522" w:type="dxa"/>
                  <w:tcBorders>
                    <w:top w:val="single" w:sz="4" w:space="0" w:color="000000"/>
                    <w:left w:val="single" w:sz="4" w:space="0" w:color="000000"/>
                    <w:bottom w:val="single" w:sz="4" w:space="0" w:color="000000"/>
                    <w:right w:val="single" w:sz="4" w:space="0" w:color="000000"/>
                  </w:tcBorders>
                </w:tcPr>
                <w:p w:rsidR="00A42869" w:rsidRPr="003F7F34" w:rsidRDefault="00A42869" w:rsidP="00320A34">
                  <w:pPr>
                    <w:pStyle w:val="a7"/>
                    <w:rPr>
                      <w:rFonts w:ascii="Times New Roman" w:hAnsi="Times New Roman"/>
                      <w:sz w:val="24"/>
                      <w:lang w:val="ru-RU"/>
                    </w:rPr>
                  </w:pPr>
                  <w:r w:rsidRPr="003F7F34">
                    <w:rPr>
                      <w:rFonts w:ascii="Times New Roman" w:hAnsi="Times New Roman"/>
                      <w:sz w:val="24"/>
                      <w:lang w:val="ru-RU"/>
                    </w:rPr>
                    <w:t>задает уточняющие вопросы.</w:t>
                  </w:r>
                </w:p>
              </w:tc>
            </w:tr>
          </w:tbl>
          <w:p w:rsidR="00421B1E" w:rsidRPr="003F7F34" w:rsidRDefault="00421B1E" w:rsidP="00320A34">
            <w:pPr>
              <w:pStyle w:val="a7"/>
              <w:rPr>
                <w:rFonts w:ascii="Times New Roman" w:hAnsi="Times New Roman"/>
                <w:bCs/>
                <w:sz w:val="24"/>
                <w:lang w:val="ru-RU"/>
              </w:rPr>
            </w:pPr>
          </w:p>
          <w:p w:rsidR="00421B1E" w:rsidRPr="003F7F34" w:rsidRDefault="008F5FC1" w:rsidP="00320A34">
            <w:pPr>
              <w:pStyle w:val="a7"/>
              <w:rPr>
                <w:rFonts w:ascii="Times New Roman" w:hAnsi="Times New Roman"/>
                <w:bCs/>
                <w:sz w:val="24"/>
                <w:lang w:val="ru-RU"/>
              </w:rPr>
            </w:pPr>
            <w:r w:rsidRPr="003F7F34">
              <w:rPr>
                <w:rFonts w:ascii="Times New Roman" w:hAnsi="Times New Roman"/>
                <w:bCs/>
                <w:sz w:val="24"/>
                <w:lang w:val="ru-RU"/>
              </w:rPr>
              <w:t xml:space="preserve">ФО по дескрипторам/ </w:t>
            </w:r>
            <w:r w:rsidR="00833934" w:rsidRPr="003F7F34">
              <w:rPr>
                <w:rFonts w:ascii="Times New Roman" w:hAnsi="Times New Roman"/>
                <w:bCs/>
                <w:sz w:val="24"/>
                <w:lang w:val="ru-RU"/>
              </w:rPr>
              <w:t>Обратная связь учителя.</w:t>
            </w:r>
          </w:p>
          <w:p w:rsidR="00421B1E" w:rsidRPr="003F7F34" w:rsidRDefault="00421B1E" w:rsidP="00320A34">
            <w:pPr>
              <w:pStyle w:val="a7"/>
              <w:rPr>
                <w:rFonts w:ascii="Times New Roman" w:hAnsi="Times New Roman"/>
                <w:bCs/>
                <w:sz w:val="24"/>
                <w:lang w:val="ru-RU"/>
              </w:rPr>
            </w:pPr>
          </w:p>
          <w:p w:rsidR="00264513" w:rsidRPr="003F7F34" w:rsidRDefault="00D55FDA" w:rsidP="00320A34">
            <w:pPr>
              <w:pStyle w:val="a7"/>
              <w:rPr>
                <w:rFonts w:ascii="Times New Roman" w:hAnsi="Times New Roman"/>
                <w:sz w:val="24"/>
                <w:lang w:val="ru-RU" w:eastAsia="zh-CN"/>
              </w:rPr>
            </w:pPr>
            <w:r w:rsidRPr="003F7F34">
              <w:rPr>
                <w:rFonts w:ascii="Times New Roman" w:hAnsi="Times New Roman"/>
                <w:bCs/>
                <w:sz w:val="24"/>
                <w:lang w:val="ru-RU"/>
              </w:rPr>
              <w:t xml:space="preserve">Домашнее задание: </w:t>
            </w:r>
            <w:r w:rsidRPr="003F7F34">
              <w:rPr>
                <w:rFonts w:ascii="Times New Roman" w:hAnsi="Times New Roman"/>
                <w:sz w:val="24"/>
                <w:lang w:val="ru-RU"/>
              </w:rPr>
              <w:t>Напишите небольшое сочинение из 5-6 предложений «Однажды на уроке» или рассказ «Рассказ школьного рюкзака», используйте составленные словосочетания.</w:t>
            </w:r>
          </w:p>
        </w:tc>
        <w:tc>
          <w:tcPr>
            <w:tcW w:w="1276" w:type="dxa"/>
            <w:tcBorders>
              <w:top w:val="single" w:sz="8" w:space="0" w:color="2976A4"/>
              <w:left w:val="single" w:sz="8" w:space="0" w:color="2976A4"/>
              <w:bottom w:val="single" w:sz="8" w:space="0" w:color="2976A4"/>
              <w:right w:val="single" w:sz="8" w:space="0" w:color="2976A4"/>
            </w:tcBorders>
            <w:shd w:val="clear" w:color="auto" w:fill="auto"/>
          </w:tcPr>
          <w:p w:rsidR="004576C9" w:rsidRPr="003F7F34" w:rsidRDefault="004576C9" w:rsidP="00320A34">
            <w:pPr>
              <w:pStyle w:val="a7"/>
              <w:rPr>
                <w:rFonts w:ascii="Times New Roman" w:hAnsi="Times New Roman"/>
                <w:sz w:val="24"/>
                <w:lang w:val="ru-RU" w:eastAsia="zh-CN"/>
              </w:rPr>
            </w:pPr>
          </w:p>
          <w:p w:rsidR="004A2433" w:rsidRPr="003F7F34" w:rsidRDefault="004A2433"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C07780" w:rsidP="00320A34">
            <w:pPr>
              <w:pStyle w:val="a7"/>
              <w:rPr>
                <w:rFonts w:ascii="Times New Roman" w:hAnsi="Times New Roman"/>
                <w:sz w:val="24"/>
                <w:lang w:val="ru-RU"/>
              </w:rPr>
            </w:pPr>
            <w:r w:rsidRPr="003F7F34">
              <w:rPr>
                <w:rFonts w:ascii="Times New Roman" w:hAnsi="Times New Roman"/>
                <w:sz w:val="24"/>
                <w:lang w:val="ru-RU"/>
              </w:rPr>
              <w:lastRenderedPageBreak/>
              <w:t>карточки со словами для парной работы</w:t>
            </w: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1A2CFD" w:rsidRPr="003F7F34" w:rsidRDefault="001A2CFD" w:rsidP="00320A34">
            <w:pPr>
              <w:pStyle w:val="a7"/>
              <w:rPr>
                <w:rFonts w:ascii="Times New Roman" w:hAnsi="Times New Roman"/>
                <w:sz w:val="24"/>
                <w:lang w:val="ru-RU"/>
              </w:rPr>
            </w:pPr>
          </w:p>
          <w:p w:rsidR="004A2433" w:rsidRPr="003F7F34" w:rsidRDefault="004A2433" w:rsidP="00320A34">
            <w:pPr>
              <w:pStyle w:val="a7"/>
              <w:rPr>
                <w:rFonts w:ascii="Times New Roman" w:hAnsi="Times New Roman"/>
                <w:sz w:val="24"/>
                <w:lang w:val="ru-RU"/>
              </w:rPr>
            </w:pPr>
            <w:r w:rsidRPr="003F7F34">
              <w:rPr>
                <w:rFonts w:ascii="Times New Roman" w:hAnsi="Times New Roman"/>
                <w:sz w:val="24"/>
                <w:lang w:val="ru-RU"/>
              </w:rPr>
              <w:t>Презентация</w:t>
            </w:r>
          </w:p>
          <w:p w:rsidR="004A2433" w:rsidRPr="003F7F34" w:rsidRDefault="004A2433" w:rsidP="00320A34">
            <w:pPr>
              <w:pStyle w:val="a7"/>
              <w:rPr>
                <w:rFonts w:ascii="Times New Roman" w:hAnsi="Times New Roman"/>
                <w:sz w:val="24"/>
                <w:lang w:val="ru-RU"/>
              </w:rPr>
            </w:pPr>
          </w:p>
          <w:p w:rsidR="004A2433" w:rsidRPr="003F7F34" w:rsidRDefault="004A2433" w:rsidP="00320A34">
            <w:pPr>
              <w:pStyle w:val="a7"/>
              <w:rPr>
                <w:rFonts w:ascii="Times New Roman" w:hAnsi="Times New Roman"/>
                <w:sz w:val="24"/>
                <w:lang w:val="ru-RU"/>
              </w:rPr>
            </w:pPr>
          </w:p>
          <w:p w:rsidR="004A2433" w:rsidRPr="003F7F34" w:rsidRDefault="004A2433"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B82686" w:rsidRPr="003F7F34" w:rsidRDefault="00B82686" w:rsidP="00320A34">
            <w:pPr>
              <w:pStyle w:val="a7"/>
              <w:rPr>
                <w:rFonts w:ascii="Times New Roman" w:hAnsi="Times New Roman"/>
                <w:sz w:val="24"/>
                <w:lang w:val="ru-RU"/>
              </w:rPr>
            </w:pPr>
          </w:p>
          <w:p w:rsidR="00413185" w:rsidRPr="003F7F34" w:rsidRDefault="00413185" w:rsidP="00320A34">
            <w:pPr>
              <w:pStyle w:val="a7"/>
              <w:rPr>
                <w:rFonts w:ascii="Times New Roman" w:hAnsi="Times New Roman"/>
                <w:sz w:val="24"/>
                <w:lang w:val="ru-RU"/>
              </w:rPr>
            </w:pPr>
          </w:p>
          <w:p w:rsidR="00413185" w:rsidRPr="003F7F34" w:rsidRDefault="00413185" w:rsidP="00320A34">
            <w:pPr>
              <w:pStyle w:val="a7"/>
              <w:rPr>
                <w:rFonts w:ascii="Times New Roman" w:hAnsi="Times New Roman"/>
                <w:sz w:val="24"/>
                <w:lang w:val="ru-RU"/>
              </w:rPr>
            </w:pPr>
          </w:p>
          <w:p w:rsidR="00413185" w:rsidRPr="003F7F34" w:rsidRDefault="00413185" w:rsidP="00320A34">
            <w:pPr>
              <w:pStyle w:val="a7"/>
              <w:rPr>
                <w:rFonts w:ascii="Times New Roman" w:hAnsi="Times New Roman"/>
                <w:sz w:val="24"/>
                <w:lang w:val="ru-RU"/>
              </w:rPr>
            </w:pPr>
          </w:p>
          <w:p w:rsidR="00FC25F5" w:rsidRPr="003F7F34" w:rsidRDefault="00FC25F5" w:rsidP="00320A34">
            <w:pPr>
              <w:pStyle w:val="a7"/>
              <w:rPr>
                <w:rFonts w:ascii="Times New Roman" w:hAnsi="Times New Roman"/>
                <w:sz w:val="24"/>
                <w:lang w:val="ru-RU"/>
              </w:rPr>
            </w:pPr>
          </w:p>
          <w:p w:rsidR="0071722B" w:rsidRPr="000B543B" w:rsidRDefault="00C07780" w:rsidP="00320A34">
            <w:pPr>
              <w:pStyle w:val="a7"/>
              <w:rPr>
                <w:rFonts w:ascii="Times New Roman" w:hAnsi="Times New Roman"/>
                <w:sz w:val="24"/>
                <w:lang w:val="kk-KZ" w:eastAsia="zh-CN"/>
              </w:rPr>
            </w:pPr>
            <w:r w:rsidRPr="003F7F34">
              <w:rPr>
                <w:rFonts w:ascii="Times New Roman" w:hAnsi="Times New Roman"/>
                <w:sz w:val="24"/>
                <w:lang w:val="ru-RU" w:eastAsia="zh-CN"/>
              </w:rPr>
              <w:t>Лист ответа</w:t>
            </w:r>
          </w:p>
          <w:p w:rsidR="0071722B" w:rsidRPr="003F7F34" w:rsidRDefault="0071722B" w:rsidP="00320A34">
            <w:pPr>
              <w:pStyle w:val="a7"/>
              <w:rPr>
                <w:rFonts w:ascii="Times New Roman" w:hAnsi="Times New Roman"/>
                <w:sz w:val="24"/>
                <w:lang w:val="ru-RU" w:eastAsia="zh-CN"/>
              </w:rPr>
            </w:pPr>
          </w:p>
          <w:p w:rsidR="0071722B" w:rsidRPr="003F7F34" w:rsidRDefault="0071722B" w:rsidP="00320A34">
            <w:pPr>
              <w:pStyle w:val="a7"/>
              <w:rPr>
                <w:rFonts w:ascii="Times New Roman" w:hAnsi="Times New Roman"/>
                <w:sz w:val="24"/>
                <w:lang w:val="ru-RU"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320A34" w:rsidRPr="000B543B" w:rsidRDefault="00320A34" w:rsidP="00320A34">
            <w:pPr>
              <w:pStyle w:val="a7"/>
              <w:rPr>
                <w:rFonts w:ascii="Times New Roman" w:hAnsi="Times New Roman"/>
                <w:sz w:val="24"/>
                <w:lang w:val="kk-KZ" w:eastAsia="zh-CN"/>
              </w:rPr>
            </w:pPr>
          </w:p>
          <w:p w:rsidR="0071722B" w:rsidRPr="000B543B" w:rsidRDefault="0071722B" w:rsidP="00320A34">
            <w:pPr>
              <w:pStyle w:val="a7"/>
              <w:rPr>
                <w:rFonts w:ascii="Times New Roman" w:hAnsi="Times New Roman"/>
                <w:sz w:val="24"/>
                <w:lang w:val="ru-RU" w:eastAsia="zh-CN"/>
              </w:rPr>
            </w:pPr>
            <w:r w:rsidRPr="000B543B">
              <w:rPr>
                <w:rFonts w:ascii="Times New Roman" w:hAnsi="Times New Roman"/>
                <w:sz w:val="24"/>
                <w:lang w:val="ru-RU" w:eastAsia="zh-CN"/>
              </w:rPr>
              <w:t>Учебник 5 класс Клокова Е.В., Белозерова О.И., стр. 92</w:t>
            </w:r>
          </w:p>
          <w:p w:rsidR="0071722B" w:rsidRPr="003F7F34" w:rsidRDefault="008F79B8" w:rsidP="00320A34">
            <w:pPr>
              <w:pStyle w:val="a7"/>
              <w:rPr>
                <w:rFonts w:ascii="Times New Roman" w:hAnsi="Times New Roman"/>
                <w:sz w:val="24"/>
                <w:lang w:val="ru-RU" w:eastAsia="zh-CN"/>
              </w:rPr>
            </w:pPr>
            <w:hyperlink r:id="rId8" w:history="1">
              <w:r w:rsidR="0071722B" w:rsidRPr="000B543B">
                <w:rPr>
                  <w:rStyle w:val="aa"/>
                  <w:rFonts w:ascii="Times New Roman" w:hAnsi="Times New Roman"/>
                  <w:sz w:val="24"/>
                </w:rPr>
                <w:t>http</w:t>
              </w:r>
              <w:r w:rsidR="0071722B" w:rsidRPr="003F7F34">
                <w:rPr>
                  <w:rStyle w:val="aa"/>
                  <w:rFonts w:ascii="Times New Roman" w:hAnsi="Times New Roman"/>
                  <w:sz w:val="24"/>
                  <w:lang w:val="ru-RU"/>
                </w:rPr>
                <w:t>://</w:t>
              </w:r>
              <w:r w:rsidR="0071722B" w:rsidRPr="000B543B">
                <w:rPr>
                  <w:rStyle w:val="aa"/>
                  <w:rFonts w:ascii="Times New Roman" w:hAnsi="Times New Roman"/>
                  <w:sz w:val="24"/>
                </w:rPr>
                <w:t>textb</w:t>
              </w:r>
              <w:r w:rsidR="0071722B" w:rsidRPr="000B543B">
                <w:rPr>
                  <w:rStyle w:val="aa"/>
                  <w:rFonts w:ascii="Times New Roman" w:hAnsi="Times New Roman"/>
                  <w:sz w:val="24"/>
                </w:rPr>
                <w:lastRenderedPageBreak/>
                <w:t>ooks</w:t>
              </w:r>
              <w:r w:rsidR="0071722B" w:rsidRPr="003F7F34">
                <w:rPr>
                  <w:rStyle w:val="aa"/>
                  <w:rFonts w:ascii="Times New Roman" w:hAnsi="Times New Roman"/>
                  <w:sz w:val="24"/>
                  <w:lang w:val="ru-RU"/>
                </w:rPr>
                <w:t>.</w:t>
              </w:r>
              <w:r w:rsidR="0071722B" w:rsidRPr="000B543B">
                <w:rPr>
                  <w:rStyle w:val="aa"/>
                  <w:rFonts w:ascii="Times New Roman" w:hAnsi="Times New Roman"/>
                  <w:sz w:val="24"/>
                </w:rPr>
                <w:t>nis</w:t>
              </w:r>
              <w:r w:rsidR="0071722B" w:rsidRPr="003F7F34">
                <w:rPr>
                  <w:rStyle w:val="aa"/>
                  <w:rFonts w:ascii="Times New Roman" w:hAnsi="Times New Roman"/>
                  <w:sz w:val="24"/>
                  <w:lang w:val="ru-RU"/>
                </w:rPr>
                <w:t>.</w:t>
              </w:r>
              <w:r w:rsidR="0071722B" w:rsidRPr="000B543B">
                <w:rPr>
                  <w:rStyle w:val="aa"/>
                  <w:rFonts w:ascii="Times New Roman" w:hAnsi="Times New Roman"/>
                  <w:sz w:val="24"/>
                </w:rPr>
                <w:t>edu</w:t>
              </w:r>
              <w:r w:rsidR="0071722B" w:rsidRPr="003F7F34">
                <w:rPr>
                  <w:rStyle w:val="aa"/>
                  <w:rFonts w:ascii="Times New Roman" w:hAnsi="Times New Roman"/>
                  <w:sz w:val="24"/>
                  <w:lang w:val="ru-RU"/>
                </w:rPr>
                <w:t>.</w:t>
              </w:r>
              <w:r w:rsidR="0071722B" w:rsidRPr="000B543B">
                <w:rPr>
                  <w:rStyle w:val="aa"/>
                  <w:rFonts w:ascii="Times New Roman" w:hAnsi="Times New Roman"/>
                  <w:sz w:val="24"/>
                </w:rPr>
                <w:t>kz</w:t>
              </w:r>
              <w:r w:rsidR="0071722B" w:rsidRPr="003F7F34">
                <w:rPr>
                  <w:rStyle w:val="aa"/>
                  <w:rFonts w:ascii="Times New Roman" w:hAnsi="Times New Roman"/>
                  <w:sz w:val="24"/>
                  <w:lang w:val="ru-RU"/>
                </w:rPr>
                <w:t>/?</w:t>
              </w:r>
              <w:r w:rsidR="0071722B" w:rsidRPr="000B543B">
                <w:rPr>
                  <w:rStyle w:val="aa"/>
                  <w:rFonts w:ascii="Times New Roman" w:hAnsi="Times New Roman"/>
                  <w:sz w:val="24"/>
                </w:rPr>
                <w:t>product</w:t>
              </w:r>
              <w:r w:rsidR="0071722B" w:rsidRPr="003F7F34">
                <w:rPr>
                  <w:rStyle w:val="aa"/>
                  <w:rFonts w:ascii="Times New Roman" w:hAnsi="Times New Roman"/>
                  <w:sz w:val="24"/>
                  <w:lang w:val="ru-RU"/>
                </w:rPr>
                <w:t>=%</w:t>
              </w:r>
              <w:r w:rsidR="0071722B" w:rsidRPr="000B543B">
                <w:rPr>
                  <w:rStyle w:val="aa"/>
                  <w:rFonts w:ascii="Times New Roman" w:hAnsi="Times New Roman"/>
                  <w:sz w:val="24"/>
                </w:rPr>
                <w:t>d</w:t>
              </w:r>
              <w:r w:rsidR="0071722B" w:rsidRPr="003F7F34">
                <w:rPr>
                  <w:rStyle w:val="aa"/>
                  <w:rFonts w:ascii="Times New Roman" w:hAnsi="Times New Roman"/>
                  <w:sz w:val="24"/>
                  <w:lang w:val="ru-RU"/>
                </w:rPr>
                <w:t>1%80%</w:t>
              </w:r>
              <w:r w:rsidR="0071722B" w:rsidRPr="000B543B">
                <w:rPr>
                  <w:rStyle w:val="aa"/>
                  <w:rFonts w:ascii="Times New Roman" w:hAnsi="Times New Roman"/>
                  <w:sz w:val="24"/>
                </w:rPr>
                <w:t>d</w:t>
              </w:r>
              <w:r w:rsidR="0071722B" w:rsidRPr="003F7F34">
                <w:rPr>
                  <w:rStyle w:val="aa"/>
                  <w:rFonts w:ascii="Times New Roman" w:hAnsi="Times New Roman"/>
                  <w:sz w:val="24"/>
                  <w:lang w:val="ru-RU"/>
                </w:rPr>
                <w:t>1%83%</w:t>
              </w:r>
              <w:r w:rsidR="0071722B" w:rsidRPr="000B543B">
                <w:rPr>
                  <w:rStyle w:val="aa"/>
                  <w:rFonts w:ascii="Times New Roman" w:hAnsi="Times New Roman"/>
                  <w:sz w:val="24"/>
                </w:rPr>
                <w:t>d</w:t>
              </w:r>
              <w:r w:rsidR="0071722B" w:rsidRPr="003F7F34">
                <w:rPr>
                  <w:rStyle w:val="aa"/>
                  <w:rFonts w:ascii="Times New Roman" w:hAnsi="Times New Roman"/>
                  <w:sz w:val="24"/>
                  <w:lang w:val="ru-RU"/>
                </w:rPr>
                <w:t>1%81%</w:t>
              </w:r>
              <w:r w:rsidR="0071722B" w:rsidRPr="000B543B">
                <w:rPr>
                  <w:rStyle w:val="aa"/>
                  <w:rFonts w:ascii="Times New Roman" w:hAnsi="Times New Roman"/>
                  <w:sz w:val="24"/>
                </w:rPr>
                <w:t>d</w:t>
              </w:r>
              <w:r w:rsidR="0071722B" w:rsidRPr="003F7F34">
                <w:rPr>
                  <w:rStyle w:val="aa"/>
                  <w:rFonts w:ascii="Times New Roman" w:hAnsi="Times New Roman"/>
                  <w:sz w:val="24"/>
                  <w:lang w:val="ru-RU"/>
                </w:rPr>
                <w:t>1%81%</w:t>
              </w:r>
              <w:r w:rsidR="0071722B" w:rsidRPr="000B543B">
                <w:rPr>
                  <w:rStyle w:val="aa"/>
                  <w:rFonts w:ascii="Times New Roman" w:hAnsi="Times New Roman"/>
                  <w:sz w:val="24"/>
                </w:rPr>
                <w:t>d</w:t>
              </w:r>
              <w:r w:rsidR="0071722B" w:rsidRPr="003F7F34">
                <w:rPr>
                  <w:rStyle w:val="aa"/>
                  <w:rFonts w:ascii="Times New Roman" w:hAnsi="Times New Roman"/>
                  <w:sz w:val="24"/>
                  <w:lang w:val="ru-RU"/>
                </w:rPr>
                <w:t>0%</w:t>
              </w:r>
              <w:r w:rsidR="0071722B" w:rsidRPr="000B543B">
                <w:rPr>
                  <w:rStyle w:val="aa"/>
                  <w:rFonts w:ascii="Times New Roman" w:hAnsi="Times New Roman"/>
                  <w:sz w:val="24"/>
                </w:rPr>
                <w:t>ba</w:t>
              </w:r>
              <w:r w:rsidR="0071722B" w:rsidRPr="003F7F34">
                <w:rPr>
                  <w:rStyle w:val="aa"/>
                  <w:rFonts w:ascii="Times New Roman" w:hAnsi="Times New Roman"/>
                  <w:sz w:val="24"/>
                  <w:lang w:val="ru-RU"/>
                </w:rPr>
                <w:t>%</w:t>
              </w:r>
              <w:r w:rsidR="0071722B" w:rsidRPr="000B543B">
                <w:rPr>
                  <w:rStyle w:val="aa"/>
                  <w:rFonts w:ascii="Times New Roman" w:hAnsi="Times New Roman"/>
                  <w:sz w:val="24"/>
                </w:rPr>
                <w:t>d</w:t>
              </w:r>
              <w:r w:rsidR="0071722B" w:rsidRPr="003F7F34">
                <w:rPr>
                  <w:rStyle w:val="aa"/>
                  <w:rFonts w:ascii="Times New Roman" w:hAnsi="Times New Roman"/>
                  <w:sz w:val="24"/>
                  <w:lang w:val="ru-RU"/>
                </w:rPr>
                <w:t>0%</w:t>
              </w:r>
              <w:r w:rsidR="0071722B" w:rsidRPr="000B543B">
                <w:rPr>
                  <w:rStyle w:val="aa"/>
                  <w:rFonts w:ascii="Times New Roman" w:hAnsi="Times New Roman"/>
                  <w:sz w:val="24"/>
                </w:rPr>
                <w:t>b</w:t>
              </w:r>
              <w:r w:rsidR="0071722B" w:rsidRPr="003F7F34">
                <w:rPr>
                  <w:rStyle w:val="aa"/>
                  <w:rFonts w:ascii="Times New Roman" w:hAnsi="Times New Roman"/>
                  <w:sz w:val="24"/>
                  <w:lang w:val="ru-RU"/>
                </w:rPr>
                <w:t>8%</w:t>
              </w:r>
              <w:r w:rsidR="0071722B" w:rsidRPr="000B543B">
                <w:rPr>
                  <w:rStyle w:val="aa"/>
                  <w:rFonts w:ascii="Times New Roman" w:hAnsi="Times New Roman"/>
                  <w:sz w:val="24"/>
                </w:rPr>
                <w:t>d</w:t>
              </w:r>
              <w:r w:rsidR="0071722B" w:rsidRPr="003F7F34">
                <w:rPr>
                  <w:rStyle w:val="aa"/>
                  <w:rFonts w:ascii="Times New Roman" w:hAnsi="Times New Roman"/>
                  <w:sz w:val="24"/>
                  <w:lang w:val="ru-RU"/>
                </w:rPr>
                <w:t>0%</w:t>
              </w:r>
              <w:r w:rsidR="0071722B" w:rsidRPr="000B543B">
                <w:rPr>
                  <w:rStyle w:val="aa"/>
                  <w:rFonts w:ascii="Times New Roman" w:hAnsi="Times New Roman"/>
                  <w:sz w:val="24"/>
                </w:rPr>
                <w:t>b</w:t>
              </w:r>
              <w:r w:rsidR="0071722B" w:rsidRPr="003F7F34">
                <w:rPr>
                  <w:rStyle w:val="aa"/>
                  <w:rFonts w:ascii="Times New Roman" w:hAnsi="Times New Roman"/>
                  <w:sz w:val="24"/>
                  <w:lang w:val="ru-RU"/>
                </w:rPr>
                <w:t>9-%</w:t>
              </w:r>
              <w:r w:rsidR="0071722B" w:rsidRPr="000B543B">
                <w:rPr>
                  <w:rStyle w:val="aa"/>
                  <w:rFonts w:ascii="Times New Roman" w:hAnsi="Times New Roman"/>
                  <w:sz w:val="24"/>
                </w:rPr>
                <w:t>d</w:t>
              </w:r>
              <w:r w:rsidR="0071722B" w:rsidRPr="003F7F34">
                <w:rPr>
                  <w:rStyle w:val="aa"/>
                  <w:rFonts w:ascii="Times New Roman" w:hAnsi="Times New Roman"/>
                  <w:sz w:val="24"/>
                  <w:lang w:val="ru-RU"/>
                </w:rPr>
                <w:t>1%8</w:t>
              </w:r>
              <w:r w:rsidR="0071722B" w:rsidRPr="000B543B">
                <w:rPr>
                  <w:rStyle w:val="aa"/>
                  <w:rFonts w:ascii="Times New Roman" w:hAnsi="Times New Roman"/>
                  <w:sz w:val="24"/>
                </w:rPr>
                <w:t>f</w:t>
              </w:r>
              <w:r w:rsidR="0071722B" w:rsidRPr="003F7F34">
                <w:rPr>
                  <w:rStyle w:val="aa"/>
                  <w:rFonts w:ascii="Times New Roman" w:hAnsi="Times New Roman"/>
                  <w:sz w:val="24"/>
                  <w:lang w:val="ru-RU"/>
                </w:rPr>
                <w:t>%</w:t>
              </w:r>
              <w:r w:rsidR="0071722B" w:rsidRPr="000B543B">
                <w:rPr>
                  <w:rStyle w:val="aa"/>
                  <w:rFonts w:ascii="Times New Roman" w:hAnsi="Times New Roman"/>
                  <w:sz w:val="24"/>
                </w:rPr>
                <w:t>d</w:t>
              </w:r>
              <w:r w:rsidR="0071722B" w:rsidRPr="003F7F34">
                <w:rPr>
                  <w:rStyle w:val="aa"/>
                  <w:rFonts w:ascii="Times New Roman" w:hAnsi="Times New Roman"/>
                  <w:sz w:val="24"/>
                  <w:lang w:val="ru-RU"/>
                </w:rPr>
                <w:t>0%</w:t>
              </w:r>
              <w:r w:rsidR="0071722B" w:rsidRPr="000B543B">
                <w:rPr>
                  <w:rStyle w:val="aa"/>
                  <w:rFonts w:ascii="Times New Roman" w:hAnsi="Times New Roman"/>
                  <w:sz w:val="24"/>
                </w:rPr>
                <w:t>b</w:t>
              </w:r>
              <w:r w:rsidR="0071722B" w:rsidRPr="003F7F34">
                <w:rPr>
                  <w:rStyle w:val="aa"/>
                  <w:rFonts w:ascii="Times New Roman" w:hAnsi="Times New Roman"/>
                  <w:sz w:val="24"/>
                  <w:lang w:val="ru-RU"/>
                </w:rPr>
                <w:t>7%</w:t>
              </w:r>
              <w:r w:rsidR="0071722B" w:rsidRPr="000B543B">
                <w:rPr>
                  <w:rStyle w:val="aa"/>
                  <w:rFonts w:ascii="Times New Roman" w:hAnsi="Times New Roman"/>
                  <w:sz w:val="24"/>
                </w:rPr>
                <w:t>d</w:t>
              </w:r>
              <w:r w:rsidR="0071722B" w:rsidRPr="003F7F34">
                <w:rPr>
                  <w:rStyle w:val="aa"/>
                  <w:rFonts w:ascii="Times New Roman" w:hAnsi="Times New Roman"/>
                  <w:sz w:val="24"/>
                  <w:lang w:val="ru-RU"/>
                </w:rPr>
                <w:t>1%8</w:t>
              </w:r>
              <w:r w:rsidR="0071722B" w:rsidRPr="000B543B">
                <w:rPr>
                  <w:rStyle w:val="aa"/>
                  <w:rFonts w:ascii="Times New Roman" w:hAnsi="Times New Roman"/>
                  <w:sz w:val="24"/>
                </w:rPr>
                <w:t>b</w:t>
              </w:r>
              <w:r w:rsidR="0071722B" w:rsidRPr="003F7F34">
                <w:rPr>
                  <w:rStyle w:val="aa"/>
                  <w:rFonts w:ascii="Times New Roman" w:hAnsi="Times New Roman"/>
                  <w:sz w:val="24"/>
                  <w:lang w:val="ru-RU"/>
                </w:rPr>
                <w:t>%</w:t>
              </w:r>
              <w:r w:rsidR="0071722B" w:rsidRPr="000B543B">
                <w:rPr>
                  <w:rStyle w:val="aa"/>
                  <w:rFonts w:ascii="Times New Roman" w:hAnsi="Times New Roman"/>
                  <w:sz w:val="24"/>
                </w:rPr>
                <w:t>d</w:t>
              </w:r>
              <w:r w:rsidR="0071722B" w:rsidRPr="003F7F34">
                <w:rPr>
                  <w:rStyle w:val="aa"/>
                  <w:rFonts w:ascii="Times New Roman" w:hAnsi="Times New Roman"/>
                  <w:sz w:val="24"/>
                  <w:lang w:val="ru-RU"/>
                </w:rPr>
                <w:t>0%</w:t>
              </w:r>
              <w:r w:rsidR="0071722B" w:rsidRPr="000B543B">
                <w:rPr>
                  <w:rStyle w:val="aa"/>
                  <w:rFonts w:ascii="Times New Roman" w:hAnsi="Times New Roman"/>
                  <w:sz w:val="24"/>
                </w:rPr>
                <w:t>ba</w:t>
              </w:r>
            </w:hyperlink>
          </w:p>
          <w:p w:rsidR="004576C9" w:rsidRPr="003F7F34" w:rsidRDefault="004576C9" w:rsidP="00320A34">
            <w:pPr>
              <w:pStyle w:val="a7"/>
              <w:rPr>
                <w:rFonts w:ascii="Times New Roman" w:hAnsi="Times New Roman"/>
                <w:sz w:val="24"/>
                <w:lang w:val="ru-RU" w:eastAsia="zh-CN"/>
              </w:rPr>
            </w:pPr>
          </w:p>
          <w:p w:rsidR="004576C9" w:rsidRPr="000B543B" w:rsidRDefault="002D5D91" w:rsidP="00320A34">
            <w:pPr>
              <w:pStyle w:val="a7"/>
              <w:rPr>
                <w:rFonts w:ascii="Times New Roman" w:hAnsi="Times New Roman"/>
                <w:sz w:val="24"/>
                <w:lang w:eastAsia="zh-CN"/>
              </w:rPr>
            </w:pPr>
            <w:r w:rsidRPr="000B543B">
              <w:rPr>
                <w:rFonts w:ascii="Times New Roman" w:hAnsi="Times New Roman"/>
                <w:sz w:val="24"/>
                <w:lang w:eastAsia="zh-CN"/>
              </w:rPr>
              <w:t>Аудиозапись стихотворения</w:t>
            </w: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4576C9" w:rsidRPr="000B543B" w:rsidRDefault="004576C9"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p w:rsidR="0071722B" w:rsidRPr="000B543B" w:rsidRDefault="0071722B" w:rsidP="00320A34">
            <w:pPr>
              <w:pStyle w:val="a7"/>
              <w:rPr>
                <w:rFonts w:ascii="Times New Roman" w:hAnsi="Times New Roman"/>
                <w:sz w:val="24"/>
                <w:lang w:eastAsia="zh-CN"/>
              </w:rPr>
            </w:pPr>
          </w:p>
        </w:tc>
      </w:tr>
      <w:tr w:rsidR="00EC4777" w:rsidRPr="000B543B" w:rsidTr="00320A34">
        <w:trPr>
          <w:trHeight w:val="1867"/>
        </w:trPr>
        <w:tc>
          <w:tcPr>
            <w:tcW w:w="993" w:type="dxa"/>
            <w:tcBorders>
              <w:top w:val="single" w:sz="8" w:space="0" w:color="2976A4"/>
              <w:left w:val="single" w:sz="8" w:space="0" w:color="2976A4"/>
              <w:bottom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r w:rsidRPr="000B543B">
              <w:rPr>
                <w:rFonts w:ascii="Times New Roman" w:hAnsi="Times New Roman"/>
                <w:sz w:val="24"/>
                <w:lang w:eastAsia="en-GB"/>
              </w:rPr>
              <w:lastRenderedPageBreak/>
              <w:t>Конец урока</w:t>
            </w:r>
          </w:p>
          <w:p w:rsidR="00EC4777" w:rsidRPr="000B543B" w:rsidRDefault="00EC4777" w:rsidP="00320A34">
            <w:pPr>
              <w:pStyle w:val="a7"/>
              <w:rPr>
                <w:rFonts w:ascii="Times New Roman" w:hAnsi="Times New Roman"/>
                <w:sz w:val="24"/>
                <w:lang w:eastAsia="zh-CN"/>
              </w:rPr>
            </w:pPr>
          </w:p>
        </w:tc>
        <w:tc>
          <w:tcPr>
            <w:tcW w:w="8363" w:type="dxa"/>
            <w:gridSpan w:val="7"/>
            <w:tcBorders>
              <w:top w:val="single" w:sz="8" w:space="0" w:color="2976A4"/>
              <w:left w:val="single" w:sz="8" w:space="0" w:color="2976A4"/>
              <w:bottom w:val="single" w:sz="8" w:space="0" w:color="2976A4"/>
            </w:tcBorders>
            <w:shd w:val="clear" w:color="auto" w:fill="auto"/>
          </w:tcPr>
          <w:p w:rsidR="008F5FC1" w:rsidRPr="003F7F34" w:rsidRDefault="008F5FC1" w:rsidP="00320A34">
            <w:pPr>
              <w:pStyle w:val="a7"/>
              <w:rPr>
                <w:rFonts w:ascii="Times New Roman" w:hAnsi="Times New Roman"/>
                <w:sz w:val="24"/>
                <w:lang w:val="ru-RU"/>
              </w:rPr>
            </w:pPr>
            <w:r w:rsidRPr="003F7F34">
              <w:rPr>
                <w:rFonts w:ascii="Times New Roman" w:hAnsi="Times New Roman"/>
                <w:sz w:val="24"/>
                <w:lang w:val="ru-RU"/>
              </w:rPr>
              <w:t>Рефлексия «Продолжи предложение»</w:t>
            </w:r>
          </w:p>
          <w:p w:rsidR="008F5FC1" w:rsidRPr="003F7F34" w:rsidRDefault="008F5FC1" w:rsidP="00320A34">
            <w:pPr>
              <w:pStyle w:val="a7"/>
              <w:rPr>
                <w:rFonts w:ascii="Times New Roman" w:hAnsi="Times New Roman"/>
                <w:sz w:val="24"/>
                <w:lang w:val="ru-RU"/>
              </w:rPr>
            </w:pPr>
            <w:r w:rsidRPr="003F7F34">
              <w:rPr>
                <w:rFonts w:ascii="Times New Roman" w:hAnsi="Times New Roman"/>
                <w:sz w:val="24"/>
                <w:lang w:val="ru-RU"/>
              </w:rPr>
              <w:t>-Выбери одну из фраз и продолжи.</w:t>
            </w:r>
          </w:p>
          <w:p w:rsidR="008F5FC1" w:rsidRPr="003F7F34" w:rsidRDefault="008F5FC1" w:rsidP="00320A34">
            <w:pPr>
              <w:pStyle w:val="a7"/>
              <w:rPr>
                <w:rFonts w:ascii="Times New Roman" w:hAnsi="Times New Roman"/>
                <w:sz w:val="24"/>
                <w:lang w:val="ru-RU"/>
              </w:rPr>
            </w:pPr>
            <w:r w:rsidRPr="003F7F34">
              <w:rPr>
                <w:rFonts w:ascii="Times New Roman" w:hAnsi="Times New Roman"/>
                <w:sz w:val="24"/>
                <w:lang w:val="ru-RU"/>
              </w:rPr>
              <w:t>Сегодня на уроке я узнал (а) ….</w:t>
            </w:r>
          </w:p>
          <w:p w:rsidR="008F5FC1" w:rsidRPr="003F7F34" w:rsidRDefault="008F5FC1" w:rsidP="00320A34">
            <w:pPr>
              <w:pStyle w:val="a7"/>
              <w:rPr>
                <w:rFonts w:ascii="Times New Roman" w:hAnsi="Times New Roman"/>
                <w:sz w:val="24"/>
                <w:lang w:val="ru-RU"/>
              </w:rPr>
            </w:pPr>
            <w:r w:rsidRPr="003F7F34">
              <w:rPr>
                <w:rFonts w:ascii="Times New Roman" w:hAnsi="Times New Roman"/>
                <w:sz w:val="24"/>
                <w:lang w:val="ru-RU"/>
              </w:rPr>
              <w:t>Больше всего мне запомнилось…</w:t>
            </w:r>
          </w:p>
          <w:p w:rsidR="008F5FC1" w:rsidRPr="003F7F34" w:rsidRDefault="008F5FC1" w:rsidP="00320A34">
            <w:pPr>
              <w:pStyle w:val="a7"/>
              <w:rPr>
                <w:rFonts w:ascii="Times New Roman" w:hAnsi="Times New Roman"/>
                <w:sz w:val="24"/>
                <w:lang w:val="ru-RU"/>
              </w:rPr>
            </w:pPr>
            <w:r w:rsidRPr="003F7F34">
              <w:rPr>
                <w:rFonts w:ascii="Times New Roman" w:hAnsi="Times New Roman"/>
                <w:sz w:val="24"/>
                <w:lang w:val="ru-RU"/>
              </w:rPr>
              <w:t>У меня возник вопрос…</w:t>
            </w:r>
          </w:p>
          <w:p w:rsidR="00EC4777" w:rsidRPr="000B543B" w:rsidRDefault="008F5FC1" w:rsidP="00320A34">
            <w:pPr>
              <w:pStyle w:val="a7"/>
              <w:rPr>
                <w:rFonts w:ascii="Times New Roman" w:hAnsi="Times New Roman"/>
                <w:sz w:val="24"/>
                <w:lang w:eastAsia="zh-CN"/>
              </w:rPr>
            </w:pPr>
            <w:r w:rsidRPr="000B543B">
              <w:rPr>
                <w:rFonts w:ascii="Times New Roman" w:hAnsi="Times New Roman"/>
                <w:sz w:val="24"/>
              </w:rPr>
              <w:t>Мне было трудно ….</w:t>
            </w:r>
          </w:p>
        </w:tc>
        <w:tc>
          <w:tcPr>
            <w:tcW w:w="1276" w:type="dxa"/>
            <w:tcBorders>
              <w:top w:val="single" w:sz="8" w:space="0" w:color="2976A4"/>
              <w:left w:val="single" w:sz="8" w:space="0" w:color="2976A4"/>
              <w:bottom w:val="single" w:sz="8" w:space="0" w:color="2976A4"/>
              <w:right w:val="single" w:sz="8" w:space="0" w:color="2976A4"/>
            </w:tcBorders>
            <w:shd w:val="clear" w:color="auto" w:fill="auto"/>
          </w:tcPr>
          <w:p w:rsidR="00EC4777" w:rsidRPr="000B543B" w:rsidRDefault="00EC4777" w:rsidP="00320A34">
            <w:pPr>
              <w:pStyle w:val="a7"/>
              <w:rPr>
                <w:rFonts w:ascii="Times New Roman" w:hAnsi="Times New Roman"/>
                <w:sz w:val="24"/>
                <w:lang w:eastAsia="zh-CN"/>
              </w:rPr>
            </w:pPr>
          </w:p>
        </w:tc>
      </w:tr>
      <w:tr w:rsidR="00EC4777" w:rsidRPr="000B543B" w:rsidTr="00320A34">
        <w:tc>
          <w:tcPr>
            <w:tcW w:w="3621" w:type="dxa"/>
            <w:gridSpan w:val="3"/>
            <w:tcBorders>
              <w:top w:val="single" w:sz="8" w:space="0" w:color="2976A4"/>
              <w:left w:val="single" w:sz="8" w:space="0" w:color="2976A4"/>
              <w:bottom w:val="single" w:sz="8" w:space="0" w:color="2976A4"/>
            </w:tcBorders>
            <w:shd w:val="clear" w:color="auto" w:fill="auto"/>
          </w:tcPr>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Дифференциация.</w:t>
            </w:r>
          </w:p>
          <w:p w:rsidR="00EC4777" w:rsidRPr="003F7F34" w:rsidRDefault="00EC4777" w:rsidP="00320A34">
            <w:pPr>
              <w:pStyle w:val="a7"/>
              <w:rPr>
                <w:rFonts w:ascii="Times New Roman" w:hAnsi="Times New Roman"/>
                <w:sz w:val="24"/>
                <w:lang w:val="ru-RU" w:eastAsia="zh-CN"/>
              </w:rPr>
            </w:pPr>
            <w:r w:rsidRPr="003F7F34">
              <w:rPr>
                <w:rFonts w:ascii="Times New Roman" w:hAnsi="Times New Roman"/>
                <w:sz w:val="24"/>
                <w:lang w:val="ru-RU" w:eastAsia="en-GB"/>
              </w:rPr>
              <w:t>Каким образом вы планируете оказать больше поддержки? Какие задачи вы планируете поставить перед более способными учащимися?</w:t>
            </w:r>
          </w:p>
        </w:tc>
        <w:tc>
          <w:tcPr>
            <w:tcW w:w="3149" w:type="dxa"/>
            <w:gridSpan w:val="3"/>
            <w:tcBorders>
              <w:top w:val="single" w:sz="8" w:space="0" w:color="2976A4"/>
              <w:left w:val="single" w:sz="8" w:space="0" w:color="2976A4"/>
              <w:bottom w:val="single" w:sz="8" w:space="0" w:color="2976A4"/>
            </w:tcBorders>
            <w:shd w:val="clear" w:color="auto" w:fill="auto"/>
          </w:tcPr>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Оценивание.</w:t>
            </w:r>
          </w:p>
          <w:p w:rsidR="00EC4777" w:rsidRPr="003F7F34" w:rsidRDefault="00EC4777" w:rsidP="00320A34">
            <w:pPr>
              <w:pStyle w:val="a7"/>
              <w:rPr>
                <w:rFonts w:ascii="Times New Roman" w:hAnsi="Times New Roman"/>
                <w:sz w:val="24"/>
                <w:lang w:val="ru-RU" w:eastAsia="zh-CN"/>
              </w:rPr>
            </w:pPr>
            <w:r w:rsidRPr="003F7F34">
              <w:rPr>
                <w:rFonts w:ascii="Times New Roman" w:hAnsi="Times New Roman"/>
                <w:sz w:val="24"/>
                <w:lang w:val="ru-RU" w:eastAsia="en-GB"/>
              </w:rPr>
              <w:t>Как вы планируете проверить уровень усвоения материала учащимися?</w:t>
            </w:r>
          </w:p>
        </w:tc>
        <w:tc>
          <w:tcPr>
            <w:tcW w:w="3862" w:type="dxa"/>
            <w:gridSpan w:val="3"/>
            <w:tcBorders>
              <w:top w:val="single" w:sz="8" w:space="0" w:color="2976A4"/>
              <w:left w:val="single" w:sz="8" w:space="0" w:color="2976A4"/>
              <w:bottom w:val="single" w:sz="8" w:space="0" w:color="2976A4"/>
              <w:right w:val="single" w:sz="8" w:space="0" w:color="2976A4"/>
            </w:tcBorders>
            <w:shd w:val="clear" w:color="auto" w:fill="auto"/>
          </w:tcPr>
          <w:p w:rsidR="00EC4777" w:rsidRPr="003F7F34" w:rsidRDefault="00EC4777" w:rsidP="00320A34">
            <w:pPr>
              <w:pStyle w:val="a7"/>
              <w:rPr>
                <w:rFonts w:ascii="Times New Roman" w:hAnsi="Times New Roman"/>
                <w:sz w:val="24"/>
                <w:lang w:val="ru-RU" w:eastAsia="zh-CN"/>
              </w:rPr>
            </w:pPr>
            <w:r w:rsidRPr="003F7F34">
              <w:rPr>
                <w:rFonts w:ascii="Times New Roman" w:hAnsi="Times New Roman"/>
                <w:sz w:val="24"/>
                <w:lang w:val="ru-RU" w:eastAsia="en-GB"/>
              </w:rPr>
              <w:t>Здоровье и соблюдение техники безопасности</w:t>
            </w:r>
            <w:r w:rsidRPr="003F7F34">
              <w:rPr>
                <w:rFonts w:ascii="Times New Roman" w:hAnsi="Times New Roman"/>
                <w:sz w:val="24"/>
                <w:lang w:val="ru-RU" w:eastAsia="en-GB"/>
              </w:rPr>
              <w:br/>
            </w:r>
            <w:r w:rsidRPr="003F7F34">
              <w:rPr>
                <w:rFonts w:ascii="Times New Roman" w:hAnsi="Times New Roman"/>
                <w:sz w:val="24"/>
                <w:lang w:val="ru-RU" w:eastAsia="en-GB"/>
              </w:rPr>
              <w:br/>
            </w:r>
          </w:p>
        </w:tc>
      </w:tr>
      <w:tr w:rsidR="00EC4777" w:rsidRPr="000B543B" w:rsidTr="00320A34">
        <w:trPr>
          <w:trHeight w:val="896"/>
        </w:trPr>
        <w:tc>
          <w:tcPr>
            <w:tcW w:w="3621" w:type="dxa"/>
            <w:gridSpan w:val="3"/>
            <w:tcBorders>
              <w:top w:val="single" w:sz="8" w:space="0" w:color="2976A4"/>
              <w:left w:val="single" w:sz="8" w:space="0" w:color="2976A4"/>
              <w:bottom w:val="single" w:sz="8" w:space="0" w:color="2976A4"/>
            </w:tcBorders>
            <w:shd w:val="clear" w:color="auto" w:fill="auto"/>
          </w:tcPr>
          <w:p w:rsidR="00686C94" w:rsidRPr="003F7F34" w:rsidRDefault="005F08FE" w:rsidP="00320A34">
            <w:pPr>
              <w:pStyle w:val="a7"/>
              <w:rPr>
                <w:rFonts w:ascii="Times New Roman" w:hAnsi="Times New Roman"/>
                <w:sz w:val="24"/>
                <w:lang w:val="ru-RU" w:eastAsia="zh-CN"/>
              </w:rPr>
            </w:pPr>
            <w:r w:rsidRPr="003F7F34">
              <w:rPr>
                <w:rFonts w:ascii="Times New Roman" w:hAnsi="Times New Roman"/>
                <w:i/>
                <w:color w:val="2976A4"/>
                <w:sz w:val="24"/>
                <w:lang w:val="ru-RU" w:eastAsia="en-GB"/>
              </w:rPr>
              <w:t>Создание разноуровневых пар учащихся для составления диалога (более способный - менее способный)</w:t>
            </w:r>
          </w:p>
          <w:p w:rsidR="00EC4777" w:rsidRPr="003F7F34" w:rsidRDefault="00EC4777" w:rsidP="00320A34">
            <w:pPr>
              <w:pStyle w:val="a7"/>
              <w:rPr>
                <w:rFonts w:ascii="Times New Roman" w:hAnsi="Times New Roman"/>
                <w:sz w:val="24"/>
                <w:lang w:val="ru-RU" w:eastAsia="zh-CN"/>
              </w:rPr>
            </w:pPr>
          </w:p>
        </w:tc>
        <w:tc>
          <w:tcPr>
            <w:tcW w:w="3149" w:type="dxa"/>
            <w:gridSpan w:val="3"/>
            <w:tcBorders>
              <w:top w:val="single" w:sz="8" w:space="0" w:color="2976A4"/>
              <w:left w:val="single" w:sz="8" w:space="0" w:color="2976A4"/>
              <w:bottom w:val="single" w:sz="8" w:space="0" w:color="2976A4"/>
            </w:tcBorders>
            <w:shd w:val="clear" w:color="auto" w:fill="auto"/>
          </w:tcPr>
          <w:p w:rsidR="007D315F" w:rsidRPr="003F7F34" w:rsidRDefault="00A42869"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 xml:space="preserve">Самооценивание </w:t>
            </w:r>
            <w:r w:rsidR="007D315F" w:rsidRPr="003F7F34">
              <w:rPr>
                <w:rFonts w:ascii="Times New Roman" w:hAnsi="Times New Roman"/>
                <w:i/>
                <w:color w:val="2976A4"/>
                <w:sz w:val="24"/>
                <w:lang w:val="ru-RU" w:eastAsia="en-GB"/>
              </w:rPr>
              <w:t>по образцу</w:t>
            </w:r>
          </w:p>
          <w:p w:rsidR="007D315F" w:rsidRPr="003F7F34" w:rsidRDefault="007D315F"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ФО по дескрипторам</w:t>
            </w:r>
          </w:p>
          <w:p w:rsidR="00EC4777" w:rsidRPr="000B543B" w:rsidRDefault="007D315F" w:rsidP="00320A34">
            <w:pPr>
              <w:pStyle w:val="a7"/>
              <w:rPr>
                <w:rFonts w:ascii="Times New Roman" w:hAnsi="Times New Roman"/>
                <w:sz w:val="24"/>
                <w:lang w:eastAsia="zh-CN"/>
              </w:rPr>
            </w:pPr>
            <w:r w:rsidRPr="000B543B">
              <w:rPr>
                <w:rFonts w:ascii="Times New Roman" w:hAnsi="Times New Roman"/>
                <w:i/>
                <w:color w:val="2976A4"/>
                <w:sz w:val="24"/>
                <w:lang w:eastAsia="en-GB"/>
              </w:rPr>
              <w:t>Обратная связь учителя</w:t>
            </w:r>
            <w:r w:rsidR="00A70ED2" w:rsidRPr="000B543B">
              <w:rPr>
                <w:rFonts w:ascii="Times New Roman" w:hAnsi="Times New Roman"/>
                <w:i/>
                <w:color w:val="2976A4"/>
                <w:sz w:val="24"/>
                <w:lang w:eastAsia="en-GB"/>
              </w:rPr>
              <w:t xml:space="preserve"> </w:t>
            </w:r>
          </w:p>
        </w:tc>
        <w:tc>
          <w:tcPr>
            <w:tcW w:w="3862" w:type="dxa"/>
            <w:gridSpan w:val="3"/>
            <w:tcBorders>
              <w:top w:val="single" w:sz="8" w:space="0" w:color="2976A4"/>
              <w:left w:val="single" w:sz="8" w:space="0" w:color="2976A4"/>
              <w:bottom w:val="single" w:sz="8" w:space="0" w:color="2976A4"/>
              <w:right w:val="single" w:sz="8" w:space="0" w:color="2976A4"/>
            </w:tcBorders>
            <w:shd w:val="clear" w:color="auto" w:fill="auto"/>
          </w:tcPr>
          <w:p w:rsidR="00EC4777" w:rsidRPr="003F7F34" w:rsidRDefault="00686C94"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Использовались активные методы обучения,  физминутка</w:t>
            </w:r>
            <w:r w:rsidR="00EC4777" w:rsidRPr="003F7F34">
              <w:rPr>
                <w:rFonts w:ascii="Times New Roman" w:hAnsi="Times New Roman"/>
                <w:i/>
                <w:color w:val="2976A4"/>
                <w:sz w:val="24"/>
                <w:lang w:val="ru-RU" w:eastAsia="en-GB"/>
              </w:rPr>
              <w:t>.</w:t>
            </w:r>
          </w:p>
          <w:p w:rsidR="00EC4777" w:rsidRPr="003F7F34" w:rsidRDefault="00EC4777" w:rsidP="00320A34">
            <w:pPr>
              <w:pStyle w:val="a7"/>
              <w:rPr>
                <w:rFonts w:ascii="Times New Roman" w:hAnsi="Times New Roman"/>
                <w:sz w:val="24"/>
                <w:lang w:val="ru-RU" w:eastAsia="zh-CN"/>
              </w:rPr>
            </w:pPr>
          </w:p>
        </w:tc>
      </w:tr>
      <w:tr w:rsidR="00EC4777" w:rsidRPr="000B543B" w:rsidTr="00320A34">
        <w:trPr>
          <w:cantSplit/>
          <w:trHeight w:val="557"/>
        </w:trPr>
        <w:tc>
          <w:tcPr>
            <w:tcW w:w="6379" w:type="dxa"/>
            <w:gridSpan w:val="5"/>
            <w:vMerge w:val="restart"/>
            <w:tcBorders>
              <w:top w:val="single" w:sz="8" w:space="0" w:color="2976A4"/>
              <w:left w:val="single" w:sz="8" w:space="0" w:color="2976A4"/>
              <w:bottom w:val="single" w:sz="8" w:space="0" w:color="2976A4"/>
            </w:tcBorders>
            <w:shd w:val="clear" w:color="auto" w:fill="auto"/>
          </w:tcPr>
          <w:p w:rsidR="00EC4777" w:rsidRPr="003F7F34" w:rsidRDefault="00EC4777"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Рефлексия по уроку</w:t>
            </w:r>
          </w:p>
          <w:p w:rsidR="00EC4777" w:rsidRPr="003F7F34" w:rsidRDefault="00EC4777" w:rsidP="00320A34">
            <w:pPr>
              <w:pStyle w:val="a7"/>
              <w:rPr>
                <w:rFonts w:ascii="Times New Roman" w:hAnsi="Times New Roman"/>
                <w:i/>
                <w:color w:val="2976A4"/>
                <w:sz w:val="24"/>
                <w:lang w:val="ru-RU" w:eastAsia="en-GB"/>
              </w:rPr>
            </w:pPr>
          </w:p>
          <w:p w:rsidR="00EC4777" w:rsidRPr="003F7F34" w:rsidRDefault="00EC4777"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 xml:space="preserve">Были ли цели урока/цели обучения реалистичными? </w:t>
            </w:r>
          </w:p>
          <w:p w:rsidR="00EC4777" w:rsidRPr="003F7F34" w:rsidRDefault="00EC4777"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Все ли учащиеся достигли ЦО?</w:t>
            </w:r>
          </w:p>
          <w:p w:rsidR="00EC4777" w:rsidRPr="003F7F34" w:rsidRDefault="00EC4777"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Если нет, то почему?</w:t>
            </w:r>
          </w:p>
          <w:p w:rsidR="00EC4777" w:rsidRPr="003F7F34" w:rsidRDefault="00EC4777"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 xml:space="preserve">Правильно ли проведена дифференциация на уроке? </w:t>
            </w:r>
          </w:p>
          <w:p w:rsidR="00EC4777" w:rsidRPr="003F7F34" w:rsidRDefault="00EC4777" w:rsidP="00320A34">
            <w:pPr>
              <w:pStyle w:val="a7"/>
              <w:rPr>
                <w:rFonts w:ascii="Times New Roman" w:hAnsi="Times New Roman"/>
                <w:i/>
                <w:color w:val="2976A4"/>
                <w:sz w:val="24"/>
                <w:lang w:val="ru-RU" w:eastAsia="en-GB"/>
              </w:rPr>
            </w:pPr>
            <w:r w:rsidRPr="003F7F34">
              <w:rPr>
                <w:rFonts w:ascii="Times New Roman" w:hAnsi="Times New Roman"/>
                <w:i/>
                <w:color w:val="2976A4"/>
                <w:sz w:val="24"/>
                <w:lang w:val="ru-RU" w:eastAsia="en-GB"/>
              </w:rPr>
              <w:t xml:space="preserve">Выдержаны ли были временные этапы урока? </w:t>
            </w:r>
          </w:p>
          <w:p w:rsidR="00EC4777" w:rsidRPr="003F7F34" w:rsidRDefault="00EC4777" w:rsidP="00320A34">
            <w:pPr>
              <w:pStyle w:val="a7"/>
              <w:rPr>
                <w:rFonts w:ascii="Times New Roman" w:hAnsi="Times New Roman"/>
                <w:sz w:val="24"/>
                <w:lang w:val="ru-RU" w:eastAsia="zh-CN"/>
              </w:rPr>
            </w:pPr>
            <w:r w:rsidRPr="003F7F34">
              <w:rPr>
                <w:rFonts w:ascii="Times New Roman" w:hAnsi="Times New Roman"/>
                <w:i/>
                <w:color w:val="2976A4"/>
                <w:sz w:val="24"/>
                <w:lang w:val="ru-RU" w:eastAsia="en-GB"/>
              </w:rPr>
              <w:t>Какие отступления были от плана урока и почему?</w:t>
            </w:r>
          </w:p>
        </w:tc>
        <w:tc>
          <w:tcPr>
            <w:tcW w:w="4253" w:type="dxa"/>
            <w:gridSpan w:val="4"/>
            <w:tcBorders>
              <w:top w:val="single" w:sz="8" w:space="0" w:color="2976A4"/>
              <w:left w:val="single" w:sz="8" w:space="0" w:color="2976A4"/>
              <w:bottom w:val="single" w:sz="8" w:space="0" w:color="2976A4"/>
              <w:right w:val="single" w:sz="8" w:space="0" w:color="2976A4"/>
            </w:tcBorders>
            <w:shd w:val="clear" w:color="auto" w:fill="auto"/>
          </w:tcPr>
          <w:p w:rsidR="00EC4777" w:rsidRPr="003F7F34" w:rsidRDefault="00EC4777" w:rsidP="00320A34">
            <w:pPr>
              <w:pStyle w:val="a7"/>
              <w:rPr>
                <w:rFonts w:ascii="Times New Roman" w:hAnsi="Times New Roman"/>
                <w:sz w:val="24"/>
                <w:lang w:val="ru-RU" w:eastAsia="zh-CN"/>
              </w:rPr>
            </w:pPr>
            <w:r w:rsidRPr="003F7F34">
              <w:rPr>
                <w:rFonts w:ascii="Times New Roman" w:hAnsi="Times New Roman"/>
                <w:i/>
                <w:color w:val="2976A4"/>
                <w:sz w:val="24"/>
                <w:lang w:val="ru-RU" w:eastAsia="en-GB"/>
              </w:rPr>
              <w:t xml:space="preserve">Используйте данный раздел для размышлений об уроке. Ответьте на самые важные вопросы о Вашем уроке из левой колонки.  </w:t>
            </w:r>
          </w:p>
        </w:tc>
      </w:tr>
      <w:tr w:rsidR="00EC4777" w:rsidRPr="000B543B" w:rsidTr="00320A34">
        <w:trPr>
          <w:cantSplit/>
          <w:trHeight w:val="1280"/>
        </w:trPr>
        <w:tc>
          <w:tcPr>
            <w:tcW w:w="6379" w:type="dxa"/>
            <w:gridSpan w:val="5"/>
            <w:vMerge/>
            <w:tcBorders>
              <w:top w:val="single" w:sz="8" w:space="0" w:color="2976A4"/>
              <w:left w:val="single" w:sz="8" w:space="0" w:color="2976A4"/>
              <w:bottom w:val="single" w:sz="8" w:space="0" w:color="2976A4"/>
            </w:tcBorders>
            <w:shd w:val="clear" w:color="auto" w:fill="auto"/>
          </w:tcPr>
          <w:p w:rsidR="00EC4777" w:rsidRPr="003F7F34" w:rsidRDefault="00EC4777" w:rsidP="00320A34">
            <w:pPr>
              <w:pStyle w:val="a7"/>
              <w:rPr>
                <w:rFonts w:ascii="Times New Roman" w:hAnsi="Times New Roman"/>
                <w:sz w:val="24"/>
                <w:lang w:val="ru-RU" w:eastAsia="zh-CN"/>
              </w:rPr>
            </w:pPr>
          </w:p>
        </w:tc>
        <w:tc>
          <w:tcPr>
            <w:tcW w:w="4253" w:type="dxa"/>
            <w:gridSpan w:val="4"/>
            <w:tcBorders>
              <w:top w:val="single" w:sz="8" w:space="0" w:color="2976A4"/>
              <w:left w:val="single" w:sz="8" w:space="0" w:color="2976A4"/>
              <w:bottom w:val="single" w:sz="8" w:space="0" w:color="2976A4"/>
              <w:right w:val="single" w:sz="8" w:space="0" w:color="2976A4"/>
            </w:tcBorders>
            <w:shd w:val="clear" w:color="auto" w:fill="auto"/>
          </w:tcPr>
          <w:p w:rsidR="00EC4777" w:rsidRPr="003F7F34" w:rsidRDefault="00EC4777" w:rsidP="00320A34">
            <w:pPr>
              <w:pStyle w:val="a7"/>
              <w:rPr>
                <w:rFonts w:ascii="Times New Roman" w:hAnsi="Times New Roman"/>
                <w:sz w:val="24"/>
                <w:lang w:val="ru-RU" w:eastAsia="zh-CN"/>
              </w:rPr>
            </w:pPr>
          </w:p>
        </w:tc>
      </w:tr>
      <w:tr w:rsidR="00EC4777" w:rsidRPr="000B543B" w:rsidTr="00320A34">
        <w:trPr>
          <w:trHeight w:val="4230"/>
        </w:trPr>
        <w:tc>
          <w:tcPr>
            <w:tcW w:w="10632" w:type="dxa"/>
            <w:gridSpan w:val="9"/>
            <w:tcBorders>
              <w:top w:val="single" w:sz="8" w:space="0" w:color="2976A4"/>
              <w:left w:val="single" w:sz="8" w:space="0" w:color="2976A4"/>
              <w:bottom w:val="single" w:sz="12" w:space="0" w:color="2976A4"/>
              <w:right w:val="single" w:sz="8" w:space="0" w:color="2976A4"/>
            </w:tcBorders>
            <w:shd w:val="clear" w:color="auto" w:fill="auto"/>
          </w:tcPr>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Общая оценка</w:t>
            </w:r>
          </w:p>
          <w:p w:rsidR="00EC4777" w:rsidRPr="003F7F34" w:rsidRDefault="00EC4777" w:rsidP="00320A34">
            <w:pPr>
              <w:pStyle w:val="a7"/>
              <w:rPr>
                <w:rFonts w:ascii="Times New Roman" w:hAnsi="Times New Roman"/>
                <w:sz w:val="24"/>
                <w:lang w:val="ru-RU" w:eastAsia="en-GB"/>
              </w:rPr>
            </w:pPr>
          </w:p>
          <w:p w:rsidR="00EC4777" w:rsidRPr="003F7F34" w:rsidRDefault="00EC4777" w:rsidP="00320A34">
            <w:pPr>
              <w:pStyle w:val="a7"/>
              <w:rPr>
                <w:rFonts w:ascii="Times New Roman" w:hAnsi="Times New Roman"/>
                <w:sz w:val="24"/>
                <w:lang w:val="ru-RU" w:eastAsia="en-GB"/>
              </w:rPr>
            </w:pPr>
          </w:p>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Какие два аспекта урока прошли хорошо (подумайте как о преподавании, так и об обучении)?</w:t>
            </w:r>
          </w:p>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1:</w:t>
            </w:r>
          </w:p>
          <w:p w:rsidR="00EC4777" w:rsidRPr="003F7F34" w:rsidRDefault="00EC4777" w:rsidP="00320A34">
            <w:pPr>
              <w:pStyle w:val="a7"/>
              <w:rPr>
                <w:rFonts w:ascii="Times New Roman" w:hAnsi="Times New Roman"/>
                <w:sz w:val="24"/>
                <w:lang w:val="ru-RU" w:eastAsia="en-GB"/>
              </w:rPr>
            </w:pPr>
          </w:p>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2:</w:t>
            </w:r>
          </w:p>
          <w:p w:rsidR="00EC4777" w:rsidRPr="003F7F34" w:rsidRDefault="00EC4777" w:rsidP="00320A34">
            <w:pPr>
              <w:pStyle w:val="a7"/>
              <w:rPr>
                <w:rFonts w:ascii="Times New Roman" w:hAnsi="Times New Roman"/>
                <w:sz w:val="24"/>
                <w:lang w:val="ru-RU" w:eastAsia="en-GB"/>
              </w:rPr>
            </w:pPr>
          </w:p>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Что могло бы способствовать улучшению урока (подумайте как о преподавании, так и об обучении)?</w:t>
            </w:r>
          </w:p>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 xml:space="preserve">1: </w:t>
            </w:r>
          </w:p>
          <w:p w:rsidR="00EC4777" w:rsidRPr="003F7F34" w:rsidRDefault="00EC4777" w:rsidP="00320A34">
            <w:pPr>
              <w:pStyle w:val="a7"/>
              <w:rPr>
                <w:rFonts w:ascii="Times New Roman" w:hAnsi="Times New Roman"/>
                <w:sz w:val="24"/>
                <w:lang w:val="ru-RU" w:eastAsia="en-GB"/>
              </w:rPr>
            </w:pPr>
          </w:p>
          <w:p w:rsidR="00EC4777" w:rsidRPr="003F7F34" w:rsidRDefault="00EC4777" w:rsidP="00320A34">
            <w:pPr>
              <w:pStyle w:val="a7"/>
              <w:rPr>
                <w:rFonts w:ascii="Times New Roman" w:hAnsi="Times New Roman"/>
                <w:sz w:val="24"/>
                <w:lang w:val="ru-RU" w:eastAsia="en-GB"/>
              </w:rPr>
            </w:pPr>
            <w:r w:rsidRPr="003F7F34">
              <w:rPr>
                <w:rFonts w:ascii="Times New Roman" w:hAnsi="Times New Roman"/>
                <w:sz w:val="24"/>
                <w:lang w:val="ru-RU" w:eastAsia="en-GB"/>
              </w:rPr>
              <w:t>2:</w:t>
            </w:r>
          </w:p>
          <w:p w:rsidR="00EC4777" w:rsidRPr="003F7F34" w:rsidRDefault="00EC4777" w:rsidP="00320A34">
            <w:pPr>
              <w:pStyle w:val="a7"/>
              <w:rPr>
                <w:rFonts w:ascii="Times New Roman" w:hAnsi="Times New Roman"/>
                <w:sz w:val="24"/>
                <w:lang w:val="ru-RU" w:eastAsia="en-GB"/>
              </w:rPr>
            </w:pPr>
          </w:p>
          <w:p w:rsidR="00EC4777" w:rsidRPr="003F7F34" w:rsidRDefault="00EC4777" w:rsidP="00320A34">
            <w:pPr>
              <w:pStyle w:val="a7"/>
              <w:rPr>
                <w:rFonts w:ascii="Times New Roman" w:hAnsi="Times New Roman"/>
                <w:sz w:val="24"/>
                <w:lang w:val="ru-RU" w:eastAsia="zh-CN"/>
              </w:rPr>
            </w:pPr>
            <w:r w:rsidRPr="003F7F34">
              <w:rPr>
                <w:rFonts w:ascii="Times New Roman" w:hAnsi="Times New Roman"/>
                <w:sz w:val="24"/>
                <w:lang w:val="ru-RU" w:eastAsia="en-GB"/>
              </w:rPr>
              <w:t>Что я выявил(а) за время урока о классе или достижениях/трудностях отдельных учеников, на что необходимо обратить внимание на последующих уроках?</w:t>
            </w:r>
          </w:p>
          <w:p w:rsidR="00EC4777" w:rsidRPr="003F7F34" w:rsidRDefault="00EC4777" w:rsidP="00320A34">
            <w:pPr>
              <w:pStyle w:val="a7"/>
              <w:rPr>
                <w:rFonts w:ascii="Times New Roman" w:hAnsi="Times New Roman"/>
                <w:sz w:val="24"/>
                <w:lang w:val="ru-RU" w:eastAsia="zh-CN"/>
              </w:rPr>
            </w:pPr>
          </w:p>
        </w:tc>
      </w:tr>
    </w:tbl>
    <w:p w:rsidR="00EC4777" w:rsidRPr="003F7F34" w:rsidRDefault="00EC4777" w:rsidP="00320A34">
      <w:pPr>
        <w:pStyle w:val="a7"/>
        <w:rPr>
          <w:rFonts w:ascii="Times New Roman" w:hAnsi="Times New Roman"/>
          <w:color w:val="000000"/>
          <w:sz w:val="24"/>
          <w:lang w:val="ru-RU" w:eastAsia="zh-CN"/>
        </w:rPr>
      </w:pPr>
      <w:r w:rsidRPr="000B543B">
        <w:rPr>
          <w:rFonts w:ascii="Times New Roman" w:hAnsi="Times New Roman"/>
          <w:noProof/>
          <w:color w:val="000000"/>
          <w:sz w:val="24"/>
          <w:lang w:val="ru-RU"/>
        </w:rPr>
        <w:lastRenderedPageBreak/>
        <w:drawing>
          <wp:anchor distT="0" distB="0" distL="114935" distR="114935" simplePos="0" relativeHeight="251659264" behindDoc="1" locked="0" layoutInCell="1" allowOverlap="1">
            <wp:simplePos x="0" y="0"/>
            <wp:positionH relativeFrom="column">
              <wp:posOffset>-800100</wp:posOffset>
            </wp:positionH>
            <wp:positionV relativeFrom="paragraph">
              <wp:posOffset>9838055</wp:posOffset>
            </wp:positionV>
            <wp:extent cx="7559040" cy="6280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628015"/>
                    </a:xfrm>
                    <a:prstGeom prst="rect">
                      <a:avLst/>
                    </a:prstGeom>
                    <a:solidFill>
                      <a:srgbClr val="FFFFFF"/>
                    </a:solidFill>
                    <a:ln>
                      <a:noFill/>
                    </a:ln>
                  </pic:spPr>
                </pic:pic>
              </a:graphicData>
            </a:graphic>
          </wp:anchor>
        </w:drawing>
      </w:r>
    </w:p>
    <w:p w:rsidR="00510332" w:rsidRPr="003F7F34" w:rsidRDefault="00510332" w:rsidP="00320A34">
      <w:pPr>
        <w:pStyle w:val="a7"/>
        <w:rPr>
          <w:rFonts w:ascii="Times New Roman" w:hAnsi="Times New Roman"/>
          <w:sz w:val="24"/>
          <w:lang w:val="ru-RU"/>
        </w:rPr>
      </w:pPr>
      <w:bookmarkStart w:id="0" w:name="_GoBack"/>
      <w:bookmarkEnd w:id="0"/>
    </w:p>
    <w:sectPr w:rsidR="00510332" w:rsidRPr="003F7F34" w:rsidSect="000B543B">
      <w:headerReference w:type="default" r:id="rId10"/>
      <w:pgSz w:w="11906" w:h="16838"/>
      <w:pgMar w:top="284" w:right="720" w:bottom="720" w:left="720" w:header="567"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34E" w:rsidRDefault="0047034E" w:rsidP="00CC2BC3">
      <w:pPr>
        <w:spacing w:after="0" w:line="240" w:lineRule="auto"/>
      </w:pPr>
      <w:r>
        <w:separator/>
      </w:r>
    </w:p>
  </w:endnote>
  <w:endnote w:type="continuationSeparator" w:id="1">
    <w:p w:rsidR="0047034E" w:rsidRDefault="0047034E" w:rsidP="00CC2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34E" w:rsidRDefault="0047034E" w:rsidP="00CC2BC3">
      <w:pPr>
        <w:spacing w:after="0" w:line="240" w:lineRule="auto"/>
      </w:pPr>
      <w:r>
        <w:separator/>
      </w:r>
    </w:p>
  </w:footnote>
  <w:footnote w:type="continuationSeparator" w:id="1">
    <w:p w:rsidR="0047034E" w:rsidRDefault="0047034E" w:rsidP="00CC2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7F" w:rsidRDefault="00D4637F">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22872B1"/>
    <w:multiLevelType w:val="hybridMultilevel"/>
    <w:tmpl w:val="5F50E8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51680"/>
    <w:multiLevelType w:val="hybridMultilevel"/>
    <w:tmpl w:val="0010A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D40F0"/>
    <w:multiLevelType w:val="hybridMultilevel"/>
    <w:tmpl w:val="EAA8C4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114A7"/>
    <w:multiLevelType w:val="multilevel"/>
    <w:tmpl w:val="0ED8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C26AB"/>
    <w:multiLevelType w:val="hybridMultilevel"/>
    <w:tmpl w:val="89AA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A45F4"/>
    <w:multiLevelType w:val="multilevel"/>
    <w:tmpl w:val="AA10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34684"/>
    <w:multiLevelType w:val="hybridMultilevel"/>
    <w:tmpl w:val="531A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13EE8"/>
    <w:multiLevelType w:val="hybridMultilevel"/>
    <w:tmpl w:val="791A64EA"/>
    <w:lvl w:ilvl="0" w:tplc="F08A87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C1D77B2"/>
    <w:multiLevelType w:val="hybridMultilevel"/>
    <w:tmpl w:val="89D8B71A"/>
    <w:lvl w:ilvl="0" w:tplc="40E4E7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DAF2373"/>
    <w:multiLevelType w:val="multilevel"/>
    <w:tmpl w:val="5C2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35E02"/>
    <w:multiLevelType w:val="hybridMultilevel"/>
    <w:tmpl w:val="6CF2D796"/>
    <w:lvl w:ilvl="0" w:tplc="1D2C9E1A">
      <w:start w:val="1"/>
      <w:numFmt w:val="bullet"/>
      <w:lvlText w:val="•"/>
      <w:lvlJc w:val="left"/>
      <w:pPr>
        <w:tabs>
          <w:tab w:val="num" w:pos="720"/>
        </w:tabs>
        <w:ind w:left="720" w:hanging="360"/>
      </w:pPr>
      <w:rPr>
        <w:rFonts w:ascii="Times New Roman" w:hAnsi="Times New Roman" w:hint="default"/>
      </w:rPr>
    </w:lvl>
    <w:lvl w:ilvl="1" w:tplc="F83CA3C4" w:tentative="1">
      <w:start w:val="1"/>
      <w:numFmt w:val="bullet"/>
      <w:lvlText w:val="•"/>
      <w:lvlJc w:val="left"/>
      <w:pPr>
        <w:tabs>
          <w:tab w:val="num" w:pos="1440"/>
        </w:tabs>
        <w:ind w:left="1440" w:hanging="360"/>
      </w:pPr>
      <w:rPr>
        <w:rFonts w:ascii="Times New Roman" w:hAnsi="Times New Roman" w:hint="default"/>
      </w:rPr>
    </w:lvl>
    <w:lvl w:ilvl="2" w:tplc="3ACC2F3A" w:tentative="1">
      <w:start w:val="1"/>
      <w:numFmt w:val="bullet"/>
      <w:lvlText w:val="•"/>
      <w:lvlJc w:val="left"/>
      <w:pPr>
        <w:tabs>
          <w:tab w:val="num" w:pos="2160"/>
        </w:tabs>
        <w:ind w:left="2160" w:hanging="360"/>
      </w:pPr>
      <w:rPr>
        <w:rFonts w:ascii="Times New Roman" w:hAnsi="Times New Roman" w:hint="default"/>
      </w:rPr>
    </w:lvl>
    <w:lvl w:ilvl="3" w:tplc="2FC4CEC0" w:tentative="1">
      <w:start w:val="1"/>
      <w:numFmt w:val="bullet"/>
      <w:lvlText w:val="•"/>
      <w:lvlJc w:val="left"/>
      <w:pPr>
        <w:tabs>
          <w:tab w:val="num" w:pos="2880"/>
        </w:tabs>
        <w:ind w:left="2880" w:hanging="360"/>
      </w:pPr>
      <w:rPr>
        <w:rFonts w:ascii="Times New Roman" w:hAnsi="Times New Roman" w:hint="default"/>
      </w:rPr>
    </w:lvl>
    <w:lvl w:ilvl="4" w:tplc="1870DF36" w:tentative="1">
      <w:start w:val="1"/>
      <w:numFmt w:val="bullet"/>
      <w:lvlText w:val="•"/>
      <w:lvlJc w:val="left"/>
      <w:pPr>
        <w:tabs>
          <w:tab w:val="num" w:pos="3600"/>
        </w:tabs>
        <w:ind w:left="3600" w:hanging="360"/>
      </w:pPr>
      <w:rPr>
        <w:rFonts w:ascii="Times New Roman" w:hAnsi="Times New Roman" w:hint="default"/>
      </w:rPr>
    </w:lvl>
    <w:lvl w:ilvl="5" w:tplc="CA5E1D9A" w:tentative="1">
      <w:start w:val="1"/>
      <w:numFmt w:val="bullet"/>
      <w:lvlText w:val="•"/>
      <w:lvlJc w:val="left"/>
      <w:pPr>
        <w:tabs>
          <w:tab w:val="num" w:pos="4320"/>
        </w:tabs>
        <w:ind w:left="4320" w:hanging="360"/>
      </w:pPr>
      <w:rPr>
        <w:rFonts w:ascii="Times New Roman" w:hAnsi="Times New Roman" w:hint="default"/>
      </w:rPr>
    </w:lvl>
    <w:lvl w:ilvl="6" w:tplc="03C61822" w:tentative="1">
      <w:start w:val="1"/>
      <w:numFmt w:val="bullet"/>
      <w:lvlText w:val="•"/>
      <w:lvlJc w:val="left"/>
      <w:pPr>
        <w:tabs>
          <w:tab w:val="num" w:pos="5040"/>
        </w:tabs>
        <w:ind w:left="5040" w:hanging="360"/>
      </w:pPr>
      <w:rPr>
        <w:rFonts w:ascii="Times New Roman" w:hAnsi="Times New Roman" w:hint="default"/>
      </w:rPr>
    </w:lvl>
    <w:lvl w:ilvl="7" w:tplc="5394D304" w:tentative="1">
      <w:start w:val="1"/>
      <w:numFmt w:val="bullet"/>
      <w:lvlText w:val="•"/>
      <w:lvlJc w:val="left"/>
      <w:pPr>
        <w:tabs>
          <w:tab w:val="num" w:pos="5760"/>
        </w:tabs>
        <w:ind w:left="5760" w:hanging="360"/>
      </w:pPr>
      <w:rPr>
        <w:rFonts w:ascii="Times New Roman" w:hAnsi="Times New Roman" w:hint="default"/>
      </w:rPr>
    </w:lvl>
    <w:lvl w:ilvl="8" w:tplc="BDCE41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563A2E"/>
    <w:multiLevelType w:val="hybridMultilevel"/>
    <w:tmpl w:val="5308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A1AA6"/>
    <w:multiLevelType w:val="multilevel"/>
    <w:tmpl w:val="F048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637C2D"/>
    <w:multiLevelType w:val="multilevel"/>
    <w:tmpl w:val="1B30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66BB9"/>
    <w:multiLevelType w:val="hybridMultilevel"/>
    <w:tmpl w:val="2A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44BCA"/>
    <w:multiLevelType w:val="hybridMultilevel"/>
    <w:tmpl w:val="3236A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2171DA"/>
    <w:multiLevelType w:val="hybridMultilevel"/>
    <w:tmpl w:val="30466974"/>
    <w:lvl w:ilvl="0" w:tplc="0AE2EC86">
      <w:start w:val="1"/>
      <w:numFmt w:val="bullet"/>
      <w:lvlText w:val="•"/>
      <w:lvlJc w:val="left"/>
      <w:pPr>
        <w:tabs>
          <w:tab w:val="num" w:pos="720"/>
        </w:tabs>
        <w:ind w:left="720" w:hanging="360"/>
      </w:pPr>
      <w:rPr>
        <w:rFonts w:ascii="Times New Roman" w:hAnsi="Times New Roman" w:hint="default"/>
      </w:rPr>
    </w:lvl>
    <w:lvl w:ilvl="1" w:tplc="7F8E0476" w:tentative="1">
      <w:start w:val="1"/>
      <w:numFmt w:val="bullet"/>
      <w:lvlText w:val="•"/>
      <w:lvlJc w:val="left"/>
      <w:pPr>
        <w:tabs>
          <w:tab w:val="num" w:pos="1440"/>
        </w:tabs>
        <w:ind w:left="1440" w:hanging="360"/>
      </w:pPr>
      <w:rPr>
        <w:rFonts w:ascii="Times New Roman" w:hAnsi="Times New Roman" w:hint="default"/>
      </w:rPr>
    </w:lvl>
    <w:lvl w:ilvl="2" w:tplc="5F3E3FE2" w:tentative="1">
      <w:start w:val="1"/>
      <w:numFmt w:val="bullet"/>
      <w:lvlText w:val="•"/>
      <w:lvlJc w:val="left"/>
      <w:pPr>
        <w:tabs>
          <w:tab w:val="num" w:pos="2160"/>
        </w:tabs>
        <w:ind w:left="2160" w:hanging="360"/>
      </w:pPr>
      <w:rPr>
        <w:rFonts w:ascii="Times New Roman" w:hAnsi="Times New Roman" w:hint="default"/>
      </w:rPr>
    </w:lvl>
    <w:lvl w:ilvl="3" w:tplc="3CDE5C84" w:tentative="1">
      <w:start w:val="1"/>
      <w:numFmt w:val="bullet"/>
      <w:lvlText w:val="•"/>
      <w:lvlJc w:val="left"/>
      <w:pPr>
        <w:tabs>
          <w:tab w:val="num" w:pos="2880"/>
        </w:tabs>
        <w:ind w:left="2880" w:hanging="360"/>
      </w:pPr>
      <w:rPr>
        <w:rFonts w:ascii="Times New Roman" w:hAnsi="Times New Roman" w:hint="default"/>
      </w:rPr>
    </w:lvl>
    <w:lvl w:ilvl="4" w:tplc="8A80CA7C" w:tentative="1">
      <w:start w:val="1"/>
      <w:numFmt w:val="bullet"/>
      <w:lvlText w:val="•"/>
      <w:lvlJc w:val="left"/>
      <w:pPr>
        <w:tabs>
          <w:tab w:val="num" w:pos="3600"/>
        </w:tabs>
        <w:ind w:left="3600" w:hanging="360"/>
      </w:pPr>
      <w:rPr>
        <w:rFonts w:ascii="Times New Roman" w:hAnsi="Times New Roman" w:hint="default"/>
      </w:rPr>
    </w:lvl>
    <w:lvl w:ilvl="5" w:tplc="B57CC57E" w:tentative="1">
      <w:start w:val="1"/>
      <w:numFmt w:val="bullet"/>
      <w:lvlText w:val="•"/>
      <w:lvlJc w:val="left"/>
      <w:pPr>
        <w:tabs>
          <w:tab w:val="num" w:pos="4320"/>
        </w:tabs>
        <w:ind w:left="4320" w:hanging="360"/>
      </w:pPr>
      <w:rPr>
        <w:rFonts w:ascii="Times New Roman" w:hAnsi="Times New Roman" w:hint="default"/>
      </w:rPr>
    </w:lvl>
    <w:lvl w:ilvl="6" w:tplc="1A4E75A2" w:tentative="1">
      <w:start w:val="1"/>
      <w:numFmt w:val="bullet"/>
      <w:lvlText w:val="•"/>
      <w:lvlJc w:val="left"/>
      <w:pPr>
        <w:tabs>
          <w:tab w:val="num" w:pos="5040"/>
        </w:tabs>
        <w:ind w:left="5040" w:hanging="360"/>
      </w:pPr>
      <w:rPr>
        <w:rFonts w:ascii="Times New Roman" w:hAnsi="Times New Roman" w:hint="default"/>
      </w:rPr>
    </w:lvl>
    <w:lvl w:ilvl="7" w:tplc="22C8B7EC" w:tentative="1">
      <w:start w:val="1"/>
      <w:numFmt w:val="bullet"/>
      <w:lvlText w:val="•"/>
      <w:lvlJc w:val="left"/>
      <w:pPr>
        <w:tabs>
          <w:tab w:val="num" w:pos="5760"/>
        </w:tabs>
        <w:ind w:left="5760" w:hanging="360"/>
      </w:pPr>
      <w:rPr>
        <w:rFonts w:ascii="Times New Roman" w:hAnsi="Times New Roman" w:hint="default"/>
      </w:rPr>
    </w:lvl>
    <w:lvl w:ilvl="8" w:tplc="6BA65A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5D73B9"/>
    <w:multiLevelType w:val="multilevel"/>
    <w:tmpl w:val="AA480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A30970"/>
    <w:multiLevelType w:val="multilevel"/>
    <w:tmpl w:val="93BC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86FB7"/>
    <w:multiLevelType w:val="multilevel"/>
    <w:tmpl w:val="1FAA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6C4D3F"/>
    <w:multiLevelType w:val="multilevel"/>
    <w:tmpl w:val="6542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A36ED4"/>
    <w:multiLevelType w:val="multilevel"/>
    <w:tmpl w:val="179C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605197"/>
    <w:multiLevelType w:val="multilevel"/>
    <w:tmpl w:val="B250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3"/>
  </w:num>
  <w:num w:numId="4">
    <w:abstractNumId w:val="23"/>
  </w:num>
  <w:num w:numId="5">
    <w:abstractNumId w:val="14"/>
  </w:num>
  <w:num w:numId="6">
    <w:abstractNumId w:val="21"/>
  </w:num>
  <w:num w:numId="7">
    <w:abstractNumId w:val="18"/>
  </w:num>
  <w:num w:numId="8">
    <w:abstractNumId w:val="4"/>
  </w:num>
  <w:num w:numId="9">
    <w:abstractNumId w:val="19"/>
  </w:num>
  <w:num w:numId="10">
    <w:abstractNumId w:val="22"/>
  </w:num>
  <w:num w:numId="11">
    <w:abstractNumId w:val="6"/>
  </w:num>
  <w:num w:numId="12">
    <w:abstractNumId w:val="10"/>
  </w:num>
  <w:num w:numId="13">
    <w:abstractNumId w:val="5"/>
  </w:num>
  <w:num w:numId="14">
    <w:abstractNumId w:val="2"/>
  </w:num>
  <w:num w:numId="15">
    <w:abstractNumId w:val="11"/>
  </w:num>
  <w:num w:numId="16">
    <w:abstractNumId w:val="7"/>
  </w:num>
  <w:num w:numId="17">
    <w:abstractNumId w:val="16"/>
  </w:num>
  <w:num w:numId="18">
    <w:abstractNumId w:val="9"/>
  </w:num>
  <w:num w:numId="19">
    <w:abstractNumId w:val="8"/>
  </w:num>
  <w:num w:numId="20">
    <w:abstractNumId w:val="17"/>
  </w:num>
  <w:num w:numId="21">
    <w:abstractNumId w:val="15"/>
  </w:num>
  <w:num w:numId="22">
    <w:abstractNumId w:val="12"/>
  </w:num>
  <w:num w:numId="23">
    <w:abstractNumId w:val="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2CC"/>
    <w:rsid w:val="0001423D"/>
    <w:rsid w:val="000315E3"/>
    <w:rsid w:val="0003231B"/>
    <w:rsid w:val="00033BBC"/>
    <w:rsid w:val="0006130B"/>
    <w:rsid w:val="000A0DBD"/>
    <w:rsid w:val="000A6B52"/>
    <w:rsid w:val="000B543B"/>
    <w:rsid w:val="000C0621"/>
    <w:rsid w:val="000D4FE5"/>
    <w:rsid w:val="000F6BF1"/>
    <w:rsid w:val="00106215"/>
    <w:rsid w:val="0013071F"/>
    <w:rsid w:val="001411EF"/>
    <w:rsid w:val="00172958"/>
    <w:rsid w:val="00177AE5"/>
    <w:rsid w:val="0018419C"/>
    <w:rsid w:val="00184E5F"/>
    <w:rsid w:val="001A2CFD"/>
    <w:rsid w:val="001B5C96"/>
    <w:rsid w:val="001D5C53"/>
    <w:rsid w:val="001E4D8B"/>
    <w:rsid w:val="00233E26"/>
    <w:rsid w:val="00255D6B"/>
    <w:rsid w:val="00264513"/>
    <w:rsid w:val="002850DB"/>
    <w:rsid w:val="00297E96"/>
    <w:rsid w:val="002B277C"/>
    <w:rsid w:val="002C0A5E"/>
    <w:rsid w:val="002C5DBC"/>
    <w:rsid w:val="002D5D91"/>
    <w:rsid w:val="002D6B0D"/>
    <w:rsid w:val="002E2CF2"/>
    <w:rsid w:val="002F7133"/>
    <w:rsid w:val="00320A34"/>
    <w:rsid w:val="00342D1E"/>
    <w:rsid w:val="003462BF"/>
    <w:rsid w:val="003629AB"/>
    <w:rsid w:val="00397486"/>
    <w:rsid w:val="003A1876"/>
    <w:rsid w:val="003B1CAC"/>
    <w:rsid w:val="003B3B92"/>
    <w:rsid w:val="003C1F07"/>
    <w:rsid w:val="003F5951"/>
    <w:rsid w:val="003F7F34"/>
    <w:rsid w:val="004033BE"/>
    <w:rsid w:val="00413185"/>
    <w:rsid w:val="00414824"/>
    <w:rsid w:val="00421B1E"/>
    <w:rsid w:val="004576C9"/>
    <w:rsid w:val="0047034E"/>
    <w:rsid w:val="0047374E"/>
    <w:rsid w:val="00475BD6"/>
    <w:rsid w:val="00480473"/>
    <w:rsid w:val="00483988"/>
    <w:rsid w:val="004A2433"/>
    <w:rsid w:val="00510332"/>
    <w:rsid w:val="005117F9"/>
    <w:rsid w:val="00565F93"/>
    <w:rsid w:val="005751B8"/>
    <w:rsid w:val="0058375D"/>
    <w:rsid w:val="00586306"/>
    <w:rsid w:val="0059437B"/>
    <w:rsid w:val="005D1765"/>
    <w:rsid w:val="005D39A4"/>
    <w:rsid w:val="005E1E60"/>
    <w:rsid w:val="005F08FE"/>
    <w:rsid w:val="00607706"/>
    <w:rsid w:val="006419C5"/>
    <w:rsid w:val="00654934"/>
    <w:rsid w:val="00656281"/>
    <w:rsid w:val="00660B19"/>
    <w:rsid w:val="00667D3F"/>
    <w:rsid w:val="00686C94"/>
    <w:rsid w:val="00695401"/>
    <w:rsid w:val="006B1761"/>
    <w:rsid w:val="006D10E8"/>
    <w:rsid w:val="006E1A1D"/>
    <w:rsid w:val="00701214"/>
    <w:rsid w:val="0071722B"/>
    <w:rsid w:val="007D315F"/>
    <w:rsid w:val="00815A59"/>
    <w:rsid w:val="008166A6"/>
    <w:rsid w:val="00833934"/>
    <w:rsid w:val="00873504"/>
    <w:rsid w:val="008877D4"/>
    <w:rsid w:val="008940C8"/>
    <w:rsid w:val="00895813"/>
    <w:rsid w:val="008F5FC1"/>
    <w:rsid w:val="008F79B8"/>
    <w:rsid w:val="0092131B"/>
    <w:rsid w:val="00924113"/>
    <w:rsid w:val="00934D10"/>
    <w:rsid w:val="0095182F"/>
    <w:rsid w:val="00961452"/>
    <w:rsid w:val="009B72B0"/>
    <w:rsid w:val="009C75D0"/>
    <w:rsid w:val="00A005A9"/>
    <w:rsid w:val="00A26748"/>
    <w:rsid w:val="00A42526"/>
    <w:rsid w:val="00A42869"/>
    <w:rsid w:val="00A70ED2"/>
    <w:rsid w:val="00A87513"/>
    <w:rsid w:val="00AB5BE4"/>
    <w:rsid w:val="00AC759A"/>
    <w:rsid w:val="00AC7CDE"/>
    <w:rsid w:val="00B22342"/>
    <w:rsid w:val="00B25D9A"/>
    <w:rsid w:val="00B82686"/>
    <w:rsid w:val="00B87645"/>
    <w:rsid w:val="00B902CC"/>
    <w:rsid w:val="00BF2DE4"/>
    <w:rsid w:val="00BF48C9"/>
    <w:rsid w:val="00BF7F0E"/>
    <w:rsid w:val="00C07780"/>
    <w:rsid w:val="00C136E9"/>
    <w:rsid w:val="00C14FE6"/>
    <w:rsid w:val="00C27665"/>
    <w:rsid w:val="00C45234"/>
    <w:rsid w:val="00CB5F4A"/>
    <w:rsid w:val="00CC2BC3"/>
    <w:rsid w:val="00CF337E"/>
    <w:rsid w:val="00D4637F"/>
    <w:rsid w:val="00D47AFE"/>
    <w:rsid w:val="00D514C9"/>
    <w:rsid w:val="00D52B13"/>
    <w:rsid w:val="00D55FDA"/>
    <w:rsid w:val="00D86B42"/>
    <w:rsid w:val="00DB5C20"/>
    <w:rsid w:val="00E101CF"/>
    <w:rsid w:val="00E16425"/>
    <w:rsid w:val="00E54545"/>
    <w:rsid w:val="00E54B25"/>
    <w:rsid w:val="00E972D3"/>
    <w:rsid w:val="00EC4777"/>
    <w:rsid w:val="00EE4CC9"/>
    <w:rsid w:val="00EF39C8"/>
    <w:rsid w:val="00F12A9F"/>
    <w:rsid w:val="00F13B60"/>
    <w:rsid w:val="00F2646B"/>
    <w:rsid w:val="00F76FB0"/>
    <w:rsid w:val="00FC25F5"/>
    <w:rsid w:val="00FD1043"/>
    <w:rsid w:val="00FD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77"/>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EE4C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C0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C4777"/>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EC4777"/>
  </w:style>
  <w:style w:type="paragraph" w:styleId="a5">
    <w:name w:val="header"/>
    <w:basedOn w:val="a"/>
    <w:link w:val="a6"/>
    <w:uiPriority w:val="99"/>
    <w:unhideWhenUsed/>
    <w:rsid w:val="00EC47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777"/>
    <w:rPr>
      <w:rFonts w:eastAsiaTheme="minorEastAsia"/>
      <w:lang w:eastAsia="ru-RU"/>
    </w:rPr>
  </w:style>
  <w:style w:type="paragraph" w:customStyle="1" w:styleId="Dochead2">
    <w:name w:val="Doc head 2"/>
    <w:basedOn w:val="a"/>
    <w:link w:val="Dochead2Char"/>
    <w:qFormat/>
    <w:rsid w:val="00EC4777"/>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EC4777"/>
    <w:rPr>
      <w:rFonts w:ascii="Arial" w:eastAsia="Times New Roman" w:hAnsi="Arial" w:cs="Times New Roman"/>
      <w:b/>
      <w:sz w:val="28"/>
      <w:szCs w:val="28"/>
      <w:lang w:val="en-GB"/>
    </w:rPr>
  </w:style>
  <w:style w:type="paragraph" w:styleId="a7">
    <w:name w:val="No Spacing"/>
    <w:uiPriority w:val="1"/>
    <w:qFormat/>
    <w:rsid w:val="00961452"/>
    <w:pPr>
      <w:widowControl w:val="0"/>
      <w:spacing w:after="0" w:line="240" w:lineRule="auto"/>
    </w:pPr>
    <w:rPr>
      <w:rFonts w:ascii="Arial" w:eastAsia="Times New Roman" w:hAnsi="Arial" w:cs="Times New Roman"/>
      <w:szCs w:val="24"/>
      <w:lang w:val="en-GB" w:eastAsia="ru-RU"/>
    </w:rPr>
  </w:style>
  <w:style w:type="paragraph" w:styleId="a8">
    <w:name w:val="Balloon Text"/>
    <w:basedOn w:val="a"/>
    <w:link w:val="a9"/>
    <w:uiPriority w:val="99"/>
    <w:semiHidden/>
    <w:unhideWhenUsed/>
    <w:rsid w:val="008877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7D4"/>
    <w:rPr>
      <w:rFonts w:ascii="Tahoma" w:eastAsiaTheme="minorEastAsia" w:hAnsi="Tahoma" w:cs="Tahoma"/>
      <w:sz w:val="16"/>
      <w:szCs w:val="16"/>
      <w:lang w:eastAsia="ru-RU"/>
    </w:rPr>
  </w:style>
  <w:style w:type="character" w:styleId="aa">
    <w:name w:val="Hyperlink"/>
    <w:basedOn w:val="a0"/>
    <w:uiPriority w:val="99"/>
    <w:unhideWhenUsed/>
    <w:rsid w:val="008877D4"/>
    <w:rPr>
      <w:color w:val="0563C1" w:themeColor="hyperlink"/>
      <w:u w:val="single"/>
    </w:rPr>
  </w:style>
  <w:style w:type="character" w:customStyle="1" w:styleId="30">
    <w:name w:val="Заголовок 3 Знак"/>
    <w:basedOn w:val="a0"/>
    <w:link w:val="3"/>
    <w:uiPriority w:val="9"/>
    <w:rsid w:val="002C0A5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C0A5E"/>
  </w:style>
  <w:style w:type="paragraph" w:styleId="ab">
    <w:name w:val="Normal (Web)"/>
    <w:basedOn w:val="a"/>
    <w:uiPriority w:val="99"/>
    <w:unhideWhenUsed/>
    <w:rsid w:val="002C0A5E"/>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58375D"/>
    <w:rPr>
      <w:color w:val="954F72" w:themeColor="followedHyperlink"/>
      <w:u w:val="single"/>
    </w:rPr>
  </w:style>
  <w:style w:type="table" w:customStyle="1" w:styleId="TableGrid">
    <w:name w:val="TableGrid"/>
    <w:rsid w:val="004033BE"/>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List Paragraph"/>
    <w:basedOn w:val="a"/>
    <w:uiPriority w:val="34"/>
    <w:qFormat/>
    <w:rsid w:val="00297E96"/>
    <w:pPr>
      <w:ind w:left="720"/>
      <w:contextualSpacing/>
    </w:pPr>
  </w:style>
  <w:style w:type="character" w:styleId="ae">
    <w:name w:val="Strong"/>
    <w:basedOn w:val="a0"/>
    <w:uiPriority w:val="22"/>
    <w:qFormat/>
    <w:rsid w:val="008940C8"/>
    <w:rPr>
      <w:b/>
      <w:bCs/>
    </w:rPr>
  </w:style>
  <w:style w:type="character" w:styleId="af">
    <w:name w:val="Intense Emphasis"/>
    <w:uiPriority w:val="21"/>
    <w:qFormat/>
    <w:rsid w:val="004A2433"/>
    <w:rPr>
      <w:i/>
      <w:iCs/>
      <w:color w:val="5B9BD5"/>
    </w:rPr>
  </w:style>
  <w:style w:type="paragraph" w:customStyle="1" w:styleId="a-txt">
    <w:name w:val="a-txt"/>
    <w:basedOn w:val="a"/>
    <w:rsid w:val="003B1CAC"/>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rsid w:val="0026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E4CC9"/>
    <w:rPr>
      <w:rFonts w:asciiTheme="majorHAnsi" w:eastAsiaTheme="majorEastAsia" w:hAnsiTheme="majorHAnsi" w:cstheme="majorBidi"/>
      <w:b/>
      <w:bCs/>
      <w:color w:val="5B9BD5" w:themeColor="accent1"/>
      <w:sz w:val="26"/>
      <w:szCs w:val="26"/>
      <w:lang w:eastAsia="ru-RU"/>
    </w:rPr>
  </w:style>
  <w:style w:type="character" w:customStyle="1" w:styleId="c0">
    <w:name w:val="c0"/>
    <w:basedOn w:val="a0"/>
    <w:rsid w:val="00CB5F4A"/>
  </w:style>
  <w:style w:type="character" w:styleId="af1">
    <w:name w:val="annotation reference"/>
    <w:basedOn w:val="a0"/>
    <w:uiPriority w:val="99"/>
    <w:semiHidden/>
    <w:unhideWhenUsed/>
    <w:rsid w:val="00F13B60"/>
    <w:rPr>
      <w:sz w:val="16"/>
      <w:szCs w:val="16"/>
    </w:rPr>
  </w:style>
</w:styles>
</file>

<file path=word/webSettings.xml><?xml version="1.0" encoding="utf-8"?>
<w:webSettings xmlns:r="http://schemas.openxmlformats.org/officeDocument/2006/relationships" xmlns:w="http://schemas.openxmlformats.org/wordprocessingml/2006/main">
  <w:divs>
    <w:div w:id="175509452">
      <w:bodyDiv w:val="1"/>
      <w:marLeft w:val="0"/>
      <w:marRight w:val="0"/>
      <w:marTop w:val="0"/>
      <w:marBottom w:val="0"/>
      <w:divBdr>
        <w:top w:val="none" w:sz="0" w:space="0" w:color="auto"/>
        <w:left w:val="none" w:sz="0" w:space="0" w:color="auto"/>
        <w:bottom w:val="none" w:sz="0" w:space="0" w:color="auto"/>
        <w:right w:val="none" w:sz="0" w:space="0" w:color="auto"/>
      </w:divBdr>
      <w:divsChild>
        <w:div w:id="732506288">
          <w:marLeft w:val="0"/>
          <w:marRight w:val="0"/>
          <w:marTop w:val="0"/>
          <w:marBottom w:val="0"/>
          <w:divBdr>
            <w:top w:val="none" w:sz="0" w:space="0" w:color="auto"/>
            <w:left w:val="none" w:sz="0" w:space="0" w:color="auto"/>
            <w:bottom w:val="none" w:sz="0" w:space="0" w:color="auto"/>
            <w:right w:val="none" w:sz="0" w:space="0" w:color="auto"/>
          </w:divBdr>
        </w:div>
      </w:divsChild>
    </w:div>
    <w:div w:id="207962168">
      <w:bodyDiv w:val="1"/>
      <w:marLeft w:val="0"/>
      <w:marRight w:val="0"/>
      <w:marTop w:val="0"/>
      <w:marBottom w:val="0"/>
      <w:divBdr>
        <w:top w:val="none" w:sz="0" w:space="0" w:color="auto"/>
        <w:left w:val="none" w:sz="0" w:space="0" w:color="auto"/>
        <w:bottom w:val="none" w:sz="0" w:space="0" w:color="auto"/>
        <w:right w:val="none" w:sz="0" w:space="0" w:color="auto"/>
      </w:divBdr>
      <w:divsChild>
        <w:div w:id="1444377398">
          <w:marLeft w:val="547"/>
          <w:marRight w:val="0"/>
          <w:marTop w:val="154"/>
          <w:marBottom w:val="0"/>
          <w:divBdr>
            <w:top w:val="none" w:sz="0" w:space="0" w:color="auto"/>
            <w:left w:val="none" w:sz="0" w:space="0" w:color="auto"/>
            <w:bottom w:val="none" w:sz="0" w:space="0" w:color="auto"/>
            <w:right w:val="none" w:sz="0" w:space="0" w:color="auto"/>
          </w:divBdr>
        </w:div>
      </w:divsChild>
    </w:div>
    <w:div w:id="231281043">
      <w:bodyDiv w:val="1"/>
      <w:marLeft w:val="0"/>
      <w:marRight w:val="0"/>
      <w:marTop w:val="0"/>
      <w:marBottom w:val="0"/>
      <w:divBdr>
        <w:top w:val="none" w:sz="0" w:space="0" w:color="auto"/>
        <w:left w:val="none" w:sz="0" w:space="0" w:color="auto"/>
        <w:bottom w:val="none" w:sz="0" w:space="0" w:color="auto"/>
        <w:right w:val="none" w:sz="0" w:space="0" w:color="auto"/>
      </w:divBdr>
    </w:div>
    <w:div w:id="242841328">
      <w:bodyDiv w:val="1"/>
      <w:marLeft w:val="0"/>
      <w:marRight w:val="0"/>
      <w:marTop w:val="0"/>
      <w:marBottom w:val="0"/>
      <w:divBdr>
        <w:top w:val="none" w:sz="0" w:space="0" w:color="auto"/>
        <w:left w:val="none" w:sz="0" w:space="0" w:color="auto"/>
        <w:bottom w:val="none" w:sz="0" w:space="0" w:color="auto"/>
        <w:right w:val="none" w:sz="0" w:space="0" w:color="auto"/>
      </w:divBdr>
      <w:divsChild>
        <w:div w:id="129709496">
          <w:marLeft w:val="547"/>
          <w:marRight w:val="0"/>
          <w:marTop w:val="154"/>
          <w:marBottom w:val="0"/>
          <w:divBdr>
            <w:top w:val="none" w:sz="0" w:space="0" w:color="auto"/>
            <w:left w:val="none" w:sz="0" w:space="0" w:color="auto"/>
            <w:bottom w:val="none" w:sz="0" w:space="0" w:color="auto"/>
            <w:right w:val="none" w:sz="0" w:space="0" w:color="auto"/>
          </w:divBdr>
        </w:div>
        <w:div w:id="159208">
          <w:marLeft w:val="547"/>
          <w:marRight w:val="0"/>
          <w:marTop w:val="154"/>
          <w:marBottom w:val="0"/>
          <w:divBdr>
            <w:top w:val="none" w:sz="0" w:space="0" w:color="auto"/>
            <w:left w:val="none" w:sz="0" w:space="0" w:color="auto"/>
            <w:bottom w:val="none" w:sz="0" w:space="0" w:color="auto"/>
            <w:right w:val="none" w:sz="0" w:space="0" w:color="auto"/>
          </w:divBdr>
        </w:div>
        <w:div w:id="2140416120">
          <w:marLeft w:val="547"/>
          <w:marRight w:val="0"/>
          <w:marTop w:val="154"/>
          <w:marBottom w:val="0"/>
          <w:divBdr>
            <w:top w:val="none" w:sz="0" w:space="0" w:color="auto"/>
            <w:left w:val="none" w:sz="0" w:space="0" w:color="auto"/>
            <w:bottom w:val="none" w:sz="0" w:space="0" w:color="auto"/>
            <w:right w:val="none" w:sz="0" w:space="0" w:color="auto"/>
          </w:divBdr>
        </w:div>
      </w:divsChild>
    </w:div>
    <w:div w:id="861436705">
      <w:bodyDiv w:val="1"/>
      <w:marLeft w:val="0"/>
      <w:marRight w:val="0"/>
      <w:marTop w:val="0"/>
      <w:marBottom w:val="0"/>
      <w:divBdr>
        <w:top w:val="none" w:sz="0" w:space="0" w:color="auto"/>
        <w:left w:val="none" w:sz="0" w:space="0" w:color="auto"/>
        <w:bottom w:val="none" w:sz="0" w:space="0" w:color="auto"/>
        <w:right w:val="none" w:sz="0" w:space="0" w:color="auto"/>
      </w:divBdr>
    </w:div>
    <w:div w:id="984361288">
      <w:bodyDiv w:val="1"/>
      <w:marLeft w:val="0"/>
      <w:marRight w:val="0"/>
      <w:marTop w:val="0"/>
      <w:marBottom w:val="0"/>
      <w:divBdr>
        <w:top w:val="none" w:sz="0" w:space="0" w:color="auto"/>
        <w:left w:val="none" w:sz="0" w:space="0" w:color="auto"/>
        <w:bottom w:val="none" w:sz="0" w:space="0" w:color="auto"/>
        <w:right w:val="none" w:sz="0" w:space="0" w:color="auto"/>
      </w:divBdr>
    </w:div>
    <w:div w:id="995456977">
      <w:bodyDiv w:val="1"/>
      <w:marLeft w:val="0"/>
      <w:marRight w:val="0"/>
      <w:marTop w:val="0"/>
      <w:marBottom w:val="0"/>
      <w:divBdr>
        <w:top w:val="none" w:sz="0" w:space="0" w:color="auto"/>
        <w:left w:val="none" w:sz="0" w:space="0" w:color="auto"/>
        <w:bottom w:val="none" w:sz="0" w:space="0" w:color="auto"/>
        <w:right w:val="none" w:sz="0" w:space="0" w:color="auto"/>
      </w:divBdr>
    </w:div>
    <w:div w:id="1041975898">
      <w:bodyDiv w:val="1"/>
      <w:marLeft w:val="0"/>
      <w:marRight w:val="0"/>
      <w:marTop w:val="0"/>
      <w:marBottom w:val="0"/>
      <w:divBdr>
        <w:top w:val="none" w:sz="0" w:space="0" w:color="auto"/>
        <w:left w:val="none" w:sz="0" w:space="0" w:color="auto"/>
        <w:bottom w:val="none" w:sz="0" w:space="0" w:color="auto"/>
        <w:right w:val="none" w:sz="0" w:space="0" w:color="auto"/>
      </w:divBdr>
    </w:div>
    <w:div w:id="1561211034">
      <w:bodyDiv w:val="1"/>
      <w:marLeft w:val="0"/>
      <w:marRight w:val="0"/>
      <w:marTop w:val="0"/>
      <w:marBottom w:val="0"/>
      <w:divBdr>
        <w:top w:val="none" w:sz="0" w:space="0" w:color="auto"/>
        <w:left w:val="none" w:sz="0" w:space="0" w:color="auto"/>
        <w:bottom w:val="none" w:sz="0" w:space="0" w:color="auto"/>
        <w:right w:val="none" w:sz="0" w:space="0" w:color="auto"/>
      </w:divBdr>
    </w:div>
    <w:div w:id="1617911913">
      <w:bodyDiv w:val="1"/>
      <w:marLeft w:val="0"/>
      <w:marRight w:val="0"/>
      <w:marTop w:val="0"/>
      <w:marBottom w:val="0"/>
      <w:divBdr>
        <w:top w:val="none" w:sz="0" w:space="0" w:color="auto"/>
        <w:left w:val="none" w:sz="0" w:space="0" w:color="auto"/>
        <w:bottom w:val="none" w:sz="0" w:space="0" w:color="auto"/>
        <w:right w:val="none" w:sz="0" w:space="0" w:color="auto"/>
      </w:divBdr>
    </w:div>
    <w:div w:id="1659384060">
      <w:bodyDiv w:val="1"/>
      <w:marLeft w:val="0"/>
      <w:marRight w:val="0"/>
      <w:marTop w:val="0"/>
      <w:marBottom w:val="0"/>
      <w:divBdr>
        <w:top w:val="none" w:sz="0" w:space="0" w:color="auto"/>
        <w:left w:val="none" w:sz="0" w:space="0" w:color="auto"/>
        <w:bottom w:val="none" w:sz="0" w:space="0" w:color="auto"/>
        <w:right w:val="none" w:sz="0" w:space="0" w:color="auto"/>
      </w:divBdr>
    </w:div>
    <w:div w:id="1735740796">
      <w:bodyDiv w:val="1"/>
      <w:marLeft w:val="0"/>
      <w:marRight w:val="0"/>
      <w:marTop w:val="0"/>
      <w:marBottom w:val="0"/>
      <w:divBdr>
        <w:top w:val="none" w:sz="0" w:space="0" w:color="auto"/>
        <w:left w:val="none" w:sz="0" w:space="0" w:color="auto"/>
        <w:bottom w:val="none" w:sz="0" w:space="0" w:color="auto"/>
        <w:right w:val="none" w:sz="0" w:space="0" w:color="auto"/>
      </w:divBdr>
    </w:div>
    <w:div w:id="1771586753">
      <w:bodyDiv w:val="1"/>
      <w:marLeft w:val="0"/>
      <w:marRight w:val="0"/>
      <w:marTop w:val="0"/>
      <w:marBottom w:val="0"/>
      <w:divBdr>
        <w:top w:val="none" w:sz="0" w:space="0" w:color="auto"/>
        <w:left w:val="none" w:sz="0" w:space="0" w:color="auto"/>
        <w:bottom w:val="none" w:sz="0" w:space="0" w:color="auto"/>
        <w:right w:val="none" w:sz="0" w:space="0" w:color="auto"/>
      </w:divBdr>
    </w:div>
    <w:div w:id="1937398961">
      <w:bodyDiv w:val="1"/>
      <w:marLeft w:val="0"/>
      <w:marRight w:val="0"/>
      <w:marTop w:val="0"/>
      <w:marBottom w:val="0"/>
      <w:divBdr>
        <w:top w:val="none" w:sz="0" w:space="0" w:color="auto"/>
        <w:left w:val="none" w:sz="0" w:space="0" w:color="auto"/>
        <w:bottom w:val="none" w:sz="0" w:space="0" w:color="auto"/>
        <w:right w:val="none" w:sz="0" w:space="0" w:color="auto"/>
      </w:divBdr>
    </w:div>
    <w:div w:id="2061585757">
      <w:bodyDiv w:val="1"/>
      <w:marLeft w:val="0"/>
      <w:marRight w:val="0"/>
      <w:marTop w:val="0"/>
      <w:marBottom w:val="0"/>
      <w:divBdr>
        <w:top w:val="none" w:sz="0" w:space="0" w:color="auto"/>
        <w:left w:val="none" w:sz="0" w:space="0" w:color="auto"/>
        <w:bottom w:val="none" w:sz="0" w:space="0" w:color="auto"/>
        <w:right w:val="none" w:sz="0" w:space="0" w:color="auto"/>
      </w:divBdr>
    </w:div>
    <w:div w:id="20811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books.nis.edu.kz/?product=%d1%80%d1%83%d1%81%d1%81%d0%ba%d0%b8%d0%b9-%d1%8f%d0%b7%d1%8b%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5C94-37EE-4089-B18A-474B99D8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Людмила Валентиновна</dc:creator>
  <cp:lastModifiedBy>Менин Компьютерим</cp:lastModifiedBy>
  <cp:revision>2</cp:revision>
  <cp:lastPrinted>2017-11-12T16:20:00Z</cp:lastPrinted>
  <dcterms:created xsi:type="dcterms:W3CDTF">2017-12-19T06:20:00Z</dcterms:created>
  <dcterms:modified xsi:type="dcterms:W3CDTF">2017-12-19T06:20:00Z</dcterms:modified>
</cp:coreProperties>
</file>