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142" w:rsidRPr="00E91759" w:rsidRDefault="00806142" w:rsidP="00E91759">
      <w:pPr>
        <w:spacing w:line="360" w:lineRule="auto"/>
        <w:ind w:firstLine="851"/>
        <w:jc w:val="both"/>
        <w:rPr>
          <w:sz w:val="28"/>
          <w:szCs w:val="28"/>
        </w:rPr>
      </w:pPr>
    </w:p>
    <w:p w:rsidR="00806142" w:rsidRPr="00E91759" w:rsidRDefault="00806142" w:rsidP="00E91759">
      <w:pPr>
        <w:spacing w:line="360" w:lineRule="auto"/>
        <w:ind w:firstLine="851"/>
        <w:jc w:val="both"/>
        <w:rPr>
          <w:sz w:val="28"/>
          <w:szCs w:val="28"/>
        </w:rPr>
      </w:pPr>
    </w:p>
    <w:p w:rsidR="00806142" w:rsidRPr="00E91759" w:rsidRDefault="00806142" w:rsidP="00E91759">
      <w:pPr>
        <w:spacing w:line="360" w:lineRule="auto"/>
        <w:ind w:firstLine="851"/>
        <w:jc w:val="both"/>
        <w:rPr>
          <w:sz w:val="28"/>
          <w:szCs w:val="28"/>
        </w:rPr>
      </w:pPr>
    </w:p>
    <w:p w:rsidR="00806142" w:rsidRPr="00E91759" w:rsidRDefault="00806142" w:rsidP="00E91759">
      <w:pPr>
        <w:spacing w:line="360" w:lineRule="auto"/>
        <w:ind w:firstLine="851"/>
        <w:jc w:val="both"/>
        <w:rPr>
          <w:sz w:val="28"/>
          <w:szCs w:val="28"/>
        </w:rPr>
      </w:pPr>
    </w:p>
    <w:p w:rsidR="00806142" w:rsidRPr="00E91759" w:rsidRDefault="00806142" w:rsidP="00E91759">
      <w:pPr>
        <w:spacing w:line="360" w:lineRule="auto"/>
        <w:ind w:firstLine="851"/>
        <w:jc w:val="both"/>
        <w:rPr>
          <w:sz w:val="28"/>
          <w:szCs w:val="28"/>
        </w:rPr>
      </w:pPr>
    </w:p>
    <w:p w:rsidR="00806142" w:rsidRPr="00E91759" w:rsidRDefault="00806142" w:rsidP="00E91759">
      <w:pPr>
        <w:spacing w:line="360" w:lineRule="auto"/>
        <w:ind w:firstLine="851"/>
        <w:jc w:val="both"/>
        <w:rPr>
          <w:sz w:val="28"/>
          <w:szCs w:val="28"/>
        </w:rPr>
      </w:pPr>
    </w:p>
    <w:p w:rsidR="00806142" w:rsidRPr="00E91759" w:rsidRDefault="00894EF0" w:rsidP="00E91759">
      <w:pPr>
        <w:spacing w:line="360" w:lineRule="auto"/>
        <w:ind w:firstLine="851"/>
        <w:jc w:val="center"/>
        <w:rPr>
          <w:sz w:val="28"/>
          <w:szCs w:val="28"/>
        </w:rPr>
      </w:pPr>
      <w:r>
        <w:rPr>
          <w:sz w:val="28"/>
          <w:szCs w:val="28"/>
        </w:rPr>
        <w:t>Вне</w:t>
      </w:r>
      <w:r w:rsidR="00D96439">
        <w:rPr>
          <w:sz w:val="28"/>
          <w:szCs w:val="28"/>
        </w:rPr>
        <w:t>урочное</w:t>
      </w:r>
      <w:bookmarkStart w:id="0" w:name="_GoBack"/>
      <w:bookmarkEnd w:id="0"/>
      <w:r>
        <w:rPr>
          <w:sz w:val="28"/>
          <w:szCs w:val="28"/>
        </w:rPr>
        <w:t xml:space="preserve"> мероприятие </w:t>
      </w:r>
      <w:r w:rsidR="00806142" w:rsidRPr="00E91759">
        <w:rPr>
          <w:sz w:val="28"/>
          <w:szCs w:val="28"/>
        </w:rPr>
        <w:t>«</w:t>
      </w:r>
      <w:r w:rsidR="00673DE0">
        <w:rPr>
          <w:sz w:val="28"/>
          <w:szCs w:val="28"/>
        </w:rPr>
        <w:t>День здоровья</w:t>
      </w:r>
      <w:r w:rsidR="00E91759">
        <w:rPr>
          <w:sz w:val="28"/>
          <w:szCs w:val="28"/>
        </w:rPr>
        <w:t xml:space="preserve">» </w:t>
      </w:r>
      <w:r w:rsidR="00806142" w:rsidRPr="00E91759">
        <w:rPr>
          <w:sz w:val="28"/>
          <w:szCs w:val="28"/>
        </w:rPr>
        <w:t>для 6-7 классов</w:t>
      </w:r>
    </w:p>
    <w:p w:rsidR="00806142" w:rsidRPr="00E91759" w:rsidRDefault="00806142" w:rsidP="00E91759">
      <w:pPr>
        <w:spacing w:line="360" w:lineRule="auto"/>
        <w:ind w:firstLine="851"/>
        <w:jc w:val="both"/>
        <w:rPr>
          <w:sz w:val="28"/>
          <w:szCs w:val="28"/>
        </w:rPr>
      </w:pPr>
    </w:p>
    <w:p w:rsidR="00806142" w:rsidRPr="00E91759" w:rsidRDefault="00806142" w:rsidP="00E91759">
      <w:pPr>
        <w:spacing w:line="360" w:lineRule="auto"/>
        <w:ind w:firstLine="851"/>
        <w:jc w:val="both"/>
        <w:rPr>
          <w:sz w:val="28"/>
          <w:szCs w:val="28"/>
        </w:rPr>
      </w:pPr>
    </w:p>
    <w:p w:rsidR="00806142" w:rsidRPr="00E91759" w:rsidRDefault="00806142" w:rsidP="00E91759">
      <w:pPr>
        <w:spacing w:line="360" w:lineRule="auto"/>
        <w:ind w:firstLine="851"/>
        <w:jc w:val="both"/>
        <w:rPr>
          <w:sz w:val="28"/>
          <w:szCs w:val="28"/>
        </w:rPr>
      </w:pPr>
      <w:r w:rsidRPr="00E91759">
        <w:rPr>
          <w:sz w:val="28"/>
          <w:szCs w:val="28"/>
        </w:rPr>
        <w:t xml:space="preserve">                                </w:t>
      </w:r>
    </w:p>
    <w:p w:rsidR="00806142" w:rsidRPr="00E91759" w:rsidRDefault="00806142" w:rsidP="00E91759">
      <w:pPr>
        <w:spacing w:line="360" w:lineRule="auto"/>
        <w:ind w:firstLine="851"/>
        <w:jc w:val="both"/>
        <w:rPr>
          <w:sz w:val="28"/>
          <w:szCs w:val="28"/>
        </w:rPr>
      </w:pPr>
    </w:p>
    <w:p w:rsidR="00894EF0" w:rsidRDefault="00806142" w:rsidP="00894EF0">
      <w:pPr>
        <w:pStyle w:val="1"/>
        <w:spacing w:before="120" w:after="120" w:line="276" w:lineRule="auto"/>
        <w:jc w:val="right"/>
      </w:pPr>
      <w:r w:rsidRPr="00E91759">
        <w:t xml:space="preserve">                                             </w:t>
      </w:r>
    </w:p>
    <w:p w:rsidR="00894EF0" w:rsidRPr="00894EF0" w:rsidRDefault="00806142" w:rsidP="00894EF0">
      <w:pPr>
        <w:pStyle w:val="1"/>
        <w:spacing w:before="120" w:after="120" w:line="276" w:lineRule="auto"/>
        <w:jc w:val="right"/>
        <w:rPr>
          <w:rFonts w:ascii="Times New Roman" w:eastAsia="Times New Roman" w:hAnsi="Times New Roman" w:cs="Times New Roman"/>
          <w:b w:val="0"/>
          <w:color w:val="auto"/>
          <w:kern w:val="36"/>
        </w:rPr>
      </w:pPr>
      <w:r w:rsidRPr="00E91759">
        <w:t xml:space="preserve">   </w:t>
      </w:r>
      <w:r w:rsidR="00894EF0" w:rsidRPr="00894EF0">
        <w:rPr>
          <w:rFonts w:ascii="Times New Roman" w:eastAsia="Times New Roman" w:hAnsi="Times New Roman" w:cs="Times New Roman"/>
          <w:b w:val="0"/>
          <w:color w:val="auto"/>
          <w:kern w:val="36"/>
        </w:rPr>
        <w:t>Разработчик: Кузнецов Вячеслав Николаевич</w:t>
      </w:r>
    </w:p>
    <w:p w:rsidR="00894EF0" w:rsidRPr="00894EF0" w:rsidRDefault="00894EF0" w:rsidP="00894EF0">
      <w:pPr>
        <w:spacing w:before="120" w:after="120" w:line="276" w:lineRule="auto"/>
        <w:jc w:val="right"/>
        <w:outlineLvl w:val="0"/>
        <w:rPr>
          <w:bCs/>
          <w:kern w:val="36"/>
          <w:sz w:val="28"/>
          <w:szCs w:val="28"/>
        </w:rPr>
      </w:pPr>
      <w:r w:rsidRPr="00894EF0">
        <w:rPr>
          <w:bCs/>
          <w:kern w:val="36"/>
          <w:sz w:val="28"/>
          <w:szCs w:val="28"/>
        </w:rPr>
        <w:t>учитель физической культуры</w:t>
      </w:r>
    </w:p>
    <w:p w:rsidR="00806142" w:rsidRPr="00E91759" w:rsidRDefault="00806142" w:rsidP="00E91759">
      <w:pPr>
        <w:spacing w:line="360" w:lineRule="auto"/>
        <w:ind w:firstLine="851"/>
        <w:jc w:val="both"/>
        <w:rPr>
          <w:sz w:val="28"/>
          <w:szCs w:val="28"/>
        </w:rPr>
      </w:pPr>
    </w:p>
    <w:p w:rsidR="00806142" w:rsidRPr="00E91759" w:rsidRDefault="00806142" w:rsidP="00E91759">
      <w:pPr>
        <w:spacing w:line="360" w:lineRule="auto"/>
        <w:ind w:firstLine="851"/>
        <w:jc w:val="both"/>
        <w:rPr>
          <w:sz w:val="28"/>
          <w:szCs w:val="28"/>
        </w:rPr>
      </w:pPr>
    </w:p>
    <w:p w:rsidR="00806142" w:rsidRPr="00E91759" w:rsidRDefault="00806142" w:rsidP="00E91759">
      <w:pPr>
        <w:spacing w:line="360" w:lineRule="auto"/>
        <w:ind w:firstLine="851"/>
        <w:jc w:val="both"/>
        <w:rPr>
          <w:sz w:val="28"/>
          <w:szCs w:val="28"/>
        </w:rPr>
      </w:pPr>
    </w:p>
    <w:p w:rsidR="00806142" w:rsidRPr="00E91759" w:rsidRDefault="00806142" w:rsidP="00E91759">
      <w:pPr>
        <w:spacing w:line="360" w:lineRule="auto"/>
        <w:ind w:firstLine="851"/>
        <w:jc w:val="both"/>
        <w:rPr>
          <w:sz w:val="28"/>
          <w:szCs w:val="28"/>
        </w:rPr>
      </w:pPr>
    </w:p>
    <w:p w:rsidR="00806142" w:rsidRPr="00E91759" w:rsidRDefault="00806142" w:rsidP="00E91759">
      <w:pPr>
        <w:spacing w:line="360" w:lineRule="auto"/>
        <w:ind w:firstLine="851"/>
        <w:jc w:val="center"/>
        <w:rPr>
          <w:sz w:val="28"/>
          <w:szCs w:val="28"/>
        </w:rPr>
      </w:pPr>
      <w:r w:rsidRPr="00E91759">
        <w:rPr>
          <w:sz w:val="28"/>
          <w:szCs w:val="28"/>
        </w:rPr>
        <w:t>2020 г.</w:t>
      </w:r>
    </w:p>
    <w:p w:rsidR="00E91759" w:rsidRPr="00E91759" w:rsidRDefault="00E91759" w:rsidP="00E91759">
      <w:pPr>
        <w:pStyle w:val="WW-"/>
        <w:spacing w:after="0" w:line="360" w:lineRule="auto"/>
        <w:ind w:firstLine="851"/>
        <w:jc w:val="both"/>
        <w:rPr>
          <w:rFonts w:ascii="Times New Roman" w:hAnsi="Times New Roman" w:cs="Times New Roman"/>
          <w:b/>
          <w:sz w:val="28"/>
          <w:szCs w:val="28"/>
        </w:rPr>
      </w:pPr>
      <w:r w:rsidRPr="00E91759">
        <w:rPr>
          <w:rFonts w:ascii="Times New Roman" w:hAnsi="Times New Roman" w:cs="Times New Roman"/>
          <w:b/>
          <w:sz w:val="28"/>
          <w:szCs w:val="28"/>
          <w:u w:val="single"/>
        </w:rPr>
        <w:lastRenderedPageBreak/>
        <w:t xml:space="preserve">Цель </w:t>
      </w:r>
      <w:r>
        <w:rPr>
          <w:rFonts w:ascii="Times New Roman" w:hAnsi="Times New Roman" w:cs="Times New Roman"/>
          <w:b/>
          <w:sz w:val="28"/>
          <w:szCs w:val="28"/>
          <w:u w:val="single"/>
        </w:rPr>
        <w:t>мероприятия</w:t>
      </w:r>
      <w:r w:rsidRPr="00E91759">
        <w:rPr>
          <w:rFonts w:ascii="Times New Roman" w:hAnsi="Times New Roman" w:cs="Times New Roman"/>
          <w:b/>
          <w:sz w:val="28"/>
          <w:szCs w:val="28"/>
          <w:u w:val="single"/>
        </w:rPr>
        <w:t xml:space="preserve"> </w:t>
      </w:r>
    </w:p>
    <w:p w:rsidR="00E91759" w:rsidRPr="00CC25D5" w:rsidRDefault="00E91759" w:rsidP="00CC25D5">
      <w:pPr>
        <w:pStyle w:val="WW-"/>
        <w:spacing w:after="0" w:line="360" w:lineRule="auto"/>
        <w:ind w:left="851"/>
        <w:jc w:val="both"/>
        <w:rPr>
          <w:rFonts w:ascii="Times New Roman" w:hAnsi="Times New Roman" w:cs="Times New Roman"/>
          <w:sz w:val="28"/>
          <w:szCs w:val="28"/>
        </w:rPr>
      </w:pPr>
      <w:r w:rsidRPr="00CC25D5">
        <w:rPr>
          <w:rFonts w:ascii="Times New Roman" w:hAnsi="Times New Roman" w:cs="Times New Roman"/>
          <w:sz w:val="28"/>
          <w:szCs w:val="28"/>
        </w:rPr>
        <w:t xml:space="preserve">Популяризация здорового образа жизни </w:t>
      </w:r>
      <w:r w:rsidR="00CC25D5">
        <w:rPr>
          <w:rFonts w:ascii="Times New Roman" w:hAnsi="Times New Roman" w:cs="Times New Roman"/>
          <w:sz w:val="28"/>
          <w:szCs w:val="28"/>
        </w:rPr>
        <w:t>и р</w:t>
      </w:r>
      <w:r w:rsidRPr="00CC25D5">
        <w:rPr>
          <w:rFonts w:ascii="Times New Roman" w:hAnsi="Times New Roman" w:cs="Times New Roman"/>
          <w:sz w:val="28"/>
          <w:szCs w:val="28"/>
        </w:rPr>
        <w:t xml:space="preserve">азвитие личности ребёнка на основе овладения физической культурой. </w:t>
      </w:r>
    </w:p>
    <w:p w:rsidR="00806142" w:rsidRPr="00E91759" w:rsidRDefault="00806142" w:rsidP="00E91759">
      <w:pPr>
        <w:spacing w:line="360" w:lineRule="auto"/>
        <w:ind w:firstLine="851"/>
        <w:jc w:val="both"/>
        <w:rPr>
          <w:b/>
          <w:sz w:val="28"/>
          <w:szCs w:val="28"/>
        </w:rPr>
      </w:pPr>
      <w:r w:rsidRPr="00E91759">
        <w:rPr>
          <w:b/>
          <w:sz w:val="28"/>
          <w:szCs w:val="28"/>
        </w:rPr>
        <w:t>Задачи</w:t>
      </w:r>
      <w:r w:rsidR="00E91759">
        <w:rPr>
          <w:b/>
          <w:sz w:val="28"/>
          <w:szCs w:val="28"/>
        </w:rPr>
        <w:t xml:space="preserve">: </w:t>
      </w:r>
      <w:r w:rsidRPr="00E91759">
        <w:rPr>
          <w:b/>
          <w:sz w:val="28"/>
          <w:szCs w:val="28"/>
        </w:rPr>
        <w:t xml:space="preserve"> </w:t>
      </w:r>
    </w:p>
    <w:p w:rsidR="00806142" w:rsidRPr="00E91759" w:rsidRDefault="00E91759" w:rsidP="00E91759">
      <w:pPr>
        <w:pStyle w:val="a5"/>
        <w:numPr>
          <w:ilvl w:val="0"/>
          <w:numId w:val="5"/>
        </w:numPr>
        <w:spacing w:line="360" w:lineRule="auto"/>
        <w:ind w:left="0" w:firstLine="1211"/>
        <w:jc w:val="both"/>
        <w:rPr>
          <w:sz w:val="28"/>
          <w:szCs w:val="28"/>
        </w:rPr>
      </w:pPr>
      <w:r>
        <w:rPr>
          <w:sz w:val="28"/>
          <w:szCs w:val="28"/>
        </w:rPr>
        <w:t>у</w:t>
      </w:r>
      <w:r w:rsidR="00806142" w:rsidRPr="00E91759">
        <w:rPr>
          <w:sz w:val="28"/>
          <w:szCs w:val="28"/>
        </w:rPr>
        <w:t>совершенствовать физические качества (сила, быстрота, гибкость, ловкость, выносливость) и творческие способности в зависимости от быстро изменяющихся соревновательных действий (использование быстрого мышления)</w:t>
      </w:r>
    </w:p>
    <w:p w:rsidR="00806142" w:rsidRPr="00E91759" w:rsidRDefault="00E91759" w:rsidP="00E91759">
      <w:pPr>
        <w:pStyle w:val="a5"/>
        <w:numPr>
          <w:ilvl w:val="0"/>
          <w:numId w:val="5"/>
        </w:numPr>
        <w:spacing w:line="360" w:lineRule="auto"/>
        <w:ind w:left="0" w:firstLine="1211"/>
        <w:jc w:val="both"/>
        <w:rPr>
          <w:sz w:val="28"/>
          <w:szCs w:val="28"/>
        </w:rPr>
      </w:pPr>
      <w:r>
        <w:rPr>
          <w:sz w:val="28"/>
          <w:szCs w:val="28"/>
        </w:rPr>
        <w:t>в</w:t>
      </w:r>
      <w:r w:rsidR="00806142" w:rsidRPr="00E91759">
        <w:rPr>
          <w:sz w:val="28"/>
          <w:szCs w:val="28"/>
        </w:rPr>
        <w:t xml:space="preserve">оспитать чувства товарищества и целеустремленности, стремления воли к победе, соревновательной дисциплины. </w:t>
      </w:r>
    </w:p>
    <w:p w:rsidR="00806142" w:rsidRPr="00E91759" w:rsidRDefault="00806142" w:rsidP="00E91759">
      <w:pPr>
        <w:spacing w:line="360" w:lineRule="auto"/>
        <w:ind w:firstLine="851"/>
        <w:jc w:val="both"/>
        <w:rPr>
          <w:sz w:val="28"/>
          <w:szCs w:val="28"/>
        </w:rPr>
      </w:pPr>
      <w:r w:rsidRPr="00E91759">
        <w:rPr>
          <w:b/>
          <w:bCs/>
          <w:sz w:val="28"/>
          <w:szCs w:val="28"/>
        </w:rPr>
        <w:t>Методы и приемы</w:t>
      </w:r>
      <w:r w:rsidRPr="00E91759">
        <w:rPr>
          <w:b/>
          <w:sz w:val="28"/>
          <w:szCs w:val="28"/>
        </w:rPr>
        <w:t>:</w:t>
      </w:r>
      <w:r w:rsidRPr="00E91759">
        <w:rPr>
          <w:sz w:val="28"/>
          <w:szCs w:val="28"/>
        </w:rPr>
        <w:t xml:space="preserve"> общеподготовительный метод — наглядный  показ и применение на практике. </w:t>
      </w:r>
    </w:p>
    <w:p w:rsidR="00806142" w:rsidRPr="00E91759" w:rsidRDefault="00806142" w:rsidP="00E91759">
      <w:pPr>
        <w:spacing w:line="360" w:lineRule="auto"/>
        <w:ind w:firstLine="851"/>
        <w:jc w:val="both"/>
        <w:rPr>
          <w:sz w:val="28"/>
          <w:szCs w:val="28"/>
        </w:rPr>
      </w:pPr>
      <w:r w:rsidRPr="00E91759">
        <w:rPr>
          <w:sz w:val="28"/>
          <w:szCs w:val="28"/>
        </w:rPr>
        <w:t xml:space="preserve">Инвентарь: эстафетные палочки, гимнастические палки, скакалки, ложки с мячами, канат, мячи гандбольные, мячи баскетбольные, лыжи, клюшки и кубики, кубики, музыкальный центр, микрофон. </w:t>
      </w:r>
    </w:p>
    <w:p w:rsidR="00F6727D" w:rsidRPr="00F6727D" w:rsidRDefault="00F6727D" w:rsidP="00F6727D">
      <w:pPr>
        <w:pStyle w:val="WW-"/>
        <w:spacing w:after="0" w:line="360" w:lineRule="auto"/>
        <w:ind w:firstLine="851"/>
        <w:jc w:val="both"/>
        <w:rPr>
          <w:rFonts w:ascii="Times New Roman" w:hAnsi="Times New Roman" w:cs="Times New Roman"/>
          <w:sz w:val="28"/>
          <w:szCs w:val="28"/>
        </w:rPr>
      </w:pPr>
      <w:r w:rsidRPr="00F6727D">
        <w:rPr>
          <w:rFonts w:ascii="Times New Roman" w:hAnsi="Times New Roman" w:cs="Times New Roman"/>
          <w:b/>
          <w:bCs/>
          <w:sz w:val="28"/>
          <w:szCs w:val="28"/>
        </w:rPr>
        <w:t>Форма проведения:</w:t>
      </w:r>
      <w:r w:rsidRPr="00F6727D">
        <w:rPr>
          <w:rFonts w:ascii="Times New Roman" w:hAnsi="Times New Roman" w:cs="Times New Roman"/>
          <w:bCs/>
          <w:sz w:val="28"/>
          <w:szCs w:val="28"/>
        </w:rPr>
        <w:t xml:space="preserve"> </w:t>
      </w:r>
      <w:r w:rsidRPr="00F6727D">
        <w:rPr>
          <w:rFonts w:ascii="Times New Roman" w:hAnsi="Times New Roman" w:cs="Times New Roman"/>
          <w:sz w:val="28"/>
          <w:szCs w:val="28"/>
        </w:rPr>
        <w:t xml:space="preserve">открытое мероприятие. </w:t>
      </w:r>
    </w:p>
    <w:p w:rsidR="00F6727D" w:rsidRPr="00F6727D" w:rsidRDefault="00F6727D" w:rsidP="00F6727D">
      <w:pPr>
        <w:spacing w:line="360" w:lineRule="auto"/>
        <w:ind w:firstLine="851"/>
        <w:jc w:val="both"/>
        <w:rPr>
          <w:sz w:val="28"/>
          <w:szCs w:val="28"/>
        </w:rPr>
      </w:pPr>
      <w:r w:rsidRPr="00F6727D">
        <w:rPr>
          <w:b/>
          <w:sz w:val="28"/>
          <w:szCs w:val="28"/>
        </w:rPr>
        <w:t>Участники:</w:t>
      </w:r>
      <w:r w:rsidRPr="00F6727D">
        <w:rPr>
          <w:sz w:val="28"/>
          <w:szCs w:val="28"/>
        </w:rPr>
        <w:t xml:space="preserve"> сборные 6-7 классов (по 8 человек). </w:t>
      </w:r>
    </w:p>
    <w:p w:rsidR="00741972" w:rsidRPr="00E91759" w:rsidRDefault="00741972" w:rsidP="00E91759">
      <w:pPr>
        <w:spacing w:line="360" w:lineRule="auto"/>
        <w:ind w:firstLine="851"/>
        <w:jc w:val="both"/>
        <w:rPr>
          <w:sz w:val="28"/>
          <w:szCs w:val="28"/>
          <w:u w:val="single"/>
        </w:rPr>
      </w:pPr>
      <w:r w:rsidRPr="00E91759">
        <w:rPr>
          <w:sz w:val="28"/>
          <w:szCs w:val="28"/>
        </w:rPr>
        <w:t>По результатам иг</w:t>
      </w:r>
      <w:r w:rsidR="00F6727D">
        <w:rPr>
          <w:sz w:val="28"/>
          <w:szCs w:val="28"/>
        </w:rPr>
        <w:t>ры командам выставляются оценки</w:t>
      </w:r>
      <w:r w:rsidRPr="00E91759">
        <w:rPr>
          <w:sz w:val="28"/>
          <w:szCs w:val="28"/>
        </w:rPr>
        <w:t xml:space="preserve"> и вручаются награды — памятные дипломы соответствующих степеней. </w:t>
      </w:r>
    </w:p>
    <w:p w:rsidR="00F6727D" w:rsidRDefault="00F6727D">
      <w:pPr>
        <w:spacing w:after="200" w:line="276" w:lineRule="auto"/>
        <w:rPr>
          <w:rFonts w:eastAsia="Arial Unicode MS"/>
          <w:b/>
          <w:sz w:val="28"/>
          <w:szCs w:val="28"/>
          <w:lang w:eastAsia="zh-CN"/>
        </w:rPr>
      </w:pPr>
      <w:r>
        <w:rPr>
          <w:b/>
          <w:sz w:val="28"/>
          <w:szCs w:val="28"/>
        </w:rPr>
        <w:br w:type="page"/>
      </w:r>
    </w:p>
    <w:p w:rsidR="00741972" w:rsidRDefault="00F6727D" w:rsidP="00F6727D">
      <w:pPr>
        <w:pStyle w:val="WW-"/>
        <w:spacing w:after="0" w:line="360" w:lineRule="auto"/>
        <w:ind w:firstLine="851"/>
        <w:jc w:val="center"/>
        <w:rPr>
          <w:rFonts w:ascii="Times New Roman" w:hAnsi="Times New Roman" w:cs="Times New Roman"/>
          <w:b/>
          <w:sz w:val="28"/>
          <w:szCs w:val="28"/>
        </w:rPr>
      </w:pPr>
      <w:r w:rsidRPr="00F6727D">
        <w:rPr>
          <w:rFonts w:ascii="Times New Roman" w:hAnsi="Times New Roman" w:cs="Times New Roman"/>
          <w:b/>
          <w:sz w:val="28"/>
          <w:szCs w:val="28"/>
        </w:rPr>
        <w:lastRenderedPageBreak/>
        <w:t>Ход</w:t>
      </w:r>
      <w:r w:rsidR="00741972" w:rsidRPr="00F6727D">
        <w:rPr>
          <w:rFonts w:ascii="Times New Roman" w:hAnsi="Times New Roman" w:cs="Times New Roman"/>
          <w:b/>
          <w:sz w:val="28"/>
          <w:szCs w:val="28"/>
        </w:rPr>
        <w:t xml:space="preserve"> мероприятия</w:t>
      </w:r>
    </w:p>
    <w:tbl>
      <w:tblPr>
        <w:tblStyle w:val="a6"/>
        <w:tblW w:w="0" w:type="auto"/>
        <w:tblLook w:val="04A0" w:firstRow="1" w:lastRow="0" w:firstColumn="1" w:lastColumn="0" w:noHBand="0" w:noVBand="1"/>
      </w:tblPr>
      <w:tblGrid>
        <w:gridCol w:w="2957"/>
        <w:gridCol w:w="11326"/>
      </w:tblGrid>
      <w:tr w:rsidR="00267D67" w:rsidRPr="00377A1F" w:rsidTr="00377A1F">
        <w:tc>
          <w:tcPr>
            <w:tcW w:w="2957" w:type="dxa"/>
          </w:tcPr>
          <w:p w:rsidR="00267D67" w:rsidRPr="00377A1F" w:rsidRDefault="00267D67" w:rsidP="00377A1F">
            <w:pPr>
              <w:pStyle w:val="WW-"/>
              <w:jc w:val="center"/>
              <w:rPr>
                <w:rFonts w:ascii="Times New Roman" w:hAnsi="Times New Roman" w:cs="Times New Roman"/>
                <w:b/>
                <w:sz w:val="24"/>
                <w:szCs w:val="24"/>
              </w:rPr>
            </w:pPr>
            <w:r w:rsidRPr="00377A1F">
              <w:rPr>
                <w:rFonts w:ascii="Times New Roman" w:hAnsi="Times New Roman" w:cs="Times New Roman"/>
                <w:b/>
                <w:sz w:val="24"/>
                <w:szCs w:val="24"/>
              </w:rPr>
              <w:t>Этап</w:t>
            </w:r>
          </w:p>
        </w:tc>
        <w:tc>
          <w:tcPr>
            <w:tcW w:w="11326" w:type="dxa"/>
          </w:tcPr>
          <w:p w:rsidR="00267D67" w:rsidRPr="00377A1F" w:rsidRDefault="00267D67" w:rsidP="00377A1F">
            <w:pPr>
              <w:pStyle w:val="WW-"/>
              <w:jc w:val="center"/>
              <w:rPr>
                <w:rFonts w:ascii="Times New Roman" w:hAnsi="Times New Roman" w:cs="Times New Roman"/>
                <w:b/>
                <w:sz w:val="24"/>
                <w:szCs w:val="24"/>
              </w:rPr>
            </w:pPr>
            <w:r w:rsidRPr="00377A1F">
              <w:rPr>
                <w:rFonts w:ascii="Times New Roman" w:hAnsi="Times New Roman" w:cs="Times New Roman"/>
                <w:b/>
                <w:sz w:val="24"/>
                <w:szCs w:val="24"/>
              </w:rPr>
              <w:t>Содержание</w:t>
            </w:r>
          </w:p>
        </w:tc>
      </w:tr>
      <w:tr w:rsidR="00267D67" w:rsidRPr="00377A1F" w:rsidTr="00377A1F">
        <w:tc>
          <w:tcPr>
            <w:tcW w:w="2957" w:type="dxa"/>
          </w:tcPr>
          <w:p w:rsidR="00267D67" w:rsidRPr="00377A1F" w:rsidRDefault="00377A1F" w:rsidP="00377A1F">
            <w:pPr>
              <w:jc w:val="both"/>
            </w:pPr>
            <w:r>
              <w:t>1.</w:t>
            </w:r>
            <w:r w:rsidR="00267D67" w:rsidRPr="00377A1F">
              <w:t>Приветствие участников и зрителей</w:t>
            </w:r>
          </w:p>
          <w:p w:rsidR="00267D67" w:rsidRPr="00377A1F" w:rsidRDefault="00267D67" w:rsidP="00377A1F">
            <w:pPr>
              <w:pStyle w:val="WW-"/>
              <w:jc w:val="both"/>
              <w:rPr>
                <w:rFonts w:ascii="Times New Roman" w:hAnsi="Times New Roman" w:cs="Times New Roman"/>
                <w:sz w:val="24"/>
                <w:szCs w:val="24"/>
              </w:rPr>
            </w:pPr>
          </w:p>
        </w:tc>
        <w:tc>
          <w:tcPr>
            <w:tcW w:w="11326" w:type="dxa"/>
          </w:tcPr>
          <w:p w:rsidR="00267D67" w:rsidRPr="00377A1F" w:rsidRDefault="00964A1B" w:rsidP="00377A1F">
            <w:pPr>
              <w:pStyle w:val="WW-"/>
              <w:jc w:val="both"/>
              <w:rPr>
                <w:rFonts w:ascii="Times New Roman" w:hAnsi="Times New Roman" w:cs="Times New Roman"/>
                <w:sz w:val="24"/>
                <w:szCs w:val="24"/>
              </w:rPr>
            </w:pPr>
            <w:r w:rsidRPr="00377A1F">
              <w:rPr>
                <w:rFonts w:ascii="Times New Roman" w:hAnsi="Times New Roman" w:cs="Times New Roman"/>
                <w:sz w:val="24"/>
                <w:szCs w:val="24"/>
              </w:rPr>
              <w:t xml:space="preserve">Ведущий: </w:t>
            </w:r>
            <w:r w:rsidRPr="00377A1F">
              <w:rPr>
                <w:rFonts w:ascii="Times New Roman" w:hAnsi="Times New Roman" w:cs="Times New Roman"/>
                <w:i/>
                <w:sz w:val="24"/>
                <w:szCs w:val="24"/>
              </w:rPr>
              <w:t>Здравствуйте дорогие друзья! Приглашаю Вас в веселую страну здоровья, где каждый может посоревноваться в скорости, ловкости, быстроте, смекалке.</w:t>
            </w:r>
          </w:p>
        </w:tc>
      </w:tr>
      <w:tr w:rsidR="00267D67" w:rsidRPr="00377A1F" w:rsidTr="00377A1F">
        <w:tc>
          <w:tcPr>
            <w:tcW w:w="2957" w:type="dxa"/>
          </w:tcPr>
          <w:p w:rsidR="00267D67" w:rsidRPr="00377A1F" w:rsidRDefault="00377A1F" w:rsidP="00377A1F">
            <w:pPr>
              <w:pStyle w:val="WW-"/>
              <w:jc w:val="both"/>
              <w:rPr>
                <w:rFonts w:ascii="Times New Roman" w:hAnsi="Times New Roman" w:cs="Times New Roman"/>
                <w:sz w:val="24"/>
                <w:szCs w:val="24"/>
              </w:rPr>
            </w:pPr>
            <w:r>
              <w:rPr>
                <w:rFonts w:ascii="Times New Roman" w:hAnsi="Times New Roman" w:cs="Times New Roman"/>
                <w:sz w:val="24"/>
                <w:szCs w:val="24"/>
              </w:rPr>
              <w:t>2.</w:t>
            </w:r>
            <w:r w:rsidR="00267D67" w:rsidRPr="00377A1F">
              <w:rPr>
                <w:rFonts w:ascii="Times New Roman" w:hAnsi="Times New Roman" w:cs="Times New Roman"/>
                <w:sz w:val="24"/>
                <w:szCs w:val="24"/>
              </w:rPr>
              <w:t>Знакомство с жюри и объяснение правил</w:t>
            </w:r>
          </w:p>
        </w:tc>
        <w:tc>
          <w:tcPr>
            <w:tcW w:w="11326" w:type="dxa"/>
          </w:tcPr>
          <w:p w:rsidR="00964A1B" w:rsidRPr="00377A1F" w:rsidRDefault="00964A1B" w:rsidP="00377A1F">
            <w:pPr>
              <w:pStyle w:val="WW-"/>
              <w:jc w:val="both"/>
              <w:rPr>
                <w:rFonts w:ascii="Times New Roman" w:hAnsi="Times New Roman" w:cs="Times New Roman"/>
                <w:sz w:val="24"/>
                <w:szCs w:val="24"/>
              </w:rPr>
            </w:pPr>
            <w:r w:rsidRPr="00377A1F">
              <w:rPr>
                <w:rFonts w:ascii="Times New Roman" w:hAnsi="Times New Roman" w:cs="Times New Roman"/>
                <w:sz w:val="24"/>
                <w:szCs w:val="24"/>
              </w:rPr>
              <w:t xml:space="preserve">Ведущий: </w:t>
            </w:r>
            <w:r w:rsidRPr="00377A1F">
              <w:rPr>
                <w:rFonts w:ascii="Times New Roman" w:hAnsi="Times New Roman" w:cs="Times New Roman"/>
                <w:i/>
                <w:sz w:val="24"/>
                <w:szCs w:val="24"/>
              </w:rPr>
              <w:t>Прежде чем мы начнем, участникам соревнований предоставляется возможность познакомиться друг с другом и с членами жюри.</w:t>
            </w:r>
          </w:p>
          <w:p w:rsidR="00377A1F" w:rsidRDefault="00964A1B" w:rsidP="00377A1F">
            <w:pPr>
              <w:pStyle w:val="WW-"/>
              <w:jc w:val="both"/>
              <w:rPr>
                <w:rFonts w:ascii="Times New Roman" w:hAnsi="Times New Roman" w:cs="Times New Roman"/>
                <w:sz w:val="24"/>
                <w:szCs w:val="24"/>
              </w:rPr>
            </w:pPr>
            <w:r w:rsidRPr="00377A1F">
              <w:rPr>
                <w:rFonts w:ascii="Times New Roman" w:hAnsi="Times New Roman" w:cs="Times New Roman"/>
                <w:sz w:val="24"/>
                <w:szCs w:val="24"/>
              </w:rPr>
              <w:t xml:space="preserve">В жюри входят учителя и ученики из школы участников. </w:t>
            </w:r>
          </w:p>
          <w:p w:rsidR="00267D67" w:rsidRPr="00377A1F" w:rsidRDefault="00964A1B" w:rsidP="00377A1F">
            <w:pPr>
              <w:pStyle w:val="WW-"/>
              <w:jc w:val="both"/>
              <w:rPr>
                <w:rFonts w:ascii="Times New Roman" w:hAnsi="Times New Roman" w:cs="Times New Roman"/>
                <w:sz w:val="24"/>
                <w:szCs w:val="24"/>
              </w:rPr>
            </w:pPr>
            <w:r w:rsidRPr="00377A1F">
              <w:rPr>
                <w:rFonts w:ascii="Times New Roman" w:hAnsi="Times New Roman" w:cs="Times New Roman"/>
                <w:sz w:val="24"/>
                <w:szCs w:val="24"/>
              </w:rPr>
              <w:t xml:space="preserve">Командам нужно преодолеть все спортивные </w:t>
            </w:r>
            <w:r w:rsidR="00377A1F">
              <w:rPr>
                <w:rFonts w:ascii="Times New Roman" w:hAnsi="Times New Roman" w:cs="Times New Roman"/>
                <w:sz w:val="24"/>
                <w:szCs w:val="24"/>
              </w:rPr>
              <w:t>эстафеты,</w:t>
            </w:r>
            <w:r w:rsidRPr="00377A1F">
              <w:rPr>
                <w:rFonts w:ascii="Times New Roman" w:hAnsi="Times New Roman" w:cs="Times New Roman"/>
                <w:sz w:val="24"/>
                <w:szCs w:val="24"/>
              </w:rPr>
              <w:t xml:space="preserve"> показать выдержку, смекалку, чувство коллективизма. За правильное решение задания команда получает 5 баллов. Если команда не справилась с заданием – 3 балла. По результатам игры командам выставляются оценки  и вручаются награды — памятные дипломы соответствующих степеней. </w:t>
            </w:r>
          </w:p>
        </w:tc>
      </w:tr>
      <w:tr w:rsidR="00267D67" w:rsidRPr="00377A1F" w:rsidTr="00377A1F">
        <w:tc>
          <w:tcPr>
            <w:tcW w:w="2957" w:type="dxa"/>
          </w:tcPr>
          <w:p w:rsidR="00267D67" w:rsidRPr="00377A1F" w:rsidRDefault="00377A1F" w:rsidP="00377A1F">
            <w:pPr>
              <w:jc w:val="both"/>
            </w:pPr>
            <w:r>
              <w:t>3.</w:t>
            </w:r>
            <w:r w:rsidR="00267D67" w:rsidRPr="00377A1F">
              <w:t>Представление команды и девиза</w:t>
            </w:r>
          </w:p>
          <w:p w:rsidR="00267D67" w:rsidRPr="00377A1F" w:rsidRDefault="00267D67" w:rsidP="00377A1F">
            <w:pPr>
              <w:pStyle w:val="WW-"/>
              <w:jc w:val="both"/>
              <w:rPr>
                <w:rFonts w:ascii="Times New Roman" w:hAnsi="Times New Roman" w:cs="Times New Roman"/>
                <w:sz w:val="24"/>
                <w:szCs w:val="24"/>
              </w:rPr>
            </w:pPr>
          </w:p>
        </w:tc>
        <w:tc>
          <w:tcPr>
            <w:tcW w:w="11326" w:type="dxa"/>
          </w:tcPr>
          <w:p w:rsidR="00267D67" w:rsidRPr="00377A1F" w:rsidRDefault="00964A1B" w:rsidP="00377A1F">
            <w:pPr>
              <w:pStyle w:val="WW-"/>
              <w:jc w:val="both"/>
              <w:rPr>
                <w:rFonts w:ascii="Times New Roman" w:hAnsi="Times New Roman" w:cs="Times New Roman"/>
                <w:sz w:val="24"/>
                <w:szCs w:val="24"/>
              </w:rPr>
            </w:pPr>
            <w:r w:rsidRPr="00377A1F">
              <w:rPr>
                <w:rFonts w:ascii="Times New Roman" w:eastAsia="Calibri" w:hAnsi="Times New Roman" w:cs="Times New Roman"/>
                <w:sz w:val="24"/>
                <w:szCs w:val="24"/>
              </w:rPr>
              <w:t>Каждая команда придумывает название, девиз, рисует эмблему, под которыми выступает.</w:t>
            </w:r>
          </w:p>
        </w:tc>
      </w:tr>
      <w:tr w:rsidR="00267D67" w:rsidRPr="00377A1F" w:rsidTr="00377A1F">
        <w:tc>
          <w:tcPr>
            <w:tcW w:w="2957" w:type="dxa"/>
          </w:tcPr>
          <w:p w:rsidR="00267D67" w:rsidRPr="00377A1F" w:rsidRDefault="00377A1F" w:rsidP="00377A1F">
            <w:pPr>
              <w:jc w:val="both"/>
            </w:pPr>
            <w:r>
              <w:t>4.</w:t>
            </w:r>
            <w:r w:rsidR="00267D67" w:rsidRPr="00377A1F">
              <w:t>Основная часть</w:t>
            </w:r>
          </w:p>
          <w:p w:rsidR="00267D67" w:rsidRPr="00377A1F" w:rsidRDefault="00267D67" w:rsidP="00377A1F">
            <w:pPr>
              <w:pStyle w:val="WW-"/>
              <w:jc w:val="both"/>
              <w:rPr>
                <w:rFonts w:ascii="Times New Roman" w:hAnsi="Times New Roman" w:cs="Times New Roman"/>
                <w:sz w:val="24"/>
                <w:szCs w:val="24"/>
              </w:rPr>
            </w:pPr>
          </w:p>
        </w:tc>
        <w:tc>
          <w:tcPr>
            <w:tcW w:w="11326" w:type="dxa"/>
          </w:tcPr>
          <w:p w:rsidR="00964A1B" w:rsidRPr="00377A1F" w:rsidRDefault="00964A1B" w:rsidP="00377A1F">
            <w:pPr>
              <w:pStyle w:val="WW-"/>
              <w:jc w:val="both"/>
              <w:rPr>
                <w:rFonts w:ascii="Times New Roman" w:hAnsi="Times New Roman" w:cs="Times New Roman"/>
                <w:sz w:val="24"/>
                <w:szCs w:val="24"/>
              </w:rPr>
            </w:pPr>
            <w:r w:rsidRPr="00377A1F">
              <w:rPr>
                <w:rFonts w:ascii="Times New Roman" w:hAnsi="Times New Roman" w:cs="Times New Roman"/>
                <w:sz w:val="24"/>
                <w:szCs w:val="24"/>
              </w:rPr>
              <w:t>Начинается прохождение эстафет.</w:t>
            </w:r>
          </w:p>
          <w:p w:rsidR="00964A1B" w:rsidRPr="00377A1F" w:rsidRDefault="00377A1F" w:rsidP="00377A1F">
            <w:pPr>
              <w:pStyle w:val="WW-"/>
              <w:jc w:val="both"/>
              <w:rPr>
                <w:rFonts w:ascii="Times New Roman" w:hAnsi="Times New Roman" w:cs="Times New Roman"/>
                <w:b/>
                <w:sz w:val="24"/>
                <w:szCs w:val="24"/>
                <w:u w:val="single"/>
              </w:rPr>
            </w:pPr>
            <w:r w:rsidRPr="00377A1F">
              <w:rPr>
                <w:rFonts w:ascii="Times New Roman" w:hAnsi="Times New Roman" w:cs="Times New Roman"/>
                <w:b/>
                <w:sz w:val="24"/>
                <w:szCs w:val="24"/>
                <w:u w:val="single"/>
              </w:rPr>
              <w:t>I эстафета</w:t>
            </w:r>
            <w:r w:rsidR="00964A1B" w:rsidRPr="00377A1F">
              <w:rPr>
                <w:rFonts w:ascii="Times New Roman" w:hAnsi="Times New Roman" w:cs="Times New Roman"/>
                <w:b/>
                <w:sz w:val="24"/>
                <w:szCs w:val="24"/>
                <w:u w:val="single"/>
              </w:rPr>
              <w:t xml:space="preserve"> «Не урони»</w:t>
            </w:r>
          </w:p>
          <w:p w:rsidR="00267D67" w:rsidRPr="00377A1F" w:rsidRDefault="00964A1B" w:rsidP="00377A1F">
            <w:pPr>
              <w:pStyle w:val="WW-"/>
              <w:jc w:val="both"/>
              <w:rPr>
                <w:rFonts w:ascii="Times New Roman" w:hAnsi="Times New Roman" w:cs="Times New Roman"/>
                <w:sz w:val="24"/>
                <w:szCs w:val="24"/>
              </w:rPr>
            </w:pPr>
            <w:r w:rsidRPr="00377A1F">
              <w:rPr>
                <w:rFonts w:ascii="Times New Roman" w:hAnsi="Times New Roman" w:cs="Times New Roman"/>
                <w:sz w:val="24"/>
                <w:szCs w:val="24"/>
              </w:rPr>
              <w:t>Ракетка для большого тенниса. Первый участник по свистку ведущего несёт на ракетке      шарик (надувной) не уронив его надо добежать до стойки.    Обратно  возвращается скоростным бегом. Побеждает команда, которая выполнила задание быстрее других.</w:t>
            </w:r>
          </w:p>
          <w:p w:rsidR="00964A1B" w:rsidRPr="00377A1F" w:rsidRDefault="00964A1B" w:rsidP="00377A1F">
            <w:pPr>
              <w:pStyle w:val="WW-"/>
              <w:jc w:val="both"/>
              <w:rPr>
                <w:rFonts w:ascii="Times New Roman" w:hAnsi="Times New Roman" w:cs="Times New Roman"/>
                <w:b/>
                <w:sz w:val="24"/>
                <w:szCs w:val="24"/>
                <w:u w:val="single"/>
              </w:rPr>
            </w:pPr>
            <w:r w:rsidRPr="00377A1F">
              <w:rPr>
                <w:rFonts w:ascii="Times New Roman" w:hAnsi="Times New Roman" w:cs="Times New Roman"/>
                <w:b/>
                <w:sz w:val="24"/>
                <w:szCs w:val="24"/>
                <w:u w:val="single"/>
              </w:rPr>
              <w:t>II эстаф</w:t>
            </w:r>
            <w:r w:rsidR="00377A1F" w:rsidRPr="00377A1F">
              <w:rPr>
                <w:rFonts w:ascii="Times New Roman" w:hAnsi="Times New Roman" w:cs="Times New Roman"/>
                <w:b/>
                <w:sz w:val="24"/>
                <w:szCs w:val="24"/>
                <w:u w:val="single"/>
              </w:rPr>
              <w:t>ета</w:t>
            </w:r>
            <w:r w:rsidRPr="00377A1F">
              <w:rPr>
                <w:rFonts w:ascii="Times New Roman" w:hAnsi="Times New Roman" w:cs="Times New Roman"/>
                <w:b/>
                <w:sz w:val="24"/>
                <w:szCs w:val="24"/>
                <w:u w:val="single"/>
              </w:rPr>
              <w:t xml:space="preserve"> «Хоккеисты» </w:t>
            </w:r>
          </w:p>
          <w:p w:rsidR="00964A1B" w:rsidRPr="00377A1F" w:rsidRDefault="00964A1B" w:rsidP="00377A1F">
            <w:pPr>
              <w:pStyle w:val="WW-"/>
              <w:jc w:val="both"/>
              <w:rPr>
                <w:rFonts w:ascii="Times New Roman" w:hAnsi="Times New Roman" w:cs="Times New Roman"/>
                <w:sz w:val="24"/>
                <w:szCs w:val="24"/>
              </w:rPr>
            </w:pPr>
            <w:r w:rsidRPr="00377A1F">
              <w:rPr>
                <w:rFonts w:ascii="Times New Roman" w:hAnsi="Times New Roman" w:cs="Times New Roman"/>
                <w:sz w:val="24"/>
                <w:szCs w:val="24"/>
              </w:rPr>
              <w:t>Обводка. Вести кубик клюшкой</w:t>
            </w:r>
            <w:r w:rsidR="00034D2C" w:rsidRPr="00377A1F">
              <w:rPr>
                <w:rFonts w:ascii="Times New Roman" w:hAnsi="Times New Roman" w:cs="Times New Roman"/>
                <w:sz w:val="24"/>
                <w:szCs w:val="24"/>
              </w:rPr>
              <w:t xml:space="preserve"> между стоек до конуса. Обратно</w:t>
            </w:r>
            <w:r w:rsidRPr="00377A1F">
              <w:rPr>
                <w:rFonts w:ascii="Times New Roman" w:hAnsi="Times New Roman" w:cs="Times New Roman"/>
                <w:sz w:val="24"/>
                <w:szCs w:val="24"/>
              </w:rPr>
              <w:t xml:space="preserve"> клюшку и кубик нести в руках.   Побеждает команда, которая выполнила задание быстрее других</w:t>
            </w:r>
          </w:p>
          <w:p w:rsidR="00034D2C" w:rsidRPr="00377A1F" w:rsidRDefault="00034D2C" w:rsidP="00377A1F">
            <w:pPr>
              <w:pStyle w:val="WW-"/>
              <w:jc w:val="both"/>
              <w:rPr>
                <w:rFonts w:ascii="Times New Roman" w:hAnsi="Times New Roman" w:cs="Times New Roman"/>
                <w:b/>
                <w:sz w:val="24"/>
                <w:szCs w:val="24"/>
                <w:u w:val="single"/>
              </w:rPr>
            </w:pPr>
            <w:r w:rsidRPr="00377A1F">
              <w:rPr>
                <w:rFonts w:ascii="Times New Roman" w:hAnsi="Times New Roman" w:cs="Times New Roman"/>
                <w:b/>
                <w:sz w:val="24"/>
                <w:szCs w:val="24"/>
                <w:u w:val="single"/>
                <w:lang w:val="en-US"/>
              </w:rPr>
              <w:t>III</w:t>
            </w:r>
            <w:r w:rsidRPr="00377A1F">
              <w:rPr>
                <w:rFonts w:ascii="Times New Roman" w:hAnsi="Times New Roman" w:cs="Times New Roman"/>
                <w:b/>
                <w:sz w:val="24"/>
                <w:szCs w:val="24"/>
                <w:u w:val="single"/>
              </w:rPr>
              <w:t xml:space="preserve"> эстафета «А ну-ка попади»</w:t>
            </w:r>
          </w:p>
          <w:p w:rsidR="00034D2C" w:rsidRPr="00377A1F" w:rsidRDefault="00034D2C" w:rsidP="00377A1F">
            <w:pPr>
              <w:pStyle w:val="a7"/>
              <w:tabs>
                <w:tab w:val="num" w:pos="0"/>
              </w:tabs>
              <w:spacing w:after="0"/>
              <w:ind w:left="0"/>
            </w:pPr>
            <w:r w:rsidRPr="00377A1F">
              <w:rPr>
                <w:bCs/>
              </w:rPr>
              <w:t>В конкурсе участвует 10 участников: 5 юношей и 5 девушек.</w:t>
            </w:r>
            <w:r w:rsidRPr="00377A1F">
              <w:t xml:space="preserve"> Участники по очереди выполняют по 3 броска  теннисным мячом (большой теннис), с одинакового расстояния.</w:t>
            </w:r>
          </w:p>
          <w:p w:rsidR="00034D2C" w:rsidRPr="00377A1F" w:rsidRDefault="00034D2C" w:rsidP="00377A1F">
            <w:pPr>
              <w:pStyle w:val="a7"/>
              <w:tabs>
                <w:tab w:val="num" w:pos="0"/>
              </w:tabs>
              <w:spacing w:after="0"/>
              <w:ind w:left="0"/>
            </w:pPr>
            <w:r w:rsidRPr="00377A1F">
              <w:t>Результат участника -  количество попаданий в баскетбольный мяч, результат команды – сумма  попаданий всех участников команды.</w:t>
            </w:r>
          </w:p>
          <w:p w:rsidR="00964A1B" w:rsidRPr="00377A1F" w:rsidRDefault="00377A1F" w:rsidP="00377A1F">
            <w:pPr>
              <w:pStyle w:val="WW-"/>
              <w:jc w:val="both"/>
              <w:rPr>
                <w:rFonts w:ascii="Times New Roman" w:hAnsi="Times New Roman" w:cs="Times New Roman"/>
                <w:b/>
                <w:sz w:val="24"/>
                <w:szCs w:val="24"/>
                <w:u w:val="single"/>
              </w:rPr>
            </w:pPr>
            <w:r w:rsidRPr="00377A1F">
              <w:rPr>
                <w:rFonts w:ascii="Times New Roman" w:hAnsi="Times New Roman" w:cs="Times New Roman"/>
                <w:b/>
                <w:sz w:val="24"/>
                <w:szCs w:val="24"/>
                <w:u w:val="single"/>
              </w:rPr>
              <w:t>IV эстафета</w:t>
            </w:r>
            <w:r w:rsidR="00964A1B" w:rsidRPr="00377A1F">
              <w:rPr>
                <w:rFonts w:ascii="Times New Roman" w:hAnsi="Times New Roman" w:cs="Times New Roman"/>
                <w:b/>
                <w:sz w:val="24"/>
                <w:szCs w:val="24"/>
                <w:u w:val="single"/>
              </w:rPr>
              <w:t xml:space="preserve"> «Попрыгунчики»</w:t>
            </w:r>
          </w:p>
          <w:p w:rsidR="00377A1F" w:rsidRPr="00377A1F" w:rsidRDefault="00964A1B" w:rsidP="00377A1F">
            <w:pPr>
              <w:pStyle w:val="WW-"/>
              <w:jc w:val="both"/>
              <w:rPr>
                <w:rFonts w:ascii="Times New Roman" w:hAnsi="Times New Roman" w:cs="Times New Roman"/>
                <w:sz w:val="24"/>
                <w:szCs w:val="24"/>
              </w:rPr>
            </w:pPr>
            <w:r w:rsidRPr="00377A1F">
              <w:rPr>
                <w:rFonts w:ascii="Times New Roman" w:hAnsi="Times New Roman" w:cs="Times New Roman"/>
                <w:sz w:val="24"/>
                <w:szCs w:val="24"/>
              </w:rPr>
              <w:t xml:space="preserve">Выполняется скоростной бег на скакалках по прямой. Обратно возвращаться со скакалкой в руке на скорости без прыжков. Побеждает команда, которая </w:t>
            </w:r>
            <w:r w:rsidR="00377A1F">
              <w:rPr>
                <w:rFonts w:ascii="Times New Roman" w:hAnsi="Times New Roman" w:cs="Times New Roman"/>
                <w:sz w:val="24"/>
                <w:szCs w:val="24"/>
              </w:rPr>
              <w:t>выполнила задание быстрее других.</w:t>
            </w:r>
          </w:p>
          <w:p w:rsidR="00377A1F" w:rsidRPr="00377A1F" w:rsidRDefault="00034D2C" w:rsidP="00377A1F">
            <w:pPr>
              <w:pStyle w:val="a3"/>
              <w:spacing w:before="0" w:beforeAutospacing="0" w:after="0" w:afterAutospacing="0" w:line="120" w:lineRule="auto"/>
              <w:rPr>
                <w:b/>
                <w:u w:val="single"/>
              </w:rPr>
            </w:pPr>
            <w:r w:rsidRPr="00377A1F">
              <w:rPr>
                <w:b/>
                <w:u w:val="single"/>
                <w:lang w:val="en-US"/>
              </w:rPr>
              <w:t>V</w:t>
            </w:r>
            <w:r w:rsidRPr="00377A1F">
              <w:rPr>
                <w:b/>
                <w:u w:val="single"/>
              </w:rPr>
              <w:t xml:space="preserve"> эстафета</w:t>
            </w:r>
            <w:r w:rsidR="00377A1F" w:rsidRPr="00377A1F">
              <w:rPr>
                <w:b/>
                <w:u w:val="single"/>
              </w:rPr>
              <w:t xml:space="preserve"> «Туннель»</w:t>
            </w:r>
          </w:p>
          <w:p w:rsidR="00377A1F" w:rsidRPr="00377A1F" w:rsidRDefault="00377A1F" w:rsidP="00377A1F">
            <w:pPr>
              <w:pStyle w:val="a3"/>
              <w:spacing w:before="0" w:beforeAutospacing="0" w:after="0" w:afterAutospacing="0"/>
            </w:pPr>
            <w:r w:rsidRPr="00377A1F">
              <w:t xml:space="preserve">Напротив каждой команды судьи-помощники держат матерчатый рукав с двух сторон. По сигналу первые </w:t>
            </w:r>
            <w:r w:rsidRPr="00377A1F">
              <w:lastRenderedPageBreak/>
              <w:t>номера, стоящие в начале каждой колонны, бегут до указателя-ориентира, обегают его, подбегают к «туннелю» и проползают через него. Встают, бегут к своей команде и передают эстафету (рукой) следующему участнику.Побеждает команда, первой закончившая игру-эстафету.</w:t>
            </w:r>
            <w:r>
              <w:t xml:space="preserve"> </w:t>
            </w:r>
            <w:r w:rsidRPr="00377A1F">
              <w:t>Примечание. Матерчатый рукав пришивается на металлический гимнастический обруч.</w:t>
            </w:r>
          </w:p>
          <w:p w:rsidR="00964A1B" w:rsidRPr="00377A1F" w:rsidRDefault="00377A1F" w:rsidP="00377A1F">
            <w:pPr>
              <w:pStyle w:val="WW-"/>
              <w:jc w:val="both"/>
              <w:rPr>
                <w:rFonts w:ascii="Times New Roman" w:hAnsi="Times New Roman" w:cs="Times New Roman"/>
                <w:b/>
                <w:sz w:val="24"/>
                <w:szCs w:val="24"/>
                <w:u w:val="single"/>
              </w:rPr>
            </w:pPr>
            <w:r w:rsidRPr="00377A1F">
              <w:rPr>
                <w:rFonts w:ascii="Times New Roman" w:hAnsi="Times New Roman" w:cs="Times New Roman"/>
                <w:b/>
                <w:sz w:val="24"/>
                <w:szCs w:val="24"/>
                <w:u w:val="single"/>
              </w:rPr>
              <w:t>VI эстафета «</w:t>
            </w:r>
            <w:r w:rsidR="00964A1B" w:rsidRPr="00377A1F">
              <w:rPr>
                <w:rFonts w:ascii="Times New Roman" w:hAnsi="Times New Roman" w:cs="Times New Roman"/>
                <w:b/>
                <w:sz w:val="24"/>
                <w:szCs w:val="24"/>
                <w:u w:val="single"/>
              </w:rPr>
              <w:t xml:space="preserve">Перекати поле». </w:t>
            </w:r>
          </w:p>
          <w:p w:rsidR="00964A1B" w:rsidRPr="00377A1F" w:rsidRDefault="00964A1B" w:rsidP="00377A1F">
            <w:pPr>
              <w:pStyle w:val="WW-"/>
              <w:jc w:val="both"/>
              <w:rPr>
                <w:rFonts w:ascii="Times New Roman" w:hAnsi="Times New Roman" w:cs="Times New Roman"/>
                <w:sz w:val="24"/>
                <w:szCs w:val="24"/>
              </w:rPr>
            </w:pPr>
            <w:r w:rsidRPr="00377A1F">
              <w:rPr>
                <w:rFonts w:ascii="Times New Roman" w:hAnsi="Times New Roman" w:cs="Times New Roman"/>
                <w:sz w:val="24"/>
                <w:szCs w:val="24"/>
              </w:rPr>
              <w:t>2 участника,  держась руками за палку с обеих сторон, одновременно перешагивают одной ногой через нее, затем следует идентичное движение другой ногой. Добравшись до стойки, обратно выполняют скоростной бег, держась за палку. Выигрывает команда, выполнившая все условия.</w:t>
            </w:r>
          </w:p>
          <w:p w:rsidR="00377A1F" w:rsidRPr="00377A1F" w:rsidRDefault="00377A1F" w:rsidP="00377A1F">
            <w:pPr>
              <w:pStyle w:val="WW-"/>
              <w:jc w:val="both"/>
              <w:rPr>
                <w:rFonts w:ascii="Times New Roman" w:hAnsi="Times New Roman" w:cs="Times New Roman"/>
                <w:b/>
                <w:sz w:val="24"/>
                <w:szCs w:val="24"/>
                <w:u w:val="single"/>
              </w:rPr>
            </w:pPr>
            <w:r w:rsidRPr="00377A1F">
              <w:rPr>
                <w:rFonts w:ascii="Times New Roman" w:hAnsi="Times New Roman" w:cs="Times New Roman"/>
                <w:b/>
                <w:sz w:val="24"/>
                <w:szCs w:val="24"/>
                <w:u w:val="single"/>
                <w:lang w:val="en-US"/>
              </w:rPr>
              <w:t>VII</w:t>
            </w:r>
            <w:r w:rsidRPr="00377A1F">
              <w:rPr>
                <w:rFonts w:ascii="Times New Roman" w:hAnsi="Times New Roman" w:cs="Times New Roman"/>
                <w:b/>
                <w:sz w:val="24"/>
                <w:szCs w:val="24"/>
                <w:u w:val="single"/>
              </w:rPr>
              <w:t xml:space="preserve"> эстафета «Знатоки»</w:t>
            </w:r>
          </w:p>
          <w:p w:rsidR="00377A1F" w:rsidRPr="00377A1F" w:rsidRDefault="00377A1F" w:rsidP="00377A1F">
            <w:pPr>
              <w:pStyle w:val="WW-"/>
              <w:jc w:val="both"/>
              <w:rPr>
                <w:rFonts w:ascii="Times New Roman" w:hAnsi="Times New Roman" w:cs="Times New Roman"/>
                <w:sz w:val="24"/>
                <w:szCs w:val="24"/>
              </w:rPr>
            </w:pPr>
            <w:r w:rsidRPr="00377A1F">
              <w:rPr>
                <w:rFonts w:ascii="Times New Roman" w:hAnsi="Times New Roman" w:cs="Times New Roman"/>
                <w:sz w:val="24"/>
                <w:szCs w:val="24"/>
              </w:rPr>
              <w:t>Организация. От каждой команды играют два знатока (мальчик и девочка).</w:t>
            </w:r>
          </w:p>
          <w:p w:rsidR="00377A1F" w:rsidRPr="00377A1F" w:rsidRDefault="00377A1F" w:rsidP="00377A1F">
            <w:pPr>
              <w:pStyle w:val="WW-"/>
              <w:jc w:val="both"/>
              <w:rPr>
                <w:rFonts w:ascii="Times New Roman" w:hAnsi="Times New Roman" w:cs="Times New Roman"/>
                <w:sz w:val="24"/>
                <w:szCs w:val="24"/>
              </w:rPr>
            </w:pPr>
            <w:r w:rsidRPr="00377A1F">
              <w:rPr>
                <w:rFonts w:ascii="Times New Roman" w:hAnsi="Times New Roman" w:cs="Times New Roman"/>
                <w:sz w:val="24"/>
                <w:szCs w:val="24"/>
              </w:rPr>
              <w:t>Проведение. Напротив каждой команды у указателя-ориентира лежат по пять колец (желтое, черное, зеленое, красное и голубое). По сигналу знатоки бегут к кольцам и правильно раскладывают олимпийский символ за одну минуту.</w:t>
            </w:r>
          </w:p>
          <w:p w:rsidR="00034D2C" w:rsidRPr="00377A1F" w:rsidRDefault="00377A1F" w:rsidP="00377A1F">
            <w:pPr>
              <w:pStyle w:val="WW-"/>
              <w:jc w:val="both"/>
              <w:rPr>
                <w:rFonts w:ascii="Times New Roman" w:hAnsi="Times New Roman" w:cs="Times New Roman"/>
                <w:b/>
                <w:sz w:val="24"/>
                <w:szCs w:val="24"/>
                <w:u w:val="single"/>
              </w:rPr>
            </w:pPr>
            <w:r w:rsidRPr="00377A1F">
              <w:rPr>
                <w:rFonts w:ascii="Times New Roman" w:hAnsi="Times New Roman" w:cs="Times New Roman"/>
                <w:b/>
                <w:sz w:val="24"/>
                <w:szCs w:val="24"/>
                <w:u w:val="single"/>
                <w:lang w:val="en-US"/>
              </w:rPr>
              <w:t>VIII</w:t>
            </w:r>
            <w:r w:rsidRPr="00377A1F">
              <w:rPr>
                <w:rFonts w:ascii="Times New Roman" w:hAnsi="Times New Roman" w:cs="Times New Roman"/>
                <w:b/>
                <w:sz w:val="24"/>
                <w:szCs w:val="24"/>
                <w:u w:val="single"/>
              </w:rPr>
              <w:t xml:space="preserve"> эстафета «Перетягивание каната</w:t>
            </w:r>
            <w:r w:rsidR="00034D2C" w:rsidRPr="00377A1F">
              <w:rPr>
                <w:rFonts w:ascii="Times New Roman" w:hAnsi="Times New Roman" w:cs="Times New Roman"/>
                <w:b/>
                <w:sz w:val="24"/>
                <w:szCs w:val="24"/>
                <w:u w:val="single"/>
              </w:rPr>
              <w:t xml:space="preserve">»   </w:t>
            </w:r>
          </w:p>
          <w:p w:rsidR="00034D2C" w:rsidRDefault="00034D2C" w:rsidP="00377A1F">
            <w:pPr>
              <w:pStyle w:val="WW-"/>
              <w:jc w:val="both"/>
              <w:rPr>
                <w:rFonts w:ascii="Times New Roman" w:hAnsi="Times New Roman" w:cs="Times New Roman"/>
                <w:sz w:val="24"/>
                <w:szCs w:val="24"/>
              </w:rPr>
            </w:pPr>
            <w:r w:rsidRPr="00377A1F">
              <w:rPr>
                <w:rFonts w:ascii="Times New Roman" w:hAnsi="Times New Roman" w:cs="Times New Roman"/>
                <w:sz w:val="24"/>
                <w:szCs w:val="24"/>
              </w:rPr>
              <w:t>В этом конкурсе принимают участие  вся команда. Задача состоит в том, чтобы перетянуть по свистку команду с</w:t>
            </w:r>
            <w:r w:rsidR="00377A1F">
              <w:rPr>
                <w:rFonts w:ascii="Times New Roman" w:hAnsi="Times New Roman" w:cs="Times New Roman"/>
                <w:sz w:val="24"/>
                <w:szCs w:val="24"/>
              </w:rPr>
              <w:t xml:space="preserve">оперника   за центровую линию. </w:t>
            </w:r>
            <w:r w:rsidRPr="00377A1F">
              <w:rPr>
                <w:rFonts w:ascii="Times New Roman" w:hAnsi="Times New Roman" w:cs="Times New Roman"/>
                <w:sz w:val="24"/>
                <w:szCs w:val="24"/>
              </w:rPr>
              <w:t>Примечание: Судья прижимает ногой центровую метку каната, участники не имеют права руками браться за ограничители на канате. По свистку они начинают тянуть, и нога ведущего убирается с метки.</w:t>
            </w:r>
          </w:p>
          <w:p w:rsidR="00377A1F" w:rsidRPr="00377A1F" w:rsidRDefault="00377A1F" w:rsidP="00377A1F">
            <w:pPr>
              <w:pStyle w:val="WW-"/>
              <w:jc w:val="both"/>
              <w:rPr>
                <w:rFonts w:ascii="Times New Roman" w:hAnsi="Times New Roman" w:cs="Times New Roman"/>
                <w:sz w:val="24"/>
                <w:szCs w:val="24"/>
              </w:rPr>
            </w:pPr>
          </w:p>
        </w:tc>
      </w:tr>
      <w:tr w:rsidR="00034D2C" w:rsidRPr="00377A1F" w:rsidTr="00377A1F">
        <w:tc>
          <w:tcPr>
            <w:tcW w:w="14283" w:type="dxa"/>
            <w:gridSpan w:val="2"/>
          </w:tcPr>
          <w:p w:rsidR="00034D2C" w:rsidRPr="00377A1F" w:rsidRDefault="00377A1F" w:rsidP="00377A1F">
            <w:pPr>
              <w:pStyle w:val="WW-"/>
              <w:ind w:firstLine="851"/>
              <w:jc w:val="both"/>
              <w:rPr>
                <w:rFonts w:ascii="Times New Roman" w:hAnsi="Times New Roman" w:cs="Times New Roman"/>
                <w:i/>
                <w:sz w:val="24"/>
                <w:szCs w:val="24"/>
              </w:rPr>
            </w:pPr>
            <w:r w:rsidRPr="00377A1F">
              <w:rPr>
                <w:rFonts w:ascii="Times New Roman" w:hAnsi="Times New Roman" w:cs="Times New Roman"/>
                <w:sz w:val="24"/>
                <w:szCs w:val="24"/>
              </w:rPr>
              <w:lastRenderedPageBreak/>
              <w:t>После заключительной эстафеты жюри подводят итоги и посчитывают количество баллов каждой команды. В это время в</w:t>
            </w:r>
            <w:r w:rsidR="00034D2C" w:rsidRPr="00377A1F">
              <w:rPr>
                <w:rFonts w:ascii="Times New Roman" w:hAnsi="Times New Roman" w:cs="Times New Roman"/>
                <w:sz w:val="24"/>
                <w:szCs w:val="24"/>
              </w:rPr>
              <w:t>едущий</w:t>
            </w:r>
            <w:r w:rsidRPr="00377A1F">
              <w:rPr>
                <w:rFonts w:ascii="Times New Roman" w:hAnsi="Times New Roman" w:cs="Times New Roman"/>
                <w:sz w:val="24"/>
                <w:szCs w:val="24"/>
              </w:rPr>
              <w:t xml:space="preserve"> устраивает викторину со зрителями</w:t>
            </w:r>
            <w:r w:rsidR="00034D2C" w:rsidRPr="00377A1F">
              <w:rPr>
                <w:rFonts w:ascii="Times New Roman" w:hAnsi="Times New Roman" w:cs="Times New Roman"/>
                <w:sz w:val="24"/>
                <w:szCs w:val="24"/>
              </w:rPr>
              <w:t xml:space="preserve">: </w:t>
            </w:r>
            <w:r w:rsidR="00034D2C" w:rsidRPr="00377A1F">
              <w:rPr>
                <w:rFonts w:ascii="Times New Roman" w:hAnsi="Times New Roman" w:cs="Times New Roman"/>
                <w:i/>
                <w:sz w:val="24"/>
                <w:szCs w:val="24"/>
              </w:rPr>
              <w:t>А теперь я приглашаю вас, наши дорогие гости</w:t>
            </w:r>
            <w:r>
              <w:rPr>
                <w:rFonts w:ascii="Times New Roman" w:hAnsi="Times New Roman" w:cs="Times New Roman"/>
                <w:i/>
                <w:sz w:val="24"/>
                <w:szCs w:val="24"/>
              </w:rPr>
              <w:t xml:space="preserve">, </w:t>
            </w:r>
            <w:r w:rsidR="00034D2C" w:rsidRPr="00377A1F">
              <w:rPr>
                <w:rFonts w:ascii="Times New Roman" w:hAnsi="Times New Roman" w:cs="Times New Roman"/>
                <w:i/>
                <w:sz w:val="24"/>
                <w:szCs w:val="24"/>
              </w:rPr>
              <w:t>принять участие в викторине.</w:t>
            </w:r>
          </w:p>
          <w:p w:rsidR="00034D2C" w:rsidRPr="00377A1F" w:rsidRDefault="00034D2C" w:rsidP="00377A1F">
            <w:pPr>
              <w:pStyle w:val="WW-"/>
              <w:ind w:firstLine="851"/>
              <w:jc w:val="both"/>
              <w:rPr>
                <w:rFonts w:ascii="Times New Roman" w:hAnsi="Times New Roman" w:cs="Times New Roman"/>
                <w:sz w:val="24"/>
                <w:szCs w:val="24"/>
              </w:rPr>
            </w:pPr>
            <w:r w:rsidRPr="00377A1F">
              <w:rPr>
                <w:rFonts w:ascii="Times New Roman" w:hAnsi="Times New Roman" w:cs="Times New Roman"/>
                <w:sz w:val="24"/>
                <w:szCs w:val="24"/>
              </w:rPr>
              <w:t>Вопросы.</w:t>
            </w:r>
          </w:p>
          <w:p w:rsidR="00034D2C" w:rsidRPr="00377A1F" w:rsidRDefault="00034D2C" w:rsidP="00377A1F">
            <w:pPr>
              <w:pStyle w:val="WW-"/>
              <w:ind w:firstLine="851"/>
              <w:jc w:val="both"/>
              <w:rPr>
                <w:rFonts w:ascii="Times New Roman" w:hAnsi="Times New Roman" w:cs="Times New Roman"/>
                <w:sz w:val="24"/>
                <w:szCs w:val="24"/>
              </w:rPr>
            </w:pPr>
            <w:r w:rsidRPr="00377A1F">
              <w:rPr>
                <w:rFonts w:ascii="Times New Roman" w:hAnsi="Times New Roman" w:cs="Times New Roman"/>
                <w:sz w:val="24"/>
                <w:szCs w:val="24"/>
              </w:rPr>
              <w:t>1. Что символизируют пять переплетенных колец? (Объединение в олимпийское движение пяти континентов.)</w:t>
            </w:r>
          </w:p>
          <w:p w:rsidR="00034D2C" w:rsidRPr="00377A1F" w:rsidRDefault="00034D2C" w:rsidP="00377A1F">
            <w:pPr>
              <w:pStyle w:val="WW-"/>
              <w:ind w:firstLine="851"/>
              <w:jc w:val="both"/>
              <w:rPr>
                <w:rFonts w:ascii="Times New Roman" w:hAnsi="Times New Roman" w:cs="Times New Roman"/>
                <w:sz w:val="24"/>
                <w:szCs w:val="24"/>
              </w:rPr>
            </w:pPr>
            <w:r w:rsidRPr="00377A1F">
              <w:rPr>
                <w:rFonts w:ascii="Times New Roman" w:hAnsi="Times New Roman" w:cs="Times New Roman"/>
                <w:sz w:val="24"/>
                <w:szCs w:val="24"/>
              </w:rPr>
              <w:t>2. Какие звания присваивают спортсмену пожизненно: чемпиона Европы, чемпиона мира, олимпийского чемпиона, чемпиона России? (Олимпийского чемпиона.)</w:t>
            </w:r>
          </w:p>
          <w:p w:rsidR="00034D2C" w:rsidRPr="00377A1F" w:rsidRDefault="00034D2C" w:rsidP="00377A1F">
            <w:pPr>
              <w:pStyle w:val="WW-"/>
              <w:ind w:firstLine="851"/>
              <w:jc w:val="both"/>
              <w:rPr>
                <w:rFonts w:ascii="Times New Roman" w:hAnsi="Times New Roman" w:cs="Times New Roman"/>
                <w:sz w:val="24"/>
                <w:szCs w:val="24"/>
              </w:rPr>
            </w:pPr>
            <w:r w:rsidRPr="00377A1F">
              <w:rPr>
                <w:rFonts w:ascii="Times New Roman" w:hAnsi="Times New Roman" w:cs="Times New Roman"/>
                <w:sz w:val="24"/>
                <w:szCs w:val="24"/>
              </w:rPr>
              <w:t>3. Олимпийский девиз? (Быстрее, выше, сильнее.)</w:t>
            </w:r>
          </w:p>
          <w:p w:rsidR="00034D2C" w:rsidRPr="00377A1F" w:rsidRDefault="00034D2C" w:rsidP="00377A1F">
            <w:pPr>
              <w:pStyle w:val="WW-"/>
              <w:ind w:firstLine="851"/>
              <w:jc w:val="both"/>
              <w:rPr>
                <w:rFonts w:ascii="Times New Roman" w:hAnsi="Times New Roman" w:cs="Times New Roman"/>
                <w:sz w:val="24"/>
                <w:szCs w:val="24"/>
              </w:rPr>
            </w:pPr>
            <w:r w:rsidRPr="00377A1F">
              <w:rPr>
                <w:rFonts w:ascii="Times New Roman" w:hAnsi="Times New Roman" w:cs="Times New Roman"/>
                <w:sz w:val="24"/>
                <w:szCs w:val="24"/>
              </w:rPr>
              <w:t>4. Основатель современного олимпийского движения? (Пьер де Кубертен.)</w:t>
            </w:r>
          </w:p>
          <w:p w:rsidR="00034D2C" w:rsidRPr="00377A1F" w:rsidRDefault="00034D2C" w:rsidP="00377A1F">
            <w:pPr>
              <w:pStyle w:val="WW-"/>
              <w:ind w:firstLine="851"/>
              <w:jc w:val="both"/>
              <w:rPr>
                <w:rFonts w:ascii="Times New Roman" w:hAnsi="Times New Roman" w:cs="Times New Roman"/>
                <w:sz w:val="24"/>
                <w:szCs w:val="24"/>
              </w:rPr>
            </w:pPr>
            <w:r w:rsidRPr="00377A1F">
              <w:rPr>
                <w:rFonts w:ascii="Times New Roman" w:hAnsi="Times New Roman" w:cs="Times New Roman"/>
                <w:sz w:val="24"/>
                <w:szCs w:val="24"/>
              </w:rPr>
              <w:t>Награждение</w:t>
            </w:r>
            <w:r w:rsidR="005813F0">
              <w:rPr>
                <w:rFonts w:ascii="Times New Roman" w:hAnsi="Times New Roman" w:cs="Times New Roman"/>
                <w:sz w:val="24"/>
                <w:szCs w:val="24"/>
              </w:rPr>
              <w:t xml:space="preserve"> сладкими призами</w:t>
            </w:r>
            <w:r w:rsidRPr="00377A1F">
              <w:rPr>
                <w:rFonts w:ascii="Times New Roman" w:hAnsi="Times New Roman" w:cs="Times New Roman"/>
                <w:sz w:val="24"/>
                <w:szCs w:val="24"/>
              </w:rPr>
              <w:t xml:space="preserve"> за каждый ответ.</w:t>
            </w:r>
          </w:p>
        </w:tc>
      </w:tr>
      <w:tr w:rsidR="00267D67" w:rsidRPr="00377A1F" w:rsidTr="00377A1F">
        <w:tc>
          <w:tcPr>
            <w:tcW w:w="2957" w:type="dxa"/>
          </w:tcPr>
          <w:p w:rsidR="00267D67" w:rsidRPr="00377A1F" w:rsidRDefault="00377A1F" w:rsidP="00377A1F">
            <w:pPr>
              <w:jc w:val="both"/>
            </w:pPr>
            <w:r>
              <w:t>5.</w:t>
            </w:r>
            <w:r w:rsidR="00267D67" w:rsidRPr="00377A1F">
              <w:t>Награждение</w:t>
            </w:r>
            <w:r w:rsidR="005813F0">
              <w:t xml:space="preserve"> и завершение мероприятия</w:t>
            </w:r>
          </w:p>
          <w:p w:rsidR="00267D67" w:rsidRPr="00377A1F" w:rsidRDefault="00267D67" w:rsidP="00377A1F">
            <w:pPr>
              <w:pStyle w:val="WW-"/>
              <w:jc w:val="both"/>
              <w:rPr>
                <w:rFonts w:ascii="Times New Roman" w:hAnsi="Times New Roman" w:cs="Times New Roman"/>
                <w:sz w:val="24"/>
                <w:szCs w:val="24"/>
              </w:rPr>
            </w:pPr>
          </w:p>
        </w:tc>
        <w:tc>
          <w:tcPr>
            <w:tcW w:w="11326" w:type="dxa"/>
          </w:tcPr>
          <w:p w:rsidR="00267D67" w:rsidRPr="00377A1F" w:rsidRDefault="00034D2C" w:rsidP="005813F0">
            <w:pPr>
              <w:pStyle w:val="WW-"/>
              <w:jc w:val="both"/>
              <w:rPr>
                <w:rFonts w:ascii="Times New Roman" w:hAnsi="Times New Roman" w:cs="Times New Roman"/>
                <w:sz w:val="24"/>
                <w:szCs w:val="24"/>
              </w:rPr>
            </w:pPr>
            <w:r w:rsidRPr="00377A1F">
              <w:rPr>
                <w:rFonts w:ascii="Times New Roman" w:hAnsi="Times New Roman" w:cs="Times New Roman"/>
                <w:sz w:val="24"/>
                <w:szCs w:val="24"/>
              </w:rPr>
              <w:t xml:space="preserve">Ведущий </w:t>
            </w:r>
            <w:r w:rsidR="005813F0">
              <w:rPr>
                <w:rFonts w:ascii="Times New Roman" w:hAnsi="Times New Roman" w:cs="Times New Roman"/>
                <w:sz w:val="24"/>
                <w:szCs w:val="24"/>
              </w:rPr>
              <w:t xml:space="preserve">совместно с членами жюри </w:t>
            </w:r>
            <w:r w:rsidRPr="00377A1F">
              <w:rPr>
                <w:rFonts w:ascii="Times New Roman" w:hAnsi="Times New Roman" w:cs="Times New Roman"/>
                <w:sz w:val="24"/>
                <w:szCs w:val="24"/>
              </w:rPr>
              <w:t xml:space="preserve">объявляет результат соревнований и награждает команды  дипломами, и поощрительными призами. </w:t>
            </w:r>
            <w:r w:rsidR="005813F0">
              <w:rPr>
                <w:rFonts w:ascii="Times New Roman" w:hAnsi="Times New Roman" w:cs="Times New Roman"/>
                <w:sz w:val="24"/>
                <w:szCs w:val="24"/>
              </w:rPr>
              <w:t>У</w:t>
            </w:r>
            <w:r w:rsidRPr="00377A1F">
              <w:rPr>
                <w:rFonts w:ascii="Times New Roman" w:hAnsi="Times New Roman" w:cs="Times New Roman"/>
                <w:sz w:val="24"/>
                <w:szCs w:val="24"/>
              </w:rPr>
              <w:t xml:space="preserve">частники спортивного мероприятия под аплодисменты болельщиков уходят </w:t>
            </w:r>
            <w:r w:rsidR="005813F0">
              <w:rPr>
                <w:rFonts w:ascii="Times New Roman" w:hAnsi="Times New Roman" w:cs="Times New Roman"/>
                <w:sz w:val="24"/>
                <w:szCs w:val="24"/>
              </w:rPr>
              <w:t>с места проведения мероприятия</w:t>
            </w:r>
            <w:r w:rsidRPr="00377A1F">
              <w:rPr>
                <w:rFonts w:ascii="Times New Roman" w:hAnsi="Times New Roman" w:cs="Times New Roman"/>
                <w:sz w:val="24"/>
                <w:szCs w:val="24"/>
              </w:rPr>
              <w:t xml:space="preserve">. Помощники собирают спортинвентарь и сдают на склад. </w:t>
            </w:r>
          </w:p>
        </w:tc>
      </w:tr>
    </w:tbl>
    <w:p w:rsidR="00806142" w:rsidRDefault="00806142" w:rsidP="00267D67">
      <w:pPr>
        <w:spacing w:line="360" w:lineRule="auto"/>
        <w:ind w:firstLine="851"/>
        <w:jc w:val="both"/>
        <w:rPr>
          <w:sz w:val="28"/>
          <w:szCs w:val="28"/>
        </w:rPr>
      </w:pPr>
    </w:p>
    <w:p w:rsidR="00034D2C" w:rsidRPr="00E91759" w:rsidRDefault="00034D2C" w:rsidP="00267D67">
      <w:pPr>
        <w:spacing w:line="360" w:lineRule="auto"/>
        <w:ind w:firstLine="851"/>
        <w:jc w:val="both"/>
        <w:rPr>
          <w:sz w:val="28"/>
          <w:szCs w:val="28"/>
        </w:rPr>
      </w:pPr>
      <w:r w:rsidRPr="00034D2C">
        <w:rPr>
          <w:sz w:val="28"/>
          <w:szCs w:val="28"/>
        </w:rPr>
        <w:lastRenderedPageBreak/>
        <w:t>Примечание: эстафеты можно проводить в несколько этапов</w:t>
      </w:r>
      <w:r w:rsidR="005813F0">
        <w:rPr>
          <w:sz w:val="28"/>
          <w:szCs w:val="28"/>
        </w:rPr>
        <w:t xml:space="preserve"> </w:t>
      </w:r>
      <w:r w:rsidRPr="00034D2C">
        <w:rPr>
          <w:sz w:val="28"/>
          <w:szCs w:val="28"/>
        </w:rPr>
        <w:t>с учетом возрастн</w:t>
      </w:r>
      <w:r w:rsidR="005813F0">
        <w:rPr>
          <w:sz w:val="28"/>
          <w:szCs w:val="28"/>
        </w:rPr>
        <w:t xml:space="preserve">ых и индивидуальных особенностей участников. Можно провести в зале и </w:t>
      </w:r>
      <w:r w:rsidRPr="00034D2C">
        <w:rPr>
          <w:sz w:val="28"/>
          <w:szCs w:val="28"/>
        </w:rPr>
        <w:t>на уроках</w:t>
      </w:r>
      <w:r w:rsidR="005813F0">
        <w:rPr>
          <w:sz w:val="28"/>
          <w:szCs w:val="28"/>
        </w:rPr>
        <w:t>.</w:t>
      </w:r>
    </w:p>
    <w:sectPr w:rsidR="00034D2C" w:rsidRPr="00E91759" w:rsidSect="00E9175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37CD"/>
    <w:multiLevelType w:val="hybridMultilevel"/>
    <w:tmpl w:val="D528DFF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5B80671"/>
    <w:multiLevelType w:val="hybridMultilevel"/>
    <w:tmpl w:val="8108A4D8"/>
    <w:lvl w:ilvl="0" w:tplc="0419000F">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6B707CE2"/>
    <w:multiLevelType w:val="hybridMultilevel"/>
    <w:tmpl w:val="CBB8DC94"/>
    <w:lvl w:ilvl="0" w:tplc="D722F4D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740A71C9"/>
    <w:multiLevelType w:val="hybridMultilevel"/>
    <w:tmpl w:val="18A023D8"/>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7C482748"/>
    <w:multiLevelType w:val="hybridMultilevel"/>
    <w:tmpl w:val="4C1C4B62"/>
    <w:lvl w:ilvl="0" w:tplc="C8D65DE0">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DE5"/>
    <w:rsid w:val="00034D2C"/>
    <w:rsid w:val="00267D67"/>
    <w:rsid w:val="00377A1F"/>
    <w:rsid w:val="005813F0"/>
    <w:rsid w:val="00673DE0"/>
    <w:rsid w:val="0074094F"/>
    <w:rsid w:val="00741972"/>
    <w:rsid w:val="00806142"/>
    <w:rsid w:val="00894EF0"/>
    <w:rsid w:val="00964A1B"/>
    <w:rsid w:val="009E2DAF"/>
    <w:rsid w:val="00B179FB"/>
    <w:rsid w:val="00BD6DE5"/>
    <w:rsid w:val="00CC25D5"/>
    <w:rsid w:val="00D96439"/>
    <w:rsid w:val="00E91759"/>
    <w:rsid w:val="00F67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1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94E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06142"/>
    <w:pPr>
      <w:spacing w:before="100" w:beforeAutospacing="1" w:after="100" w:afterAutospacing="1"/>
    </w:pPr>
  </w:style>
  <w:style w:type="character" w:styleId="a4">
    <w:name w:val="Strong"/>
    <w:basedOn w:val="a0"/>
    <w:qFormat/>
    <w:rsid w:val="00806142"/>
    <w:rPr>
      <w:b/>
      <w:bCs/>
    </w:rPr>
  </w:style>
  <w:style w:type="paragraph" w:customStyle="1" w:styleId="WW-">
    <w:name w:val="WW-Базовый"/>
    <w:rsid w:val="00806142"/>
    <w:pPr>
      <w:tabs>
        <w:tab w:val="left" w:pos="708"/>
      </w:tabs>
      <w:suppressAutoHyphens/>
    </w:pPr>
    <w:rPr>
      <w:rFonts w:ascii="Calibri" w:eastAsia="Arial Unicode MS" w:hAnsi="Calibri" w:cs="Calibri"/>
      <w:lang w:eastAsia="zh-CN"/>
    </w:rPr>
  </w:style>
  <w:style w:type="paragraph" w:styleId="a5">
    <w:name w:val="List Paragraph"/>
    <w:basedOn w:val="a"/>
    <w:uiPriority w:val="34"/>
    <w:qFormat/>
    <w:rsid w:val="00E91759"/>
    <w:pPr>
      <w:ind w:left="720"/>
      <w:contextualSpacing/>
    </w:pPr>
  </w:style>
  <w:style w:type="table" w:styleId="a6">
    <w:name w:val="Table Grid"/>
    <w:basedOn w:val="a1"/>
    <w:uiPriority w:val="59"/>
    <w:rsid w:val="00267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semiHidden/>
    <w:unhideWhenUsed/>
    <w:rsid w:val="00034D2C"/>
    <w:pPr>
      <w:spacing w:after="120"/>
      <w:ind w:left="283"/>
    </w:pPr>
  </w:style>
  <w:style w:type="character" w:customStyle="1" w:styleId="a8">
    <w:name w:val="Основной текст с отступом Знак"/>
    <w:basedOn w:val="a0"/>
    <w:link w:val="a7"/>
    <w:semiHidden/>
    <w:rsid w:val="00034D2C"/>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94EF0"/>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1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94E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06142"/>
    <w:pPr>
      <w:spacing w:before="100" w:beforeAutospacing="1" w:after="100" w:afterAutospacing="1"/>
    </w:pPr>
  </w:style>
  <w:style w:type="character" w:styleId="a4">
    <w:name w:val="Strong"/>
    <w:basedOn w:val="a0"/>
    <w:qFormat/>
    <w:rsid w:val="00806142"/>
    <w:rPr>
      <w:b/>
      <w:bCs/>
    </w:rPr>
  </w:style>
  <w:style w:type="paragraph" w:customStyle="1" w:styleId="WW-">
    <w:name w:val="WW-Базовый"/>
    <w:rsid w:val="00806142"/>
    <w:pPr>
      <w:tabs>
        <w:tab w:val="left" w:pos="708"/>
      </w:tabs>
      <w:suppressAutoHyphens/>
    </w:pPr>
    <w:rPr>
      <w:rFonts w:ascii="Calibri" w:eastAsia="Arial Unicode MS" w:hAnsi="Calibri" w:cs="Calibri"/>
      <w:lang w:eastAsia="zh-CN"/>
    </w:rPr>
  </w:style>
  <w:style w:type="paragraph" w:styleId="a5">
    <w:name w:val="List Paragraph"/>
    <w:basedOn w:val="a"/>
    <w:uiPriority w:val="34"/>
    <w:qFormat/>
    <w:rsid w:val="00E91759"/>
    <w:pPr>
      <w:ind w:left="720"/>
      <w:contextualSpacing/>
    </w:pPr>
  </w:style>
  <w:style w:type="table" w:styleId="a6">
    <w:name w:val="Table Grid"/>
    <w:basedOn w:val="a1"/>
    <w:uiPriority w:val="59"/>
    <w:rsid w:val="00267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semiHidden/>
    <w:unhideWhenUsed/>
    <w:rsid w:val="00034D2C"/>
    <w:pPr>
      <w:spacing w:after="120"/>
      <w:ind w:left="283"/>
    </w:pPr>
  </w:style>
  <w:style w:type="character" w:customStyle="1" w:styleId="a8">
    <w:name w:val="Основной текст с отступом Знак"/>
    <w:basedOn w:val="a0"/>
    <w:link w:val="a7"/>
    <w:semiHidden/>
    <w:rsid w:val="00034D2C"/>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94EF0"/>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757604">
      <w:bodyDiv w:val="1"/>
      <w:marLeft w:val="0"/>
      <w:marRight w:val="0"/>
      <w:marTop w:val="0"/>
      <w:marBottom w:val="0"/>
      <w:divBdr>
        <w:top w:val="none" w:sz="0" w:space="0" w:color="auto"/>
        <w:left w:val="none" w:sz="0" w:space="0" w:color="auto"/>
        <w:bottom w:val="none" w:sz="0" w:space="0" w:color="auto"/>
        <w:right w:val="none" w:sz="0" w:space="0" w:color="auto"/>
      </w:divBdr>
    </w:div>
    <w:div w:id="1034234363">
      <w:bodyDiv w:val="1"/>
      <w:marLeft w:val="0"/>
      <w:marRight w:val="0"/>
      <w:marTop w:val="0"/>
      <w:marBottom w:val="0"/>
      <w:divBdr>
        <w:top w:val="none" w:sz="0" w:space="0" w:color="auto"/>
        <w:left w:val="none" w:sz="0" w:space="0" w:color="auto"/>
        <w:bottom w:val="none" w:sz="0" w:space="0" w:color="auto"/>
        <w:right w:val="none" w:sz="0" w:space="0" w:color="auto"/>
      </w:divBdr>
    </w:div>
    <w:div w:id="1280409541">
      <w:bodyDiv w:val="1"/>
      <w:marLeft w:val="0"/>
      <w:marRight w:val="0"/>
      <w:marTop w:val="0"/>
      <w:marBottom w:val="0"/>
      <w:divBdr>
        <w:top w:val="none" w:sz="0" w:space="0" w:color="auto"/>
        <w:left w:val="none" w:sz="0" w:space="0" w:color="auto"/>
        <w:bottom w:val="none" w:sz="0" w:space="0" w:color="auto"/>
        <w:right w:val="none" w:sz="0" w:space="0" w:color="auto"/>
      </w:divBdr>
    </w:div>
    <w:div w:id="1492674231">
      <w:bodyDiv w:val="1"/>
      <w:marLeft w:val="0"/>
      <w:marRight w:val="0"/>
      <w:marTop w:val="0"/>
      <w:marBottom w:val="0"/>
      <w:divBdr>
        <w:top w:val="none" w:sz="0" w:space="0" w:color="auto"/>
        <w:left w:val="none" w:sz="0" w:space="0" w:color="auto"/>
        <w:bottom w:val="none" w:sz="0" w:space="0" w:color="auto"/>
        <w:right w:val="none" w:sz="0" w:space="0" w:color="auto"/>
      </w:divBdr>
    </w:div>
    <w:div w:id="1861818865">
      <w:bodyDiv w:val="1"/>
      <w:marLeft w:val="0"/>
      <w:marRight w:val="0"/>
      <w:marTop w:val="0"/>
      <w:marBottom w:val="0"/>
      <w:divBdr>
        <w:top w:val="none" w:sz="0" w:space="0" w:color="auto"/>
        <w:left w:val="none" w:sz="0" w:space="0" w:color="auto"/>
        <w:bottom w:val="none" w:sz="0" w:space="0" w:color="auto"/>
        <w:right w:val="none" w:sz="0" w:space="0" w:color="auto"/>
      </w:divBdr>
    </w:div>
    <w:div w:id="1926455930">
      <w:bodyDiv w:val="1"/>
      <w:marLeft w:val="0"/>
      <w:marRight w:val="0"/>
      <w:marTop w:val="0"/>
      <w:marBottom w:val="0"/>
      <w:divBdr>
        <w:top w:val="none" w:sz="0" w:space="0" w:color="auto"/>
        <w:left w:val="none" w:sz="0" w:space="0" w:color="auto"/>
        <w:bottom w:val="none" w:sz="0" w:space="0" w:color="auto"/>
        <w:right w:val="none" w:sz="0" w:space="0" w:color="auto"/>
      </w:divBdr>
    </w:div>
    <w:div w:id="199606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843</Words>
  <Characters>4809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ритм</dc:creator>
  <cp:keywords/>
  <dc:description/>
  <cp:lastModifiedBy>ритм</cp:lastModifiedBy>
  <cp:revision>9</cp:revision>
  <dcterms:created xsi:type="dcterms:W3CDTF">2022-09-11T06:30:00Z</dcterms:created>
  <dcterms:modified xsi:type="dcterms:W3CDTF">2022-09-11T07:59:00Z</dcterms:modified>
</cp:coreProperties>
</file>