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5B9E" w14:textId="77777777" w:rsidR="0053149F" w:rsidRPr="0053149F" w:rsidRDefault="0053149F" w:rsidP="00F8395A">
      <w:pPr>
        <w:widowControl w:val="0"/>
        <w:autoSpaceDE w:val="0"/>
        <w:autoSpaceDN w:val="0"/>
        <w:spacing w:before="0" w:after="0" w:line="240" w:lineRule="auto"/>
        <w:ind w:left="-851" w:firstLine="284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14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План-</w:t>
      </w:r>
      <w:r w:rsidRPr="0053149F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конспект </w:t>
      </w:r>
      <w:r w:rsidRPr="005314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бинарного </w:t>
      </w:r>
      <w:r w:rsidRPr="0053149F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урока </w:t>
      </w:r>
      <w:r w:rsidRPr="005314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53149F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53149F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физической</w:t>
      </w:r>
      <w:r w:rsidRPr="005314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149F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культуре</w:t>
      </w:r>
      <w:r w:rsidRPr="0053149F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314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3149F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физике</w:t>
      </w:r>
    </w:p>
    <w:p w14:paraId="6E2B865A" w14:textId="77777777" w:rsidR="0053149F" w:rsidRPr="0053149F" w:rsidRDefault="0053149F" w:rsidP="00F8395A">
      <w:pPr>
        <w:widowControl w:val="0"/>
        <w:autoSpaceDE w:val="0"/>
        <w:autoSpaceDN w:val="0"/>
        <w:spacing w:before="61" w:after="0" w:line="240" w:lineRule="auto"/>
        <w:ind w:left="-851" w:firstLine="284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53149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учащихся</w:t>
      </w:r>
      <w:r w:rsidRPr="0053149F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9</w:t>
      </w:r>
      <w:r w:rsidRPr="0053149F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класса</w:t>
      </w:r>
    </w:p>
    <w:p w14:paraId="2413814C" w14:textId="77777777" w:rsidR="0053149F" w:rsidRDefault="0053149F" w:rsidP="00526A33">
      <w:pPr>
        <w:widowControl w:val="0"/>
        <w:autoSpaceDE w:val="0"/>
        <w:autoSpaceDN w:val="0"/>
        <w:spacing w:before="61" w:after="0" w:line="240" w:lineRule="auto"/>
        <w:ind w:left="-851" w:firstLine="284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53149F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Зорин Сергей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Иванович, учитель ФЗК</w:t>
      </w:r>
    </w:p>
    <w:p w14:paraId="0DC52654" w14:textId="5B63003D" w:rsidR="00315D86" w:rsidRDefault="00315D86" w:rsidP="00526A33">
      <w:pPr>
        <w:widowControl w:val="0"/>
        <w:autoSpaceDE w:val="0"/>
        <w:autoSpaceDN w:val="0"/>
        <w:spacing w:before="61" w:after="0" w:line="240" w:lineRule="auto"/>
        <w:ind w:left="-851" w:firstLine="284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Азанова Надежда Алексеев</w:t>
      </w:r>
      <w:r w:rsidR="00FF043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а, учитель физики</w:t>
      </w:r>
    </w:p>
    <w:p w14:paraId="470753CC" w14:textId="77777777" w:rsidR="0053149F" w:rsidRDefault="0053149F" w:rsidP="00526A33">
      <w:pPr>
        <w:widowControl w:val="0"/>
        <w:autoSpaceDE w:val="0"/>
        <w:autoSpaceDN w:val="0"/>
        <w:spacing w:before="61" w:after="0" w:line="240" w:lineRule="auto"/>
        <w:ind w:left="-851" w:firstLine="284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МАОУ «СОШ №12 с углубленным изучением немецкого языка» г. Перми</w:t>
      </w:r>
    </w:p>
    <w:p w14:paraId="03ACDF4D" w14:textId="70745B3B" w:rsidR="0053149F" w:rsidRDefault="0053149F" w:rsidP="00526A33">
      <w:pPr>
        <w:widowControl w:val="0"/>
        <w:autoSpaceDE w:val="0"/>
        <w:autoSpaceDN w:val="0"/>
        <w:spacing w:before="61" w:after="0" w:line="240" w:lineRule="auto"/>
        <w:ind w:left="-851" w:firstLine="284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(МАОУ «СОШ №12» г.Перми)</w:t>
      </w:r>
    </w:p>
    <w:p w14:paraId="0FE03C00" w14:textId="77777777" w:rsidR="00FF043B" w:rsidRPr="0053149F" w:rsidRDefault="00FF043B" w:rsidP="00526A33">
      <w:pPr>
        <w:widowControl w:val="0"/>
        <w:autoSpaceDE w:val="0"/>
        <w:autoSpaceDN w:val="0"/>
        <w:spacing w:before="61" w:after="0" w:line="240" w:lineRule="auto"/>
        <w:ind w:left="-851" w:firstLine="284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B05C31E" w14:textId="32C952A5" w:rsidR="0053149F" w:rsidRPr="00526A33" w:rsidRDefault="0053149F" w:rsidP="00526A33">
      <w:pPr>
        <w:widowControl w:val="0"/>
        <w:autoSpaceDE w:val="0"/>
        <w:autoSpaceDN w:val="0"/>
        <w:spacing w:before="0" w:after="0" w:line="240" w:lineRule="auto"/>
        <w:ind w:left="-851" w:firstLine="284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26A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</w:t>
      </w:r>
      <w:r w:rsidRPr="00526A3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526A3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526A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</w:t>
      </w:r>
      <w:r w:rsidRPr="00526A3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526A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</w:t>
      </w:r>
      <w:r w:rsidRPr="00526A3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526A3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игры</w:t>
      </w:r>
      <w:r w:rsidRPr="00526A3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526A3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в </w:t>
      </w:r>
      <w:r w:rsidRPr="00526A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волейбол</w:t>
      </w:r>
      <w:r w:rsidRPr="00526A3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526A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526A3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526A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обоснованием</w:t>
      </w:r>
      <w:r w:rsidRPr="00526A3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526A3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законами</w:t>
      </w:r>
      <w:r w:rsidRPr="00526A3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526A3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механики</w:t>
      </w:r>
    </w:p>
    <w:p w14:paraId="7FA55572" w14:textId="6E2D50C6" w:rsidR="00D475C1" w:rsidRPr="00526A33" w:rsidRDefault="0053149F" w:rsidP="00526A33">
      <w:pPr>
        <w:spacing w:line="240" w:lineRule="auto"/>
        <w:ind w:left="-851" w:firstLine="284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26A33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Цели</w:t>
      </w:r>
      <w:r w:rsidRPr="00526A33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526A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урока</w:t>
      </w:r>
      <w:r w:rsidRPr="00526A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14:paraId="454CC69F" w14:textId="4696238E" w:rsidR="0053149F" w:rsidRPr="00526A33" w:rsidRDefault="0053149F" w:rsidP="00526A33">
      <w:pPr>
        <w:pStyle w:val="a3"/>
        <w:numPr>
          <w:ilvl w:val="0"/>
          <w:numId w:val="1"/>
        </w:numPr>
        <w:spacing w:line="240" w:lineRule="auto"/>
        <w:ind w:left="-851" w:firstLine="284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26A3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Показать учащимся, как знание законов физики помогает добиться успехов в физических упражнениях.</w:t>
      </w:r>
    </w:p>
    <w:p w14:paraId="694C91D1" w14:textId="2DC2C697" w:rsidR="0053149F" w:rsidRPr="00526A33" w:rsidRDefault="0053149F" w:rsidP="00526A33">
      <w:pPr>
        <w:pStyle w:val="a3"/>
        <w:numPr>
          <w:ilvl w:val="0"/>
          <w:numId w:val="1"/>
        </w:numPr>
        <w:spacing w:line="240" w:lineRule="auto"/>
        <w:ind w:left="-851" w:firstLine="284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26A3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Формировать исследовательские навыки.</w:t>
      </w:r>
    </w:p>
    <w:p w14:paraId="3EA53598" w14:textId="2A8F70A8" w:rsidR="0053149F" w:rsidRPr="00526A33" w:rsidRDefault="0053149F" w:rsidP="00526A33">
      <w:pPr>
        <w:pStyle w:val="a3"/>
        <w:numPr>
          <w:ilvl w:val="0"/>
          <w:numId w:val="1"/>
        </w:numPr>
        <w:spacing w:line="240" w:lineRule="auto"/>
        <w:ind w:left="-851" w:firstLine="284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26A3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Повышать мотивацию к обучению.</w:t>
      </w:r>
    </w:p>
    <w:p w14:paraId="7359C622" w14:textId="442A719B" w:rsidR="0053149F" w:rsidRPr="00526A33" w:rsidRDefault="0053149F" w:rsidP="00526A33">
      <w:pPr>
        <w:spacing w:line="240" w:lineRule="auto"/>
        <w:ind w:left="-851" w:firstLine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26A33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Задачи:</w:t>
      </w:r>
    </w:p>
    <w:p w14:paraId="3B6703EA" w14:textId="209A3E54" w:rsidR="00526A33" w:rsidRPr="00526A33" w:rsidRDefault="00526A33" w:rsidP="00526A33">
      <w:pPr>
        <w:pStyle w:val="a3"/>
        <w:numPr>
          <w:ilvl w:val="0"/>
          <w:numId w:val="2"/>
        </w:numPr>
        <w:spacing w:line="240" w:lineRule="auto"/>
        <w:ind w:left="-851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26A33">
        <w:rPr>
          <w:rFonts w:ascii="Times New Roman" w:hAnsi="Times New Roman" w:cs="Times New Roman"/>
          <w:sz w:val="24"/>
          <w:szCs w:val="24"/>
          <w:lang w:val="ru-RU"/>
        </w:rPr>
        <w:t>Формирование системных знаний по комплексному освоению учебного материала на уроке физкультуры с учётом междисциплинарных связей.</w:t>
      </w:r>
    </w:p>
    <w:p w14:paraId="02886ACC" w14:textId="3F4181CF" w:rsidR="00526A33" w:rsidRPr="00526A33" w:rsidRDefault="00526A33" w:rsidP="00526A33">
      <w:pPr>
        <w:pStyle w:val="a3"/>
        <w:numPr>
          <w:ilvl w:val="0"/>
          <w:numId w:val="2"/>
        </w:numPr>
        <w:spacing w:line="240" w:lineRule="auto"/>
        <w:ind w:left="-851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26A33">
        <w:rPr>
          <w:rFonts w:ascii="Times New Roman" w:hAnsi="Times New Roman" w:cs="Times New Roman"/>
          <w:sz w:val="24"/>
          <w:szCs w:val="24"/>
          <w:lang w:val="ru-RU"/>
        </w:rPr>
        <w:t>Повторение техники нападающего удара.</w:t>
      </w:r>
    </w:p>
    <w:p w14:paraId="41E08786" w14:textId="24C5138D" w:rsidR="00526A33" w:rsidRPr="00526A33" w:rsidRDefault="00526A33" w:rsidP="00526A33">
      <w:pPr>
        <w:pStyle w:val="a3"/>
        <w:numPr>
          <w:ilvl w:val="0"/>
          <w:numId w:val="2"/>
        </w:numPr>
        <w:spacing w:line="240" w:lineRule="auto"/>
        <w:ind w:left="-851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26A33">
        <w:rPr>
          <w:rFonts w:ascii="Times New Roman" w:hAnsi="Times New Roman" w:cs="Times New Roman"/>
          <w:sz w:val="24"/>
          <w:szCs w:val="24"/>
          <w:lang w:val="ru-RU"/>
        </w:rPr>
        <w:t>Повторение прямой подачи сверху и подачи снизу, формирование нового научного взгляда на известные детям приёмы игры.</w:t>
      </w:r>
    </w:p>
    <w:p w14:paraId="0BCB58BB" w14:textId="047C3EC6" w:rsidR="00526A33" w:rsidRDefault="00526A33" w:rsidP="00526A33">
      <w:pPr>
        <w:pStyle w:val="a3"/>
        <w:numPr>
          <w:ilvl w:val="0"/>
          <w:numId w:val="2"/>
        </w:numPr>
        <w:spacing w:line="240" w:lineRule="auto"/>
        <w:ind w:left="-851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26A33">
        <w:rPr>
          <w:rFonts w:ascii="Times New Roman" w:hAnsi="Times New Roman" w:cs="Times New Roman"/>
          <w:sz w:val="24"/>
          <w:szCs w:val="24"/>
          <w:lang w:val="ru-RU"/>
        </w:rPr>
        <w:t>Практическое применение новых знаний в процессе самостоятельной работы.</w:t>
      </w:r>
    </w:p>
    <w:p w14:paraId="79154A03" w14:textId="77777777" w:rsidR="00526A33" w:rsidRDefault="00526A33" w:rsidP="00526A33">
      <w:pPr>
        <w:pStyle w:val="a3"/>
        <w:spacing w:line="240" w:lineRule="auto"/>
        <w:ind w:left="-851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14:paraId="6F265BD1" w14:textId="2542EC1B" w:rsidR="00526A33" w:rsidRPr="00526A33" w:rsidRDefault="00391327" w:rsidP="00526A33">
      <w:pPr>
        <w:pStyle w:val="a3"/>
        <w:spacing w:line="240" w:lineRule="auto"/>
        <w:ind w:left="-851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9132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Оборудование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>: волейбольные мячи, набивные мячи, шагомер, рулетка.</w:t>
      </w:r>
    </w:p>
    <w:tbl>
      <w:tblPr>
        <w:tblStyle w:val="a4"/>
        <w:tblW w:w="10202" w:type="dxa"/>
        <w:tblInd w:w="-851" w:type="dxa"/>
        <w:tblLook w:val="04A0" w:firstRow="1" w:lastRow="0" w:firstColumn="1" w:lastColumn="0" w:noHBand="0" w:noVBand="1"/>
      </w:tblPr>
      <w:tblGrid>
        <w:gridCol w:w="876"/>
        <w:gridCol w:w="2877"/>
        <w:gridCol w:w="3464"/>
        <w:gridCol w:w="865"/>
        <w:gridCol w:w="2120"/>
      </w:tblGrid>
      <w:tr w:rsidR="00391327" w14:paraId="209ABBFA" w14:textId="77777777" w:rsidTr="003A6CF3">
        <w:tc>
          <w:tcPr>
            <w:tcW w:w="876" w:type="dxa"/>
          </w:tcPr>
          <w:p w14:paraId="0B1800BF" w14:textId="4D8BF1BB" w:rsidR="00391327" w:rsidRDefault="00391327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 урока</w:t>
            </w:r>
          </w:p>
        </w:tc>
        <w:tc>
          <w:tcPr>
            <w:tcW w:w="2877" w:type="dxa"/>
          </w:tcPr>
          <w:p w14:paraId="32E15AF5" w14:textId="4055B5E5" w:rsidR="00391327" w:rsidRDefault="00391327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Частные задачи</w:t>
            </w:r>
          </w:p>
        </w:tc>
        <w:tc>
          <w:tcPr>
            <w:tcW w:w="3464" w:type="dxa"/>
          </w:tcPr>
          <w:p w14:paraId="0A6B2BFE" w14:textId="7017D8A0" w:rsidR="00391327" w:rsidRDefault="00391327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Содержание </w:t>
            </w:r>
          </w:p>
        </w:tc>
        <w:tc>
          <w:tcPr>
            <w:tcW w:w="865" w:type="dxa"/>
          </w:tcPr>
          <w:p w14:paraId="4C837196" w14:textId="2ADB88D5" w:rsidR="00391327" w:rsidRDefault="00391327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2120" w:type="dxa"/>
          </w:tcPr>
          <w:p w14:paraId="69A957D0" w14:textId="5210E44A" w:rsidR="00391327" w:rsidRDefault="00391327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указания</w:t>
            </w:r>
          </w:p>
        </w:tc>
      </w:tr>
      <w:tr w:rsidR="003A6CF3" w14:paraId="57E3EB59" w14:textId="77777777" w:rsidTr="003A6CF3">
        <w:tc>
          <w:tcPr>
            <w:tcW w:w="876" w:type="dxa"/>
            <w:vMerge w:val="restart"/>
          </w:tcPr>
          <w:p w14:paraId="6B2A317F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14:paraId="4CB9C082" w14:textId="4CE06D9D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Орг. момент</w:t>
            </w:r>
          </w:p>
        </w:tc>
        <w:tc>
          <w:tcPr>
            <w:tcW w:w="3464" w:type="dxa"/>
          </w:tcPr>
          <w:p w14:paraId="2D840155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Построение, приветствие.</w:t>
            </w:r>
          </w:p>
          <w:p w14:paraId="0D1B204F" w14:textId="6556C66E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5" w:type="dxa"/>
          </w:tcPr>
          <w:p w14:paraId="64B32B72" w14:textId="55BE4773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мин.</w:t>
            </w:r>
          </w:p>
        </w:tc>
        <w:tc>
          <w:tcPr>
            <w:tcW w:w="2120" w:type="dxa"/>
          </w:tcPr>
          <w:p w14:paraId="4896AFD2" w14:textId="580C3DF4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Напоминание о правильной осанке</w:t>
            </w:r>
          </w:p>
        </w:tc>
      </w:tr>
      <w:tr w:rsidR="003A6CF3" w14:paraId="015D3F94" w14:textId="77777777" w:rsidTr="003A6CF3">
        <w:tc>
          <w:tcPr>
            <w:tcW w:w="876" w:type="dxa"/>
            <w:vMerge/>
          </w:tcPr>
          <w:p w14:paraId="4ADCDD2C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14:paraId="161DB19C" w14:textId="2378B423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Вводная часть</w:t>
            </w:r>
          </w:p>
        </w:tc>
        <w:tc>
          <w:tcPr>
            <w:tcW w:w="3464" w:type="dxa"/>
          </w:tcPr>
          <w:p w14:paraId="0C33723C" w14:textId="207DF0C5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«Краткая историческая справка о происхождении игры волейбол Цыгановой Евгении</w:t>
            </w:r>
          </w:p>
        </w:tc>
        <w:tc>
          <w:tcPr>
            <w:tcW w:w="865" w:type="dxa"/>
          </w:tcPr>
          <w:p w14:paraId="2CB222FE" w14:textId="0FA749D3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мин</w:t>
            </w:r>
          </w:p>
        </w:tc>
        <w:tc>
          <w:tcPr>
            <w:tcW w:w="2120" w:type="dxa"/>
          </w:tcPr>
          <w:p w14:paraId="48F530C8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6CF3" w14:paraId="5BE09689" w14:textId="77777777" w:rsidTr="003A6CF3">
        <w:tc>
          <w:tcPr>
            <w:tcW w:w="876" w:type="dxa"/>
            <w:vMerge/>
          </w:tcPr>
          <w:p w14:paraId="46052B4E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14:paraId="4F5B32C4" w14:textId="3A304D2A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464" w:type="dxa"/>
          </w:tcPr>
          <w:p w14:paraId="78B76476" w14:textId="3CEEC396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учащимися задач урока</w:t>
            </w:r>
          </w:p>
        </w:tc>
        <w:tc>
          <w:tcPr>
            <w:tcW w:w="865" w:type="dxa"/>
          </w:tcPr>
          <w:p w14:paraId="2E960C36" w14:textId="25671F14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мин.</w:t>
            </w:r>
          </w:p>
        </w:tc>
        <w:tc>
          <w:tcPr>
            <w:tcW w:w="2120" w:type="dxa"/>
          </w:tcPr>
          <w:p w14:paraId="4D5F4B82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6CF3" w14:paraId="3AC17C98" w14:textId="77777777" w:rsidTr="003A6CF3">
        <w:tc>
          <w:tcPr>
            <w:tcW w:w="876" w:type="dxa"/>
            <w:vMerge/>
          </w:tcPr>
          <w:p w14:paraId="2F36719C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14:paraId="5D00E4EF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организма к выполнению физических упражнений</w:t>
            </w:r>
          </w:p>
          <w:p w14:paraId="56B12C16" w14:textId="5FE0250D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эмоционального настроя</w:t>
            </w:r>
          </w:p>
        </w:tc>
        <w:tc>
          <w:tcPr>
            <w:tcW w:w="3464" w:type="dxa"/>
          </w:tcPr>
          <w:p w14:paraId="4F3DFB4D" w14:textId="77777777" w:rsidR="003A6CF3" w:rsidRDefault="003A6CF3" w:rsidP="00853D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Ходьба и бег:</w:t>
            </w:r>
          </w:p>
          <w:p w14:paraId="3F2DB7C1" w14:textId="483FB635" w:rsidR="003A6CF3" w:rsidRDefault="003A6CF3" w:rsidP="00853D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1.ОРУ на месте </w:t>
            </w:r>
          </w:p>
          <w:p w14:paraId="0557B6BB" w14:textId="77777777" w:rsidR="003A6CF3" w:rsidRDefault="003A6CF3" w:rsidP="00853D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2.Сгибание и разгибание кистей, держа мяч двумя руками на уровне лица. Движение напоминает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заключительную фазу при верхней передаче мяча в волейболе.</w:t>
            </w:r>
          </w:p>
          <w:p w14:paraId="4D27004E" w14:textId="77777777" w:rsidR="003A6CF3" w:rsidRDefault="003A6CF3" w:rsidP="00853D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Перемещения с бросками и ловлей набивных мячей.</w:t>
            </w:r>
          </w:p>
          <w:p w14:paraId="687EE751" w14:textId="40992B56" w:rsidR="003A6CF3" w:rsidRDefault="003A6CF3" w:rsidP="00853D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Игра «Салки» с передвижением приставными щагами на сильно согнутых ногах.</w:t>
            </w:r>
          </w:p>
          <w:p w14:paraId="28AA1598" w14:textId="72395C3A" w:rsidR="003A6CF3" w:rsidRDefault="003A6CF3" w:rsidP="00853D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Перемещение с ускорением от лицевой линии к сетке, остановка и имитация приёма мяча сверху двумя руками. Бег к лицевой линии от сетки, остановка и имитация приёма мяча снизу.</w:t>
            </w:r>
          </w:p>
          <w:p w14:paraId="65F52D98" w14:textId="05FA30D9" w:rsidR="003A6CF3" w:rsidRDefault="003A6CF3" w:rsidP="00853D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5" w:type="dxa"/>
          </w:tcPr>
          <w:p w14:paraId="51C7A931" w14:textId="65EE8E8C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 мин.</w:t>
            </w:r>
          </w:p>
          <w:p w14:paraId="263B5863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C965D95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FF06F60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C04684A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656FE4B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06EF44E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090ED01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E4C0BB0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BE810A7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86C0267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9E305C0" w14:textId="34FA3E29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</w:tcPr>
          <w:p w14:paraId="66180DDE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 прогибаться в пояснице</w:t>
            </w:r>
          </w:p>
          <w:p w14:paraId="522EC679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B30BF44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2DBDAB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84AFBC7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1E3DD8D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9481C2B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7A9A5C2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D5A00E4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68AD37A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D138FA3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5604EF2" w14:textId="2A585B6B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 подбрасывать чуть выше головы</w:t>
            </w:r>
          </w:p>
        </w:tc>
      </w:tr>
      <w:tr w:rsidR="003A6CF3" w14:paraId="16EB2746" w14:textId="77777777" w:rsidTr="003A6CF3">
        <w:tc>
          <w:tcPr>
            <w:tcW w:w="876" w:type="dxa"/>
            <w:vMerge w:val="restart"/>
          </w:tcPr>
          <w:p w14:paraId="238C137A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14:paraId="4FD401AA" w14:textId="67C69E23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СФУ </w:t>
            </w:r>
          </w:p>
        </w:tc>
        <w:tc>
          <w:tcPr>
            <w:tcW w:w="3464" w:type="dxa"/>
          </w:tcPr>
          <w:p w14:paraId="695324A0" w14:textId="77777777" w:rsidR="003A6CF3" w:rsidRDefault="003A6CF3" w:rsidP="00853D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Передачи сверху и снизу в парах.</w:t>
            </w:r>
          </w:p>
          <w:p w14:paraId="6EEF50C5" w14:textId="77777777" w:rsidR="003A6CF3" w:rsidRDefault="003A6CF3" w:rsidP="00B25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нападающего удара: имитация нападающего удара на месте в прыжке, имитация нападающего удара с разбега, выполнение нападающего удара с подачи учеников.</w:t>
            </w:r>
          </w:p>
          <w:p w14:paraId="24481E63" w14:textId="20B8DC7C" w:rsidR="003A6CF3" w:rsidRDefault="003A6CF3" w:rsidP="00B25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подач «прямой сверху» и «прямой снизу»</w:t>
            </w:r>
          </w:p>
          <w:p w14:paraId="1350C881" w14:textId="6420A477" w:rsidR="003A6CF3" w:rsidRDefault="003A6CF3" w:rsidP="00B25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5" w:type="dxa"/>
          </w:tcPr>
          <w:p w14:paraId="1D28A600" w14:textId="3384ED9D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мин</w:t>
            </w:r>
          </w:p>
        </w:tc>
        <w:tc>
          <w:tcPr>
            <w:tcW w:w="2120" w:type="dxa"/>
          </w:tcPr>
          <w:p w14:paraId="728FCB9D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1DFFE49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B751D20" w14:textId="36ABCE0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Нападающий удар резкий, мощный, неожиданный</w:t>
            </w:r>
          </w:p>
        </w:tc>
      </w:tr>
      <w:tr w:rsidR="003A6CF3" w14:paraId="0ACA10FD" w14:textId="77777777" w:rsidTr="003A6CF3">
        <w:tc>
          <w:tcPr>
            <w:tcW w:w="876" w:type="dxa"/>
            <w:vMerge/>
          </w:tcPr>
          <w:p w14:paraId="7B4C52A2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14:paraId="3A0AFE8C" w14:textId="57E0AFE2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</w:t>
            </w:r>
          </w:p>
        </w:tc>
        <w:tc>
          <w:tcPr>
            <w:tcW w:w="3464" w:type="dxa"/>
          </w:tcPr>
          <w:p w14:paraId="55058D6E" w14:textId="0D6B4373" w:rsidR="003A6CF3" w:rsidRDefault="003A6CF3" w:rsidP="00B25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I. </w:t>
            </w:r>
            <w:r w:rsidRPr="00B25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начальной скорости волейбольного мяча в четырёх позициях: </w:t>
            </w:r>
          </w:p>
          <w:p w14:paraId="1CC423FC" w14:textId="35548714" w:rsidR="003A6CF3" w:rsidRDefault="003A6CF3" w:rsidP="00B25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1)подача сверху,</w:t>
            </w:r>
          </w:p>
          <w:p w14:paraId="4A035220" w14:textId="0997E39A" w:rsidR="003A6CF3" w:rsidRDefault="003A6CF3" w:rsidP="00B25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2)подача снизу,</w:t>
            </w:r>
          </w:p>
          <w:p w14:paraId="4FAC5954" w14:textId="4FFB1858" w:rsidR="003A6CF3" w:rsidRDefault="003A6CF3" w:rsidP="00B25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нападающий удар рядом с сеткой,</w:t>
            </w:r>
          </w:p>
          <w:p w14:paraId="1E38456B" w14:textId="3141846D" w:rsidR="003A6CF3" w:rsidRDefault="003A6CF3" w:rsidP="00B25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нападающий удар с середины площадки</w:t>
            </w:r>
          </w:p>
          <w:p w14:paraId="0039F066" w14:textId="6F864754" w:rsidR="003A6CF3" w:rsidRDefault="003A6CF3" w:rsidP="00B25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II. Измерение дальности полёта нападающего удара, вычисление скорости и времени полёта мяча.</w:t>
            </w:r>
          </w:p>
          <w:p w14:paraId="52D417B3" w14:textId="4A23794C" w:rsidR="003A6CF3" w:rsidRPr="00B255C0" w:rsidRDefault="003A6CF3" w:rsidP="00ED39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Гипотеза-прогноз: скорость прямой подачи сверху выше, чем прямой подачи снизу, и скорость нападающего удара у сетки выше, чем с середины площадки. </w:t>
            </w:r>
          </w:p>
        </w:tc>
        <w:tc>
          <w:tcPr>
            <w:tcW w:w="865" w:type="dxa"/>
          </w:tcPr>
          <w:p w14:paraId="2D9E1BE0" w14:textId="440B39EE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 мин</w:t>
            </w:r>
          </w:p>
        </w:tc>
        <w:tc>
          <w:tcPr>
            <w:tcW w:w="2120" w:type="dxa"/>
          </w:tcPr>
          <w:p w14:paraId="4683421B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сравнить прогноз игрока и результат опытных вычислений</w:t>
            </w:r>
          </w:p>
          <w:p w14:paraId="7507155D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78F5962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745F4BF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88067FD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C6D4A9E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94F2C6C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8475638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5A01ECB" w14:textId="7ECCF0C8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Осуждение полученных результатов в группах</w:t>
            </w:r>
          </w:p>
        </w:tc>
      </w:tr>
      <w:tr w:rsidR="003A6CF3" w14:paraId="05F640F5" w14:textId="77777777" w:rsidTr="003A6CF3">
        <w:tc>
          <w:tcPr>
            <w:tcW w:w="876" w:type="dxa"/>
            <w:vMerge w:val="restart"/>
          </w:tcPr>
          <w:p w14:paraId="05B4F060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14:paraId="09763E30" w14:textId="7AC3144E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64" w:type="dxa"/>
          </w:tcPr>
          <w:p w14:paraId="183C6A77" w14:textId="2491D54E" w:rsidR="003A6CF3" w:rsidRDefault="003A6CF3" w:rsidP="00B25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 игра с применением новых знаний</w:t>
            </w:r>
          </w:p>
        </w:tc>
        <w:tc>
          <w:tcPr>
            <w:tcW w:w="865" w:type="dxa"/>
          </w:tcPr>
          <w:p w14:paraId="60CD2574" w14:textId="511776B3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2120" w:type="dxa"/>
          </w:tcPr>
          <w:p w14:paraId="3922C542" w14:textId="663A3888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игры восстановить пульс, нормализовать дыхание</w:t>
            </w:r>
          </w:p>
        </w:tc>
      </w:tr>
      <w:tr w:rsidR="003A6CF3" w14:paraId="219D47F3" w14:textId="77777777" w:rsidTr="003A6CF3">
        <w:tc>
          <w:tcPr>
            <w:tcW w:w="876" w:type="dxa"/>
            <w:vMerge/>
          </w:tcPr>
          <w:p w14:paraId="461463B9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14:paraId="17427C90" w14:textId="6BCC21D8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Рефлексия</w:t>
            </w:r>
          </w:p>
        </w:tc>
        <w:tc>
          <w:tcPr>
            <w:tcW w:w="3464" w:type="dxa"/>
          </w:tcPr>
          <w:p w14:paraId="6CB1574F" w14:textId="3E24EC0C" w:rsidR="003A6CF3" w:rsidRDefault="003A6CF3" w:rsidP="00B25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 подведение итогов урока и практической работы</w:t>
            </w:r>
          </w:p>
        </w:tc>
        <w:tc>
          <w:tcPr>
            <w:tcW w:w="865" w:type="dxa"/>
          </w:tcPr>
          <w:p w14:paraId="6A6F57F9" w14:textId="6359819A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мин</w:t>
            </w:r>
          </w:p>
        </w:tc>
        <w:tc>
          <w:tcPr>
            <w:tcW w:w="2120" w:type="dxa"/>
          </w:tcPr>
          <w:p w14:paraId="4C8EE969" w14:textId="77777777" w:rsidR="003A6CF3" w:rsidRDefault="003A6CF3" w:rsidP="00526A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5DECFE2" w14:textId="77777777" w:rsidR="0053149F" w:rsidRPr="00526A33" w:rsidRDefault="0053149F" w:rsidP="00526A33">
      <w:pPr>
        <w:spacing w:line="240" w:lineRule="auto"/>
        <w:ind w:left="-851" w:firstLine="284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3149F" w:rsidRPr="0052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7DA9"/>
    <w:multiLevelType w:val="hybridMultilevel"/>
    <w:tmpl w:val="5EF4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24A68"/>
    <w:multiLevelType w:val="hybridMultilevel"/>
    <w:tmpl w:val="36C8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00335"/>
    <w:multiLevelType w:val="hybridMultilevel"/>
    <w:tmpl w:val="2058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65170">
    <w:abstractNumId w:val="0"/>
  </w:num>
  <w:num w:numId="2" w16cid:durableId="730152240">
    <w:abstractNumId w:val="1"/>
  </w:num>
  <w:num w:numId="3" w16cid:durableId="2086755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9F"/>
    <w:rsid w:val="00315D86"/>
    <w:rsid w:val="00391327"/>
    <w:rsid w:val="003A6CF3"/>
    <w:rsid w:val="00526A33"/>
    <w:rsid w:val="0053149F"/>
    <w:rsid w:val="00853DC5"/>
    <w:rsid w:val="00B255C0"/>
    <w:rsid w:val="00D475C1"/>
    <w:rsid w:val="00E84AD9"/>
    <w:rsid w:val="00EC334F"/>
    <w:rsid w:val="00ED3931"/>
    <w:rsid w:val="00F8395A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C130"/>
  <w15:chartTrackingRefBased/>
  <w15:docId w15:val="{E335B7C6-9D9A-4A36-8C00-6139ED44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3149F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49F"/>
    <w:pPr>
      <w:ind w:left="720"/>
      <w:contextualSpacing/>
    </w:pPr>
  </w:style>
  <w:style w:type="table" w:styleId="a4">
    <w:name w:val="Table Grid"/>
    <w:basedOn w:val="a1"/>
    <w:uiPriority w:val="39"/>
    <w:rsid w:val="0039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Безукладников Георгий</dc:creator>
  <cp:keywords/>
  <dc:description/>
  <cp:lastModifiedBy>Безукладников Георгий</cp:lastModifiedBy>
  <cp:revision>7</cp:revision>
  <dcterms:created xsi:type="dcterms:W3CDTF">2024-01-31T05:35:00Z</dcterms:created>
  <dcterms:modified xsi:type="dcterms:W3CDTF">2024-01-31T06:43:00Z</dcterms:modified>
</cp:coreProperties>
</file>